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F1016" w14:textId="3345192A" w:rsidR="00702AEA" w:rsidRPr="00730B47" w:rsidRDefault="00702AEA" w:rsidP="00730B47">
      <w:pPr>
        <w:pStyle w:val="NormalnyWeb"/>
        <w:pageBreakBefore/>
        <w:spacing w:before="0" w:after="0" w:line="360" w:lineRule="auto"/>
        <w:jc w:val="center"/>
        <w:rPr>
          <w:rFonts w:ascii="Arial" w:hAnsi="Arial" w:cs="Arial"/>
        </w:rPr>
      </w:pPr>
      <w:r w:rsidRPr="00730B47">
        <w:rPr>
          <w:rStyle w:val="Pogrubienie"/>
          <w:rFonts w:ascii="Arial" w:hAnsi="Arial" w:cs="Arial"/>
        </w:rPr>
        <w:t xml:space="preserve">Nr referencyjny nadany sprawie przez Zamawiającego: </w:t>
      </w:r>
      <w:r w:rsidR="00D0212C">
        <w:rPr>
          <w:rStyle w:val="Pogrubienie"/>
          <w:rFonts w:ascii="Arial" w:hAnsi="Arial" w:cs="Arial"/>
        </w:rPr>
        <w:t>2731/2023</w:t>
      </w:r>
    </w:p>
    <w:p w14:paraId="1A3ABE52" w14:textId="77777777" w:rsidR="00702AEA" w:rsidRPr="00730B47" w:rsidRDefault="00702AEA" w:rsidP="00730B47">
      <w:pPr>
        <w:pStyle w:val="NormalnyWeb"/>
        <w:spacing w:before="0" w:after="0" w:line="360" w:lineRule="auto"/>
        <w:rPr>
          <w:rFonts w:ascii="Arial" w:hAnsi="Arial" w:cs="Arial"/>
        </w:rPr>
      </w:pPr>
    </w:p>
    <w:p w14:paraId="5AA40B81" w14:textId="77777777" w:rsidR="00702AEA" w:rsidRPr="00730B47" w:rsidRDefault="00702AEA" w:rsidP="00730B47">
      <w:pPr>
        <w:pStyle w:val="NormalnyWeb"/>
        <w:spacing w:before="0" w:after="0" w:line="360" w:lineRule="auto"/>
        <w:rPr>
          <w:rFonts w:ascii="Arial" w:hAnsi="Arial" w:cs="Arial"/>
        </w:rPr>
      </w:pPr>
    </w:p>
    <w:p w14:paraId="625A4B26" w14:textId="77777777" w:rsidR="00702AEA" w:rsidRPr="00730B47" w:rsidRDefault="00702AEA" w:rsidP="00730B47">
      <w:pPr>
        <w:pStyle w:val="NormalnyWeb"/>
        <w:spacing w:before="0" w:after="0" w:line="360" w:lineRule="auto"/>
        <w:jc w:val="center"/>
        <w:rPr>
          <w:rFonts w:ascii="Arial" w:hAnsi="Arial" w:cs="Arial"/>
        </w:rPr>
      </w:pPr>
      <w:r w:rsidRPr="00730B47">
        <w:rPr>
          <w:rFonts w:ascii="Arial" w:hAnsi="Arial" w:cs="Arial"/>
          <w:b/>
          <w:bCs/>
          <w:color w:val="000000"/>
        </w:rPr>
        <w:t>SPECYFIKACJA WARUNKÓW</w:t>
      </w:r>
      <w:r w:rsidRPr="00730B47">
        <w:rPr>
          <w:rFonts w:ascii="Arial" w:hAnsi="Arial" w:cs="Arial"/>
          <w:color w:val="000000"/>
        </w:rPr>
        <w:t xml:space="preserve"> </w:t>
      </w:r>
      <w:r w:rsidRPr="00730B47">
        <w:rPr>
          <w:rFonts w:ascii="Arial" w:hAnsi="Arial" w:cs="Arial"/>
          <w:b/>
          <w:bCs/>
          <w:color w:val="000000"/>
        </w:rPr>
        <w:t>ZAMÓWIENIA</w:t>
      </w:r>
    </w:p>
    <w:p w14:paraId="09C4E23C" w14:textId="0F6AECCE" w:rsidR="00702AEA" w:rsidRPr="00730B47" w:rsidRDefault="00702AEA" w:rsidP="00730B47">
      <w:pPr>
        <w:pStyle w:val="NormalnyWeb"/>
        <w:spacing w:before="0" w:after="0" w:line="360" w:lineRule="auto"/>
        <w:jc w:val="center"/>
        <w:rPr>
          <w:rFonts w:ascii="Arial" w:hAnsi="Arial" w:cs="Arial"/>
        </w:rPr>
      </w:pPr>
      <w:r w:rsidRPr="00730B47">
        <w:rPr>
          <w:rFonts w:ascii="Arial" w:hAnsi="Arial" w:cs="Arial"/>
          <w:b/>
          <w:bCs/>
          <w:color w:val="000000"/>
        </w:rPr>
        <w:t>(SWZ)</w:t>
      </w:r>
    </w:p>
    <w:p w14:paraId="6127DFCD" w14:textId="77777777" w:rsidR="00702AEA" w:rsidRPr="00730B47" w:rsidRDefault="00702AEA" w:rsidP="00730B47">
      <w:pPr>
        <w:pStyle w:val="NormalnyWeb"/>
        <w:spacing w:before="0" w:after="0" w:line="360" w:lineRule="auto"/>
        <w:jc w:val="center"/>
        <w:rPr>
          <w:rFonts w:ascii="Arial" w:hAnsi="Arial" w:cs="Arial"/>
        </w:rPr>
      </w:pPr>
      <w:r w:rsidRPr="00730B47">
        <w:rPr>
          <w:rFonts w:ascii="Arial" w:hAnsi="Arial" w:cs="Arial"/>
          <w:b/>
          <w:bCs/>
          <w:color w:val="000000"/>
        </w:rPr>
        <w:t>ZAMÓWIENIA KLASYCZNEGO</w:t>
      </w:r>
    </w:p>
    <w:p w14:paraId="51C1AAAA" w14:textId="4B1996AF" w:rsidR="00702AEA" w:rsidRPr="00730B47" w:rsidRDefault="00702AEA" w:rsidP="00730B47">
      <w:pPr>
        <w:pStyle w:val="NormalnyWeb"/>
        <w:spacing w:before="0" w:after="0" w:line="360" w:lineRule="auto"/>
        <w:jc w:val="center"/>
        <w:rPr>
          <w:rFonts w:ascii="Arial" w:hAnsi="Arial" w:cs="Arial"/>
        </w:rPr>
      </w:pPr>
      <w:r w:rsidRPr="00730B47">
        <w:rPr>
          <w:rFonts w:ascii="Arial" w:hAnsi="Arial" w:cs="Arial"/>
          <w:b/>
          <w:bCs/>
          <w:color w:val="000000"/>
        </w:rPr>
        <w:t>PROWADZONEGO W TRYBIE P</w:t>
      </w:r>
      <w:r w:rsidR="004A58A8">
        <w:rPr>
          <w:rFonts w:ascii="Arial" w:hAnsi="Arial" w:cs="Arial"/>
          <w:b/>
          <w:bCs/>
          <w:color w:val="000000"/>
        </w:rPr>
        <w:t>RZETARGU NIEOGRANICZONEGO</w:t>
      </w:r>
    </w:p>
    <w:p w14:paraId="0DBD2AE1" w14:textId="6C103D6F" w:rsidR="00702AEA" w:rsidRPr="00730B47" w:rsidRDefault="00702AEA" w:rsidP="00730B47">
      <w:pPr>
        <w:pStyle w:val="NormalnyWeb"/>
        <w:spacing w:before="0" w:after="0" w:line="360" w:lineRule="auto"/>
        <w:jc w:val="center"/>
        <w:rPr>
          <w:rFonts w:ascii="Arial" w:hAnsi="Arial" w:cs="Arial"/>
        </w:rPr>
      </w:pPr>
      <w:r w:rsidRPr="00730B47">
        <w:rPr>
          <w:rFonts w:ascii="Arial" w:hAnsi="Arial" w:cs="Arial"/>
          <w:b/>
          <w:bCs/>
          <w:color w:val="000000"/>
        </w:rPr>
        <w:t xml:space="preserve">Na podstawie art. </w:t>
      </w:r>
      <w:r w:rsidR="004A58A8">
        <w:rPr>
          <w:rFonts w:ascii="Arial" w:hAnsi="Arial" w:cs="Arial"/>
          <w:b/>
          <w:bCs/>
          <w:color w:val="000000"/>
        </w:rPr>
        <w:t>132</w:t>
      </w:r>
    </w:p>
    <w:p w14:paraId="2D22BB87" w14:textId="77777777" w:rsidR="00702AEA" w:rsidRPr="00730B47" w:rsidRDefault="00702AEA" w:rsidP="00730B47">
      <w:pPr>
        <w:pStyle w:val="NormalnyWeb"/>
        <w:spacing w:before="0" w:after="0" w:line="360" w:lineRule="auto"/>
        <w:jc w:val="center"/>
        <w:rPr>
          <w:rFonts w:ascii="Arial" w:hAnsi="Arial" w:cs="Arial"/>
        </w:rPr>
      </w:pPr>
      <w:r w:rsidRPr="00730B47">
        <w:rPr>
          <w:rFonts w:ascii="Arial" w:hAnsi="Arial" w:cs="Arial"/>
          <w:color w:val="000000"/>
        </w:rPr>
        <w:t>ustawy z dnia 11 września 2019 roku</w:t>
      </w:r>
    </w:p>
    <w:p w14:paraId="2880EFF4" w14:textId="76F4F573" w:rsidR="00702AEA" w:rsidRPr="00730B47" w:rsidRDefault="00702AEA" w:rsidP="00730B47">
      <w:pPr>
        <w:pStyle w:val="NormalnyWeb"/>
        <w:spacing w:before="0" w:after="0" w:line="360" w:lineRule="auto"/>
        <w:jc w:val="center"/>
        <w:rPr>
          <w:rFonts w:ascii="Arial" w:hAnsi="Arial" w:cs="Arial"/>
        </w:rPr>
      </w:pPr>
      <w:r w:rsidRPr="00730B47">
        <w:rPr>
          <w:rFonts w:ascii="Arial" w:hAnsi="Arial" w:cs="Arial"/>
          <w:color w:val="000000"/>
        </w:rPr>
        <w:t>Prawo zamówień publicznych (</w:t>
      </w:r>
      <w:proofErr w:type="spellStart"/>
      <w:r w:rsidRPr="00730B47">
        <w:rPr>
          <w:rFonts w:ascii="Arial" w:hAnsi="Arial" w:cs="Arial"/>
          <w:color w:val="000000"/>
        </w:rPr>
        <w:t>t.j</w:t>
      </w:r>
      <w:proofErr w:type="spellEnd"/>
      <w:r w:rsidRPr="00730B47">
        <w:rPr>
          <w:rFonts w:ascii="Arial" w:hAnsi="Arial" w:cs="Arial"/>
          <w:color w:val="000000"/>
        </w:rPr>
        <w:t>. Dz. U. z 202</w:t>
      </w:r>
      <w:r w:rsidR="00905F44">
        <w:rPr>
          <w:rFonts w:ascii="Arial" w:hAnsi="Arial" w:cs="Arial"/>
          <w:color w:val="000000"/>
        </w:rPr>
        <w:t>2</w:t>
      </w:r>
      <w:r w:rsidRPr="00730B47">
        <w:rPr>
          <w:rFonts w:ascii="Arial" w:hAnsi="Arial" w:cs="Arial"/>
          <w:color w:val="000000"/>
        </w:rPr>
        <w:t xml:space="preserve">r., poz. </w:t>
      </w:r>
      <w:r w:rsidR="00905F44">
        <w:rPr>
          <w:rFonts w:ascii="Arial" w:hAnsi="Arial" w:cs="Arial"/>
          <w:color w:val="000000"/>
        </w:rPr>
        <w:t>1710</w:t>
      </w:r>
      <w:r w:rsidRPr="00730B47">
        <w:rPr>
          <w:rFonts w:ascii="Arial" w:hAnsi="Arial" w:cs="Arial"/>
          <w:color w:val="000000"/>
        </w:rPr>
        <w:t xml:space="preserve">) zwana dalej </w:t>
      </w:r>
      <w:proofErr w:type="spellStart"/>
      <w:r w:rsidRPr="00730B47">
        <w:rPr>
          <w:rFonts w:ascii="Arial" w:hAnsi="Arial" w:cs="Arial"/>
          <w:color w:val="000000"/>
        </w:rPr>
        <w:t>u.p.z.p</w:t>
      </w:r>
      <w:proofErr w:type="spellEnd"/>
      <w:r w:rsidRPr="00730B47">
        <w:rPr>
          <w:rFonts w:ascii="Arial" w:hAnsi="Arial" w:cs="Arial"/>
          <w:color w:val="000000"/>
        </w:rPr>
        <w:t>.</w:t>
      </w:r>
    </w:p>
    <w:p w14:paraId="7582292C" w14:textId="77777777" w:rsidR="00702AEA" w:rsidRPr="00730B47" w:rsidRDefault="00702AEA" w:rsidP="00730B47">
      <w:pPr>
        <w:pStyle w:val="NormalnyWeb"/>
        <w:spacing w:before="0" w:after="0" w:line="360" w:lineRule="auto"/>
        <w:rPr>
          <w:rFonts w:ascii="Arial" w:hAnsi="Arial" w:cs="Arial"/>
        </w:rPr>
      </w:pPr>
    </w:p>
    <w:p w14:paraId="1D726C68" w14:textId="231D395F" w:rsidR="00702AEA" w:rsidRPr="00730B47" w:rsidRDefault="00702AEA" w:rsidP="00730B47">
      <w:pPr>
        <w:pStyle w:val="NormalnyWeb"/>
        <w:spacing w:before="0" w:after="0" w:line="360" w:lineRule="auto"/>
        <w:jc w:val="center"/>
        <w:rPr>
          <w:rFonts w:ascii="Arial" w:hAnsi="Arial" w:cs="Arial"/>
        </w:rPr>
      </w:pPr>
      <w:r w:rsidRPr="00730B47">
        <w:rPr>
          <w:rFonts w:ascii="Arial" w:hAnsi="Arial" w:cs="Arial"/>
          <w:color w:val="000000"/>
        </w:rPr>
        <w:t xml:space="preserve">O wartości </w:t>
      </w:r>
      <w:r w:rsidR="004A58A8">
        <w:rPr>
          <w:rFonts w:ascii="Arial" w:hAnsi="Arial" w:cs="Arial"/>
          <w:color w:val="000000"/>
        </w:rPr>
        <w:t xml:space="preserve">równiej lub przekraczającej </w:t>
      </w:r>
      <w:r w:rsidRPr="00730B47">
        <w:rPr>
          <w:rFonts w:ascii="Arial" w:hAnsi="Arial" w:cs="Arial"/>
          <w:color w:val="000000"/>
        </w:rPr>
        <w:t>progi unijne</w:t>
      </w:r>
    </w:p>
    <w:p w14:paraId="49B58927" w14:textId="77777777" w:rsidR="00702AEA" w:rsidRPr="00730B47" w:rsidRDefault="00702AEA" w:rsidP="00730B47">
      <w:pPr>
        <w:pStyle w:val="NormalnyWeb"/>
        <w:spacing w:before="0" w:after="0" w:line="360" w:lineRule="auto"/>
        <w:jc w:val="center"/>
        <w:rPr>
          <w:rFonts w:ascii="Arial" w:hAnsi="Arial" w:cs="Arial"/>
        </w:rPr>
      </w:pPr>
    </w:p>
    <w:p w14:paraId="545B7FEC" w14:textId="77777777" w:rsidR="00702AEA" w:rsidRPr="00730B47" w:rsidRDefault="00702AEA" w:rsidP="00730B47">
      <w:pPr>
        <w:pStyle w:val="NormalnyWeb"/>
        <w:spacing w:before="0" w:after="0" w:line="360" w:lineRule="auto"/>
        <w:jc w:val="center"/>
        <w:rPr>
          <w:rFonts w:ascii="Arial" w:hAnsi="Arial" w:cs="Arial"/>
        </w:rPr>
      </w:pPr>
      <w:r w:rsidRPr="00730B47">
        <w:rPr>
          <w:rFonts w:ascii="Arial" w:hAnsi="Arial" w:cs="Arial"/>
        </w:rPr>
        <w:t>na:</w:t>
      </w:r>
    </w:p>
    <w:p w14:paraId="55476A02" w14:textId="11E79849" w:rsidR="00702AEA" w:rsidRPr="00730B47" w:rsidRDefault="007C4224" w:rsidP="00730B47">
      <w:pPr>
        <w:pStyle w:val="NormalnyWeb"/>
        <w:spacing w:before="0" w:after="0" w:line="360" w:lineRule="auto"/>
        <w:jc w:val="center"/>
        <w:rPr>
          <w:rFonts w:ascii="Arial" w:hAnsi="Arial" w:cs="Arial"/>
        </w:rPr>
      </w:pPr>
      <w:r>
        <w:rPr>
          <w:rStyle w:val="Pogrubienie"/>
          <w:rFonts w:ascii="Arial" w:hAnsi="Arial" w:cs="Arial"/>
        </w:rPr>
        <w:t xml:space="preserve">Usługa rozstawienia mieszkańcom Mazurskiego Związku Międzygminnego – Gospodarka Odpadami pojemników na odpady komunalne </w:t>
      </w:r>
    </w:p>
    <w:p w14:paraId="2FBAB06F" w14:textId="77777777" w:rsidR="00702AEA" w:rsidRPr="00730B47" w:rsidRDefault="00702AEA" w:rsidP="00730B47">
      <w:pPr>
        <w:pStyle w:val="NormalnyWeb"/>
        <w:spacing w:before="0" w:after="0" w:line="360" w:lineRule="auto"/>
        <w:jc w:val="center"/>
        <w:rPr>
          <w:rFonts w:ascii="Arial" w:hAnsi="Arial" w:cs="Arial"/>
        </w:rPr>
      </w:pPr>
    </w:p>
    <w:p w14:paraId="280F66C5" w14:textId="77777777" w:rsidR="00702AEA" w:rsidRPr="00730B47" w:rsidRDefault="00702AEA" w:rsidP="00730B47">
      <w:pPr>
        <w:pStyle w:val="NormalnyWeb"/>
        <w:spacing w:before="0" w:after="0" w:line="360" w:lineRule="auto"/>
        <w:rPr>
          <w:rFonts w:ascii="Arial" w:hAnsi="Arial" w:cs="Arial"/>
        </w:rPr>
      </w:pPr>
    </w:p>
    <w:p w14:paraId="2E53B3B9" w14:textId="77777777" w:rsidR="00702AEA" w:rsidRPr="00730B47" w:rsidRDefault="00702AEA" w:rsidP="00730B47">
      <w:pPr>
        <w:pStyle w:val="NormalnyWeb"/>
        <w:spacing w:before="0" w:after="0" w:line="360" w:lineRule="auto"/>
        <w:rPr>
          <w:rFonts w:ascii="Arial" w:hAnsi="Arial" w:cs="Arial"/>
        </w:rPr>
      </w:pPr>
    </w:p>
    <w:p w14:paraId="5C2299E5" w14:textId="77777777" w:rsidR="00702AEA" w:rsidRPr="00730B47" w:rsidRDefault="00702AEA" w:rsidP="00730B47">
      <w:pPr>
        <w:pStyle w:val="NormalnyWeb"/>
        <w:spacing w:before="0" w:after="0" w:line="360" w:lineRule="auto"/>
        <w:rPr>
          <w:rFonts w:ascii="Arial" w:hAnsi="Arial" w:cs="Arial"/>
        </w:rPr>
      </w:pPr>
    </w:p>
    <w:p w14:paraId="3676D04A" w14:textId="05DA9B95" w:rsidR="00702AEA" w:rsidRPr="00730B47" w:rsidRDefault="00702AEA" w:rsidP="00730B47">
      <w:pPr>
        <w:pStyle w:val="NormalnyWeb"/>
        <w:spacing w:before="0" w:after="0" w:line="360" w:lineRule="auto"/>
        <w:rPr>
          <w:rFonts w:ascii="Arial" w:hAnsi="Arial" w:cs="Arial"/>
        </w:rPr>
      </w:pPr>
      <w:r w:rsidRPr="00730B47">
        <w:rPr>
          <w:rStyle w:val="Pogrubienie"/>
          <w:rFonts w:ascii="Arial" w:hAnsi="Arial" w:cs="Arial"/>
          <w:b w:val="0"/>
          <w:bCs w:val="0"/>
        </w:rPr>
        <w:t xml:space="preserve">Spytkowo, </w:t>
      </w:r>
      <w:r w:rsidR="00221645">
        <w:rPr>
          <w:rStyle w:val="Pogrubienie"/>
          <w:rFonts w:ascii="Arial" w:hAnsi="Arial" w:cs="Arial"/>
          <w:b w:val="0"/>
          <w:bCs w:val="0"/>
        </w:rPr>
        <w:t xml:space="preserve">tekst </w:t>
      </w:r>
      <w:r w:rsidR="00F82861">
        <w:rPr>
          <w:rStyle w:val="Pogrubienie"/>
          <w:rFonts w:ascii="Arial" w:hAnsi="Arial" w:cs="Arial"/>
          <w:b w:val="0"/>
          <w:bCs w:val="0"/>
        </w:rPr>
        <w:t>zmieniony</w:t>
      </w:r>
      <w:r w:rsidR="00221645">
        <w:rPr>
          <w:rStyle w:val="Pogrubienie"/>
          <w:rFonts w:ascii="Arial" w:hAnsi="Arial" w:cs="Arial"/>
          <w:b w:val="0"/>
          <w:bCs w:val="0"/>
        </w:rPr>
        <w:t xml:space="preserve"> </w:t>
      </w:r>
      <w:r w:rsidR="00D0212C">
        <w:rPr>
          <w:rStyle w:val="Pogrubienie"/>
          <w:rFonts w:ascii="Arial" w:hAnsi="Arial" w:cs="Arial"/>
          <w:b w:val="0"/>
          <w:bCs w:val="0"/>
        </w:rPr>
        <w:t>2023-0</w:t>
      </w:r>
      <w:r w:rsidR="00221645">
        <w:rPr>
          <w:rStyle w:val="Pogrubienie"/>
          <w:rFonts w:ascii="Arial" w:hAnsi="Arial" w:cs="Arial"/>
          <w:b w:val="0"/>
          <w:bCs w:val="0"/>
        </w:rPr>
        <w:t>9</w:t>
      </w:r>
      <w:r w:rsidR="00D0212C">
        <w:rPr>
          <w:rStyle w:val="Pogrubienie"/>
          <w:rFonts w:ascii="Arial" w:hAnsi="Arial" w:cs="Arial"/>
          <w:b w:val="0"/>
          <w:bCs w:val="0"/>
        </w:rPr>
        <w:t>-</w:t>
      </w:r>
      <w:r w:rsidR="00221645">
        <w:rPr>
          <w:rStyle w:val="Pogrubienie"/>
          <w:rFonts w:ascii="Arial" w:hAnsi="Arial" w:cs="Arial"/>
          <w:b w:val="0"/>
          <w:bCs w:val="0"/>
        </w:rPr>
        <w:t>22</w:t>
      </w:r>
    </w:p>
    <w:p w14:paraId="07218885" w14:textId="77777777" w:rsidR="00702AEA" w:rsidRPr="00730B47" w:rsidRDefault="00702AEA" w:rsidP="00730B47">
      <w:pPr>
        <w:pStyle w:val="NormalnyWeb"/>
        <w:spacing w:before="0" w:after="0" w:line="360" w:lineRule="auto"/>
        <w:rPr>
          <w:rFonts w:ascii="Arial" w:hAnsi="Arial" w:cs="Arial"/>
        </w:rPr>
      </w:pPr>
      <w:r w:rsidRPr="00730B47">
        <w:rPr>
          <w:rStyle w:val="Pogrubienie"/>
          <w:rFonts w:ascii="Arial" w:hAnsi="Arial" w:cs="Arial"/>
          <w:b w:val="0"/>
          <w:bCs w:val="0"/>
        </w:rPr>
        <w:t>zatwierdzam:</w:t>
      </w:r>
    </w:p>
    <w:p w14:paraId="2C7EFD6E" w14:textId="77777777" w:rsidR="00702AEA" w:rsidRPr="00730B47" w:rsidRDefault="00702AEA" w:rsidP="00730B47">
      <w:pPr>
        <w:pStyle w:val="NormalnyWeb"/>
        <w:spacing w:before="0" w:after="0" w:line="360" w:lineRule="auto"/>
        <w:rPr>
          <w:rFonts w:ascii="Arial" w:hAnsi="Arial" w:cs="Arial"/>
        </w:rPr>
      </w:pPr>
      <w:r w:rsidRPr="00730B47">
        <w:rPr>
          <w:rStyle w:val="Pogrubienie"/>
          <w:rFonts w:ascii="Arial" w:hAnsi="Arial" w:cs="Arial"/>
          <w:b w:val="0"/>
          <w:bCs w:val="0"/>
        </w:rPr>
        <w:t>Mariusz Piasecki</w:t>
      </w:r>
    </w:p>
    <w:p w14:paraId="1ECD37C2" w14:textId="77777777" w:rsidR="00702AEA" w:rsidRPr="00730B47" w:rsidRDefault="00702AEA" w:rsidP="00730B47">
      <w:pPr>
        <w:pStyle w:val="NormalnyWeb"/>
        <w:spacing w:before="0" w:after="0" w:line="360" w:lineRule="auto"/>
        <w:rPr>
          <w:rFonts w:ascii="Arial" w:hAnsi="Arial" w:cs="Arial"/>
        </w:rPr>
      </w:pPr>
    </w:p>
    <w:p w14:paraId="41E0DC4D" w14:textId="77777777" w:rsidR="00702AEA" w:rsidRPr="00730B47" w:rsidRDefault="00702AEA" w:rsidP="00730B47">
      <w:pPr>
        <w:pStyle w:val="NormalnyWeb"/>
        <w:spacing w:before="0" w:after="0" w:line="360" w:lineRule="auto"/>
        <w:rPr>
          <w:rFonts w:ascii="Arial" w:hAnsi="Arial" w:cs="Arial"/>
        </w:rPr>
      </w:pPr>
      <w:r w:rsidRPr="00730B47">
        <w:rPr>
          <w:rStyle w:val="Pogrubienie"/>
          <w:rFonts w:ascii="Arial" w:hAnsi="Arial" w:cs="Arial"/>
          <w:b w:val="0"/>
          <w:bCs w:val="0"/>
        </w:rPr>
        <w:t>Prezes Zarządu</w:t>
      </w:r>
    </w:p>
    <w:p w14:paraId="6A70531B" w14:textId="77777777" w:rsidR="00702AEA" w:rsidRPr="00730B47" w:rsidRDefault="00702AEA" w:rsidP="00730B47">
      <w:pPr>
        <w:pStyle w:val="NormalnyWeb"/>
        <w:spacing w:before="0" w:after="0" w:line="360" w:lineRule="auto"/>
        <w:rPr>
          <w:rFonts w:ascii="Arial" w:hAnsi="Arial" w:cs="Arial"/>
        </w:rPr>
      </w:pPr>
      <w:r w:rsidRPr="00730B47">
        <w:rPr>
          <w:rStyle w:val="Pogrubienie"/>
          <w:rFonts w:ascii="Arial" w:hAnsi="Arial" w:cs="Arial"/>
          <w:b w:val="0"/>
          <w:bCs w:val="0"/>
        </w:rPr>
        <w:t>Zakład Unieszkodliwiania Odpadów Komunalnych Spytkowo Sp. z o.o.</w:t>
      </w:r>
    </w:p>
    <w:p w14:paraId="33912A8F" w14:textId="77777777" w:rsidR="00702AEA" w:rsidRPr="00730B47" w:rsidRDefault="00702AEA" w:rsidP="00730B47">
      <w:pPr>
        <w:pStyle w:val="NormalnyWeb"/>
        <w:spacing w:before="0" w:after="0" w:line="360" w:lineRule="auto"/>
        <w:rPr>
          <w:rFonts w:ascii="Arial" w:hAnsi="Arial" w:cs="Arial"/>
        </w:rPr>
      </w:pPr>
    </w:p>
    <w:p w14:paraId="631A7974" w14:textId="77777777" w:rsidR="00702AEA" w:rsidRPr="00730B47" w:rsidRDefault="00702AEA" w:rsidP="00730B47">
      <w:pPr>
        <w:pStyle w:val="NormalnyWeb"/>
        <w:spacing w:before="0" w:after="0" w:line="360" w:lineRule="auto"/>
        <w:rPr>
          <w:rFonts w:ascii="Arial" w:hAnsi="Arial" w:cs="Arial"/>
        </w:rPr>
      </w:pPr>
    </w:p>
    <w:p w14:paraId="09B23840" w14:textId="77777777" w:rsidR="00702AEA" w:rsidRPr="00730B47" w:rsidRDefault="00702AEA" w:rsidP="00730B47">
      <w:pPr>
        <w:pStyle w:val="NormalnyWeb"/>
        <w:spacing w:before="0" w:after="0" w:line="360" w:lineRule="auto"/>
        <w:rPr>
          <w:rFonts w:ascii="Arial" w:hAnsi="Arial" w:cs="Arial"/>
        </w:rPr>
      </w:pPr>
    </w:p>
    <w:p w14:paraId="1524B250" w14:textId="77777777" w:rsidR="00702AEA" w:rsidRPr="00730B47" w:rsidRDefault="00702AEA" w:rsidP="00730B47">
      <w:pPr>
        <w:pStyle w:val="NormalnyWeb"/>
        <w:spacing w:before="0" w:after="0" w:line="360" w:lineRule="auto"/>
        <w:rPr>
          <w:rFonts w:ascii="Arial" w:hAnsi="Arial" w:cs="Arial"/>
        </w:rPr>
      </w:pPr>
    </w:p>
    <w:p w14:paraId="6454E368" w14:textId="300F80CD" w:rsidR="00702AEA" w:rsidRPr="00730B47" w:rsidRDefault="00702AEA" w:rsidP="00730B47">
      <w:pPr>
        <w:pStyle w:val="NormalnyWeb"/>
        <w:spacing w:before="0" w:after="0" w:line="360" w:lineRule="auto"/>
        <w:jc w:val="center"/>
        <w:rPr>
          <w:rFonts w:ascii="Arial" w:hAnsi="Arial" w:cs="Arial"/>
        </w:rPr>
      </w:pPr>
      <w:r w:rsidRPr="00730B47">
        <w:rPr>
          <w:rStyle w:val="Pogrubienie"/>
          <w:rFonts w:ascii="Arial" w:hAnsi="Arial" w:cs="Arial"/>
          <w:b w:val="0"/>
          <w:bCs w:val="0"/>
        </w:rPr>
        <w:t xml:space="preserve">Specyfikacja niniejsza zawiera </w:t>
      </w:r>
      <w:r w:rsidR="001A638C">
        <w:rPr>
          <w:rStyle w:val="Pogrubienie"/>
          <w:rFonts w:ascii="Arial" w:hAnsi="Arial" w:cs="Arial"/>
          <w:b w:val="0"/>
          <w:bCs w:val="0"/>
        </w:rPr>
        <w:t>98</w:t>
      </w:r>
      <w:r w:rsidRPr="00730B47">
        <w:rPr>
          <w:rStyle w:val="Pogrubienie"/>
          <w:rFonts w:ascii="Arial" w:hAnsi="Arial" w:cs="Arial"/>
          <w:b w:val="0"/>
          <w:bCs w:val="0"/>
        </w:rPr>
        <w:t xml:space="preserve"> stron.</w:t>
      </w:r>
    </w:p>
    <w:p w14:paraId="7F498FBC" w14:textId="08BC038E" w:rsidR="00702AEA" w:rsidRPr="00730B47" w:rsidRDefault="00702AEA" w:rsidP="00730B47">
      <w:pPr>
        <w:pStyle w:val="NormalnyWeb"/>
        <w:pageBreakBefore/>
        <w:spacing w:before="0" w:after="0" w:line="360" w:lineRule="auto"/>
        <w:rPr>
          <w:rFonts w:ascii="Arial" w:hAnsi="Arial" w:cs="Arial"/>
        </w:rPr>
      </w:pPr>
      <w:r w:rsidRPr="00730B47">
        <w:rPr>
          <w:rStyle w:val="Pogrubienie"/>
          <w:rFonts w:ascii="Arial" w:hAnsi="Arial" w:cs="Arial"/>
        </w:rPr>
        <w:lastRenderedPageBreak/>
        <w:t>CZĘŚĆ I – INSTRUKCJA DLA WYKONAWCÓW.</w:t>
      </w: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730B47" w14:paraId="07E56CBF" w14:textId="77777777" w:rsidTr="00702AEA">
        <w:trPr>
          <w:trHeight w:val="180"/>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14:paraId="441C2C89" w14:textId="77777777" w:rsidR="00702AEA" w:rsidRPr="00730B47" w:rsidRDefault="00702AEA" w:rsidP="00730B47">
            <w:pPr>
              <w:spacing w:line="360" w:lineRule="auto"/>
              <w:jc w:val="center"/>
              <w:rPr>
                <w:rFonts w:ascii="Arial" w:hAnsi="Arial" w:cs="Arial"/>
              </w:rPr>
            </w:pPr>
            <w:r w:rsidRPr="00730B47">
              <w:rPr>
                <w:rFonts w:ascii="Arial" w:hAnsi="Arial" w:cs="Arial"/>
                <w:b/>
                <w:bCs/>
                <w:color w:val="000000"/>
              </w:rPr>
              <w:t>1. Nazwa i adres Zamawiającego.</w:t>
            </w:r>
          </w:p>
        </w:tc>
      </w:tr>
    </w:tbl>
    <w:p w14:paraId="691B6BC5" w14:textId="064145F1" w:rsidR="00702AEA" w:rsidRDefault="00702AEA" w:rsidP="00730B47">
      <w:pPr>
        <w:pStyle w:val="NormalnyWeb"/>
        <w:spacing w:before="0" w:after="0" w:line="360" w:lineRule="auto"/>
        <w:rPr>
          <w:rFonts w:ascii="Arial" w:hAnsi="Arial" w:cs="Arial"/>
          <w:b/>
          <w:bCs/>
          <w:color w:val="000000"/>
        </w:rPr>
      </w:pPr>
    </w:p>
    <w:p w14:paraId="2137E15D" w14:textId="77777777" w:rsidR="005055E7" w:rsidRPr="00BA3895" w:rsidRDefault="005055E7" w:rsidP="005055E7">
      <w:pPr>
        <w:pStyle w:val="NormalnyWeb"/>
        <w:spacing w:before="0" w:after="0" w:line="360" w:lineRule="auto"/>
        <w:rPr>
          <w:color w:val="000000"/>
        </w:rPr>
      </w:pPr>
      <w:r w:rsidRPr="00BA3895">
        <w:rPr>
          <w:rStyle w:val="Domylnaczcionkaakapitu3"/>
          <w:rFonts w:ascii="Arial" w:hAnsi="Arial" w:cs="Arial"/>
          <w:b/>
          <w:bCs/>
          <w:color w:val="000000"/>
        </w:rPr>
        <w:t>Zamawiający:</w:t>
      </w:r>
      <w:r w:rsidRPr="00BA3895">
        <w:rPr>
          <w:rStyle w:val="Domylnaczcionkaakapitu3"/>
          <w:rFonts w:ascii="Arial" w:hAnsi="Arial" w:cs="Arial"/>
          <w:color w:val="000000"/>
        </w:rPr>
        <w:t xml:space="preserve"> Zakład Unieszkodliwiania Odpadów Komunalnych Spytkowo Sp. z o.o.</w:t>
      </w:r>
    </w:p>
    <w:p w14:paraId="77CD72D7" w14:textId="77777777" w:rsidR="005055E7" w:rsidRPr="00BA3895" w:rsidRDefault="005055E7" w:rsidP="005055E7">
      <w:pPr>
        <w:pStyle w:val="NormalnyWeb"/>
        <w:spacing w:before="0" w:after="0" w:line="360" w:lineRule="auto"/>
        <w:rPr>
          <w:color w:val="000000"/>
        </w:rPr>
      </w:pPr>
      <w:r w:rsidRPr="00BA3895">
        <w:rPr>
          <w:rStyle w:val="Domylnaczcionkaakapitu3"/>
          <w:rFonts w:ascii="Arial" w:hAnsi="Arial" w:cs="Arial"/>
          <w:b/>
          <w:bCs/>
          <w:color w:val="000000"/>
        </w:rPr>
        <w:t>Siedziba:</w:t>
      </w:r>
      <w:r w:rsidRPr="00BA3895">
        <w:rPr>
          <w:rStyle w:val="Domylnaczcionkaakapitu3"/>
          <w:rFonts w:ascii="Arial" w:hAnsi="Arial" w:cs="Arial"/>
          <w:color w:val="000000"/>
        </w:rPr>
        <w:t xml:space="preserve"> Spytkowo 69, 11-500 Giżycko</w:t>
      </w:r>
    </w:p>
    <w:p w14:paraId="1FBB9BF1" w14:textId="77777777" w:rsidR="005055E7" w:rsidRPr="00BA3895" w:rsidRDefault="005055E7" w:rsidP="005055E7">
      <w:pPr>
        <w:pStyle w:val="NormalnyWeb"/>
        <w:spacing w:before="0" w:after="0" w:line="360" w:lineRule="auto"/>
        <w:rPr>
          <w:color w:val="000000"/>
        </w:rPr>
      </w:pPr>
      <w:r w:rsidRPr="00BA3895">
        <w:rPr>
          <w:rStyle w:val="Domylnaczcionkaakapitu3"/>
          <w:rFonts w:ascii="Arial" w:hAnsi="Arial" w:cs="Arial"/>
          <w:color w:val="000000"/>
        </w:rPr>
        <w:t xml:space="preserve">NIP 8451958301; REGON 280470190 </w:t>
      </w:r>
      <w:r w:rsidRPr="00BA3895">
        <w:rPr>
          <w:rStyle w:val="Domylnaczcionkaakapitu3"/>
          <w:rFonts w:ascii="Arial" w:hAnsi="Arial" w:cs="Arial"/>
          <w:color w:val="000000"/>
        </w:rPr>
        <w:br/>
        <w:t>Sąd Rejonowy w Olsztynie VIII Wydział Gospodarczy KRS 0000346147</w:t>
      </w:r>
    </w:p>
    <w:p w14:paraId="7B5A2D83" w14:textId="77777777" w:rsidR="005055E7" w:rsidRPr="00BA3895" w:rsidRDefault="005055E7" w:rsidP="005055E7">
      <w:pPr>
        <w:pStyle w:val="NormalnyWeb"/>
        <w:spacing w:before="0" w:after="0" w:line="360" w:lineRule="auto"/>
        <w:rPr>
          <w:color w:val="000000"/>
        </w:rPr>
      </w:pPr>
      <w:r w:rsidRPr="00BA3895">
        <w:rPr>
          <w:rStyle w:val="Domylnaczcionkaakapitu3"/>
          <w:rFonts w:ascii="Arial" w:hAnsi="Arial" w:cs="Arial"/>
          <w:b/>
          <w:bCs/>
          <w:color w:val="000000"/>
        </w:rPr>
        <w:t>Telefon:</w:t>
      </w:r>
      <w:r w:rsidRPr="00BA3895">
        <w:rPr>
          <w:rStyle w:val="Domylnaczcionkaakapitu3"/>
          <w:rFonts w:ascii="Arial" w:hAnsi="Arial" w:cs="Arial"/>
          <w:color w:val="000000"/>
        </w:rPr>
        <w:t xml:space="preserve"> +48 87 555 54 13</w:t>
      </w:r>
    </w:p>
    <w:p w14:paraId="4D90E6F0" w14:textId="77777777" w:rsidR="005055E7" w:rsidRPr="00BA3895" w:rsidRDefault="005055E7" w:rsidP="005055E7">
      <w:pPr>
        <w:pStyle w:val="NormalnyWeb"/>
        <w:spacing w:before="0" w:after="0" w:line="360" w:lineRule="auto"/>
        <w:rPr>
          <w:rFonts w:cs="Arial"/>
          <w:color w:val="000000"/>
        </w:rPr>
      </w:pPr>
      <w:r w:rsidRPr="00BA3895">
        <w:rPr>
          <w:rStyle w:val="Domylnaczcionkaakapitu3"/>
          <w:rFonts w:ascii="Arial" w:hAnsi="Arial" w:cs="Arial"/>
          <w:b/>
          <w:bCs/>
          <w:color w:val="000000"/>
        </w:rPr>
        <w:t>e-mail:</w:t>
      </w:r>
      <w:r w:rsidRPr="00BA3895">
        <w:rPr>
          <w:rStyle w:val="Domylnaczcionkaakapitu3"/>
          <w:rFonts w:ascii="Arial" w:hAnsi="Arial" w:cs="Arial"/>
          <w:color w:val="000000"/>
        </w:rPr>
        <w:t xml:space="preserve"> biuro@zuokspytkowo.pl </w:t>
      </w:r>
      <w:r w:rsidRPr="00BA3895">
        <w:rPr>
          <w:rStyle w:val="Domylnaczcionkaakapitu3"/>
          <w:rFonts w:ascii="Arial" w:hAnsi="Arial" w:cs="Arial"/>
          <w:b/>
          <w:bCs/>
          <w:color w:val="000000"/>
        </w:rPr>
        <w:t>URL:</w:t>
      </w:r>
      <w:r w:rsidRPr="00BA3895">
        <w:rPr>
          <w:rStyle w:val="Domylnaczcionkaakapitu3"/>
          <w:rFonts w:ascii="Arial" w:hAnsi="Arial" w:cs="Arial"/>
          <w:color w:val="000000"/>
        </w:rPr>
        <w:t xml:space="preserve"> </w:t>
      </w:r>
      <w:hyperlink r:id="rId8" w:history="1">
        <w:r w:rsidRPr="00BA3895">
          <w:rPr>
            <w:rStyle w:val="Hipercze"/>
            <w:rFonts w:ascii="Arial" w:hAnsi="Arial" w:cs="Arial"/>
            <w:color w:val="000000"/>
          </w:rPr>
          <w:t>http://zuokspytkowo.pl/</w:t>
        </w:r>
      </w:hyperlink>
    </w:p>
    <w:p w14:paraId="510E008C" w14:textId="77777777" w:rsidR="005055E7" w:rsidRPr="00730B47" w:rsidRDefault="005055E7" w:rsidP="00730B47">
      <w:pPr>
        <w:pStyle w:val="NormalnyWeb"/>
        <w:spacing w:before="0" w:after="0" w:line="360" w:lineRule="auto"/>
        <w:rPr>
          <w:rFonts w:ascii="Arial" w:hAnsi="Arial" w:cs="Arial"/>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730B47" w14:paraId="5FA7B05A"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vAlign w:val="center"/>
            <w:hideMark/>
          </w:tcPr>
          <w:p w14:paraId="5C024F43" w14:textId="77777777" w:rsidR="00702AEA" w:rsidRPr="00730B47" w:rsidRDefault="00702AEA" w:rsidP="00730B47">
            <w:pPr>
              <w:spacing w:line="360" w:lineRule="auto"/>
              <w:jc w:val="center"/>
              <w:rPr>
                <w:rFonts w:ascii="Arial" w:hAnsi="Arial" w:cs="Arial"/>
              </w:rPr>
            </w:pPr>
            <w:r w:rsidRPr="00730B47">
              <w:rPr>
                <w:rFonts w:ascii="Arial" w:hAnsi="Arial" w:cs="Arial"/>
                <w:b/>
                <w:bCs/>
                <w:color w:val="000000"/>
              </w:rPr>
              <w:t>2. Adres strony internetowej.</w:t>
            </w:r>
          </w:p>
        </w:tc>
      </w:tr>
    </w:tbl>
    <w:p w14:paraId="20C44511" w14:textId="77777777" w:rsidR="00557CB2" w:rsidRPr="004B1C02" w:rsidRDefault="00702AEA" w:rsidP="00557CB2">
      <w:pPr>
        <w:pStyle w:val="NormalnyWeb"/>
        <w:spacing w:before="0" w:after="0" w:line="360" w:lineRule="auto"/>
        <w:rPr>
          <w:rFonts w:ascii="Arial" w:hAnsi="Arial" w:cs="Arial"/>
          <w:color w:val="000000" w:themeColor="text1"/>
        </w:rPr>
      </w:pPr>
      <w:r w:rsidRPr="00730B47">
        <w:rPr>
          <w:rFonts w:ascii="Arial" w:hAnsi="Arial" w:cs="Arial"/>
          <w:color w:val="000000"/>
        </w:rPr>
        <w:br/>
      </w:r>
      <w:r w:rsidR="00557CB2" w:rsidRPr="00EF6940">
        <w:rPr>
          <w:rFonts w:ascii="Arial" w:hAnsi="Arial" w:cs="Arial"/>
          <w:color w:val="000000" w:themeColor="text1"/>
        </w:rPr>
        <w:t xml:space="preserve">Adres strony internetowej, na której prowadzone jest postepowanie oraz na której będą </w:t>
      </w:r>
      <w:r w:rsidR="00557CB2" w:rsidRPr="004B1C02">
        <w:rPr>
          <w:rFonts w:ascii="Arial" w:hAnsi="Arial" w:cs="Arial"/>
          <w:color w:val="000000" w:themeColor="text1"/>
        </w:rPr>
        <w:t xml:space="preserve">dostępne wszelkie dokumenty zamówienia bezpośrednio związane z niniejszym postępowaniem o udzielenie zamówienia, zmiany i wyjaśnienia treści SWZ: </w:t>
      </w:r>
    </w:p>
    <w:p w14:paraId="22DE2695" w14:textId="0B3443C1" w:rsidR="007C2579" w:rsidRPr="004B1C02" w:rsidRDefault="004B1C02" w:rsidP="00557CB2">
      <w:pPr>
        <w:pStyle w:val="NormalnyWeb"/>
        <w:spacing w:before="0" w:after="0" w:line="360" w:lineRule="auto"/>
        <w:rPr>
          <w:rFonts w:ascii="Arial" w:eastAsia="SimSun" w:hAnsi="Arial" w:cs="Arial"/>
          <w:lang w:eastAsia="hi-IN"/>
        </w:rPr>
      </w:pPr>
      <w:r w:rsidRPr="004B1C02">
        <w:rPr>
          <w:rFonts w:ascii="Arial" w:hAnsi="Arial" w:cs="Arial"/>
        </w:rPr>
        <w:t>https://ezamowienia.gov.pl/mp-client/search/list/ocds-148610-f60bfe9a-47e8-11ee-9aa3-96d3b4440790</w:t>
      </w:r>
    </w:p>
    <w:p w14:paraId="5084D7C9" w14:textId="6F884737" w:rsidR="00557CB2" w:rsidRPr="00EF6940" w:rsidRDefault="00557CB2" w:rsidP="00557CB2">
      <w:pPr>
        <w:pStyle w:val="NormalnyWeb"/>
        <w:spacing w:before="0" w:after="0" w:line="360" w:lineRule="auto"/>
        <w:rPr>
          <w:rFonts w:ascii="Arial" w:hAnsi="Arial" w:cs="Arial"/>
          <w:color w:val="000000" w:themeColor="text1"/>
        </w:rPr>
      </w:pPr>
      <w:r w:rsidRPr="004B1C02">
        <w:rPr>
          <w:rFonts w:ascii="Arial" w:hAnsi="Arial" w:cs="Arial"/>
          <w:color w:val="000000" w:themeColor="text1"/>
        </w:rPr>
        <w:t>Wszelkie dokumenty</w:t>
      </w:r>
      <w:r w:rsidRPr="00EF6940">
        <w:rPr>
          <w:rFonts w:ascii="Arial" w:hAnsi="Arial" w:cs="Arial"/>
          <w:color w:val="000000" w:themeColor="text1"/>
        </w:rPr>
        <w:t xml:space="preserve"> zamówienia będą również zamieszczone na stronie internetowej Zamawiającego: </w:t>
      </w:r>
      <w:hyperlink r:id="rId9" w:history="1">
        <w:r w:rsidRPr="00EF6940">
          <w:rPr>
            <w:rStyle w:val="Hipercze"/>
            <w:rFonts w:ascii="Arial" w:hAnsi="Arial" w:cs="Arial"/>
            <w:color w:val="000000" w:themeColor="text1"/>
          </w:rPr>
          <w:t>https://www.zuokspytkowo.pl/</w:t>
        </w:r>
      </w:hyperlink>
      <w:r w:rsidRPr="00EF6940">
        <w:rPr>
          <w:rFonts w:ascii="Arial" w:hAnsi="Arial" w:cs="Arial"/>
          <w:color w:val="000000" w:themeColor="text1"/>
        </w:rPr>
        <w:t xml:space="preserve"> w zakładce zamówienia</w:t>
      </w:r>
      <w:r w:rsidR="005055E7">
        <w:rPr>
          <w:rFonts w:ascii="Arial" w:hAnsi="Arial" w:cs="Arial"/>
          <w:color w:val="000000" w:themeColor="text1"/>
        </w:rPr>
        <w:t>, w szczegółach niniejszego zamówienia.</w:t>
      </w:r>
    </w:p>
    <w:p w14:paraId="3F2565EE" w14:textId="13571D01" w:rsidR="00702AEA" w:rsidRPr="00730B47" w:rsidRDefault="00702AEA" w:rsidP="00730B47">
      <w:pPr>
        <w:pStyle w:val="NormalnyWeb"/>
        <w:spacing w:before="0" w:after="0" w:line="360" w:lineRule="auto"/>
        <w:rPr>
          <w:rFonts w:ascii="Arial" w:hAnsi="Arial" w:cs="Arial"/>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730B47" w14:paraId="39A263A1"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18C43142" w14:textId="77777777" w:rsidR="00702AEA" w:rsidRPr="00730B47" w:rsidRDefault="00702AEA" w:rsidP="00730B47">
            <w:pPr>
              <w:spacing w:line="360" w:lineRule="auto"/>
              <w:jc w:val="center"/>
              <w:rPr>
                <w:rFonts w:ascii="Arial" w:hAnsi="Arial" w:cs="Arial"/>
              </w:rPr>
            </w:pPr>
            <w:r w:rsidRPr="00730B47">
              <w:rPr>
                <w:rFonts w:ascii="Arial" w:hAnsi="Arial" w:cs="Arial"/>
                <w:b/>
                <w:bCs/>
                <w:color w:val="000000"/>
              </w:rPr>
              <w:t>3. Tryb udzielania zamówienia.</w:t>
            </w:r>
          </w:p>
        </w:tc>
      </w:tr>
    </w:tbl>
    <w:p w14:paraId="6E3B3A94" w14:textId="77777777" w:rsidR="005055E7" w:rsidRPr="00BA3895" w:rsidRDefault="00702AEA" w:rsidP="005055E7">
      <w:pPr>
        <w:pStyle w:val="NormalnyWeb"/>
        <w:spacing w:before="0" w:after="0" w:line="360" w:lineRule="auto"/>
        <w:rPr>
          <w:color w:val="000000"/>
        </w:rPr>
      </w:pPr>
      <w:r w:rsidRPr="00730B47">
        <w:rPr>
          <w:rFonts w:ascii="Arial" w:hAnsi="Arial" w:cs="Arial"/>
          <w:color w:val="000000"/>
        </w:rPr>
        <w:br/>
      </w:r>
      <w:r w:rsidR="005055E7" w:rsidRPr="00BA3895">
        <w:rPr>
          <w:rFonts w:ascii="Arial" w:hAnsi="Arial" w:cs="Arial"/>
          <w:color w:val="000000"/>
        </w:rPr>
        <w:t xml:space="preserve">Niniejsze postępowanie o udzielenie zamówienia publicznego prowadzone jest w trybie przetargu nieograniczonego na podstawie art. 132 </w:t>
      </w:r>
      <w:proofErr w:type="spellStart"/>
      <w:r w:rsidR="005055E7" w:rsidRPr="00BA3895">
        <w:rPr>
          <w:rFonts w:ascii="Arial" w:hAnsi="Arial" w:cs="Arial"/>
          <w:color w:val="000000"/>
        </w:rPr>
        <w:t>u.p.z.p</w:t>
      </w:r>
      <w:proofErr w:type="spellEnd"/>
      <w:r w:rsidR="005055E7" w:rsidRPr="00BA3895">
        <w:rPr>
          <w:rFonts w:ascii="Arial" w:hAnsi="Arial" w:cs="Arial"/>
          <w:color w:val="000000"/>
        </w:rPr>
        <w:t xml:space="preserve">. </w:t>
      </w:r>
    </w:p>
    <w:p w14:paraId="71432A29" w14:textId="77777777" w:rsidR="005055E7" w:rsidRPr="00BA3895" w:rsidRDefault="005055E7" w:rsidP="005055E7">
      <w:pPr>
        <w:pStyle w:val="NormalnyWeb"/>
        <w:spacing w:before="0" w:after="0" w:line="360" w:lineRule="auto"/>
        <w:rPr>
          <w:rFonts w:ascii="Arial" w:hAnsi="Arial" w:cs="Arial"/>
          <w:color w:val="000000"/>
        </w:rPr>
      </w:pPr>
    </w:p>
    <w:p w14:paraId="38B56466" w14:textId="77777777" w:rsidR="005055E7" w:rsidRPr="00BA3895" w:rsidRDefault="005055E7" w:rsidP="005055E7">
      <w:pPr>
        <w:pStyle w:val="NormalnyWeb"/>
        <w:spacing w:before="0" w:after="0" w:line="360" w:lineRule="auto"/>
        <w:rPr>
          <w:color w:val="000000"/>
        </w:rPr>
      </w:pPr>
      <w:r w:rsidRPr="00BA3895">
        <w:rPr>
          <w:rFonts w:ascii="Arial" w:hAnsi="Arial" w:cs="Arial"/>
          <w:color w:val="000000"/>
        </w:rPr>
        <w:t xml:space="preserve">Zamawiający  w myśl art. 139 ust. 1 </w:t>
      </w:r>
      <w:proofErr w:type="spellStart"/>
      <w:r w:rsidRPr="00BA3895">
        <w:rPr>
          <w:rFonts w:ascii="Arial" w:hAnsi="Arial" w:cs="Arial"/>
          <w:color w:val="000000"/>
        </w:rPr>
        <w:t>u.p.z.p</w:t>
      </w:r>
      <w:proofErr w:type="spellEnd"/>
      <w:r w:rsidRPr="00BA3895">
        <w:rPr>
          <w:rFonts w:ascii="Arial" w:hAnsi="Arial" w:cs="Arial"/>
          <w:color w:val="000000"/>
        </w:rPr>
        <w:t>. najpierw  dokona  badania  i  oceny  ofert,  a  następnie  dokona  kwalifikacji podmiotowej Wykonawcy, którego oferta została najwyżej oceniona, w zakresie braku podstaw wykluczenia oraz spełniania warunków udziału w postępowaniu.</w:t>
      </w:r>
    </w:p>
    <w:p w14:paraId="21D9807D" w14:textId="77777777" w:rsidR="005055E7" w:rsidRPr="00BA3895" w:rsidRDefault="005055E7" w:rsidP="005055E7">
      <w:pPr>
        <w:pStyle w:val="NormalnyWeb"/>
        <w:spacing w:before="0" w:after="0" w:line="360" w:lineRule="auto"/>
        <w:rPr>
          <w:rFonts w:ascii="Arial" w:hAnsi="Arial" w:cs="Arial"/>
          <w:color w:val="000000"/>
        </w:rPr>
      </w:pPr>
    </w:p>
    <w:p w14:paraId="3022F050" w14:textId="77777777" w:rsidR="005055E7" w:rsidRPr="00BA3895" w:rsidRDefault="005055E7" w:rsidP="005055E7">
      <w:pPr>
        <w:pStyle w:val="NormalnyWeb"/>
        <w:spacing w:before="0" w:after="0" w:line="360" w:lineRule="auto"/>
        <w:rPr>
          <w:color w:val="000000"/>
        </w:rPr>
      </w:pPr>
      <w:r w:rsidRPr="00BA3895">
        <w:rPr>
          <w:rFonts w:ascii="Arial" w:hAnsi="Arial" w:cs="Arial"/>
          <w:color w:val="000000"/>
        </w:rPr>
        <w:lastRenderedPageBreak/>
        <w:t xml:space="preserve">W zakresie nieuregulowanym niniejszą Specyfikacją Warunków Zamówienia, zwana dalej SWZ, zastosowanie mają przepisy </w:t>
      </w:r>
      <w:proofErr w:type="spellStart"/>
      <w:r w:rsidRPr="00BA3895">
        <w:rPr>
          <w:rFonts w:ascii="Arial" w:hAnsi="Arial" w:cs="Arial"/>
          <w:color w:val="000000"/>
        </w:rPr>
        <w:t>u.p.z.p</w:t>
      </w:r>
      <w:proofErr w:type="spellEnd"/>
      <w:r w:rsidRPr="00BA3895">
        <w:rPr>
          <w:rFonts w:ascii="Arial" w:hAnsi="Arial" w:cs="Arial"/>
          <w:color w:val="000000"/>
        </w:rPr>
        <w:t>.</w:t>
      </w:r>
    </w:p>
    <w:p w14:paraId="2831192D" w14:textId="4769E9AE" w:rsidR="00702AEA" w:rsidRPr="00730B47" w:rsidRDefault="00702AEA" w:rsidP="005055E7">
      <w:pPr>
        <w:pStyle w:val="NormalnyWeb"/>
        <w:spacing w:before="0" w:after="0" w:line="360" w:lineRule="auto"/>
        <w:rPr>
          <w:rFonts w:ascii="Arial" w:hAnsi="Arial" w:cs="Arial"/>
        </w:rPr>
      </w:pPr>
      <w:r w:rsidRPr="00730B47">
        <w:rPr>
          <w:rFonts w:ascii="Arial" w:hAnsi="Arial" w:cs="Arial"/>
          <w:color w:val="000000"/>
        </w:rPr>
        <w:t xml:space="preserve"> </w:t>
      </w: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730B47" w14:paraId="4E3142B4"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7E9FA95D" w14:textId="62E7516A" w:rsidR="00702AEA" w:rsidRPr="00730B47" w:rsidRDefault="00684799" w:rsidP="00730B47">
            <w:pPr>
              <w:spacing w:line="360" w:lineRule="auto"/>
              <w:jc w:val="center"/>
              <w:rPr>
                <w:rFonts w:ascii="Arial" w:hAnsi="Arial" w:cs="Arial"/>
              </w:rPr>
            </w:pPr>
            <w:r>
              <w:rPr>
                <w:rFonts w:ascii="Arial" w:hAnsi="Arial" w:cs="Arial"/>
                <w:b/>
                <w:bCs/>
                <w:color w:val="000000"/>
              </w:rPr>
              <w:t>4</w:t>
            </w:r>
            <w:r w:rsidR="00702AEA" w:rsidRPr="00730B47">
              <w:rPr>
                <w:rFonts w:ascii="Arial" w:hAnsi="Arial" w:cs="Arial"/>
                <w:b/>
                <w:bCs/>
                <w:color w:val="000000"/>
              </w:rPr>
              <w:t>. Opis przedmiotu zamówienia.</w:t>
            </w:r>
          </w:p>
        </w:tc>
      </w:tr>
    </w:tbl>
    <w:p w14:paraId="0EEFE519" w14:textId="5CDB1432" w:rsidR="007C2579" w:rsidRDefault="00702AEA" w:rsidP="005D52C7">
      <w:pPr>
        <w:pStyle w:val="NormalnyWeb"/>
        <w:spacing w:before="0" w:after="0" w:line="360" w:lineRule="auto"/>
        <w:rPr>
          <w:rFonts w:ascii="Arial" w:hAnsi="Arial" w:cs="Arial"/>
        </w:rPr>
      </w:pPr>
      <w:r w:rsidRPr="00730B47">
        <w:rPr>
          <w:rFonts w:ascii="Arial" w:hAnsi="Arial" w:cs="Arial"/>
        </w:rPr>
        <w:br/>
      </w:r>
      <w:r w:rsidR="007C2579">
        <w:rPr>
          <w:rFonts w:ascii="Arial" w:hAnsi="Arial" w:cs="Arial"/>
        </w:rPr>
        <w:t xml:space="preserve">4.1. </w:t>
      </w:r>
      <w:r w:rsidRPr="00730B47">
        <w:rPr>
          <w:rFonts w:ascii="Arial" w:hAnsi="Arial" w:cs="Arial"/>
        </w:rPr>
        <w:t xml:space="preserve">Przedmiotem niniejszego zamówienia </w:t>
      </w:r>
      <w:r w:rsidR="007C2579">
        <w:rPr>
          <w:rFonts w:ascii="Arial" w:hAnsi="Arial" w:cs="Arial"/>
        </w:rPr>
        <w:t xml:space="preserve">jest </w:t>
      </w:r>
      <w:r w:rsidR="007C4224">
        <w:rPr>
          <w:rFonts w:ascii="Arial" w:hAnsi="Arial" w:cs="Arial"/>
        </w:rPr>
        <w:t xml:space="preserve">usługa rozstawienia </w:t>
      </w:r>
      <w:r w:rsidR="005D52C7">
        <w:rPr>
          <w:rFonts w:ascii="Arial" w:hAnsi="Arial" w:cs="Arial"/>
        </w:rPr>
        <w:t xml:space="preserve">mieszkańcom Mazurskiego Związku Międzygminnego – Gospodarka Odpadami </w:t>
      </w:r>
      <w:r w:rsidR="007C4224">
        <w:rPr>
          <w:rFonts w:ascii="Arial" w:hAnsi="Arial" w:cs="Arial"/>
        </w:rPr>
        <w:t xml:space="preserve">pojemników na </w:t>
      </w:r>
      <w:r w:rsidR="005D52C7">
        <w:rPr>
          <w:rFonts w:ascii="Arial" w:hAnsi="Arial" w:cs="Arial"/>
        </w:rPr>
        <w:t xml:space="preserve">odpady komunalne. </w:t>
      </w:r>
    </w:p>
    <w:p w14:paraId="1EB897D1" w14:textId="5299FCE9" w:rsidR="005055E7" w:rsidRDefault="005055E7" w:rsidP="005D52C7">
      <w:pPr>
        <w:pStyle w:val="NormalnyWeb"/>
        <w:spacing w:before="0" w:after="0" w:line="360" w:lineRule="auto"/>
        <w:rPr>
          <w:rFonts w:ascii="Arial" w:hAnsi="Arial" w:cs="Arial"/>
        </w:rPr>
      </w:pPr>
      <w:r>
        <w:rPr>
          <w:rFonts w:ascii="Arial" w:hAnsi="Arial" w:cs="Arial"/>
        </w:rPr>
        <w:t xml:space="preserve">4.2. Zamawiający dopuszcza składanie ofert częściowych. </w:t>
      </w:r>
    </w:p>
    <w:p w14:paraId="20AF94C8" w14:textId="2425841B" w:rsidR="005055E7" w:rsidRDefault="005055E7" w:rsidP="005D52C7">
      <w:pPr>
        <w:pStyle w:val="NormalnyWeb"/>
        <w:spacing w:before="0" w:after="0" w:line="360" w:lineRule="auto"/>
        <w:rPr>
          <w:rFonts w:ascii="Arial" w:hAnsi="Arial" w:cs="Arial"/>
        </w:rPr>
      </w:pPr>
      <w:r>
        <w:rPr>
          <w:rFonts w:ascii="Arial" w:hAnsi="Arial" w:cs="Arial"/>
        </w:rPr>
        <w:t>4.3. Zamówienie niniejsze składa się z następujących części:</w:t>
      </w:r>
    </w:p>
    <w:p w14:paraId="7D5B7E95" w14:textId="6A1CC0D9" w:rsidR="005055E7" w:rsidRDefault="005055E7" w:rsidP="005D52C7">
      <w:pPr>
        <w:pStyle w:val="NormalnyWeb"/>
        <w:spacing w:before="0" w:after="0" w:line="360" w:lineRule="auto"/>
        <w:rPr>
          <w:rFonts w:ascii="Arial" w:hAnsi="Arial" w:cs="Arial"/>
        </w:rPr>
      </w:pPr>
      <w:r>
        <w:rPr>
          <w:rFonts w:ascii="Arial" w:hAnsi="Arial" w:cs="Arial"/>
        </w:rPr>
        <w:t>Część I: Rozstawienie pojemników na odpady komunalne w gminie Banie Mazurskie</w:t>
      </w:r>
    </w:p>
    <w:tbl>
      <w:tblPr>
        <w:tblStyle w:val="Tabela-Siatka"/>
        <w:tblW w:w="0" w:type="auto"/>
        <w:tblLook w:val="04A0" w:firstRow="1" w:lastRow="0" w:firstColumn="1" w:lastColumn="0" w:noHBand="0" w:noVBand="1"/>
      </w:tblPr>
      <w:tblGrid>
        <w:gridCol w:w="2405"/>
        <w:gridCol w:w="2268"/>
      </w:tblGrid>
      <w:tr w:rsidR="001A638C" w14:paraId="36EB4CBC" w14:textId="77777777" w:rsidTr="001A638C">
        <w:tc>
          <w:tcPr>
            <w:tcW w:w="2405" w:type="dxa"/>
          </w:tcPr>
          <w:p w14:paraId="7DE999F0" w14:textId="07EA5ACD" w:rsidR="001A638C" w:rsidRPr="001A638C" w:rsidRDefault="001A638C" w:rsidP="003D0973">
            <w:pPr>
              <w:pStyle w:val="NormalnyWeb"/>
              <w:spacing w:before="0" w:after="0" w:line="360" w:lineRule="auto"/>
              <w:jc w:val="center"/>
              <w:rPr>
                <w:rFonts w:ascii="Arial" w:hAnsi="Arial" w:cs="Arial"/>
              </w:rPr>
            </w:pPr>
            <w:r w:rsidRPr="001A638C">
              <w:rPr>
                <w:rFonts w:ascii="Arial" w:hAnsi="Arial" w:cs="Arial"/>
                <w:color w:val="000000"/>
                <w:kern w:val="0"/>
                <w:lang w:eastAsia="pl-PL"/>
              </w:rPr>
              <w:t>rodzaj pojemnika l</w:t>
            </w:r>
          </w:p>
        </w:tc>
        <w:tc>
          <w:tcPr>
            <w:tcW w:w="2268" w:type="dxa"/>
          </w:tcPr>
          <w:p w14:paraId="05C37850" w14:textId="25DF8612" w:rsidR="001A638C" w:rsidRPr="001A638C" w:rsidRDefault="00C700C0" w:rsidP="003D0973">
            <w:pPr>
              <w:pStyle w:val="NormalnyWeb"/>
              <w:spacing w:before="0" w:after="0" w:line="360" w:lineRule="auto"/>
              <w:jc w:val="center"/>
              <w:rPr>
                <w:rFonts w:ascii="Arial" w:hAnsi="Arial" w:cs="Arial"/>
              </w:rPr>
            </w:pPr>
            <w:r>
              <w:rPr>
                <w:rFonts w:ascii="Arial" w:hAnsi="Arial" w:cs="Arial"/>
                <w:color w:val="000000"/>
                <w:kern w:val="0"/>
                <w:lang w:eastAsia="pl-PL"/>
              </w:rPr>
              <w:t>Ilość (szt.)</w:t>
            </w:r>
          </w:p>
        </w:tc>
      </w:tr>
      <w:tr w:rsidR="001A638C" w14:paraId="33E101BA" w14:textId="77777777" w:rsidTr="001A638C">
        <w:tc>
          <w:tcPr>
            <w:tcW w:w="2405" w:type="dxa"/>
          </w:tcPr>
          <w:p w14:paraId="7BEBA08F" w14:textId="07E5B5C4" w:rsidR="001A638C" w:rsidRPr="001A638C" w:rsidRDefault="001A638C" w:rsidP="003D0973">
            <w:pPr>
              <w:pStyle w:val="NormalnyWeb"/>
              <w:spacing w:before="0" w:after="0" w:line="360" w:lineRule="auto"/>
              <w:jc w:val="center"/>
              <w:rPr>
                <w:rFonts w:ascii="Arial" w:hAnsi="Arial" w:cs="Arial"/>
              </w:rPr>
            </w:pPr>
            <w:r w:rsidRPr="001A638C">
              <w:rPr>
                <w:rFonts w:ascii="Arial" w:hAnsi="Arial" w:cs="Arial"/>
              </w:rPr>
              <w:t>120</w:t>
            </w:r>
          </w:p>
        </w:tc>
        <w:tc>
          <w:tcPr>
            <w:tcW w:w="2268" w:type="dxa"/>
          </w:tcPr>
          <w:p w14:paraId="197B8D1B" w14:textId="40FC6409" w:rsidR="001A638C" w:rsidRPr="00721E08" w:rsidRDefault="003D0973" w:rsidP="003D097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973</w:t>
            </w:r>
          </w:p>
        </w:tc>
      </w:tr>
      <w:tr w:rsidR="001A638C" w14:paraId="4B459693" w14:textId="77777777" w:rsidTr="001A638C">
        <w:tc>
          <w:tcPr>
            <w:tcW w:w="2405" w:type="dxa"/>
          </w:tcPr>
          <w:p w14:paraId="5A0C09E5" w14:textId="5AE1C210" w:rsidR="001A638C" w:rsidRPr="001A638C" w:rsidRDefault="001A638C" w:rsidP="003D0973">
            <w:pPr>
              <w:pStyle w:val="NormalnyWeb"/>
              <w:spacing w:before="0" w:after="0" w:line="360" w:lineRule="auto"/>
              <w:jc w:val="center"/>
              <w:rPr>
                <w:rFonts w:ascii="Arial" w:hAnsi="Arial" w:cs="Arial"/>
              </w:rPr>
            </w:pPr>
            <w:r w:rsidRPr="001A638C">
              <w:rPr>
                <w:rFonts w:ascii="Arial" w:hAnsi="Arial" w:cs="Arial"/>
              </w:rPr>
              <w:t>240</w:t>
            </w:r>
          </w:p>
        </w:tc>
        <w:tc>
          <w:tcPr>
            <w:tcW w:w="2268" w:type="dxa"/>
          </w:tcPr>
          <w:p w14:paraId="1AE4816B" w14:textId="7FA5330D" w:rsidR="001A638C" w:rsidRPr="00721E08" w:rsidRDefault="003D0973" w:rsidP="003D097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71</w:t>
            </w:r>
          </w:p>
        </w:tc>
      </w:tr>
      <w:tr w:rsidR="001A638C" w14:paraId="0BAFAA88" w14:textId="77777777" w:rsidTr="001A638C">
        <w:tc>
          <w:tcPr>
            <w:tcW w:w="2405" w:type="dxa"/>
          </w:tcPr>
          <w:p w14:paraId="03411BF3" w14:textId="42A5A8C4" w:rsidR="001A638C" w:rsidRPr="001A638C" w:rsidRDefault="001A638C" w:rsidP="003D0973">
            <w:pPr>
              <w:pStyle w:val="NormalnyWeb"/>
              <w:spacing w:before="0" w:after="0" w:line="360" w:lineRule="auto"/>
              <w:jc w:val="center"/>
              <w:rPr>
                <w:rFonts w:ascii="Arial" w:hAnsi="Arial" w:cs="Arial"/>
              </w:rPr>
            </w:pPr>
            <w:r w:rsidRPr="001A638C">
              <w:rPr>
                <w:rFonts w:ascii="Arial" w:hAnsi="Arial" w:cs="Arial"/>
              </w:rPr>
              <w:t>360</w:t>
            </w:r>
          </w:p>
        </w:tc>
        <w:tc>
          <w:tcPr>
            <w:tcW w:w="2268" w:type="dxa"/>
          </w:tcPr>
          <w:p w14:paraId="73D9F597" w14:textId="64480672" w:rsidR="001A638C" w:rsidRPr="00721E08" w:rsidRDefault="003D0973" w:rsidP="003D097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66</w:t>
            </w:r>
          </w:p>
        </w:tc>
      </w:tr>
      <w:tr w:rsidR="001A638C" w14:paraId="2EFAEB48" w14:textId="77777777" w:rsidTr="001A638C">
        <w:tc>
          <w:tcPr>
            <w:tcW w:w="2405" w:type="dxa"/>
          </w:tcPr>
          <w:p w14:paraId="6D2DD395" w14:textId="2C954CA7" w:rsidR="001A638C" w:rsidRPr="001A638C" w:rsidRDefault="001A638C" w:rsidP="003D0973">
            <w:pPr>
              <w:pStyle w:val="NormalnyWeb"/>
              <w:spacing w:before="0" w:after="0" w:line="360" w:lineRule="auto"/>
              <w:jc w:val="center"/>
              <w:rPr>
                <w:rFonts w:ascii="Arial" w:hAnsi="Arial" w:cs="Arial"/>
              </w:rPr>
            </w:pPr>
            <w:r w:rsidRPr="001A638C">
              <w:rPr>
                <w:rFonts w:ascii="Arial" w:hAnsi="Arial" w:cs="Arial"/>
              </w:rPr>
              <w:t>1100</w:t>
            </w:r>
          </w:p>
        </w:tc>
        <w:tc>
          <w:tcPr>
            <w:tcW w:w="2268" w:type="dxa"/>
          </w:tcPr>
          <w:p w14:paraId="121AF378" w14:textId="4C67B5E2" w:rsidR="001A638C" w:rsidRPr="00721E08" w:rsidRDefault="003D0973" w:rsidP="003D097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29</w:t>
            </w:r>
          </w:p>
        </w:tc>
      </w:tr>
      <w:tr w:rsidR="001A638C" w14:paraId="2F63C309" w14:textId="77777777" w:rsidTr="001A638C">
        <w:tc>
          <w:tcPr>
            <w:tcW w:w="2405" w:type="dxa"/>
          </w:tcPr>
          <w:p w14:paraId="1F3AFCD5" w14:textId="4BCFC0BD" w:rsidR="001A638C" w:rsidRPr="001A638C" w:rsidRDefault="001A638C" w:rsidP="003D0973">
            <w:pPr>
              <w:pStyle w:val="NormalnyWeb"/>
              <w:spacing w:before="0" w:after="0" w:line="360" w:lineRule="auto"/>
              <w:jc w:val="center"/>
              <w:rPr>
                <w:rFonts w:ascii="Arial" w:hAnsi="Arial" w:cs="Arial"/>
              </w:rPr>
            </w:pPr>
            <w:r w:rsidRPr="001A638C">
              <w:rPr>
                <w:rFonts w:ascii="Arial" w:hAnsi="Arial" w:cs="Arial"/>
              </w:rPr>
              <w:t>Razem:</w:t>
            </w:r>
          </w:p>
        </w:tc>
        <w:tc>
          <w:tcPr>
            <w:tcW w:w="2268" w:type="dxa"/>
          </w:tcPr>
          <w:p w14:paraId="35022C21" w14:textId="63D0867C" w:rsidR="001A638C" w:rsidRPr="00721E08" w:rsidRDefault="003D0973" w:rsidP="003D097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1139</w:t>
            </w:r>
          </w:p>
        </w:tc>
      </w:tr>
    </w:tbl>
    <w:p w14:paraId="0EBD4048" w14:textId="3459340C" w:rsidR="00414CD7" w:rsidRPr="000B0B45" w:rsidRDefault="00414CD7" w:rsidP="005055E7">
      <w:pPr>
        <w:pStyle w:val="NormalnyWeb"/>
        <w:spacing w:before="0" w:after="0" w:line="360" w:lineRule="auto"/>
        <w:rPr>
          <w:rFonts w:ascii="Arial" w:hAnsi="Arial" w:cs="Arial"/>
          <w:color w:val="000000" w:themeColor="text1"/>
        </w:rPr>
      </w:pPr>
      <w:r>
        <w:rPr>
          <w:rFonts w:ascii="Arial" w:hAnsi="Arial" w:cs="Arial"/>
        </w:rPr>
        <w:t>Ilość punktów gromadzenia odpadów: 846</w:t>
      </w:r>
      <w:r w:rsidR="00D35DC8">
        <w:rPr>
          <w:rFonts w:ascii="Arial" w:hAnsi="Arial" w:cs="Arial"/>
        </w:rPr>
        <w:t xml:space="preserve"> </w:t>
      </w:r>
      <w:r w:rsidR="00D35DC8" w:rsidRPr="000B0B45">
        <w:rPr>
          <w:rFonts w:ascii="Arial" w:hAnsi="Arial" w:cs="Arial"/>
          <w:color w:val="000000" w:themeColor="text1"/>
        </w:rPr>
        <w:t>(ilość punktów ma charakter poglądowy, zawiera dane wg stanu na styczeń 2023 roku)</w:t>
      </w:r>
    </w:p>
    <w:p w14:paraId="34AA61BB" w14:textId="77777777" w:rsidR="00A15697" w:rsidRDefault="00A15697" w:rsidP="005055E7">
      <w:pPr>
        <w:pStyle w:val="NormalnyWeb"/>
        <w:spacing w:before="0" w:after="0" w:line="360" w:lineRule="auto"/>
        <w:rPr>
          <w:rFonts w:ascii="Arial" w:hAnsi="Arial" w:cs="Arial"/>
        </w:rPr>
      </w:pPr>
    </w:p>
    <w:p w14:paraId="2377CFD0" w14:textId="53E288E3" w:rsidR="005055E7" w:rsidRDefault="005055E7" w:rsidP="005055E7">
      <w:pPr>
        <w:pStyle w:val="NormalnyWeb"/>
        <w:spacing w:before="0" w:after="0" w:line="360" w:lineRule="auto"/>
        <w:rPr>
          <w:rFonts w:ascii="Arial" w:hAnsi="Arial" w:cs="Arial"/>
        </w:rPr>
      </w:pPr>
      <w:r>
        <w:rPr>
          <w:rFonts w:ascii="Arial" w:hAnsi="Arial" w:cs="Arial"/>
        </w:rPr>
        <w:t>Część II: Rozstawienie pojemników na odpady komunalne w gminie Budry</w:t>
      </w:r>
    </w:p>
    <w:tbl>
      <w:tblPr>
        <w:tblStyle w:val="Tabela-Siatka"/>
        <w:tblW w:w="0" w:type="auto"/>
        <w:tblLook w:val="04A0" w:firstRow="1" w:lastRow="0" w:firstColumn="1" w:lastColumn="0" w:noHBand="0" w:noVBand="1"/>
      </w:tblPr>
      <w:tblGrid>
        <w:gridCol w:w="2405"/>
        <w:gridCol w:w="2268"/>
      </w:tblGrid>
      <w:tr w:rsidR="003D0973" w:rsidRPr="001A638C" w14:paraId="08A89B63" w14:textId="77777777" w:rsidTr="00621763">
        <w:tc>
          <w:tcPr>
            <w:tcW w:w="2405" w:type="dxa"/>
          </w:tcPr>
          <w:p w14:paraId="54F8FC06"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color w:val="000000"/>
                <w:kern w:val="0"/>
                <w:lang w:eastAsia="pl-PL"/>
              </w:rPr>
              <w:t>rodzaj pojemnika l</w:t>
            </w:r>
          </w:p>
        </w:tc>
        <w:tc>
          <w:tcPr>
            <w:tcW w:w="2268" w:type="dxa"/>
          </w:tcPr>
          <w:p w14:paraId="6EE95682" w14:textId="4B1C1F7D" w:rsidR="003D0973" w:rsidRPr="001A638C" w:rsidRDefault="00C700C0" w:rsidP="00621763">
            <w:pPr>
              <w:pStyle w:val="NormalnyWeb"/>
              <w:spacing w:before="0" w:after="0" w:line="360" w:lineRule="auto"/>
              <w:jc w:val="center"/>
              <w:rPr>
                <w:rFonts w:ascii="Arial" w:hAnsi="Arial" w:cs="Arial"/>
              </w:rPr>
            </w:pPr>
            <w:r>
              <w:rPr>
                <w:rFonts w:ascii="Arial" w:hAnsi="Arial" w:cs="Arial"/>
                <w:color w:val="000000"/>
                <w:kern w:val="0"/>
                <w:lang w:eastAsia="pl-PL"/>
              </w:rPr>
              <w:t>Ilość (szt.)</w:t>
            </w:r>
          </w:p>
        </w:tc>
      </w:tr>
      <w:tr w:rsidR="003D0973" w:rsidRPr="003D0973" w14:paraId="0203FD3A" w14:textId="77777777" w:rsidTr="00621763">
        <w:tc>
          <w:tcPr>
            <w:tcW w:w="2405" w:type="dxa"/>
          </w:tcPr>
          <w:p w14:paraId="475DD6A4"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120</w:t>
            </w:r>
          </w:p>
        </w:tc>
        <w:tc>
          <w:tcPr>
            <w:tcW w:w="2268" w:type="dxa"/>
          </w:tcPr>
          <w:p w14:paraId="76003BD3" w14:textId="2EC72763" w:rsidR="003D0973" w:rsidRPr="00721E08" w:rsidRDefault="003D0973"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773</w:t>
            </w:r>
          </w:p>
        </w:tc>
      </w:tr>
      <w:tr w:rsidR="003D0973" w:rsidRPr="003D0973" w14:paraId="4CAE8CD5" w14:textId="77777777" w:rsidTr="00621763">
        <w:tc>
          <w:tcPr>
            <w:tcW w:w="2405" w:type="dxa"/>
          </w:tcPr>
          <w:p w14:paraId="6E163903"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240</w:t>
            </w:r>
          </w:p>
        </w:tc>
        <w:tc>
          <w:tcPr>
            <w:tcW w:w="2268" w:type="dxa"/>
          </w:tcPr>
          <w:p w14:paraId="659628F8" w14:textId="0E9A128F" w:rsidR="003D0973" w:rsidRPr="00721E08" w:rsidRDefault="003D0973"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58</w:t>
            </w:r>
          </w:p>
        </w:tc>
      </w:tr>
      <w:tr w:rsidR="003D0973" w:rsidRPr="003D0973" w14:paraId="647971B3" w14:textId="77777777" w:rsidTr="00621763">
        <w:tc>
          <w:tcPr>
            <w:tcW w:w="2405" w:type="dxa"/>
          </w:tcPr>
          <w:p w14:paraId="5F5D9FF1"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360</w:t>
            </w:r>
          </w:p>
        </w:tc>
        <w:tc>
          <w:tcPr>
            <w:tcW w:w="2268" w:type="dxa"/>
          </w:tcPr>
          <w:p w14:paraId="25CDD537" w14:textId="11B8D784" w:rsidR="003D0973" w:rsidRPr="00721E08" w:rsidRDefault="003D0973"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47</w:t>
            </w:r>
          </w:p>
        </w:tc>
      </w:tr>
      <w:tr w:rsidR="003D0973" w:rsidRPr="003D0973" w14:paraId="66B4E470" w14:textId="77777777" w:rsidTr="00621763">
        <w:tc>
          <w:tcPr>
            <w:tcW w:w="2405" w:type="dxa"/>
          </w:tcPr>
          <w:p w14:paraId="220BCE40"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1100</w:t>
            </w:r>
          </w:p>
        </w:tc>
        <w:tc>
          <w:tcPr>
            <w:tcW w:w="2268" w:type="dxa"/>
          </w:tcPr>
          <w:p w14:paraId="39F42825" w14:textId="773DB68D" w:rsidR="003D0973" w:rsidRPr="00721E08" w:rsidRDefault="003D0973"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4</w:t>
            </w:r>
          </w:p>
        </w:tc>
      </w:tr>
      <w:tr w:rsidR="003D0973" w:rsidRPr="003D0973" w14:paraId="1E412615" w14:textId="77777777" w:rsidTr="00621763">
        <w:tc>
          <w:tcPr>
            <w:tcW w:w="2405" w:type="dxa"/>
          </w:tcPr>
          <w:p w14:paraId="44AC8417"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Razem:</w:t>
            </w:r>
          </w:p>
        </w:tc>
        <w:tc>
          <w:tcPr>
            <w:tcW w:w="2268" w:type="dxa"/>
          </w:tcPr>
          <w:p w14:paraId="2954334F" w14:textId="390C62F5" w:rsidR="003D0973" w:rsidRPr="00721E08" w:rsidRDefault="003D0973"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882</w:t>
            </w:r>
          </w:p>
        </w:tc>
      </w:tr>
    </w:tbl>
    <w:p w14:paraId="26492360" w14:textId="77777777" w:rsidR="00D35DC8" w:rsidRPr="000B0B45" w:rsidRDefault="00414CD7" w:rsidP="00D35DC8">
      <w:pPr>
        <w:pStyle w:val="NormalnyWeb"/>
        <w:spacing w:before="0" w:after="0" w:line="360" w:lineRule="auto"/>
        <w:rPr>
          <w:rFonts w:ascii="Arial" w:hAnsi="Arial" w:cs="Arial"/>
          <w:color w:val="000000" w:themeColor="text1"/>
        </w:rPr>
      </w:pPr>
      <w:r>
        <w:rPr>
          <w:rFonts w:ascii="Arial" w:hAnsi="Arial" w:cs="Arial"/>
        </w:rPr>
        <w:t xml:space="preserve">Ilość punktów gromadzenia odpadów: 698 </w:t>
      </w:r>
      <w:r w:rsidR="00D35DC8" w:rsidRPr="000B0B45">
        <w:rPr>
          <w:rFonts w:ascii="Arial" w:hAnsi="Arial" w:cs="Arial"/>
          <w:color w:val="000000" w:themeColor="text1"/>
        </w:rPr>
        <w:t>(ilość punktów ma charakter poglądowy, zawiera dane wg stanu na styczeń 2023 roku)</w:t>
      </w:r>
    </w:p>
    <w:p w14:paraId="12420EE1" w14:textId="5EDEE88C" w:rsidR="00414CD7" w:rsidRDefault="00414CD7" w:rsidP="005055E7">
      <w:pPr>
        <w:pStyle w:val="NormalnyWeb"/>
        <w:spacing w:before="0" w:after="0" w:line="360" w:lineRule="auto"/>
        <w:rPr>
          <w:rFonts w:ascii="Arial" w:hAnsi="Arial" w:cs="Arial"/>
        </w:rPr>
      </w:pPr>
    </w:p>
    <w:p w14:paraId="4CEC445D" w14:textId="77777777" w:rsidR="00414CD7" w:rsidRDefault="00414CD7" w:rsidP="005055E7">
      <w:pPr>
        <w:pStyle w:val="NormalnyWeb"/>
        <w:spacing w:before="0" w:after="0" w:line="360" w:lineRule="auto"/>
        <w:rPr>
          <w:rFonts w:ascii="Arial" w:hAnsi="Arial" w:cs="Arial"/>
        </w:rPr>
      </w:pPr>
    </w:p>
    <w:p w14:paraId="63993075" w14:textId="2861E835" w:rsidR="005055E7" w:rsidRPr="00EA3B7D" w:rsidRDefault="005055E7" w:rsidP="005055E7">
      <w:pPr>
        <w:pStyle w:val="NormalnyWeb"/>
        <w:spacing w:before="0" w:after="0" w:line="360" w:lineRule="auto"/>
        <w:rPr>
          <w:rFonts w:ascii="Arial" w:hAnsi="Arial" w:cs="Arial"/>
          <w:color w:val="000000" w:themeColor="text1"/>
        </w:rPr>
      </w:pPr>
      <w:r>
        <w:rPr>
          <w:rFonts w:ascii="Arial" w:hAnsi="Arial" w:cs="Arial"/>
        </w:rPr>
        <w:lastRenderedPageBreak/>
        <w:t xml:space="preserve">Część III: Rozstawienie pojemników na odpady komunalne w </w:t>
      </w:r>
      <w:r w:rsidR="00955814" w:rsidRPr="00EA3B7D">
        <w:rPr>
          <w:rFonts w:ascii="Arial" w:hAnsi="Arial" w:cs="Arial"/>
          <w:color w:val="000000" w:themeColor="text1"/>
        </w:rPr>
        <w:t>gminie miejskiej Giżycko</w:t>
      </w:r>
    </w:p>
    <w:tbl>
      <w:tblPr>
        <w:tblStyle w:val="Tabela-Siatka"/>
        <w:tblW w:w="0" w:type="auto"/>
        <w:tblLook w:val="04A0" w:firstRow="1" w:lastRow="0" w:firstColumn="1" w:lastColumn="0" w:noHBand="0" w:noVBand="1"/>
      </w:tblPr>
      <w:tblGrid>
        <w:gridCol w:w="2405"/>
        <w:gridCol w:w="2268"/>
      </w:tblGrid>
      <w:tr w:rsidR="00EA3B7D" w:rsidRPr="00EA3B7D" w14:paraId="30A2D94B" w14:textId="77777777" w:rsidTr="00621763">
        <w:tc>
          <w:tcPr>
            <w:tcW w:w="2405" w:type="dxa"/>
          </w:tcPr>
          <w:p w14:paraId="0AD262C5" w14:textId="77777777" w:rsidR="003D0973" w:rsidRPr="00EA3B7D" w:rsidRDefault="003D0973" w:rsidP="00621763">
            <w:pPr>
              <w:pStyle w:val="NormalnyWeb"/>
              <w:spacing w:before="0" w:after="0" w:line="360" w:lineRule="auto"/>
              <w:jc w:val="center"/>
              <w:rPr>
                <w:rFonts w:ascii="Arial" w:hAnsi="Arial" w:cs="Arial"/>
                <w:color w:val="000000" w:themeColor="text1"/>
              </w:rPr>
            </w:pPr>
            <w:r w:rsidRPr="00EA3B7D">
              <w:rPr>
                <w:rFonts w:ascii="Arial" w:hAnsi="Arial" w:cs="Arial"/>
                <w:color w:val="000000" w:themeColor="text1"/>
                <w:kern w:val="0"/>
                <w:lang w:eastAsia="pl-PL"/>
              </w:rPr>
              <w:t>rodzaj pojemnika l</w:t>
            </w:r>
          </w:p>
        </w:tc>
        <w:tc>
          <w:tcPr>
            <w:tcW w:w="2268" w:type="dxa"/>
          </w:tcPr>
          <w:p w14:paraId="4423E8B2" w14:textId="7DE01015" w:rsidR="003D0973" w:rsidRPr="00EA3B7D" w:rsidRDefault="00C700C0" w:rsidP="00621763">
            <w:pPr>
              <w:pStyle w:val="NormalnyWeb"/>
              <w:spacing w:before="0" w:after="0" w:line="360" w:lineRule="auto"/>
              <w:jc w:val="center"/>
              <w:rPr>
                <w:rFonts w:ascii="Arial" w:hAnsi="Arial" w:cs="Arial"/>
                <w:color w:val="000000" w:themeColor="text1"/>
              </w:rPr>
            </w:pPr>
            <w:r w:rsidRPr="00EA3B7D">
              <w:rPr>
                <w:rFonts w:ascii="Arial" w:hAnsi="Arial" w:cs="Arial"/>
                <w:color w:val="000000" w:themeColor="text1"/>
              </w:rPr>
              <w:t>Ilość (szt.)</w:t>
            </w:r>
          </w:p>
        </w:tc>
      </w:tr>
      <w:tr w:rsidR="00EA3B7D" w:rsidRPr="00EA3B7D" w14:paraId="15F02965" w14:textId="77777777" w:rsidTr="00621763">
        <w:tc>
          <w:tcPr>
            <w:tcW w:w="2405" w:type="dxa"/>
          </w:tcPr>
          <w:p w14:paraId="7276E9E9" w14:textId="77777777" w:rsidR="003D0973" w:rsidRPr="00EA3B7D" w:rsidRDefault="003D0973" w:rsidP="00621763">
            <w:pPr>
              <w:pStyle w:val="NormalnyWeb"/>
              <w:spacing w:before="0" w:after="0" w:line="360" w:lineRule="auto"/>
              <w:jc w:val="center"/>
              <w:rPr>
                <w:rFonts w:ascii="Arial" w:hAnsi="Arial" w:cs="Arial"/>
                <w:color w:val="000000" w:themeColor="text1"/>
              </w:rPr>
            </w:pPr>
            <w:r w:rsidRPr="00EA3B7D">
              <w:rPr>
                <w:rFonts w:ascii="Arial" w:hAnsi="Arial" w:cs="Arial"/>
                <w:color w:val="000000" w:themeColor="text1"/>
              </w:rPr>
              <w:t>120</w:t>
            </w:r>
          </w:p>
        </w:tc>
        <w:tc>
          <w:tcPr>
            <w:tcW w:w="2268" w:type="dxa"/>
          </w:tcPr>
          <w:p w14:paraId="56F87D6A" w14:textId="015EE239" w:rsidR="003D0973" w:rsidRPr="00EA3B7D" w:rsidRDefault="007208FF" w:rsidP="00621763">
            <w:pPr>
              <w:pStyle w:val="NormalnyWeb"/>
              <w:spacing w:before="0" w:after="0" w:line="360" w:lineRule="auto"/>
              <w:jc w:val="center"/>
              <w:rPr>
                <w:rFonts w:ascii="Arial" w:hAnsi="Arial" w:cs="Arial"/>
                <w:color w:val="000000" w:themeColor="text1"/>
              </w:rPr>
            </w:pPr>
            <w:r w:rsidRPr="00EA3B7D">
              <w:rPr>
                <w:rFonts w:ascii="Arial" w:hAnsi="Arial" w:cs="Arial"/>
                <w:color w:val="000000" w:themeColor="text1"/>
              </w:rPr>
              <w:t>4167</w:t>
            </w:r>
          </w:p>
        </w:tc>
      </w:tr>
      <w:tr w:rsidR="00EA3B7D" w:rsidRPr="00EA3B7D" w14:paraId="077F694B" w14:textId="77777777" w:rsidTr="00621763">
        <w:tc>
          <w:tcPr>
            <w:tcW w:w="2405" w:type="dxa"/>
          </w:tcPr>
          <w:p w14:paraId="3970D205" w14:textId="77777777" w:rsidR="003D0973" w:rsidRPr="00EA3B7D" w:rsidRDefault="003D0973" w:rsidP="00621763">
            <w:pPr>
              <w:pStyle w:val="NormalnyWeb"/>
              <w:spacing w:before="0" w:after="0" w:line="360" w:lineRule="auto"/>
              <w:jc w:val="center"/>
              <w:rPr>
                <w:rFonts w:ascii="Arial" w:hAnsi="Arial" w:cs="Arial"/>
                <w:color w:val="000000" w:themeColor="text1"/>
              </w:rPr>
            </w:pPr>
            <w:r w:rsidRPr="00EA3B7D">
              <w:rPr>
                <w:rFonts w:ascii="Arial" w:hAnsi="Arial" w:cs="Arial"/>
                <w:color w:val="000000" w:themeColor="text1"/>
              </w:rPr>
              <w:t>240</w:t>
            </w:r>
          </w:p>
        </w:tc>
        <w:tc>
          <w:tcPr>
            <w:tcW w:w="2268" w:type="dxa"/>
          </w:tcPr>
          <w:p w14:paraId="3835EAD9" w14:textId="29052A4A" w:rsidR="003D0973" w:rsidRPr="00EA3B7D" w:rsidRDefault="007208FF" w:rsidP="00621763">
            <w:pPr>
              <w:pStyle w:val="NormalnyWeb"/>
              <w:spacing w:before="0" w:after="0" w:line="360" w:lineRule="auto"/>
              <w:jc w:val="center"/>
              <w:rPr>
                <w:rFonts w:ascii="Arial" w:hAnsi="Arial" w:cs="Arial"/>
                <w:color w:val="000000" w:themeColor="text1"/>
              </w:rPr>
            </w:pPr>
            <w:r w:rsidRPr="00EA3B7D">
              <w:rPr>
                <w:rFonts w:ascii="Arial" w:hAnsi="Arial" w:cs="Arial"/>
                <w:color w:val="000000" w:themeColor="text1"/>
              </w:rPr>
              <w:t>737</w:t>
            </w:r>
          </w:p>
        </w:tc>
      </w:tr>
      <w:tr w:rsidR="00EA3B7D" w:rsidRPr="00EA3B7D" w14:paraId="383C8647" w14:textId="77777777" w:rsidTr="00621763">
        <w:tc>
          <w:tcPr>
            <w:tcW w:w="2405" w:type="dxa"/>
          </w:tcPr>
          <w:p w14:paraId="3DF70949" w14:textId="77777777" w:rsidR="003D0973" w:rsidRPr="00EA3B7D" w:rsidRDefault="003D0973" w:rsidP="00621763">
            <w:pPr>
              <w:pStyle w:val="NormalnyWeb"/>
              <w:spacing w:before="0" w:after="0" w:line="360" w:lineRule="auto"/>
              <w:jc w:val="center"/>
              <w:rPr>
                <w:rFonts w:ascii="Arial" w:hAnsi="Arial" w:cs="Arial"/>
                <w:color w:val="000000" w:themeColor="text1"/>
              </w:rPr>
            </w:pPr>
            <w:r w:rsidRPr="00EA3B7D">
              <w:rPr>
                <w:rFonts w:ascii="Arial" w:hAnsi="Arial" w:cs="Arial"/>
                <w:color w:val="000000" w:themeColor="text1"/>
              </w:rPr>
              <w:t>360</w:t>
            </w:r>
          </w:p>
        </w:tc>
        <w:tc>
          <w:tcPr>
            <w:tcW w:w="2268" w:type="dxa"/>
          </w:tcPr>
          <w:p w14:paraId="492C0159" w14:textId="10387872" w:rsidR="003D0973" w:rsidRPr="00EA3B7D" w:rsidRDefault="007208FF" w:rsidP="00621763">
            <w:pPr>
              <w:pStyle w:val="NormalnyWeb"/>
              <w:spacing w:before="0" w:after="0" w:line="360" w:lineRule="auto"/>
              <w:jc w:val="center"/>
              <w:rPr>
                <w:rFonts w:ascii="Arial" w:hAnsi="Arial" w:cs="Arial"/>
                <w:color w:val="000000" w:themeColor="text1"/>
              </w:rPr>
            </w:pPr>
            <w:r w:rsidRPr="00EA3B7D">
              <w:rPr>
                <w:rFonts w:ascii="Arial" w:hAnsi="Arial" w:cs="Arial"/>
                <w:color w:val="000000" w:themeColor="text1"/>
              </w:rPr>
              <w:t>660</w:t>
            </w:r>
          </w:p>
        </w:tc>
      </w:tr>
      <w:tr w:rsidR="00EA3B7D" w:rsidRPr="00EA3B7D" w14:paraId="797D8ACD" w14:textId="77777777" w:rsidTr="00621763">
        <w:tc>
          <w:tcPr>
            <w:tcW w:w="2405" w:type="dxa"/>
          </w:tcPr>
          <w:p w14:paraId="04F82E8F" w14:textId="77777777" w:rsidR="003D0973" w:rsidRPr="00EA3B7D" w:rsidRDefault="003D0973" w:rsidP="00621763">
            <w:pPr>
              <w:pStyle w:val="NormalnyWeb"/>
              <w:spacing w:before="0" w:after="0" w:line="360" w:lineRule="auto"/>
              <w:jc w:val="center"/>
              <w:rPr>
                <w:rFonts w:ascii="Arial" w:hAnsi="Arial" w:cs="Arial"/>
                <w:color w:val="000000" w:themeColor="text1"/>
              </w:rPr>
            </w:pPr>
            <w:r w:rsidRPr="00EA3B7D">
              <w:rPr>
                <w:rFonts w:ascii="Arial" w:hAnsi="Arial" w:cs="Arial"/>
                <w:color w:val="000000" w:themeColor="text1"/>
              </w:rPr>
              <w:t>1100</w:t>
            </w:r>
          </w:p>
        </w:tc>
        <w:tc>
          <w:tcPr>
            <w:tcW w:w="2268" w:type="dxa"/>
          </w:tcPr>
          <w:p w14:paraId="401ED27B" w14:textId="6975B289" w:rsidR="003D0973" w:rsidRPr="00EA3B7D" w:rsidRDefault="007208FF" w:rsidP="003D0973">
            <w:pPr>
              <w:pStyle w:val="NormalnyWeb"/>
              <w:spacing w:before="0" w:after="0" w:line="360" w:lineRule="auto"/>
              <w:jc w:val="center"/>
              <w:rPr>
                <w:rFonts w:ascii="Arial" w:hAnsi="Arial" w:cs="Arial"/>
                <w:color w:val="000000" w:themeColor="text1"/>
              </w:rPr>
            </w:pPr>
            <w:r w:rsidRPr="00EA3B7D">
              <w:rPr>
                <w:rFonts w:ascii="Arial" w:hAnsi="Arial" w:cs="Arial"/>
                <w:color w:val="000000" w:themeColor="text1"/>
              </w:rPr>
              <w:t>1706</w:t>
            </w:r>
          </w:p>
        </w:tc>
      </w:tr>
      <w:tr w:rsidR="00EA3B7D" w:rsidRPr="00EA3B7D" w14:paraId="08DA6335" w14:textId="77777777" w:rsidTr="00621763">
        <w:tc>
          <w:tcPr>
            <w:tcW w:w="2405" w:type="dxa"/>
          </w:tcPr>
          <w:p w14:paraId="6042DDAC" w14:textId="77777777" w:rsidR="003D0973" w:rsidRPr="00EA3B7D" w:rsidRDefault="003D0973" w:rsidP="00621763">
            <w:pPr>
              <w:pStyle w:val="NormalnyWeb"/>
              <w:spacing w:before="0" w:after="0" w:line="360" w:lineRule="auto"/>
              <w:jc w:val="center"/>
              <w:rPr>
                <w:rFonts w:ascii="Arial" w:hAnsi="Arial" w:cs="Arial"/>
                <w:color w:val="000000" w:themeColor="text1"/>
              </w:rPr>
            </w:pPr>
            <w:r w:rsidRPr="00EA3B7D">
              <w:rPr>
                <w:rFonts w:ascii="Arial" w:hAnsi="Arial" w:cs="Arial"/>
                <w:color w:val="000000" w:themeColor="text1"/>
              </w:rPr>
              <w:t>Razem:</w:t>
            </w:r>
          </w:p>
        </w:tc>
        <w:tc>
          <w:tcPr>
            <w:tcW w:w="2268" w:type="dxa"/>
          </w:tcPr>
          <w:p w14:paraId="003EEB6D" w14:textId="4D162B5B" w:rsidR="003D0973" w:rsidRPr="00EA3B7D" w:rsidRDefault="007208FF" w:rsidP="00621763">
            <w:pPr>
              <w:pStyle w:val="NormalnyWeb"/>
              <w:spacing w:before="0" w:after="0" w:line="360" w:lineRule="auto"/>
              <w:jc w:val="center"/>
              <w:rPr>
                <w:rFonts w:ascii="Arial" w:hAnsi="Arial" w:cs="Arial"/>
                <w:color w:val="000000" w:themeColor="text1"/>
              </w:rPr>
            </w:pPr>
            <w:r w:rsidRPr="00EA3B7D">
              <w:rPr>
                <w:rFonts w:ascii="Arial" w:hAnsi="Arial" w:cs="Arial"/>
                <w:color w:val="000000" w:themeColor="text1"/>
              </w:rPr>
              <w:t>7270</w:t>
            </w:r>
          </w:p>
        </w:tc>
      </w:tr>
    </w:tbl>
    <w:p w14:paraId="265D60DA" w14:textId="4AF3BC74" w:rsidR="00D35DC8" w:rsidRPr="000B0B45" w:rsidRDefault="00414CD7" w:rsidP="00D35DC8">
      <w:pPr>
        <w:pStyle w:val="NormalnyWeb"/>
        <w:spacing w:before="0" w:after="0" w:line="360" w:lineRule="auto"/>
        <w:rPr>
          <w:rFonts w:ascii="Arial" w:hAnsi="Arial" w:cs="Arial"/>
          <w:color w:val="000000" w:themeColor="text1"/>
        </w:rPr>
      </w:pPr>
      <w:r w:rsidRPr="00EA3B7D">
        <w:rPr>
          <w:rFonts w:ascii="Arial" w:hAnsi="Arial" w:cs="Arial"/>
          <w:color w:val="000000" w:themeColor="text1"/>
        </w:rPr>
        <w:t>Ilość punktów gromadzenia odpadów:</w:t>
      </w:r>
      <w:r w:rsidR="007208FF" w:rsidRPr="00EA3B7D">
        <w:rPr>
          <w:rFonts w:ascii="Arial" w:hAnsi="Arial" w:cs="Arial"/>
          <w:color w:val="000000" w:themeColor="text1"/>
        </w:rPr>
        <w:t xml:space="preserve"> 2414</w:t>
      </w:r>
      <w:r w:rsidR="00D35DC8" w:rsidRPr="00EA3B7D">
        <w:rPr>
          <w:rFonts w:ascii="Arial" w:hAnsi="Arial" w:cs="Arial"/>
          <w:color w:val="000000" w:themeColor="text1"/>
        </w:rPr>
        <w:t xml:space="preserve"> (ilość punktów </w:t>
      </w:r>
      <w:r w:rsidR="00D35DC8" w:rsidRPr="000B0B45">
        <w:rPr>
          <w:rFonts w:ascii="Arial" w:hAnsi="Arial" w:cs="Arial"/>
          <w:color w:val="000000" w:themeColor="text1"/>
        </w:rPr>
        <w:t>ma charakter poglądowy, zawiera dane wg stanu na styczeń 2023 roku)</w:t>
      </w:r>
    </w:p>
    <w:p w14:paraId="103EC5E0" w14:textId="77777777" w:rsidR="00414CD7" w:rsidRDefault="00414CD7" w:rsidP="005055E7">
      <w:pPr>
        <w:pStyle w:val="NormalnyWeb"/>
        <w:spacing w:before="0" w:after="0" w:line="360" w:lineRule="auto"/>
        <w:rPr>
          <w:rFonts w:ascii="Arial" w:hAnsi="Arial" w:cs="Arial"/>
        </w:rPr>
      </w:pPr>
    </w:p>
    <w:p w14:paraId="38307393" w14:textId="48B01DC4" w:rsidR="00184A4B" w:rsidRDefault="00184A4B" w:rsidP="00184A4B">
      <w:pPr>
        <w:pStyle w:val="NormalnyWeb"/>
        <w:spacing w:before="0" w:after="0" w:line="360" w:lineRule="auto"/>
        <w:rPr>
          <w:rFonts w:ascii="Arial" w:hAnsi="Arial" w:cs="Arial"/>
        </w:rPr>
      </w:pPr>
      <w:r>
        <w:rPr>
          <w:rFonts w:ascii="Arial" w:hAnsi="Arial" w:cs="Arial"/>
        </w:rPr>
        <w:t xml:space="preserve">Część </w:t>
      </w:r>
      <w:r w:rsidR="008A70BE">
        <w:rPr>
          <w:rFonts w:ascii="Arial" w:hAnsi="Arial" w:cs="Arial"/>
        </w:rPr>
        <w:t>I</w:t>
      </w:r>
      <w:r>
        <w:rPr>
          <w:rFonts w:ascii="Arial" w:hAnsi="Arial" w:cs="Arial"/>
        </w:rPr>
        <w:t>V: Rozstawienie pojemników na odpady komunalne w gminie Miłki</w:t>
      </w:r>
    </w:p>
    <w:tbl>
      <w:tblPr>
        <w:tblStyle w:val="Tabela-Siatka"/>
        <w:tblW w:w="0" w:type="auto"/>
        <w:tblLook w:val="04A0" w:firstRow="1" w:lastRow="0" w:firstColumn="1" w:lastColumn="0" w:noHBand="0" w:noVBand="1"/>
      </w:tblPr>
      <w:tblGrid>
        <w:gridCol w:w="2405"/>
        <w:gridCol w:w="2268"/>
      </w:tblGrid>
      <w:tr w:rsidR="003D0973" w:rsidRPr="001A638C" w14:paraId="122D0ABC" w14:textId="77777777" w:rsidTr="00621763">
        <w:tc>
          <w:tcPr>
            <w:tcW w:w="2405" w:type="dxa"/>
          </w:tcPr>
          <w:p w14:paraId="6233CC34"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color w:val="000000"/>
                <w:kern w:val="0"/>
                <w:lang w:eastAsia="pl-PL"/>
              </w:rPr>
              <w:t>rodzaj pojemnika l</w:t>
            </w:r>
          </w:p>
        </w:tc>
        <w:tc>
          <w:tcPr>
            <w:tcW w:w="2268" w:type="dxa"/>
          </w:tcPr>
          <w:p w14:paraId="782DDABA" w14:textId="18CDF5F4" w:rsidR="003D0973" w:rsidRPr="001A638C" w:rsidRDefault="00C700C0" w:rsidP="00621763">
            <w:pPr>
              <w:pStyle w:val="NormalnyWeb"/>
              <w:spacing w:before="0" w:after="0" w:line="360" w:lineRule="auto"/>
              <w:jc w:val="center"/>
              <w:rPr>
                <w:rFonts w:ascii="Arial" w:hAnsi="Arial" w:cs="Arial"/>
              </w:rPr>
            </w:pPr>
            <w:r>
              <w:rPr>
                <w:rFonts w:ascii="Arial" w:hAnsi="Arial" w:cs="Arial"/>
              </w:rPr>
              <w:t>Ilość (szt.)</w:t>
            </w:r>
          </w:p>
        </w:tc>
      </w:tr>
      <w:tr w:rsidR="003D0973" w:rsidRPr="003D0973" w14:paraId="0D643B4D" w14:textId="77777777" w:rsidTr="00621763">
        <w:tc>
          <w:tcPr>
            <w:tcW w:w="2405" w:type="dxa"/>
          </w:tcPr>
          <w:p w14:paraId="650176D5"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120</w:t>
            </w:r>
          </w:p>
        </w:tc>
        <w:tc>
          <w:tcPr>
            <w:tcW w:w="2268" w:type="dxa"/>
          </w:tcPr>
          <w:p w14:paraId="0438AD7D" w14:textId="6A1016E1" w:rsidR="003D0973" w:rsidRPr="00721E08" w:rsidRDefault="003D0973"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1318</w:t>
            </w:r>
          </w:p>
        </w:tc>
      </w:tr>
      <w:tr w:rsidR="003D0973" w:rsidRPr="003D0973" w14:paraId="2B5058F8" w14:textId="77777777" w:rsidTr="00621763">
        <w:tc>
          <w:tcPr>
            <w:tcW w:w="2405" w:type="dxa"/>
          </w:tcPr>
          <w:p w14:paraId="5943B6DD"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240</w:t>
            </w:r>
          </w:p>
        </w:tc>
        <w:tc>
          <w:tcPr>
            <w:tcW w:w="2268" w:type="dxa"/>
          </w:tcPr>
          <w:p w14:paraId="15CB177A" w14:textId="5FEBBDCC" w:rsidR="003D0973" w:rsidRPr="00721E08" w:rsidRDefault="003D0973"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130</w:t>
            </w:r>
          </w:p>
        </w:tc>
      </w:tr>
      <w:tr w:rsidR="003D0973" w:rsidRPr="003D0973" w14:paraId="6C576376" w14:textId="77777777" w:rsidTr="00621763">
        <w:tc>
          <w:tcPr>
            <w:tcW w:w="2405" w:type="dxa"/>
          </w:tcPr>
          <w:p w14:paraId="4471FE08"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360</w:t>
            </w:r>
          </w:p>
        </w:tc>
        <w:tc>
          <w:tcPr>
            <w:tcW w:w="2268" w:type="dxa"/>
          </w:tcPr>
          <w:p w14:paraId="642B4DE0" w14:textId="77777777" w:rsidR="003D0973" w:rsidRPr="00721E08" w:rsidRDefault="003D0973"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66</w:t>
            </w:r>
          </w:p>
        </w:tc>
      </w:tr>
      <w:tr w:rsidR="003D0973" w:rsidRPr="003D0973" w14:paraId="468706B9" w14:textId="77777777" w:rsidTr="00621763">
        <w:tc>
          <w:tcPr>
            <w:tcW w:w="2405" w:type="dxa"/>
          </w:tcPr>
          <w:p w14:paraId="6F8FA4F1"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1100</w:t>
            </w:r>
          </w:p>
        </w:tc>
        <w:tc>
          <w:tcPr>
            <w:tcW w:w="2268" w:type="dxa"/>
          </w:tcPr>
          <w:p w14:paraId="74B7B426" w14:textId="6FFA43AE" w:rsidR="003D0973" w:rsidRPr="00721E08" w:rsidRDefault="003D0973"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47</w:t>
            </w:r>
          </w:p>
        </w:tc>
      </w:tr>
      <w:tr w:rsidR="003D0973" w:rsidRPr="003D0973" w14:paraId="491EBA2A" w14:textId="77777777" w:rsidTr="00621763">
        <w:tc>
          <w:tcPr>
            <w:tcW w:w="2405" w:type="dxa"/>
          </w:tcPr>
          <w:p w14:paraId="4519B6DB"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Razem:</w:t>
            </w:r>
          </w:p>
        </w:tc>
        <w:tc>
          <w:tcPr>
            <w:tcW w:w="2268" w:type="dxa"/>
          </w:tcPr>
          <w:p w14:paraId="0688CCA0" w14:textId="67F75D05" w:rsidR="003D0973" w:rsidRPr="00721E08" w:rsidRDefault="003D0973"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1561</w:t>
            </w:r>
          </w:p>
        </w:tc>
      </w:tr>
    </w:tbl>
    <w:p w14:paraId="669B085C" w14:textId="77777777" w:rsidR="00D35DC8" w:rsidRPr="000B0B45" w:rsidRDefault="00414CD7" w:rsidP="00D35DC8">
      <w:pPr>
        <w:pStyle w:val="NormalnyWeb"/>
        <w:spacing w:before="0" w:after="0" w:line="360" w:lineRule="auto"/>
        <w:rPr>
          <w:rFonts w:ascii="Arial" w:hAnsi="Arial" w:cs="Arial"/>
          <w:color w:val="000000" w:themeColor="text1"/>
        </w:rPr>
      </w:pPr>
      <w:r>
        <w:rPr>
          <w:rFonts w:ascii="Arial" w:hAnsi="Arial" w:cs="Arial"/>
        </w:rPr>
        <w:t>Ilość punktów gromadzenia odpadów: 959</w:t>
      </w:r>
      <w:r w:rsidR="00D35DC8">
        <w:rPr>
          <w:rFonts w:ascii="Arial" w:hAnsi="Arial" w:cs="Arial"/>
        </w:rPr>
        <w:t xml:space="preserve"> </w:t>
      </w:r>
      <w:r w:rsidR="00D35DC8" w:rsidRPr="000B0B45">
        <w:rPr>
          <w:rFonts w:ascii="Arial" w:hAnsi="Arial" w:cs="Arial"/>
          <w:color w:val="000000" w:themeColor="text1"/>
        </w:rPr>
        <w:t>(ilość punktów ma charakter poglądowy, zawiera dane wg stanu na styczeń 2023 roku)</w:t>
      </w:r>
    </w:p>
    <w:p w14:paraId="0D1532FB" w14:textId="77777777" w:rsidR="00414CD7" w:rsidRDefault="00414CD7" w:rsidP="00184A4B">
      <w:pPr>
        <w:pStyle w:val="NormalnyWeb"/>
        <w:spacing w:before="0" w:after="0" w:line="360" w:lineRule="auto"/>
        <w:rPr>
          <w:rFonts w:ascii="Arial" w:hAnsi="Arial" w:cs="Arial"/>
        </w:rPr>
      </w:pPr>
    </w:p>
    <w:p w14:paraId="071FCE4D" w14:textId="3054A57A" w:rsidR="00184A4B" w:rsidRDefault="00184A4B" w:rsidP="00184A4B">
      <w:pPr>
        <w:pStyle w:val="NormalnyWeb"/>
        <w:spacing w:before="0" w:after="0" w:line="360" w:lineRule="auto"/>
        <w:rPr>
          <w:rFonts w:ascii="Arial" w:hAnsi="Arial" w:cs="Arial"/>
        </w:rPr>
      </w:pPr>
      <w:r>
        <w:rPr>
          <w:rFonts w:ascii="Arial" w:hAnsi="Arial" w:cs="Arial"/>
        </w:rPr>
        <w:t>Część V: Rozstawienie pojemników na odpady komunalne w gminie i mieście Orzysz</w:t>
      </w:r>
    </w:p>
    <w:tbl>
      <w:tblPr>
        <w:tblStyle w:val="Tabela-Siatka"/>
        <w:tblW w:w="0" w:type="auto"/>
        <w:tblLook w:val="04A0" w:firstRow="1" w:lastRow="0" w:firstColumn="1" w:lastColumn="0" w:noHBand="0" w:noVBand="1"/>
      </w:tblPr>
      <w:tblGrid>
        <w:gridCol w:w="2405"/>
        <w:gridCol w:w="2268"/>
      </w:tblGrid>
      <w:tr w:rsidR="003D0973" w:rsidRPr="001A638C" w14:paraId="73B60744" w14:textId="77777777" w:rsidTr="00621763">
        <w:tc>
          <w:tcPr>
            <w:tcW w:w="2405" w:type="dxa"/>
          </w:tcPr>
          <w:p w14:paraId="17B8692D"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color w:val="000000"/>
                <w:kern w:val="0"/>
                <w:lang w:eastAsia="pl-PL"/>
              </w:rPr>
              <w:t>rodzaj pojemnika l</w:t>
            </w:r>
          </w:p>
        </w:tc>
        <w:tc>
          <w:tcPr>
            <w:tcW w:w="2268" w:type="dxa"/>
          </w:tcPr>
          <w:p w14:paraId="18A7AD74" w14:textId="7E6C626F" w:rsidR="003D0973" w:rsidRPr="001A638C" w:rsidRDefault="00C700C0" w:rsidP="00621763">
            <w:pPr>
              <w:pStyle w:val="NormalnyWeb"/>
              <w:spacing w:before="0" w:after="0" w:line="360" w:lineRule="auto"/>
              <w:jc w:val="center"/>
              <w:rPr>
                <w:rFonts w:ascii="Arial" w:hAnsi="Arial" w:cs="Arial"/>
              </w:rPr>
            </w:pPr>
            <w:r>
              <w:rPr>
                <w:rFonts w:ascii="Arial" w:hAnsi="Arial" w:cs="Arial"/>
              </w:rPr>
              <w:t>Ilość (szt.)</w:t>
            </w:r>
          </w:p>
        </w:tc>
      </w:tr>
      <w:tr w:rsidR="003D0973" w:rsidRPr="003D0973" w14:paraId="0C764745" w14:textId="77777777" w:rsidTr="00621763">
        <w:tc>
          <w:tcPr>
            <w:tcW w:w="2405" w:type="dxa"/>
          </w:tcPr>
          <w:p w14:paraId="2941AA86"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120</w:t>
            </w:r>
          </w:p>
        </w:tc>
        <w:tc>
          <w:tcPr>
            <w:tcW w:w="2268" w:type="dxa"/>
          </w:tcPr>
          <w:p w14:paraId="5737A308" w14:textId="433E98BF" w:rsidR="003D0973" w:rsidRPr="00721E08" w:rsidRDefault="003D0973"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2210</w:t>
            </w:r>
          </w:p>
        </w:tc>
      </w:tr>
      <w:tr w:rsidR="003D0973" w:rsidRPr="003D0973" w14:paraId="5ED97FDC" w14:textId="77777777" w:rsidTr="00621763">
        <w:tc>
          <w:tcPr>
            <w:tcW w:w="2405" w:type="dxa"/>
          </w:tcPr>
          <w:p w14:paraId="3098E1FB"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240</w:t>
            </w:r>
          </w:p>
        </w:tc>
        <w:tc>
          <w:tcPr>
            <w:tcW w:w="2268" w:type="dxa"/>
          </w:tcPr>
          <w:p w14:paraId="742231B2" w14:textId="5DDF24AF" w:rsidR="003D0973" w:rsidRPr="00721E08" w:rsidRDefault="003D0973"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391</w:t>
            </w:r>
          </w:p>
        </w:tc>
      </w:tr>
      <w:tr w:rsidR="003D0973" w:rsidRPr="003D0973" w14:paraId="67BB870C" w14:textId="77777777" w:rsidTr="00621763">
        <w:tc>
          <w:tcPr>
            <w:tcW w:w="2405" w:type="dxa"/>
          </w:tcPr>
          <w:p w14:paraId="590B010C"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360</w:t>
            </w:r>
          </w:p>
        </w:tc>
        <w:tc>
          <w:tcPr>
            <w:tcW w:w="2268" w:type="dxa"/>
          </w:tcPr>
          <w:p w14:paraId="1634194E" w14:textId="24DEC67D" w:rsidR="003D0973" w:rsidRPr="00721E08" w:rsidRDefault="003D0973"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247</w:t>
            </w:r>
          </w:p>
        </w:tc>
      </w:tr>
      <w:tr w:rsidR="003D0973" w:rsidRPr="003D0973" w14:paraId="194C9E31" w14:textId="77777777" w:rsidTr="00621763">
        <w:tc>
          <w:tcPr>
            <w:tcW w:w="2405" w:type="dxa"/>
          </w:tcPr>
          <w:p w14:paraId="2038BCAA"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1100</w:t>
            </w:r>
          </w:p>
        </w:tc>
        <w:tc>
          <w:tcPr>
            <w:tcW w:w="2268" w:type="dxa"/>
          </w:tcPr>
          <w:p w14:paraId="3BAA8F6A" w14:textId="08AD8F31" w:rsidR="003D0973" w:rsidRPr="00721E08" w:rsidRDefault="003D0973"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681</w:t>
            </w:r>
          </w:p>
        </w:tc>
      </w:tr>
      <w:tr w:rsidR="003D0973" w:rsidRPr="003D0973" w14:paraId="7CC171E7" w14:textId="77777777" w:rsidTr="00621763">
        <w:tc>
          <w:tcPr>
            <w:tcW w:w="2405" w:type="dxa"/>
          </w:tcPr>
          <w:p w14:paraId="2B5D789F"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Razem:</w:t>
            </w:r>
          </w:p>
        </w:tc>
        <w:tc>
          <w:tcPr>
            <w:tcW w:w="2268" w:type="dxa"/>
          </w:tcPr>
          <w:p w14:paraId="3BE935CB" w14:textId="5D86D096" w:rsidR="003D0973" w:rsidRPr="00721E08" w:rsidRDefault="003D0973"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3529</w:t>
            </w:r>
          </w:p>
        </w:tc>
      </w:tr>
    </w:tbl>
    <w:p w14:paraId="03DEFA33" w14:textId="77777777" w:rsidR="00D35DC8" w:rsidRPr="000B0B45" w:rsidRDefault="00414CD7" w:rsidP="00D35DC8">
      <w:pPr>
        <w:pStyle w:val="NormalnyWeb"/>
        <w:spacing w:before="0" w:after="0" w:line="360" w:lineRule="auto"/>
        <w:rPr>
          <w:rFonts w:ascii="Arial" w:hAnsi="Arial" w:cs="Arial"/>
          <w:color w:val="000000" w:themeColor="text1"/>
        </w:rPr>
      </w:pPr>
      <w:r>
        <w:rPr>
          <w:rFonts w:ascii="Arial" w:hAnsi="Arial" w:cs="Arial"/>
        </w:rPr>
        <w:t>Ilość punktów gromadzenia odpadów: 1440</w:t>
      </w:r>
      <w:r w:rsidR="00D35DC8">
        <w:rPr>
          <w:rFonts w:ascii="Arial" w:hAnsi="Arial" w:cs="Arial"/>
        </w:rPr>
        <w:t xml:space="preserve"> </w:t>
      </w:r>
      <w:r w:rsidR="00D35DC8" w:rsidRPr="000B0B45">
        <w:rPr>
          <w:rFonts w:ascii="Arial" w:hAnsi="Arial" w:cs="Arial"/>
          <w:color w:val="000000" w:themeColor="text1"/>
        </w:rPr>
        <w:t>(ilość punktów ma charakter poglądowy, zawiera dane wg stanu na styczeń 2023 roku)</w:t>
      </w:r>
    </w:p>
    <w:p w14:paraId="1390D887" w14:textId="1C31280F" w:rsidR="003D0973" w:rsidRDefault="003D0973" w:rsidP="00184A4B">
      <w:pPr>
        <w:pStyle w:val="NormalnyWeb"/>
        <w:spacing w:before="0" w:after="0" w:line="360" w:lineRule="auto"/>
        <w:rPr>
          <w:rFonts w:ascii="Arial" w:hAnsi="Arial" w:cs="Arial"/>
        </w:rPr>
      </w:pPr>
    </w:p>
    <w:p w14:paraId="35D23556" w14:textId="77777777" w:rsidR="00A15697" w:rsidRDefault="00A15697" w:rsidP="00184A4B">
      <w:pPr>
        <w:pStyle w:val="NormalnyWeb"/>
        <w:spacing w:before="0" w:after="0" w:line="360" w:lineRule="auto"/>
        <w:rPr>
          <w:rFonts w:ascii="Arial" w:hAnsi="Arial" w:cs="Arial"/>
        </w:rPr>
      </w:pPr>
    </w:p>
    <w:p w14:paraId="6809C494" w14:textId="75C32394" w:rsidR="00184A4B" w:rsidRDefault="00184A4B" w:rsidP="00184A4B">
      <w:pPr>
        <w:pStyle w:val="NormalnyWeb"/>
        <w:spacing w:before="0" w:after="0" w:line="360" w:lineRule="auto"/>
        <w:rPr>
          <w:rFonts w:ascii="Arial" w:hAnsi="Arial" w:cs="Arial"/>
        </w:rPr>
      </w:pPr>
      <w:r>
        <w:rPr>
          <w:rFonts w:ascii="Arial" w:hAnsi="Arial" w:cs="Arial"/>
        </w:rPr>
        <w:lastRenderedPageBreak/>
        <w:t>Część VI: Rozstawienie pojemników na odpady komunalne w gminie Pozezdrze</w:t>
      </w:r>
    </w:p>
    <w:tbl>
      <w:tblPr>
        <w:tblStyle w:val="Tabela-Siatka"/>
        <w:tblW w:w="0" w:type="auto"/>
        <w:tblLook w:val="04A0" w:firstRow="1" w:lastRow="0" w:firstColumn="1" w:lastColumn="0" w:noHBand="0" w:noVBand="1"/>
      </w:tblPr>
      <w:tblGrid>
        <w:gridCol w:w="2405"/>
        <w:gridCol w:w="2268"/>
      </w:tblGrid>
      <w:tr w:rsidR="003D0973" w:rsidRPr="001A638C" w14:paraId="5A7D94BC" w14:textId="77777777" w:rsidTr="00621763">
        <w:tc>
          <w:tcPr>
            <w:tcW w:w="2405" w:type="dxa"/>
          </w:tcPr>
          <w:p w14:paraId="36CF6638"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color w:val="000000"/>
                <w:kern w:val="0"/>
                <w:lang w:eastAsia="pl-PL"/>
              </w:rPr>
              <w:t>rodzaj pojemnika l</w:t>
            </w:r>
          </w:p>
        </w:tc>
        <w:tc>
          <w:tcPr>
            <w:tcW w:w="2268" w:type="dxa"/>
          </w:tcPr>
          <w:p w14:paraId="4D914E81" w14:textId="3DEE550A" w:rsidR="003D0973" w:rsidRPr="001A638C" w:rsidRDefault="00C700C0" w:rsidP="00621763">
            <w:pPr>
              <w:pStyle w:val="NormalnyWeb"/>
              <w:spacing w:before="0" w:after="0" w:line="360" w:lineRule="auto"/>
              <w:jc w:val="center"/>
              <w:rPr>
                <w:rFonts w:ascii="Arial" w:hAnsi="Arial" w:cs="Arial"/>
              </w:rPr>
            </w:pPr>
            <w:r>
              <w:rPr>
                <w:rFonts w:ascii="Arial" w:hAnsi="Arial" w:cs="Arial"/>
              </w:rPr>
              <w:t>Ilość (szt.)</w:t>
            </w:r>
          </w:p>
        </w:tc>
      </w:tr>
      <w:tr w:rsidR="003D0973" w:rsidRPr="003D0973" w14:paraId="3C747E82" w14:textId="77777777" w:rsidTr="00621763">
        <w:tc>
          <w:tcPr>
            <w:tcW w:w="2405" w:type="dxa"/>
          </w:tcPr>
          <w:p w14:paraId="1EBFE364"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120</w:t>
            </w:r>
          </w:p>
        </w:tc>
        <w:tc>
          <w:tcPr>
            <w:tcW w:w="2268" w:type="dxa"/>
          </w:tcPr>
          <w:p w14:paraId="428326CE" w14:textId="4F013C1B" w:rsidR="003D0973" w:rsidRPr="00721E08" w:rsidRDefault="003D0973"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1184</w:t>
            </w:r>
          </w:p>
        </w:tc>
      </w:tr>
      <w:tr w:rsidR="003D0973" w:rsidRPr="003D0973" w14:paraId="42C3DEE1" w14:textId="77777777" w:rsidTr="00621763">
        <w:tc>
          <w:tcPr>
            <w:tcW w:w="2405" w:type="dxa"/>
          </w:tcPr>
          <w:p w14:paraId="5C261A9D"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240</w:t>
            </w:r>
          </w:p>
        </w:tc>
        <w:tc>
          <w:tcPr>
            <w:tcW w:w="2268" w:type="dxa"/>
          </w:tcPr>
          <w:p w14:paraId="3CD7EDA0" w14:textId="34652E55" w:rsidR="003D0973" w:rsidRPr="00721E08" w:rsidRDefault="003D0973"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118</w:t>
            </w:r>
          </w:p>
        </w:tc>
      </w:tr>
      <w:tr w:rsidR="003D0973" w:rsidRPr="003D0973" w14:paraId="2CABEE61" w14:textId="77777777" w:rsidTr="00621763">
        <w:tc>
          <w:tcPr>
            <w:tcW w:w="2405" w:type="dxa"/>
          </w:tcPr>
          <w:p w14:paraId="6F4A29B7"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360</w:t>
            </w:r>
          </w:p>
        </w:tc>
        <w:tc>
          <w:tcPr>
            <w:tcW w:w="2268" w:type="dxa"/>
          </w:tcPr>
          <w:p w14:paraId="0B2F325E" w14:textId="282D977D" w:rsidR="003D0973" w:rsidRPr="00721E08" w:rsidRDefault="003D0973"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10</w:t>
            </w:r>
          </w:p>
        </w:tc>
      </w:tr>
      <w:tr w:rsidR="003D0973" w:rsidRPr="003D0973" w14:paraId="71E00F87" w14:textId="77777777" w:rsidTr="00621763">
        <w:tc>
          <w:tcPr>
            <w:tcW w:w="2405" w:type="dxa"/>
          </w:tcPr>
          <w:p w14:paraId="5AE4DBD9"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1100</w:t>
            </w:r>
          </w:p>
        </w:tc>
        <w:tc>
          <w:tcPr>
            <w:tcW w:w="2268" w:type="dxa"/>
          </w:tcPr>
          <w:p w14:paraId="18D30128" w14:textId="03307636" w:rsidR="003D0973" w:rsidRPr="00721E08" w:rsidRDefault="003D0973"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26</w:t>
            </w:r>
          </w:p>
        </w:tc>
      </w:tr>
      <w:tr w:rsidR="003D0973" w:rsidRPr="003D0973" w14:paraId="290627EE" w14:textId="77777777" w:rsidTr="00621763">
        <w:tc>
          <w:tcPr>
            <w:tcW w:w="2405" w:type="dxa"/>
          </w:tcPr>
          <w:p w14:paraId="3BC0B07E"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Razem:</w:t>
            </w:r>
          </w:p>
        </w:tc>
        <w:tc>
          <w:tcPr>
            <w:tcW w:w="2268" w:type="dxa"/>
          </w:tcPr>
          <w:p w14:paraId="6A3FB4C0" w14:textId="07101605" w:rsidR="003D0973" w:rsidRPr="00721E08" w:rsidRDefault="003D0973"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1338</w:t>
            </w:r>
          </w:p>
        </w:tc>
      </w:tr>
    </w:tbl>
    <w:p w14:paraId="2106B05A" w14:textId="77777777" w:rsidR="00D35DC8" w:rsidRPr="000B0B45" w:rsidRDefault="00414CD7" w:rsidP="00D35DC8">
      <w:pPr>
        <w:pStyle w:val="NormalnyWeb"/>
        <w:spacing w:before="0" w:after="0" w:line="360" w:lineRule="auto"/>
        <w:rPr>
          <w:rFonts w:ascii="Arial" w:hAnsi="Arial" w:cs="Arial"/>
          <w:color w:val="000000" w:themeColor="text1"/>
        </w:rPr>
      </w:pPr>
      <w:r>
        <w:rPr>
          <w:rFonts w:ascii="Arial" w:hAnsi="Arial" w:cs="Arial"/>
        </w:rPr>
        <w:t>Ilość punktów gromadzenia odpadów: 791</w:t>
      </w:r>
      <w:r w:rsidR="00D35DC8">
        <w:rPr>
          <w:rFonts w:ascii="Arial" w:hAnsi="Arial" w:cs="Arial"/>
        </w:rPr>
        <w:t xml:space="preserve"> </w:t>
      </w:r>
      <w:r w:rsidR="00D35DC8" w:rsidRPr="000B0B45">
        <w:rPr>
          <w:rFonts w:ascii="Arial" w:hAnsi="Arial" w:cs="Arial"/>
          <w:color w:val="000000" w:themeColor="text1"/>
        </w:rPr>
        <w:t>(ilość punktów ma charakter poglądowy, zawiera dane wg stanu na styczeń 2023 roku)</w:t>
      </w:r>
    </w:p>
    <w:p w14:paraId="10D7884D" w14:textId="77777777" w:rsidR="00414CD7" w:rsidRDefault="00414CD7" w:rsidP="00184A4B">
      <w:pPr>
        <w:pStyle w:val="NormalnyWeb"/>
        <w:spacing w:before="0" w:after="0" w:line="360" w:lineRule="auto"/>
        <w:rPr>
          <w:rFonts w:ascii="Arial" w:hAnsi="Arial" w:cs="Arial"/>
        </w:rPr>
      </w:pPr>
    </w:p>
    <w:p w14:paraId="18B20291" w14:textId="554750A1" w:rsidR="00184A4B" w:rsidRDefault="00184A4B" w:rsidP="00184A4B">
      <w:pPr>
        <w:pStyle w:val="NormalnyWeb"/>
        <w:spacing w:before="0" w:after="0" w:line="360" w:lineRule="auto"/>
        <w:rPr>
          <w:rFonts w:ascii="Arial" w:hAnsi="Arial" w:cs="Arial"/>
        </w:rPr>
      </w:pPr>
      <w:r>
        <w:rPr>
          <w:rFonts w:ascii="Arial" w:hAnsi="Arial" w:cs="Arial"/>
        </w:rPr>
        <w:t>Część VII: Rozstawienie pojemników na odpady komunalne w gminie Kruklanki</w:t>
      </w:r>
    </w:p>
    <w:tbl>
      <w:tblPr>
        <w:tblStyle w:val="Tabela-Siatka"/>
        <w:tblW w:w="0" w:type="auto"/>
        <w:tblLook w:val="04A0" w:firstRow="1" w:lastRow="0" w:firstColumn="1" w:lastColumn="0" w:noHBand="0" w:noVBand="1"/>
      </w:tblPr>
      <w:tblGrid>
        <w:gridCol w:w="2405"/>
        <w:gridCol w:w="2268"/>
      </w:tblGrid>
      <w:tr w:rsidR="003D0973" w:rsidRPr="001A638C" w14:paraId="03129E95" w14:textId="77777777" w:rsidTr="00621763">
        <w:tc>
          <w:tcPr>
            <w:tcW w:w="2405" w:type="dxa"/>
          </w:tcPr>
          <w:p w14:paraId="0F297797"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color w:val="000000"/>
                <w:kern w:val="0"/>
                <w:lang w:eastAsia="pl-PL"/>
              </w:rPr>
              <w:t>rodzaj pojemnika l</w:t>
            </w:r>
          </w:p>
        </w:tc>
        <w:tc>
          <w:tcPr>
            <w:tcW w:w="2268" w:type="dxa"/>
          </w:tcPr>
          <w:p w14:paraId="44DD910E" w14:textId="0DA145D6" w:rsidR="003D0973" w:rsidRPr="001A638C" w:rsidRDefault="00C700C0" w:rsidP="00621763">
            <w:pPr>
              <w:pStyle w:val="NormalnyWeb"/>
              <w:spacing w:before="0" w:after="0" w:line="360" w:lineRule="auto"/>
              <w:jc w:val="center"/>
              <w:rPr>
                <w:rFonts w:ascii="Arial" w:hAnsi="Arial" w:cs="Arial"/>
              </w:rPr>
            </w:pPr>
            <w:r>
              <w:rPr>
                <w:rFonts w:ascii="Arial" w:hAnsi="Arial" w:cs="Arial"/>
              </w:rPr>
              <w:t>Ilość (szt.)</w:t>
            </w:r>
          </w:p>
        </w:tc>
      </w:tr>
      <w:tr w:rsidR="003D0973" w:rsidRPr="003D0973" w14:paraId="2374F696" w14:textId="77777777" w:rsidTr="00621763">
        <w:tc>
          <w:tcPr>
            <w:tcW w:w="2405" w:type="dxa"/>
          </w:tcPr>
          <w:p w14:paraId="7C5A5B18"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120</w:t>
            </w:r>
          </w:p>
        </w:tc>
        <w:tc>
          <w:tcPr>
            <w:tcW w:w="2268" w:type="dxa"/>
          </w:tcPr>
          <w:p w14:paraId="3165A4ED" w14:textId="28DCE2AB" w:rsidR="003D0973" w:rsidRPr="00721E08" w:rsidRDefault="003D0973"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1126</w:t>
            </w:r>
          </w:p>
        </w:tc>
      </w:tr>
      <w:tr w:rsidR="003D0973" w:rsidRPr="003D0973" w14:paraId="59C4E1DC" w14:textId="77777777" w:rsidTr="00621763">
        <w:tc>
          <w:tcPr>
            <w:tcW w:w="2405" w:type="dxa"/>
          </w:tcPr>
          <w:p w14:paraId="59248DD7"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240</w:t>
            </w:r>
          </w:p>
        </w:tc>
        <w:tc>
          <w:tcPr>
            <w:tcW w:w="2268" w:type="dxa"/>
          </w:tcPr>
          <w:p w14:paraId="6A625788" w14:textId="41F740F0" w:rsidR="003D0973" w:rsidRPr="00721E08" w:rsidRDefault="003D0973"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125</w:t>
            </w:r>
          </w:p>
        </w:tc>
      </w:tr>
      <w:tr w:rsidR="003D0973" w:rsidRPr="003D0973" w14:paraId="67883242" w14:textId="77777777" w:rsidTr="00621763">
        <w:tc>
          <w:tcPr>
            <w:tcW w:w="2405" w:type="dxa"/>
          </w:tcPr>
          <w:p w14:paraId="71198C83"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360</w:t>
            </w:r>
          </w:p>
        </w:tc>
        <w:tc>
          <w:tcPr>
            <w:tcW w:w="2268" w:type="dxa"/>
          </w:tcPr>
          <w:p w14:paraId="7C306463" w14:textId="62B13FD0" w:rsidR="003D0973" w:rsidRPr="00721E08" w:rsidRDefault="003D0973"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48</w:t>
            </w:r>
          </w:p>
        </w:tc>
      </w:tr>
      <w:tr w:rsidR="003D0973" w:rsidRPr="003D0973" w14:paraId="54B0E661" w14:textId="77777777" w:rsidTr="00621763">
        <w:tc>
          <w:tcPr>
            <w:tcW w:w="2405" w:type="dxa"/>
          </w:tcPr>
          <w:p w14:paraId="6EFCF766"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1100</w:t>
            </w:r>
          </w:p>
        </w:tc>
        <w:tc>
          <w:tcPr>
            <w:tcW w:w="2268" w:type="dxa"/>
          </w:tcPr>
          <w:p w14:paraId="79ABF3B2" w14:textId="3BC0035D" w:rsidR="003D0973" w:rsidRPr="00721E08" w:rsidRDefault="003D0973"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36</w:t>
            </w:r>
          </w:p>
        </w:tc>
      </w:tr>
      <w:tr w:rsidR="003D0973" w:rsidRPr="003D0973" w14:paraId="40BF7454" w14:textId="77777777" w:rsidTr="00621763">
        <w:tc>
          <w:tcPr>
            <w:tcW w:w="2405" w:type="dxa"/>
          </w:tcPr>
          <w:p w14:paraId="2182F4AD"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Razem:</w:t>
            </w:r>
          </w:p>
        </w:tc>
        <w:tc>
          <w:tcPr>
            <w:tcW w:w="2268" w:type="dxa"/>
          </w:tcPr>
          <w:p w14:paraId="37F157BB" w14:textId="1E5BE461" w:rsidR="003D0973" w:rsidRPr="00721E08" w:rsidRDefault="003D0973"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1335</w:t>
            </w:r>
          </w:p>
        </w:tc>
      </w:tr>
    </w:tbl>
    <w:p w14:paraId="59B7421B" w14:textId="77777777" w:rsidR="00D35DC8" w:rsidRDefault="00414CD7" w:rsidP="00D35DC8">
      <w:pPr>
        <w:pStyle w:val="NormalnyWeb"/>
        <w:spacing w:before="0" w:after="0" w:line="360" w:lineRule="auto"/>
        <w:rPr>
          <w:rFonts w:ascii="Arial" w:hAnsi="Arial" w:cs="Arial"/>
        </w:rPr>
      </w:pPr>
      <w:r>
        <w:rPr>
          <w:rFonts w:ascii="Arial" w:hAnsi="Arial" w:cs="Arial"/>
        </w:rPr>
        <w:t>Ilość punktów gromadzenia odpadów:</w:t>
      </w:r>
      <w:r w:rsidR="00697136">
        <w:rPr>
          <w:rFonts w:ascii="Arial" w:hAnsi="Arial" w:cs="Arial"/>
        </w:rPr>
        <w:t xml:space="preserve"> 827</w:t>
      </w:r>
      <w:r w:rsidR="00D35DC8">
        <w:rPr>
          <w:rFonts w:ascii="Arial" w:hAnsi="Arial" w:cs="Arial"/>
        </w:rPr>
        <w:t xml:space="preserve"> </w:t>
      </w:r>
      <w:r w:rsidR="00D35DC8" w:rsidRPr="000B0B45">
        <w:rPr>
          <w:rFonts w:ascii="Arial" w:hAnsi="Arial" w:cs="Arial"/>
          <w:color w:val="000000" w:themeColor="text1"/>
        </w:rPr>
        <w:t>(ilość punktów ma charakter poglądowy, zawiera dane wg stanu na styczeń 2023 roku)</w:t>
      </w:r>
    </w:p>
    <w:p w14:paraId="307795AF" w14:textId="77777777" w:rsidR="00697136" w:rsidRDefault="00697136" w:rsidP="00184A4B">
      <w:pPr>
        <w:pStyle w:val="NormalnyWeb"/>
        <w:spacing w:before="0" w:after="0" w:line="360" w:lineRule="auto"/>
        <w:rPr>
          <w:rFonts w:ascii="Arial" w:hAnsi="Arial" w:cs="Arial"/>
        </w:rPr>
      </w:pPr>
    </w:p>
    <w:p w14:paraId="5FC43C43" w14:textId="154FC41A" w:rsidR="00184A4B" w:rsidRDefault="00184A4B" w:rsidP="00184A4B">
      <w:pPr>
        <w:pStyle w:val="NormalnyWeb"/>
        <w:spacing w:before="0" w:after="0" w:line="360" w:lineRule="auto"/>
        <w:rPr>
          <w:rFonts w:ascii="Arial" w:hAnsi="Arial" w:cs="Arial"/>
        </w:rPr>
      </w:pPr>
      <w:r>
        <w:rPr>
          <w:rFonts w:ascii="Arial" w:hAnsi="Arial" w:cs="Arial"/>
        </w:rPr>
        <w:t xml:space="preserve">Część </w:t>
      </w:r>
      <w:r w:rsidR="008A70BE">
        <w:rPr>
          <w:rFonts w:ascii="Arial" w:hAnsi="Arial" w:cs="Arial"/>
        </w:rPr>
        <w:t>VIII</w:t>
      </w:r>
      <w:r>
        <w:rPr>
          <w:rFonts w:ascii="Arial" w:hAnsi="Arial" w:cs="Arial"/>
        </w:rPr>
        <w:t>: Rozstawienie</w:t>
      </w:r>
      <w:r w:rsidR="00697136">
        <w:rPr>
          <w:rFonts w:ascii="Arial" w:hAnsi="Arial" w:cs="Arial"/>
        </w:rPr>
        <w:t xml:space="preserve"> </w:t>
      </w:r>
      <w:r>
        <w:rPr>
          <w:rFonts w:ascii="Arial" w:hAnsi="Arial" w:cs="Arial"/>
        </w:rPr>
        <w:t>pojemników na odpady komunalne w gminie i mieście Ryn</w:t>
      </w:r>
    </w:p>
    <w:tbl>
      <w:tblPr>
        <w:tblStyle w:val="Tabela-Siatka"/>
        <w:tblW w:w="0" w:type="auto"/>
        <w:tblLook w:val="04A0" w:firstRow="1" w:lastRow="0" w:firstColumn="1" w:lastColumn="0" w:noHBand="0" w:noVBand="1"/>
      </w:tblPr>
      <w:tblGrid>
        <w:gridCol w:w="2405"/>
        <w:gridCol w:w="2268"/>
      </w:tblGrid>
      <w:tr w:rsidR="003D0973" w:rsidRPr="001A638C" w14:paraId="416A08A2" w14:textId="77777777" w:rsidTr="00621763">
        <w:tc>
          <w:tcPr>
            <w:tcW w:w="2405" w:type="dxa"/>
          </w:tcPr>
          <w:p w14:paraId="46552B63"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color w:val="000000"/>
                <w:kern w:val="0"/>
                <w:lang w:eastAsia="pl-PL"/>
              </w:rPr>
              <w:t>rodzaj pojemnika l</w:t>
            </w:r>
          </w:p>
        </w:tc>
        <w:tc>
          <w:tcPr>
            <w:tcW w:w="2268" w:type="dxa"/>
          </w:tcPr>
          <w:p w14:paraId="4C6E601D" w14:textId="5CA5C558" w:rsidR="003D0973" w:rsidRPr="001A638C" w:rsidRDefault="00C700C0" w:rsidP="00621763">
            <w:pPr>
              <w:pStyle w:val="NormalnyWeb"/>
              <w:spacing w:before="0" w:after="0" w:line="360" w:lineRule="auto"/>
              <w:jc w:val="center"/>
              <w:rPr>
                <w:rFonts w:ascii="Arial" w:hAnsi="Arial" w:cs="Arial"/>
              </w:rPr>
            </w:pPr>
            <w:r>
              <w:rPr>
                <w:rFonts w:ascii="Arial" w:hAnsi="Arial" w:cs="Arial"/>
              </w:rPr>
              <w:t>Ilość (szt.)</w:t>
            </w:r>
          </w:p>
        </w:tc>
      </w:tr>
      <w:tr w:rsidR="003D0973" w:rsidRPr="003D0973" w14:paraId="73F9DD1D" w14:textId="77777777" w:rsidTr="00621763">
        <w:tc>
          <w:tcPr>
            <w:tcW w:w="2405" w:type="dxa"/>
          </w:tcPr>
          <w:p w14:paraId="1BDA0F5D"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120</w:t>
            </w:r>
          </w:p>
        </w:tc>
        <w:tc>
          <w:tcPr>
            <w:tcW w:w="2268" w:type="dxa"/>
          </w:tcPr>
          <w:p w14:paraId="178C1477" w14:textId="774FDCE4" w:rsidR="003D0973" w:rsidRPr="00721E08" w:rsidRDefault="003D0973"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1358</w:t>
            </w:r>
          </w:p>
        </w:tc>
      </w:tr>
      <w:tr w:rsidR="003D0973" w:rsidRPr="003D0973" w14:paraId="49761F69" w14:textId="77777777" w:rsidTr="00621763">
        <w:tc>
          <w:tcPr>
            <w:tcW w:w="2405" w:type="dxa"/>
          </w:tcPr>
          <w:p w14:paraId="53A4911A"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240</w:t>
            </w:r>
          </w:p>
        </w:tc>
        <w:tc>
          <w:tcPr>
            <w:tcW w:w="2268" w:type="dxa"/>
          </w:tcPr>
          <w:p w14:paraId="6B5F7E1D" w14:textId="2771C459" w:rsidR="003D0973" w:rsidRPr="00721E08" w:rsidRDefault="003D0973"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284</w:t>
            </w:r>
          </w:p>
        </w:tc>
      </w:tr>
      <w:tr w:rsidR="003D0973" w:rsidRPr="003D0973" w14:paraId="5CF54F1D" w14:textId="77777777" w:rsidTr="00621763">
        <w:tc>
          <w:tcPr>
            <w:tcW w:w="2405" w:type="dxa"/>
          </w:tcPr>
          <w:p w14:paraId="539FE92B"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360</w:t>
            </w:r>
          </w:p>
        </w:tc>
        <w:tc>
          <w:tcPr>
            <w:tcW w:w="2268" w:type="dxa"/>
          </w:tcPr>
          <w:p w14:paraId="38C0F149" w14:textId="087BD11F" w:rsidR="003D0973" w:rsidRPr="00721E08" w:rsidRDefault="003D0973"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164</w:t>
            </w:r>
          </w:p>
        </w:tc>
      </w:tr>
      <w:tr w:rsidR="003D0973" w:rsidRPr="003D0973" w14:paraId="39415A18" w14:textId="77777777" w:rsidTr="00621763">
        <w:tc>
          <w:tcPr>
            <w:tcW w:w="2405" w:type="dxa"/>
          </w:tcPr>
          <w:p w14:paraId="49E90452"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1100</w:t>
            </w:r>
          </w:p>
        </w:tc>
        <w:tc>
          <w:tcPr>
            <w:tcW w:w="2268" w:type="dxa"/>
          </w:tcPr>
          <w:p w14:paraId="0B579024" w14:textId="3AEF1864" w:rsidR="003D0973" w:rsidRPr="00721E08" w:rsidRDefault="003D0973"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126</w:t>
            </w:r>
          </w:p>
        </w:tc>
      </w:tr>
      <w:tr w:rsidR="003D0973" w:rsidRPr="003D0973" w14:paraId="66A4BF3D" w14:textId="77777777" w:rsidTr="00621763">
        <w:tc>
          <w:tcPr>
            <w:tcW w:w="2405" w:type="dxa"/>
          </w:tcPr>
          <w:p w14:paraId="1B2A1A38"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Razem:</w:t>
            </w:r>
          </w:p>
        </w:tc>
        <w:tc>
          <w:tcPr>
            <w:tcW w:w="2268" w:type="dxa"/>
          </w:tcPr>
          <w:p w14:paraId="393CA578" w14:textId="5B74D3A2" w:rsidR="003D0973" w:rsidRPr="00721E08" w:rsidRDefault="003D0973"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1932</w:t>
            </w:r>
          </w:p>
        </w:tc>
      </w:tr>
    </w:tbl>
    <w:p w14:paraId="1755309E" w14:textId="77777777" w:rsidR="00D35DC8" w:rsidRPr="000B0B45" w:rsidRDefault="00697136" w:rsidP="00D35DC8">
      <w:pPr>
        <w:pStyle w:val="NormalnyWeb"/>
        <w:spacing w:before="0" w:after="0" w:line="360" w:lineRule="auto"/>
        <w:rPr>
          <w:rFonts w:ascii="Arial" w:hAnsi="Arial" w:cs="Arial"/>
          <w:color w:val="000000" w:themeColor="text1"/>
        </w:rPr>
      </w:pPr>
      <w:r>
        <w:rPr>
          <w:rFonts w:ascii="Arial" w:hAnsi="Arial" w:cs="Arial"/>
        </w:rPr>
        <w:t>Ilość punktów gromadzenia odpadów: 1041</w:t>
      </w:r>
      <w:r w:rsidR="00D35DC8">
        <w:rPr>
          <w:rFonts w:ascii="Arial" w:hAnsi="Arial" w:cs="Arial"/>
        </w:rPr>
        <w:t xml:space="preserve"> </w:t>
      </w:r>
      <w:r w:rsidR="00D35DC8" w:rsidRPr="000B0B45">
        <w:rPr>
          <w:rFonts w:ascii="Arial" w:hAnsi="Arial" w:cs="Arial"/>
          <w:color w:val="000000" w:themeColor="text1"/>
        </w:rPr>
        <w:t>(ilość punktów ma charakter poglądowy, zawiera dane wg stanu na styczeń 2023 roku)</w:t>
      </w:r>
    </w:p>
    <w:p w14:paraId="35ADFB71" w14:textId="3A36EE8C" w:rsidR="00697136" w:rsidRDefault="00697136" w:rsidP="00184A4B">
      <w:pPr>
        <w:pStyle w:val="NormalnyWeb"/>
        <w:spacing w:before="0" w:after="0" w:line="360" w:lineRule="auto"/>
        <w:rPr>
          <w:rFonts w:ascii="Arial" w:hAnsi="Arial" w:cs="Arial"/>
        </w:rPr>
      </w:pPr>
    </w:p>
    <w:p w14:paraId="24B273D2" w14:textId="77777777" w:rsidR="003D0973" w:rsidRDefault="003D0973" w:rsidP="00184A4B">
      <w:pPr>
        <w:pStyle w:val="NormalnyWeb"/>
        <w:spacing w:before="0" w:after="0" w:line="360" w:lineRule="auto"/>
        <w:rPr>
          <w:rFonts w:ascii="Arial" w:hAnsi="Arial" w:cs="Arial"/>
        </w:rPr>
      </w:pPr>
    </w:p>
    <w:p w14:paraId="15C108B3" w14:textId="235553C8" w:rsidR="00184A4B" w:rsidRDefault="00184A4B" w:rsidP="00184A4B">
      <w:pPr>
        <w:pStyle w:val="NormalnyWeb"/>
        <w:spacing w:before="0" w:after="0" w:line="360" w:lineRule="auto"/>
        <w:rPr>
          <w:rFonts w:ascii="Arial" w:hAnsi="Arial" w:cs="Arial"/>
        </w:rPr>
      </w:pPr>
      <w:r>
        <w:rPr>
          <w:rFonts w:ascii="Arial" w:hAnsi="Arial" w:cs="Arial"/>
        </w:rPr>
        <w:lastRenderedPageBreak/>
        <w:t xml:space="preserve">Część </w:t>
      </w:r>
      <w:r w:rsidR="008A70BE">
        <w:rPr>
          <w:rFonts w:ascii="Arial" w:hAnsi="Arial" w:cs="Arial"/>
        </w:rPr>
        <w:t>I</w:t>
      </w:r>
      <w:r>
        <w:rPr>
          <w:rFonts w:ascii="Arial" w:hAnsi="Arial" w:cs="Arial"/>
        </w:rPr>
        <w:t>X: Rozstawienie pojemników na odpady komunalne w gminie Srokowo</w:t>
      </w:r>
    </w:p>
    <w:tbl>
      <w:tblPr>
        <w:tblStyle w:val="Tabela-Siatka"/>
        <w:tblW w:w="0" w:type="auto"/>
        <w:tblLook w:val="04A0" w:firstRow="1" w:lastRow="0" w:firstColumn="1" w:lastColumn="0" w:noHBand="0" w:noVBand="1"/>
      </w:tblPr>
      <w:tblGrid>
        <w:gridCol w:w="2405"/>
        <w:gridCol w:w="2268"/>
      </w:tblGrid>
      <w:tr w:rsidR="003D0973" w:rsidRPr="001A638C" w14:paraId="3DDFD8CD" w14:textId="77777777" w:rsidTr="00621763">
        <w:tc>
          <w:tcPr>
            <w:tcW w:w="2405" w:type="dxa"/>
          </w:tcPr>
          <w:p w14:paraId="2BE7C5AB"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color w:val="000000"/>
                <w:kern w:val="0"/>
                <w:lang w:eastAsia="pl-PL"/>
              </w:rPr>
              <w:t>rodzaj pojemnika l</w:t>
            </w:r>
          </w:p>
        </w:tc>
        <w:tc>
          <w:tcPr>
            <w:tcW w:w="2268" w:type="dxa"/>
          </w:tcPr>
          <w:p w14:paraId="75970676" w14:textId="6EC32F85" w:rsidR="003D0973" w:rsidRPr="001A638C" w:rsidRDefault="00C700C0" w:rsidP="00621763">
            <w:pPr>
              <w:pStyle w:val="NormalnyWeb"/>
              <w:spacing w:before="0" w:after="0" w:line="360" w:lineRule="auto"/>
              <w:jc w:val="center"/>
              <w:rPr>
                <w:rFonts w:ascii="Arial" w:hAnsi="Arial" w:cs="Arial"/>
              </w:rPr>
            </w:pPr>
            <w:r>
              <w:rPr>
                <w:rFonts w:ascii="Arial" w:hAnsi="Arial" w:cs="Arial"/>
              </w:rPr>
              <w:t>Ilość (szt.)</w:t>
            </w:r>
          </w:p>
        </w:tc>
      </w:tr>
      <w:tr w:rsidR="003D0973" w:rsidRPr="003D0973" w14:paraId="1EA7952D" w14:textId="77777777" w:rsidTr="00621763">
        <w:tc>
          <w:tcPr>
            <w:tcW w:w="2405" w:type="dxa"/>
          </w:tcPr>
          <w:p w14:paraId="4F8CF4BB"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120</w:t>
            </w:r>
          </w:p>
        </w:tc>
        <w:tc>
          <w:tcPr>
            <w:tcW w:w="2268" w:type="dxa"/>
          </w:tcPr>
          <w:p w14:paraId="6D9595FA" w14:textId="6D55D30C" w:rsidR="003D0973" w:rsidRPr="00721E08" w:rsidRDefault="003D0973"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1259</w:t>
            </w:r>
          </w:p>
        </w:tc>
      </w:tr>
      <w:tr w:rsidR="003D0973" w:rsidRPr="003D0973" w14:paraId="641C65E7" w14:textId="77777777" w:rsidTr="00621763">
        <w:tc>
          <w:tcPr>
            <w:tcW w:w="2405" w:type="dxa"/>
          </w:tcPr>
          <w:p w14:paraId="1E12B4D8"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240</w:t>
            </w:r>
          </w:p>
        </w:tc>
        <w:tc>
          <w:tcPr>
            <w:tcW w:w="2268" w:type="dxa"/>
          </w:tcPr>
          <w:p w14:paraId="4EB07F9C" w14:textId="159E7AFD" w:rsidR="003D0973" w:rsidRPr="00721E08" w:rsidRDefault="003D0973"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111</w:t>
            </w:r>
          </w:p>
        </w:tc>
      </w:tr>
      <w:tr w:rsidR="003D0973" w:rsidRPr="003D0973" w14:paraId="1C257DDF" w14:textId="77777777" w:rsidTr="00621763">
        <w:tc>
          <w:tcPr>
            <w:tcW w:w="2405" w:type="dxa"/>
          </w:tcPr>
          <w:p w14:paraId="307E2DC7"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360</w:t>
            </w:r>
          </w:p>
        </w:tc>
        <w:tc>
          <w:tcPr>
            <w:tcW w:w="2268" w:type="dxa"/>
          </w:tcPr>
          <w:p w14:paraId="73AF037B" w14:textId="2826C17A" w:rsidR="003D0973" w:rsidRPr="00721E08" w:rsidRDefault="003D0973"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80</w:t>
            </w:r>
          </w:p>
        </w:tc>
      </w:tr>
      <w:tr w:rsidR="003D0973" w:rsidRPr="003D0973" w14:paraId="50B5AB56" w14:textId="77777777" w:rsidTr="00621763">
        <w:tc>
          <w:tcPr>
            <w:tcW w:w="2405" w:type="dxa"/>
          </w:tcPr>
          <w:p w14:paraId="655A94F9"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1100</w:t>
            </w:r>
          </w:p>
        </w:tc>
        <w:tc>
          <w:tcPr>
            <w:tcW w:w="2268" w:type="dxa"/>
          </w:tcPr>
          <w:p w14:paraId="5F1200CD" w14:textId="06BD3443" w:rsidR="003D0973" w:rsidRPr="00721E08" w:rsidRDefault="003D0973"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29</w:t>
            </w:r>
          </w:p>
        </w:tc>
      </w:tr>
      <w:tr w:rsidR="003D0973" w:rsidRPr="003D0973" w14:paraId="69883AE2" w14:textId="77777777" w:rsidTr="00621763">
        <w:tc>
          <w:tcPr>
            <w:tcW w:w="2405" w:type="dxa"/>
          </w:tcPr>
          <w:p w14:paraId="647AED8A"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Razem:</w:t>
            </w:r>
          </w:p>
        </w:tc>
        <w:tc>
          <w:tcPr>
            <w:tcW w:w="2268" w:type="dxa"/>
          </w:tcPr>
          <w:p w14:paraId="5AF7A52B" w14:textId="2AFF96CE" w:rsidR="003D0973" w:rsidRPr="00721E08" w:rsidRDefault="003D0973"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1479</w:t>
            </w:r>
          </w:p>
        </w:tc>
      </w:tr>
    </w:tbl>
    <w:p w14:paraId="4F1FB973" w14:textId="77777777" w:rsidR="00D35DC8" w:rsidRPr="000B0B45" w:rsidRDefault="00697136" w:rsidP="00D35DC8">
      <w:pPr>
        <w:pStyle w:val="NormalnyWeb"/>
        <w:spacing w:before="0" w:after="0" w:line="360" w:lineRule="auto"/>
        <w:rPr>
          <w:rFonts w:ascii="Arial" w:hAnsi="Arial" w:cs="Arial"/>
          <w:color w:val="000000" w:themeColor="text1"/>
        </w:rPr>
      </w:pPr>
      <w:r>
        <w:rPr>
          <w:rFonts w:ascii="Arial" w:hAnsi="Arial" w:cs="Arial"/>
        </w:rPr>
        <w:t>Ilość punktów gromadzenia odpadów: 934</w:t>
      </w:r>
      <w:r w:rsidR="00D35DC8">
        <w:rPr>
          <w:rFonts w:ascii="Arial" w:hAnsi="Arial" w:cs="Arial"/>
        </w:rPr>
        <w:t xml:space="preserve"> </w:t>
      </w:r>
      <w:r w:rsidR="00D35DC8" w:rsidRPr="000B0B45">
        <w:rPr>
          <w:rFonts w:ascii="Arial" w:hAnsi="Arial" w:cs="Arial"/>
          <w:color w:val="000000" w:themeColor="text1"/>
        </w:rPr>
        <w:t>(ilość punktów ma charakter poglądowy, zawiera dane wg stanu na styczeń 2023 roku)</w:t>
      </w:r>
    </w:p>
    <w:p w14:paraId="31E433F7" w14:textId="77777777" w:rsidR="00697136" w:rsidRDefault="00697136" w:rsidP="00184A4B">
      <w:pPr>
        <w:pStyle w:val="NormalnyWeb"/>
        <w:spacing w:before="0" w:after="0" w:line="360" w:lineRule="auto"/>
        <w:rPr>
          <w:rFonts w:ascii="Arial" w:hAnsi="Arial" w:cs="Arial"/>
        </w:rPr>
      </w:pPr>
    </w:p>
    <w:p w14:paraId="28033E1F" w14:textId="2A49237F" w:rsidR="00697136" w:rsidRDefault="00184A4B" w:rsidP="00184A4B">
      <w:pPr>
        <w:pStyle w:val="NormalnyWeb"/>
        <w:spacing w:before="0" w:after="0" w:line="360" w:lineRule="auto"/>
        <w:rPr>
          <w:rFonts w:ascii="Arial" w:hAnsi="Arial" w:cs="Arial"/>
        </w:rPr>
      </w:pPr>
      <w:r>
        <w:rPr>
          <w:rFonts w:ascii="Arial" w:hAnsi="Arial" w:cs="Arial"/>
        </w:rPr>
        <w:t>Część X: Rozstawienie pojemników na odpady komunalne w gminie i mieście Węgorzewo</w:t>
      </w:r>
    </w:p>
    <w:tbl>
      <w:tblPr>
        <w:tblStyle w:val="Tabela-Siatka"/>
        <w:tblW w:w="0" w:type="auto"/>
        <w:tblLook w:val="04A0" w:firstRow="1" w:lastRow="0" w:firstColumn="1" w:lastColumn="0" w:noHBand="0" w:noVBand="1"/>
      </w:tblPr>
      <w:tblGrid>
        <w:gridCol w:w="2405"/>
        <w:gridCol w:w="2268"/>
      </w:tblGrid>
      <w:tr w:rsidR="003D0973" w:rsidRPr="001A638C" w14:paraId="3C994112" w14:textId="77777777" w:rsidTr="00621763">
        <w:tc>
          <w:tcPr>
            <w:tcW w:w="2405" w:type="dxa"/>
          </w:tcPr>
          <w:p w14:paraId="52E37DA0"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color w:val="000000"/>
                <w:kern w:val="0"/>
                <w:lang w:eastAsia="pl-PL"/>
              </w:rPr>
              <w:t>rodzaj pojemnika l</w:t>
            </w:r>
          </w:p>
        </w:tc>
        <w:tc>
          <w:tcPr>
            <w:tcW w:w="2268" w:type="dxa"/>
          </w:tcPr>
          <w:p w14:paraId="7C574FB1" w14:textId="7AFC6175" w:rsidR="003D0973" w:rsidRPr="001A638C" w:rsidRDefault="00C700C0" w:rsidP="00621763">
            <w:pPr>
              <w:pStyle w:val="NormalnyWeb"/>
              <w:spacing w:before="0" w:after="0" w:line="360" w:lineRule="auto"/>
              <w:jc w:val="center"/>
              <w:rPr>
                <w:rFonts w:ascii="Arial" w:hAnsi="Arial" w:cs="Arial"/>
              </w:rPr>
            </w:pPr>
            <w:r>
              <w:rPr>
                <w:rFonts w:ascii="Arial" w:hAnsi="Arial" w:cs="Arial"/>
              </w:rPr>
              <w:t>Ilość (szt.)</w:t>
            </w:r>
          </w:p>
        </w:tc>
      </w:tr>
      <w:tr w:rsidR="003D0973" w:rsidRPr="003D0973" w14:paraId="7886C799" w14:textId="77777777" w:rsidTr="00621763">
        <w:tc>
          <w:tcPr>
            <w:tcW w:w="2405" w:type="dxa"/>
          </w:tcPr>
          <w:p w14:paraId="5E622E79"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120</w:t>
            </w:r>
          </w:p>
        </w:tc>
        <w:tc>
          <w:tcPr>
            <w:tcW w:w="2268" w:type="dxa"/>
          </w:tcPr>
          <w:p w14:paraId="779DB71D" w14:textId="36A2DE1B" w:rsidR="003D0973" w:rsidRPr="00721E08" w:rsidRDefault="003D0973"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4366</w:t>
            </w:r>
          </w:p>
        </w:tc>
      </w:tr>
      <w:tr w:rsidR="003D0973" w:rsidRPr="003D0973" w14:paraId="3F008F35" w14:textId="77777777" w:rsidTr="00621763">
        <w:tc>
          <w:tcPr>
            <w:tcW w:w="2405" w:type="dxa"/>
          </w:tcPr>
          <w:p w14:paraId="65A4205B"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240</w:t>
            </w:r>
          </w:p>
        </w:tc>
        <w:tc>
          <w:tcPr>
            <w:tcW w:w="2268" w:type="dxa"/>
          </w:tcPr>
          <w:p w14:paraId="647A32ED" w14:textId="0C8E8030" w:rsidR="003D0973" w:rsidRPr="00721E08" w:rsidRDefault="003D0973"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590</w:t>
            </w:r>
          </w:p>
        </w:tc>
      </w:tr>
      <w:tr w:rsidR="003D0973" w:rsidRPr="003D0973" w14:paraId="061DC6F6" w14:textId="77777777" w:rsidTr="00621763">
        <w:tc>
          <w:tcPr>
            <w:tcW w:w="2405" w:type="dxa"/>
          </w:tcPr>
          <w:p w14:paraId="1382A751"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360</w:t>
            </w:r>
          </w:p>
        </w:tc>
        <w:tc>
          <w:tcPr>
            <w:tcW w:w="2268" w:type="dxa"/>
          </w:tcPr>
          <w:p w14:paraId="165997B5" w14:textId="69E78EBB" w:rsidR="003D0973" w:rsidRPr="00721E08" w:rsidRDefault="003D0973"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410</w:t>
            </w:r>
          </w:p>
        </w:tc>
      </w:tr>
      <w:tr w:rsidR="003D0973" w:rsidRPr="003D0973" w14:paraId="43E01DAA" w14:textId="77777777" w:rsidTr="00621763">
        <w:tc>
          <w:tcPr>
            <w:tcW w:w="2405" w:type="dxa"/>
          </w:tcPr>
          <w:p w14:paraId="3F66746E"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1100</w:t>
            </w:r>
          </w:p>
        </w:tc>
        <w:tc>
          <w:tcPr>
            <w:tcW w:w="2268" w:type="dxa"/>
          </w:tcPr>
          <w:p w14:paraId="588D681E" w14:textId="6D4275C8" w:rsidR="003D0973" w:rsidRPr="00721E08" w:rsidRDefault="003D0973"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487</w:t>
            </w:r>
          </w:p>
        </w:tc>
      </w:tr>
      <w:tr w:rsidR="003D0973" w:rsidRPr="003D0973" w14:paraId="13AFAEFB" w14:textId="77777777" w:rsidTr="00621763">
        <w:tc>
          <w:tcPr>
            <w:tcW w:w="2405" w:type="dxa"/>
          </w:tcPr>
          <w:p w14:paraId="07DEE9A3"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Razem:</w:t>
            </w:r>
          </w:p>
        </w:tc>
        <w:tc>
          <w:tcPr>
            <w:tcW w:w="2268" w:type="dxa"/>
          </w:tcPr>
          <w:p w14:paraId="0DB5D4C1" w14:textId="1A608245" w:rsidR="003D0973" w:rsidRPr="00721E08" w:rsidRDefault="003D0973"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5853</w:t>
            </w:r>
          </w:p>
        </w:tc>
      </w:tr>
    </w:tbl>
    <w:p w14:paraId="59EF5354" w14:textId="77777777" w:rsidR="00D35DC8" w:rsidRPr="000B0B45" w:rsidRDefault="00697136" w:rsidP="00D35DC8">
      <w:pPr>
        <w:pStyle w:val="NormalnyWeb"/>
        <w:spacing w:before="0" w:after="0" w:line="360" w:lineRule="auto"/>
        <w:rPr>
          <w:rFonts w:ascii="Arial" w:hAnsi="Arial" w:cs="Arial"/>
          <w:color w:val="000000" w:themeColor="text1"/>
        </w:rPr>
      </w:pPr>
      <w:r>
        <w:rPr>
          <w:rFonts w:ascii="Arial" w:hAnsi="Arial" w:cs="Arial"/>
        </w:rPr>
        <w:t>Ilość punktów gromadzenia odpadów: 3027</w:t>
      </w:r>
      <w:r w:rsidR="00D35DC8">
        <w:rPr>
          <w:rFonts w:ascii="Arial" w:hAnsi="Arial" w:cs="Arial"/>
        </w:rPr>
        <w:t xml:space="preserve"> </w:t>
      </w:r>
      <w:r w:rsidR="00D35DC8" w:rsidRPr="000B0B45">
        <w:rPr>
          <w:rFonts w:ascii="Arial" w:hAnsi="Arial" w:cs="Arial"/>
          <w:color w:val="000000" w:themeColor="text1"/>
        </w:rPr>
        <w:t>(ilość punktów ma charakter poglądowy, zawiera dane wg stanu na styczeń 2023 roku)</w:t>
      </w:r>
    </w:p>
    <w:p w14:paraId="0B7B1A9E" w14:textId="77777777" w:rsidR="00697136" w:rsidRDefault="00697136" w:rsidP="00184A4B">
      <w:pPr>
        <w:pStyle w:val="NormalnyWeb"/>
        <w:spacing w:before="0" w:after="0" w:line="360" w:lineRule="auto"/>
        <w:rPr>
          <w:rFonts w:ascii="Arial" w:hAnsi="Arial" w:cs="Arial"/>
        </w:rPr>
      </w:pPr>
    </w:p>
    <w:p w14:paraId="32DF33A9" w14:textId="41218ADE" w:rsidR="00184A4B" w:rsidRDefault="00184A4B" w:rsidP="00184A4B">
      <w:pPr>
        <w:pStyle w:val="NormalnyWeb"/>
        <w:spacing w:before="0" w:after="0" w:line="360" w:lineRule="auto"/>
        <w:rPr>
          <w:rFonts w:ascii="Arial" w:hAnsi="Arial" w:cs="Arial"/>
        </w:rPr>
      </w:pPr>
      <w:r>
        <w:rPr>
          <w:rFonts w:ascii="Arial" w:hAnsi="Arial" w:cs="Arial"/>
        </w:rPr>
        <w:t>Część XI: Rozstawienie pojemników na odpady komunalne w gminie Wydminy</w:t>
      </w:r>
    </w:p>
    <w:tbl>
      <w:tblPr>
        <w:tblStyle w:val="Tabela-Siatka"/>
        <w:tblW w:w="0" w:type="auto"/>
        <w:tblLook w:val="04A0" w:firstRow="1" w:lastRow="0" w:firstColumn="1" w:lastColumn="0" w:noHBand="0" w:noVBand="1"/>
      </w:tblPr>
      <w:tblGrid>
        <w:gridCol w:w="2405"/>
        <w:gridCol w:w="2268"/>
      </w:tblGrid>
      <w:tr w:rsidR="003D0973" w:rsidRPr="001A638C" w14:paraId="31CB10C1" w14:textId="77777777" w:rsidTr="00621763">
        <w:tc>
          <w:tcPr>
            <w:tcW w:w="2405" w:type="dxa"/>
          </w:tcPr>
          <w:p w14:paraId="0372510F"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color w:val="000000"/>
                <w:kern w:val="0"/>
                <w:lang w:eastAsia="pl-PL"/>
              </w:rPr>
              <w:t>rodzaj pojemnika l</w:t>
            </w:r>
          </w:p>
        </w:tc>
        <w:tc>
          <w:tcPr>
            <w:tcW w:w="2268" w:type="dxa"/>
          </w:tcPr>
          <w:p w14:paraId="539C6492" w14:textId="3F2EEE32" w:rsidR="003D0973" w:rsidRPr="001A638C" w:rsidRDefault="00C700C0" w:rsidP="00621763">
            <w:pPr>
              <w:pStyle w:val="NormalnyWeb"/>
              <w:spacing w:before="0" w:after="0" w:line="360" w:lineRule="auto"/>
              <w:jc w:val="center"/>
              <w:rPr>
                <w:rFonts w:ascii="Arial" w:hAnsi="Arial" w:cs="Arial"/>
              </w:rPr>
            </w:pPr>
            <w:r>
              <w:rPr>
                <w:rFonts w:ascii="Arial" w:hAnsi="Arial" w:cs="Arial"/>
              </w:rPr>
              <w:t>Ilość (szt.)</w:t>
            </w:r>
          </w:p>
        </w:tc>
      </w:tr>
      <w:tr w:rsidR="003D0973" w:rsidRPr="003D0973" w14:paraId="14AB2311" w14:textId="77777777" w:rsidTr="00621763">
        <w:tc>
          <w:tcPr>
            <w:tcW w:w="2405" w:type="dxa"/>
          </w:tcPr>
          <w:p w14:paraId="564E7C2D"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120</w:t>
            </w:r>
          </w:p>
        </w:tc>
        <w:tc>
          <w:tcPr>
            <w:tcW w:w="2268" w:type="dxa"/>
          </w:tcPr>
          <w:p w14:paraId="1BFEAFCE" w14:textId="2937B8F8" w:rsidR="003D0973" w:rsidRPr="00721E08" w:rsidRDefault="00A15697"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1768</w:t>
            </w:r>
          </w:p>
        </w:tc>
      </w:tr>
      <w:tr w:rsidR="003D0973" w:rsidRPr="003D0973" w14:paraId="10AA1015" w14:textId="77777777" w:rsidTr="00621763">
        <w:tc>
          <w:tcPr>
            <w:tcW w:w="2405" w:type="dxa"/>
          </w:tcPr>
          <w:p w14:paraId="046D039E"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240</w:t>
            </w:r>
          </w:p>
        </w:tc>
        <w:tc>
          <w:tcPr>
            <w:tcW w:w="2268" w:type="dxa"/>
          </w:tcPr>
          <w:p w14:paraId="65307FF7" w14:textId="59BBE7EC" w:rsidR="003D0973" w:rsidRPr="00721E08" w:rsidRDefault="00A15697"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210</w:t>
            </w:r>
          </w:p>
        </w:tc>
      </w:tr>
      <w:tr w:rsidR="003D0973" w:rsidRPr="003D0973" w14:paraId="74FC286C" w14:textId="77777777" w:rsidTr="00621763">
        <w:tc>
          <w:tcPr>
            <w:tcW w:w="2405" w:type="dxa"/>
          </w:tcPr>
          <w:p w14:paraId="6737B7F0"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360</w:t>
            </w:r>
          </w:p>
        </w:tc>
        <w:tc>
          <w:tcPr>
            <w:tcW w:w="2268" w:type="dxa"/>
          </w:tcPr>
          <w:p w14:paraId="5F9868DF" w14:textId="115E4C00" w:rsidR="003D0973" w:rsidRPr="00721E08" w:rsidRDefault="00A15697"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102</w:t>
            </w:r>
          </w:p>
        </w:tc>
      </w:tr>
      <w:tr w:rsidR="003D0973" w:rsidRPr="003D0973" w14:paraId="168AD638" w14:textId="77777777" w:rsidTr="00621763">
        <w:tc>
          <w:tcPr>
            <w:tcW w:w="2405" w:type="dxa"/>
          </w:tcPr>
          <w:p w14:paraId="08A7A947"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1100</w:t>
            </w:r>
          </w:p>
        </w:tc>
        <w:tc>
          <w:tcPr>
            <w:tcW w:w="2268" w:type="dxa"/>
          </w:tcPr>
          <w:p w14:paraId="2315CDF4" w14:textId="52D97494" w:rsidR="003D0973" w:rsidRPr="00721E08" w:rsidRDefault="00A15697"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78</w:t>
            </w:r>
          </w:p>
        </w:tc>
      </w:tr>
      <w:tr w:rsidR="003D0973" w:rsidRPr="003D0973" w14:paraId="4339511D" w14:textId="77777777" w:rsidTr="00621763">
        <w:tc>
          <w:tcPr>
            <w:tcW w:w="2405" w:type="dxa"/>
          </w:tcPr>
          <w:p w14:paraId="6748EE3E" w14:textId="77777777" w:rsidR="003D0973" w:rsidRPr="001A638C" w:rsidRDefault="003D0973" w:rsidP="00621763">
            <w:pPr>
              <w:pStyle w:val="NormalnyWeb"/>
              <w:spacing w:before="0" w:after="0" w:line="360" w:lineRule="auto"/>
              <w:jc w:val="center"/>
              <w:rPr>
                <w:rFonts w:ascii="Arial" w:hAnsi="Arial" w:cs="Arial"/>
              </w:rPr>
            </w:pPr>
            <w:r w:rsidRPr="001A638C">
              <w:rPr>
                <w:rFonts w:ascii="Arial" w:hAnsi="Arial" w:cs="Arial"/>
              </w:rPr>
              <w:t>Razem:</w:t>
            </w:r>
          </w:p>
        </w:tc>
        <w:tc>
          <w:tcPr>
            <w:tcW w:w="2268" w:type="dxa"/>
          </w:tcPr>
          <w:p w14:paraId="73E8C0CC" w14:textId="08D7C70D" w:rsidR="003D0973" w:rsidRPr="00721E08" w:rsidRDefault="00A15697" w:rsidP="00621763">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2158</w:t>
            </w:r>
          </w:p>
        </w:tc>
      </w:tr>
    </w:tbl>
    <w:p w14:paraId="3BC71189" w14:textId="77777777" w:rsidR="00D35DC8" w:rsidRPr="000B0B45" w:rsidRDefault="00697136" w:rsidP="00D35DC8">
      <w:pPr>
        <w:pStyle w:val="NormalnyWeb"/>
        <w:spacing w:before="0" w:after="0" w:line="360" w:lineRule="auto"/>
        <w:rPr>
          <w:rFonts w:ascii="Arial" w:hAnsi="Arial" w:cs="Arial"/>
          <w:color w:val="000000" w:themeColor="text1"/>
        </w:rPr>
      </w:pPr>
      <w:r>
        <w:rPr>
          <w:rFonts w:ascii="Arial" w:hAnsi="Arial" w:cs="Arial"/>
        </w:rPr>
        <w:t>Ilość punktów gromadzenia odpadów: 1398</w:t>
      </w:r>
      <w:r w:rsidR="00D35DC8">
        <w:rPr>
          <w:rFonts w:ascii="Arial" w:hAnsi="Arial" w:cs="Arial"/>
        </w:rPr>
        <w:t xml:space="preserve"> </w:t>
      </w:r>
      <w:r w:rsidR="00D35DC8" w:rsidRPr="000B0B45">
        <w:rPr>
          <w:rFonts w:ascii="Arial" w:hAnsi="Arial" w:cs="Arial"/>
          <w:color w:val="000000" w:themeColor="text1"/>
        </w:rPr>
        <w:t>(ilość punktów ma charakter poglądowy, zawiera dane wg stanu na styczeń 2023 roku)</w:t>
      </w:r>
    </w:p>
    <w:p w14:paraId="7D0A631C" w14:textId="77777777" w:rsidR="00697136" w:rsidRDefault="00697136" w:rsidP="00184A4B">
      <w:pPr>
        <w:widowControl/>
        <w:spacing w:line="360" w:lineRule="auto"/>
        <w:textAlignment w:val="auto"/>
        <w:rPr>
          <w:rFonts w:ascii="Arial" w:hAnsi="Arial" w:cs="Arial"/>
        </w:rPr>
      </w:pPr>
    </w:p>
    <w:p w14:paraId="53E882E5" w14:textId="0A176FEF" w:rsidR="00184A4B" w:rsidRPr="00BA3895" w:rsidRDefault="00184A4B" w:rsidP="00184A4B">
      <w:pPr>
        <w:widowControl/>
        <w:spacing w:line="360" w:lineRule="auto"/>
        <w:textAlignment w:val="auto"/>
        <w:rPr>
          <w:rFonts w:ascii="Arial" w:hAnsi="Arial" w:cs="Arial"/>
          <w:color w:val="000000"/>
        </w:rPr>
      </w:pPr>
      <w:r>
        <w:rPr>
          <w:rFonts w:ascii="Arial" w:hAnsi="Arial" w:cs="Arial"/>
        </w:rPr>
        <w:lastRenderedPageBreak/>
        <w:t xml:space="preserve">4.4. </w:t>
      </w:r>
      <w:r w:rsidRPr="00BA3895">
        <w:rPr>
          <w:rFonts w:ascii="Arial" w:hAnsi="Arial" w:cs="Arial"/>
          <w:color w:val="000000"/>
        </w:rPr>
        <w:t>Wykonawca może złożyć oferty częściowe na jedną, kilka lub wszystkie części zamówienia.</w:t>
      </w:r>
    </w:p>
    <w:p w14:paraId="303DD8BC" w14:textId="55C586DF" w:rsidR="009467A5" w:rsidRDefault="00184A4B" w:rsidP="007C2579">
      <w:pPr>
        <w:pStyle w:val="NormalnyWeb"/>
        <w:spacing w:before="0" w:after="0" w:line="360" w:lineRule="auto"/>
        <w:rPr>
          <w:rFonts w:ascii="Arial" w:hAnsi="Arial" w:cs="Arial"/>
        </w:rPr>
      </w:pPr>
      <w:r>
        <w:rPr>
          <w:rFonts w:ascii="Arial" w:hAnsi="Arial" w:cs="Arial"/>
        </w:rPr>
        <w:t xml:space="preserve">4.5. </w:t>
      </w:r>
      <w:r w:rsidR="009467A5" w:rsidRPr="0085401D">
        <w:rPr>
          <w:rFonts w:ascii="Arial" w:hAnsi="Arial" w:cs="Arial"/>
        </w:rPr>
        <w:t>Szczegółowy opis przedmiotu</w:t>
      </w:r>
      <w:r w:rsidR="009467A5" w:rsidRPr="00730B47">
        <w:rPr>
          <w:rFonts w:ascii="Arial" w:hAnsi="Arial" w:cs="Arial"/>
        </w:rPr>
        <w:t xml:space="preserve"> zamówienia przedstawiony został w części II niniejszej SWZ.</w:t>
      </w:r>
    </w:p>
    <w:p w14:paraId="51E5AD0F" w14:textId="7095B264" w:rsidR="00702AEA" w:rsidRPr="00730B47" w:rsidRDefault="00184A4B" w:rsidP="00730B47">
      <w:pPr>
        <w:pStyle w:val="NormalnyWeb"/>
        <w:spacing w:before="0" w:after="0" w:line="360" w:lineRule="auto"/>
        <w:rPr>
          <w:rFonts w:ascii="Arial" w:hAnsi="Arial" w:cs="Arial"/>
        </w:rPr>
      </w:pPr>
      <w:r>
        <w:rPr>
          <w:rFonts w:ascii="Arial" w:hAnsi="Arial" w:cs="Arial"/>
        </w:rPr>
        <w:t xml:space="preserve">4.6. </w:t>
      </w:r>
      <w:r w:rsidR="00702AEA" w:rsidRPr="00730B47">
        <w:rPr>
          <w:rFonts w:ascii="Arial" w:hAnsi="Arial" w:cs="Arial"/>
        </w:rPr>
        <w:t>Wspólny słownik Zamówień (CPV):</w:t>
      </w:r>
    </w:p>
    <w:p w14:paraId="308D5DB0" w14:textId="7460D6AF" w:rsidR="00B033F9" w:rsidRPr="00184A4B" w:rsidRDefault="005D52C7" w:rsidP="00730B47">
      <w:pPr>
        <w:pStyle w:val="NormalnyWeb"/>
        <w:spacing w:before="0" w:after="0" w:line="360" w:lineRule="auto"/>
        <w:rPr>
          <w:rFonts w:ascii="Arial" w:hAnsi="Arial" w:cs="Arial"/>
          <w:color w:val="000000" w:themeColor="text1"/>
        </w:rPr>
      </w:pPr>
      <w:r w:rsidRPr="00184A4B">
        <w:rPr>
          <w:rFonts w:ascii="Arial" w:hAnsi="Arial" w:cs="Arial"/>
          <w:color w:val="000000" w:themeColor="text1"/>
        </w:rPr>
        <w:t>60000000-8 usługi transportowe (</w:t>
      </w:r>
      <w:r w:rsidR="00F50B1E" w:rsidRPr="00184A4B">
        <w:rPr>
          <w:rFonts w:ascii="Arial" w:hAnsi="Arial" w:cs="Arial"/>
          <w:color w:val="000000" w:themeColor="text1"/>
        </w:rPr>
        <w:t>z wyłączeniem transportu odpadów)</w:t>
      </w:r>
    </w:p>
    <w:p w14:paraId="6A58887B" w14:textId="7AEF1EC8" w:rsidR="00677AB6" w:rsidRPr="00677AB6" w:rsidRDefault="00677AB6" w:rsidP="00730B47">
      <w:pPr>
        <w:pStyle w:val="NormalnyWeb"/>
        <w:spacing w:before="0" w:after="0" w:line="360" w:lineRule="auto"/>
        <w:rPr>
          <w:rFonts w:ascii="Arial" w:hAnsi="Arial" w:cs="Arial"/>
          <w:color w:val="FF0000"/>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730B47" w14:paraId="672BF38F"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033D7130" w14:textId="06242EDE" w:rsidR="00702AEA" w:rsidRPr="00730B47" w:rsidRDefault="00684799" w:rsidP="00730B47">
            <w:pPr>
              <w:spacing w:line="360" w:lineRule="auto"/>
              <w:jc w:val="center"/>
              <w:rPr>
                <w:rFonts w:ascii="Arial" w:hAnsi="Arial" w:cs="Arial"/>
              </w:rPr>
            </w:pPr>
            <w:r>
              <w:rPr>
                <w:rFonts w:ascii="Arial" w:hAnsi="Arial" w:cs="Arial"/>
                <w:b/>
                <w:bCs/>
                <w:color w:val="000000"/>
              </w:rPr>
              <w:t>5</w:t>
            </w:r>
            <w:r w:rsidR="00702AEA" w:rsidRPr="00730B47">
              <w:rPr>
                <w:rFonts w:ascii="Arial" w:hAnsi="Arial" w:cs="Arial"/>
                <w:b/>
                <w:bCs/>
                <w:color w:val="000000"/>
              </w:rPr>
              <w:t xml:space="preserve">. </w:t>
            </w:r>
            <w:r w:rsidR="001078D7">
              <w:rPr>
                <w:rFonts w:ascii="Arial" w:hAnsi="Arial" w:cs="Arial"/>
                <w:b/>
                <w:bCs/>
                <w:color w:val="000000"/>
              </w:rPr>
              <w:t>Opcja</w:t>
            </w:r>
            <w:r w:rsidR="00702AEA" w:rsidRPr="00730B47">
              <w:rPr>
                <w:rFonts w:ascii="Arial" w:hAnsi="Arial" w:cs="Arial"/>
                <w:b/>
                <w:bCs/>
                <w:color w:val="000000"/>
              </w:rPr>
              <w:t>.</w:t>
            </w:r>
          </w:p>
        </w:tc>
      </w:tr>
    </w:tbl>
    <w:p w14:paraId="5A228904" w14:textId="3BE9F814" w:rsidR="00A60514" w:rsidRDefault="00702AEA" w:rsidP="001078D7">
      <w:pPr>
        <w:pStyle w:val="NormalnyWeb"/>
        <w:spacing w:before="0" w:after="0" w:line="360" w:lineRule="auto"/>
        <w:rPr>
          <w:rFonts w:ascii="Arial" w:hAnsi="Arial" w:cs="Arial"/>
        </w:rPr>
      </w:pPr>
      <w:r w:rsidRPr="00730B47">
        <w:rPr>
          <w:rFonts w:ascii="Arial" w:hAnsi="Arial" w:cs="Arial"/>
        </w:rPr>
        <w:br/>
      </w:r>
      <w:r w:rsidR="001078D7">
        <w:rPr>
          <w:rFonts w:ascii="Arial" w:hAnsi="Arial" w:cs="Arial"/>
        </w:rPr>
        <w:t xml:space="preserve">5.1. Zamawiający przewiduje zastosowanie prawa opcji dla </w:t>
      </w:r>
      <w:r w:rsidR="00900259">
        <w:rPr>
          <w:rFonts w:ascii="Arial" w:hAnsi="Arial" w:cs="Arial"/>
        </w:rPr>
        <w:t xml:space="preserve">wszystkich części na zasadach i w trybie opisanym w niniejszej SWZ. </w:t>
      </w:r>
    </w:p>
    <w:p w14:paraId="15E62C3D" w14:textId="620F1D56" w:rsidR="00900259" w:rsidRDefault="00900259" w:rsidP="001078D7">
      <w:pPr>
        <w:pStyle w:val="NormalnyWeb"/>
        <w:spacing w:before="0" w:after="0" w:line="360" w:lineRule="auto"/>
        <w:rPr>
          <w:rFonts w:ascii="Arial" w:hAnsi="Arial" w:cs="Arial"/>
        </w:rPr>
      </w:pPr>
      <w:r>
        <w:rPr>
          <w:rFonts w:ascii="Arial" w:hAnsi="Arial" w:cs="Arial"/>
        </w:rPr>
        <w:t>5.2. Zakres prawa opcji:</w:t>
      </w:r>
    </w:p>
    <w:p w14:paraId="4FC3FE65" w14:textId="77777777" w:rsidR="00A15697" w:rsidRDefault="00A15697" w:rsidP="001078D7">
      <w:pPr>
        <w:pStyle w:val="NormalnyWeb"/>
        <w:spacing w:before="0" w:after="0" w:line="360" w:lineRule="auto"/>
        <w:rPr>
          <w:rFonts w:ascii="Arial" w:hAnsi="Arial" w:cs="Arial"/>
        </w:rPr>
      </w:pPr>
    </w:p>
    <w:p w14:paraId="10F78BB3" w14:textId="43D7FAF9" w:rsidR="00900259" w:rsidRDefault="00900259" w:rsidP="001078D7">
      <w:pPr>
        <w:pStyle w:val="NormalnyWeb"/>
        <w:spacing w:before="0" w:after="0" w:line="360" w:lineRule="auto"/>
        <w:rPr>
          <w:rFonts w:ascii="Arial" w:hAnsi="Arial" w:cs="Arial"/>
        </w:rPr>
      </w:pPr>
      <w:r>
        <w:rPr>
          <w:rFonts w:ascii="Arial" w:hAnsi="Arial" w:cs="Arial"/>
        </w:rPr>
        <w:t>Część I:</w:t>
      </w:r>
    </w:p>
    <w:p w14:paraId="31B03BAE" w14:textId="5C54FF6E" w:rsidR="00900259" w:rsidRDefault="00900259" w:rsidP="001078D7">
      <w:pPr>
        <w:pStyle w:val="NormalnyWeb"/>
        <w:spacing w:before="0" w:after="0" w:line="360" w:lineRule="auto"/>
        <w:rPr>
          <w:rFonts w:ascii="Arial" w:hAnsi="Arial" w:cs="Arial"/>
        </w:rPr>
      </w:pPr>
      <w:r>
        <w:rPr>
          <w:rFonts w:ascii="Arial" w:hAnsi="Arial" w:cs="Arial"/>
        </w:rPr>
        <w:t xml:space="preserve">Obejmuje możliwość zwiększenia ilości rozstawianych </w:t>
      </w:r>
      <w:r w:rsidR="00600B7D">
        <w:rPr>
          <w:rFonts w:ascii="Arial" w:hAnsi="Arial" w:cs="Arial"/>
        </w:rPr>
        <w:t>pojemników o:</w:t>
      </w:r>
    </w:p>
    <w:tbl>
      <w:tblPr>
        <w:tblStyle w:val="Tabela-Siatka"/>
        <w:tblW w:w="0" w:type="auto"/>
        <w:tblLook w:val="04A0" w:firstRow="1" w:lastRow="0" w:firstColumn="1" w:lastColumn="0" w:noHBand="0" w:noVBand="1"/>
      </w:tblPr>
      <w:tblGrid>
        <w:gridCol w:w="2547"/>
        <w:gridCol w:w="2835"/>
      </w:tblGrid>
      <w:tr w:rsidR="00D0212C" w14:paraId="5BD0B414" w14:textId="77777777" w:rsidTr="00D0212C">
        <w:tc>
          <w:tcPr>
            <w:tcW w:w="2547" w:type="dxa"/>
          </w:tcPr>
          <w:p w14:paraId="267CDEC8" w14:textId="79084450"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rodzaj pojemnika l</w:t>
            </w:r>
          </w:p>
        </w:tc>
        <w:tc>
          <w:tcPr>
            <w:tcW w:w="2835" w:type="dxa"/>
          </w:tcPr>
          <w:p w14:paraId="1F7B64A4" w14:textId="0674C4F1"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ilości (szt. )</w:t>
            </w:r>
          </w:p>
        </w:tc>
      </w:tr>
      <w:tr w:rsidR="00D0212C" w14:paraId="5C7DD6AC" w14:textId="77777777" w:rsidTr="00D0212C">
        <w:tc>
          <w:tcPr>
            <w:tcW w:w="2547" w:type="dxa"/>
            <w:vAlign w:val="center"/>
          </w:tcPr>
          <w:p w14:paraId="70994E8F" w14:textId="28C9FC25"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120</w:t>
            </w:r>
          </w:p>
        </w:tc>
        <w:tc>
          <w:tcPr>
            <w:tcW w:w="2835" w:type="dxa"/>
          </w:tcPr>
          <w:p w14:paraId="4467C859" w14:textId="61194EC3" w:rsidR="00D0212C" w:rsidRPr="00721E08" w:rsidRDefault="00A15697" w:rsidP="00A15697">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292</w:t>
            </w:r>
          </w:p>
        </w:tc>
      </w:tr>
      <w:tr w:rsidR="00D0212C" w14:paraId="6FD29067" w14:textId="77777777" w:rsidTr="00D0212C">
        <w:tc>
          <w:tcPr>
            <w:tcW w:w="2547" w:type="dxa"/>
            <w:vAlign w:val="center"/>
          </w:tcPr>
          <w:p w14:paraId="62A1643E" w14:textId="67DAF0E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240</w:t>
            </w:r>
          </w:p>
        </w:tc>
        <w:tc>
          <w:tcPr>
            <w:tcW w:w="2835" w:type="dxa"/>
          </w:tcPr>
          <w:p w14:paraId="648F7D9B" w14:textId="55EBA8BE" w:rsidR="00D0212C" w:rsidRPr="00721E08" w:rsidRDefault="00A15697" w:rsidP="00A15697">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21</w:t>
            </w:r>
          </w:p>
        </w:tc>
      </w:tr>
      <w:tr w:rsidR="00D0212C" w14:paraId="0C3EE1AC" w14:textId="77777777" w:rsidTr="00D0212C">
        <w:tc>
          <w:tcPr>
            <w:tcW w:w="2547" w:type="dxa"/>
            <w:vAlign w:val="center"/>
          </w:tcPr>
          <w:p w14:paraId="43ED7617" w14:textId="5558C979"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360</w:t>
            </w:r>
          </w:p>
        </w:tc>
        <w:tc>
          <w:tcPr>
            <w:tcW w:w="2835" w:type="dxa"/>
          </w:tcPr>
          <w:p w14:paraId="07D83390" w14:textId="67963D7C" w:rsidR="00D0212C" w:rsidRPr="00721E08" w:rsidRDefault="00A15697" w:rsidP="00A15697">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20</w:t>
            </w:r>
          </w:p>
        </w:tc>
      </w:tr>
      <w:tr w:rsidR="00D0212C" w14:paraId="6F539A6F" w14:textId="77777777" w:rsidTr="00D0212C">
        <w:tc>
          <w:tcPr>
            <w:tcW w:w="2547" w:type="dxa"/>
            <w:vAlign w:val="center"/>
          </w:tcPr>
          <w:p w14:paraId="4C9208A4" w14:textId="4A3614F4"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1100</w:t>
            </w:r>
          </w:p>
        </w:tc>
        <w:tc>
          <w:tcPr>
            <w:tcW w:w="2835" w:type="dxa"/>
          </w:tcPr>
          <w:p w14:paraId="1962689A" w14:textId="09C1B290" w:rsidR="00D0212C" w:rsidRPr="00721E08" w:rsidRDefault="00A15697" w:rsidP="00A15697">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9</w:t>
            </w:r>
          </w:p>
        </w:tc>
      </w:tr>
      <w:tr w:rsidR="00D0212C" w14:paraId="36BE3155" w14:textId="77777777" w:rsidTr="00D0212C">
        <w:tc>
          <w:tcPr>
            <w:tcW w:w="2547" w:type="dxa"/>
            <w:vAlign w:val="center"/>
          </w:tcPr>
          <w:p w14:paraId="75B45675" w14:textId="17CEA0FF"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razem:</w:t>
            </w:r>
          </w:p>
        </w:tc>
        <w:tc>
          <w:tcPr>
            <w:tcW w:w="2835" w:type="dxa"/>
          </w:tcPr>
          <w:p w14:paraId="2265CEE0" w14:textId="2FD71338" w:rsidR="00D0212C" w:rsidRPr="00721E08" w:rsidRDefault="00A15697" w:rsidP="00A15697">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342</w:t>
            </w:r>
          </w:p>
        </w:tc>
      </w:tr>
    </w:tbl>
    <w:p w14:paraId="41E35D93" w14:textId="77777777" w:rsidR="00600B7D" w:rsidRPr="00BA3895" w:rsidRDefault="00600B7D" w:rsidP="00600B7D">
      <w:pPr>
        <w:widowControl/>
        <w:spacing w:line="360" w:lineRule="auto"/>
        <w:textAlignment w:val="auto"/>
        <w:rPr>
          <w:rFonts w:ascii="Arial" w:eastAsia="Times New Roman" w:hAnsi="Arial" w:cs="Arial"/>
          <w:color w:val="000000"/>
          <w:kern w:val="0"/>
          <w:lang w:eastAsia="pl-PL" w:bidi="ar-SA"/>
        </w:rPr>
      </w:pPr>
      <w:r w:rsidRPr="00BA3895">
        <w:rPr>
          <w:rFonts w:ascii="Arial" w:eastAsia="Times New Roman" w:hAnsi="Arial" w:cs="Arial"/>
          <w:color w:val="000000"/>
          <w:kern w:val="0"/>
          <w:lang w:eastAsia="pl-PL" w:bidi="ar-SA"/>
        </w:rPr>
        <w:t>Zamawiający skorzysta z przewidzianego prawa opcji w momencie gdy zrealizowanie</w:t>
      </w:r>
    </w:p>
    <w:p w14:paraId="33182F82" w14:textId="663EFB5A" w:rsidR="00600B7D" w:rsidRPr="00600B7D" w:rsidRDefault="00600B7D" w:rsidP="00600B7D">
      <w:pPr>
        <w:widowControl/>
        <w:spacing w:line="360" w:lineRule="auto"/>
        <w:textAlignment w:val="auto"/>
        <w:rPr>
          <w:rFonts w:ascii="Arial" w:eastAsia="Times New Roman" w:hAnsi="Arial" w:cs="Arial"/>
          <w:color w:val="000000"/>
          <w:kern w:val="0"/>
          <w:lang w:eastAsia="pl-PL" w:bidi="ar-SA"/>
        </w:rPr>
      </w:pPr>
      <w:r w:rsidRPr="00BA3895">
        <w:rPr>
          <w:rFonts w:ascii="Arial" w:eastAsia="Times New Roman" w:hAnsi="Arial" w:cs="Arial"/>
          <w:color w:val="000000"/>
          <w:kern w:val="0"/>
          <w:lang w:eastAsia="pl-PL" w:bidi="ar-SA"/>
        </w:rPr>
        <w:t>podstawowego zakresu ilościowego nie wyczerpie potrzeb Zamawiającego.</w:t>
      </w:r>
    </w:p>
    <w:p w14:paraId="1E9F50DA" w14:textId="77777777" w:rsidR="00A15697" w:rsidRDefault="00A15697" w:rsidP="001078D7">
      <w:pPr>
        <w:pStyle w:val="NormalnyWeb"/>
        <w:spacing w:before="0" w:after="0" w:line="360" w:lineRule="auto"/>
        <w:rPr>
          <w:rFonts w:ascii="Arial" w:hAnsi="Arial" w:cs="Arial"/>
        </w:rPr>
      </w:pPr>
    </w:p>
    <w:p w14:paraId="3A8F88E3" w14:textId="69092362" w:rsidR="00600B7D" w:rsidRDefault="00600B7D" w:rsidP="001078D7">
      <w:pPr>
        <w:pStyle w:val="NormalnyWeb"/>
        <w:spacing w:before="0" w:after="0" w:line="360" w:lineRule="auto"/>
        <w:rPr>
          <w:rFonts w:ascii="Arial" w:hAnsi="Arial" w:cs="Arial"/>
        </w:rPr>
      </w:pPr>
      <w:r>
        <w:rPr>
          <w:rFonts w:ascii="Arial" w:hAnsi="Arial" w:cs="Arial"/>
        </w:rPr>
        <w:t>Część II:</w:t>
      </w:r>
    </w:p>
    <w:p w14:paraId="3A161ADB" w14:textId="122C200D" w:rsidR="00D0212C" w:rsidRDefault="00D0212C" w:rsidP="001078D7">
      <w:pPr>
        <w:pStyle w:val="NormalnyWeb"/>
        <w:spacing w:before="0" w:after="0" w:line="360" w:lineRule="auto"/>
        <w:rPr>
          <w:rFonts w:ascii="Arial" w:hAnsi="Arial" w:cs="Arial"/>
        </w:rPr>
      </w:pPr>
      <w:r>
        <w:rPr>
          <w:rFonts w:ascii="Arial" w:hAnsi="Arial" w:cs="Arial"/>
        </w:rPr>
        <w:t>Obejmuje możliwość zwiększenia ilości rozstawianych pojemników o :</w:t>
      </w:r>
    </w:p>
    <w:tbl>
      <w:tblPr>
        <w:tblStyle w:val="Tabela-Siatka"/>
        <w:tblW w:w="0" w:type="auto"/>
        <w:tblLook w:val="04A0" w:firstRow="1" w:lastRow="0" w:firstColumn="1" w:lastColumn="0" w:noHBand="0" w:noVBand="1"/>
      </w:tblPr>
      <w:tblGrid>
        <w:gridCol w:w="2547"/>
        <w:gridCol w:w="2835"/>
      </w:tblGrid>
      <w:tr w:rsidR="00D0212C" w14:paraId="4E90A94B" w14:textId="77777777" w:rsidTr="00F95A87">
        <w:tc>
          <w:tcPr>
            <w:tcW w:w="2547" w:type="dxa"/>
          </w:tcPr>
          <w:p w14:paraId="5E1CCB3C" w14:textId="7777777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rodzaj pojemnika l</w:t>
            </w:r>
          </w:p>
        </w:tc>
        <w:tc>
          <w:tcPr>
            <w:tcW w:w="2835" w:type="dxa"/>
          </w:tcPr>
          <w:p w14:paraId="11ADAB48" w14:textId="48B3FDAF"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ilości (szt. )</w:t>
            </w:r>
          </w:p>
        </w:tc>
      </w:tr>
      <w:tr w:rsidR="00D0212C" w14:paraId="3845CD08" w14:textId="77777777" w:rsidTr="00F95A87">
        <w:tc>
          <w:tcPr>
            <w:tcW w:w="2547" w:type="dxa"/>
            <w:vAlign w:val="center"/>
          </w:tcPr>
          <w:p w14:paraId="1EBB8EAB" w14:textId="7777777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120</w:t>
            </w:r>
          </w:p>
        </w:tc>
        <w:tc>
          <w:tcPr>
            <w:tcW w:w="2835" w:type="dxa"/>
          </w:tcPr>
          <w:p w14:paraId="1C5D0998" w14:textId="150D6237" w:rsidR="00D0212C" w:rsidRPr="00721E08" w:rsidRDefault="00A15697" w:rsidP="00A15697">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232</w:t>
            </w:r>
          </w:p>
        </w:tc>
      </w:tr>
      <w:tr w:rsidR="00D0212C" w14:paraId="1012CE2C" w14:textId="77777777" w:rsidTr="00F95A87">
        <w:tc>
          <w:tcPr>
            <w:tcW w:w="2547" w:type="dxa"/>
            <w:vAlign w:val="center"/>
          </w:tcPr>
          <w:p w14:paraId="68D78A50" w14:textId="7777777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240</w:t>
            </w:r>
          </w:p>
        </w:tc>
        <w:tc>
          <w:tcPr>
            <w:tcW w:w="2835" w:type="dxa"/>
          </w:tcPr>
          <w:p w14:paraId="2FE21A2C" w14:textId="1766D622" w:rsidR="00D0212C" w:rsidRPr="00721E08" w:rsidRDefault="00A15697" w:rsidP="00A15697">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17</w:t>
            </w:r>
          </w:p>
        </w:tc>
      </w:tr>
      <w:tr w:rsidR="00D0212C" w14:paraId="5A4AFC1F" w14:textId="77777777" w:rsidTr="00F95A87">
        <w:tc>
          <w:tcPr>
            <w:tcW w:w="2547" w:type="dxa"/>
            <w:vAlign w:val="center"/>
          </w:tcPr>
          <w:p w14:paraId="3C7C2CB3" w14:textId="7777777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360</w:t>
            </w:r>
          </w:p>
        </w:tc>
        <w:tc>
          <w:tcPr>
            <w:tcW w:w="2835" w:type="dxa"/>
          </w:tcPr>
          <w:p w14:paraId="02CBAA25" w14:textId="09CC43D7" w:rsidR="00D0212C" w:rsidRPr="00721E08" w:rsidRDefault="00A15697" w:rsidP="00A15697">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14</w:t>
            </w:r>
          </w:p>
        </w:tc>
      </w:tr>
      <w:tr w:rsidR="00D0212C" w14:paraId="286B4383" w14:textId="77777777" w:rsidTr="00F95A87">
        <w:tc>
          <w:tcPr>
            <w:tcW w:w="2547" w:type="dxa"/>
            <w:vAlign w:val="center"/>
          </w:tcPr>
          <w:p w14:paraId="09B71153" w14:textId="7777777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1100</w:t>
            </w:r>
          </w:p>
        </w:tc>
        <w:tc>
          <w:tcPr>
            <w:tcW w:w="2835" w:type="dxa"/>
          </w:tcPr>
          <w:p w14:paraId="4F206263" w14:textId="4887D08A" w:rsidR="00D0212C" w:rsidRPr="00721E08" w:rsidRDefault="00DE48D2" w:rsidP="00A15697">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1</w:t>
            </w:r>
          </w:p>
        </w:tc>
      </w:tr>
      <w:tr w:rsidR="00D0212C" w14:paraId="59AE4B97" w14:textId="77777777" w:rsidTr="00F95A87">
        <w:tc>
          <w:tcPr>
            <w:tcW w:w="2547" w:type="dxa"/>
            <w:vAlign w:val="center"/>
          </w:tcPr>
          <w:p w14:paraId="3609C05F" w14:textId="7777777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lastRenderedPageBreak/>
              <w:t>razem:</w:t>
            </w:r>
          </w:p>
        </w:tc>
        <w:tc>
          <w:tcPr>
            <w:tcW w:w="2835" w:type="dxa"/>
          </w:tcPr>
          <w:p w14:paraId="2F25D6CD" w14:textId="1060A70A" w:rsidR="00D0212C" w:rsidRPr="00721E08" w:rsidRDefault="00A15697" w:rsidP="00A15697">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264</w:t>
            </w:r>
          </w:p>
        </w:tc>
      </w:tr>
    </w:tbl>
    <w:p w14:paraId="2902184D" w14:textId="0E96C6E3" w:rsidR="00600B7D" w:rsidRPr="00BA3895" w:rsidRDefault="00600B7D" w:rsidP="00600B7D">
      <w:pPr>
        <w:widowControl/>
        <w:spacing w:line="360" w:lineRule="auto"/>
        <w:textAlignment w:val="auto"/>
        <w:rPr>
          <w:rFonts w:ascii="Arial" w:eastAsia="Times New Roman" w:hAnsi="Arial" w:cs="Arial"/>
          <w:color w:val="000000"/>
          <w:kern w:val="0"/>
          <w:lang w:eastAsia="pl-PL" w:bidi="ar-SA"/>
        </w:rPr>
      </w:pPr>
      <w:r w:rsidRPr="00BA3895">
        <w:rPr>
          <w:rFonts w:ascii="Arial" w:eastAsia="Times New Roman" w:hAnsi="Arial" w:cs="Arial"/>
          <w:color w:val="000000"/>
          <w:kern w:val="0"/>
          <w:lang w:eastAsia="pl-PL" w:bidi="ar-SA"/>
        </w:rPr>
        <w:t>Zamawiający skorzysta z przewidzianego prawa opcji w momencie gdy zrealizowanie</w:t>
      </w:r>
    </w:p>
    <w:p w14:paraId="506B14EB" w14:textId="77777777" w:rsidR="00600B7D" w:rsidRPr="00BA3895" w:rsidRDefault="00600B7D" w:rsidP="00600B7D">
      <w:pPr>
        <w:widowControl/>
        <w:spacing w:line="360" w:lineRule="auto"/>
        <w:textAlignment w:val="auto"/>
        <w:rPr>
          <w:rFonts w:ascii="Arial" w:eastAsia="Times New Roman" w:hAnsi="Arial" w:cs="Arial"/>
          <w:color w:val="000000"/>
          <w:kern w:val="0"/>
          <w:lang w:eastAsia="pl-PL" w:bidi="ar-SA"/>
        </w:rPr>
      </w:pPr>
      <w:r w:rsidRPr="00BA3895">
        <w:rPr>
          <w:rFonts w:ascii="Arial" w:eastAsia="Times New Roman" w:hAnsi="Arial" w:cs="Arial"/>
          <w:color w:val="000000"/>
          <w:kern w:val="0"/>
          <w:lang w:eastAsia="pl-PL" w:bidi="ar-SA"/>
        </w:rPr>
        <w:t>podstawowego zakresu ilościowego nie wyczerpie potrzeb Zamawiającego.</w:t>
      </w:r>
    </w:p>
    <w:p w14:paraId="5AF9A9D8" w14:textId="77777777" w:rsidR="00A15697" w:rsidRDefault="00A15697" w:rsidP="00D0212C">
      <w:pPr>
        <w:pStyle w:val="NormalnyWeb"/>
        <w:spacing w:before="0" w:after="0" w:line="360" w:lineRule="auto"/>
        <w:rPr>
          <w:rFonts w:ascii="Arial" w:hAnsi="Arial" w:cs="Arial"/>
        </w:rPr>
      </w:pPr>
    </w:p>
    <w:p w14:paraId="39404FA0" w14:textId="66F4DE1B" w:rsidR="00D0212C" w:rsidRDefault="00D0212C" w:rsidP="00D0212C">
      <w:pPr>
        <w:pStyle w:val="NormalnyWeb"/>
        <w:spacing w:before="0" w:after="0" w:line="360" w:lineRule="auto"/>
        <w:rPr>
          <w:rFonts w:ascii="Arial" w:hAnsi="Arial" w:cs="Arial"/>
        </w:rPr>
      </w:pPr>
      <w:r>
        <w:rPr>
          <w:rFonts w:ascii="Arial" w:hAnsi="Arial" w:cs="Arial"/>
        </w:rPr>
        <w:t>Część III:</w:t>
      </w:r>
    </w:p>
    <w:p w14:paraId="5746C20E" w14:textId="2CF02821" w:rsidR="00D0212C" w:rsidRDefault="00D0212C" w:rsidP="00D0212C">
      <w:pPr>
        <w:pStyle w:val="NormalnyWeb"/>
        <w:spacing w:before="0" w:after="0" w:line="360" w:lineRule="auto"/>
        <w:rPr>
          <w:rFonts w:ascii="Arial" w:hAnsi="Arial" w:cs="Arial"/>
        </w:rPr>
      </w:pPr>
      <w:r>
        <w:rPr>
          <w:rFonts w:ascii="Arial" w:hAnsi="Arial" w:cs="Arial"/>
        </w:rPr>
        <w:t>Obejmuje możliwość zwiększenia ilości rozstawianych pojemników o :</w:t>
      </w:r>
    </w:p>
    <w:tbl>
      <w:tblPr>
        <w:tblStyle w:val="Tabela-Siatka"/>
        <w:tblW w:w="0" w:type="auto"/>
        <w:tblLook w:val="04A0" w:firstRow="1" w:lastRow="0" w:firstColumn="1" w:lastColumn="0" w:noHBand="0" w:noVBand="1"/>
      </w:tblPr>
      <w:tblGrid>
        <w:gridCol w:w="2547"/>
        <w:gridCol w:w="2835"/>
      </w:tblGrid>
      <w:tr w:rsidR="00D0212C" w14:paraId="1806C9C0" w14:textId="77777777" w:rsidTr="00F95A87">
        <w:tc>
          <w:tcPr>
            <w:tcW w:w="2547" w:type="dxa"/>
          </w:tcPr>
          <w:p w14:paraId="733B8F47" w14:textId="7777777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rodzaj pojemnika l</w:t>
            </w:r>
          </w:p>
        </w:tc>
        <w:tc>
          <w:tcPr>
            <w:tcW w:w="2835" w:type="dxa"/>
          </w:tcPr>
          <w:p w14:paraId="4EF4950C" w14:textId="3C17FBE4" w:rsidR="00D0212C" w:rsidRPr="00A15697" w:rsidRDefault="00D0212C" w:rsidP="00A15697">
            <w:pPr>
              <w:pStyle w:val="NormalnyWeb"/>
              <w:spacing w:before="0" w:after="0" w:line="360" w:lineRule="auto"/>
              <w:jc w:val="center"/>
              <w:rPr>
                <w:rFonts w:ascii="Arial" w:hAnsi="Arial" w:cs="Arial"/>
                <w:color w:val="FF0000"/>
              </w:rPr>
            </w:pPr>
            <w:r w:rsidRPr="00A15697">
              <w:rPr>
                <w:rFonts w:ascii="Arial" w:hAnsi="Arial" w:cs="Arial"/>
                <w:color w:val="000000" w:themeColor="text1"/>
                <w:kern w:val="0"/>
                <w:lang w:eastAsia="pl-PL"/>
              </w:rPr>
              <w:t>ilości (szt. )</w:t>
            </w:r>
          </w:p>
        </w:tc>
      </w:tr>
      <w:tr w:rsidR="00D0212C" w14:paraId="1D1A9E7E" w14:textId="77777777" w:rsidTr="00F95A87">
        <w:tc>
          <w:tcPr>
            <w:tcW w:w="2547" w:type="dxa"/>
            <w:vAlign w:val="center"/>
          </w:tcPr>
          <w:p w14:paraId="57767CCD" w14:textId="7777777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120</w:t>
            </w:r>
          </w:p>
        </w:tc>
        <w:tc>
          <w:tcPr>
            <w:tcW w:w="2835" w:type="dxa"/>
          </w:tcPr>
          <w:p w14:paraId="779EAB32" w14:textId="1481D6C1" w:rsidR="00D0212C" w:rsidRPr="00EA3B7D" w:rsidRDefault="007208FF" w:rsidP="00A15697">
            <w:pPr>
              <w:pStyle w:val="NormalnyWeb"/>
              <w:spacing w:before="0" w:after="0" w:line="360" w:lineRule="auto"/>
              <w:jc w:val="center"/>
              <w:rPr>
                <w:rFonts w:ascii="Arial" w:hAnsi="Arial" w:cs="Arial"/>
                <w:color w:val="000000" w:themeColor="text1"/>
              </w:rPr>
            </w:pPr>
            <w:r w:rsidRPr="00EA3B7D">
              <w:rPr>
                <w:rFonts w:ascii="Arial" w:hAnsi="Arial" w:cs="Arial"/>
                <w:color w:val="000000" w:themeColor="text1"/>
              </w:rPr>
              <w:t>1250</w:t>
            </w:r>
          </w:p>
        </w:tc>
      </w:tr>
      <w:tr w:rsidR="00D0212C" w14:paraId="5D234542" w14:textId="77777777" w:rsidTr="00F95A87">
        <w:tc>
          <w:tcPr>
            <w:tcW w:w="2547" w:type="dxa"/>
            <w:vAlign w:val="center"/>
          </w:tcPr>
          <w:p w14:paraId="213F0F08" w14:textId="7777777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240</w:t>
            </w:r>
          </w:p>
        </w:tc>
        <w:tc>
          <w:tcPr>
            <w:tcW w:w="2835" w:type="dxa"/>
          </w:tcPr>
          <w:p w14:paraId="0B3075C9" w14:textId="0CB77542" w:rsidR="00D0212C" w:rsidRPr="00EA3B7D" w:rsidRDefault="007208FF" w:rsidP="00A15697">
            <w:pPr>
              <w:pStyle w:val="NormalnyWeb"/>
              <w:spacing w:before="0" w:after="0" w:line="360" w:lineRule="auto"/>
              <w:jc w:val="center"/>
              <w:rPr>
                <w:rFonts w:ascii="Arial" w:hAnsi="Arial" w:cs="Arial"/>
                <w:color w:val="000000" w:themeColor="text1"/>
              </w:rPr>
            </w:pPr>
            <w:r w:rsidRPr="00EA3B7D">
              <w:rPr>
                <w:rFonts w:ascii="Arial" w:hAnsi="Arial" w:cs="Arial"/>
                <w:color w:val="000000" w:themeColor="text1"/>
              </w:rPr>
              <w:t>221</w:t>
            </w:r>
          </w:p>
        </w:tc>
      </w:tr>
      <w:tr w:rsidR="00D0212C" w14:paraId="14228E8F" w14:textId="77777777" w:rsidTr="00F95A87">
        <w:tc>
          <w:tcPr>
            <w:tcW w:w="2547" w:type="dxa"/>
            <w:vAlign w:val="center"/>
          </w:tcPr>
          <w:p w14:paraId="2D24D962" w14:textId="7777777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360</w:t>
            </w:r>
          </w:p>
        </w:tc>
        <w:tc>
          <w:tcPr>
            <w:tcW w:w="2835" w:type="dxa"/>
          </w:tcPr>
          <w:p w14:paraId="79B4475C" w14:textId="6DC53730" w:rsidR="00D0212C" w:rsidRPr="00EA3B7D" w:rsidRDefault="007208FF" w:rsidP="00A15697">
            <w:pPr>
              <w:pStyle w:val="NormalnyWeb"/>
              <w:spacing w:before="0" w:after="0" w:line="360" w:lineRule="auto"/>
              <w:jc w:val="center"/>
              <w:rPr>
                <w:rFonts w:ascii="Arial" w:hAnsi="Arial" w:cs="Arial"/>
                <w:color w:val="000000" w:themeColor="text1"/>
              </w:rPr>
            </w:pPr>
            <w:r w:rsidRPr="00EA3B7D">
              <w:rPr>
                <w:rFonts w:ascii="Arial" w:hAnsi="Arial" w:cs="Arial"/>
                <w:color w:val="000000" w:themeColor="text1"/>
              </w:rPr>
              <w:t>198</w:t>
            </w:r>
          </w:p>
        </w:tc>
      </w:tr>
      <w:tr w:rsidR="00D0212C" w14:paraId="103E9616" w14:textId="77777777" w:rsidTr="00F95A87">
        <w:tc>
          <w:tcPr>
            <w:tcW w:w="2547" w:type="dxa"/>
            <w:vAlign w:val="center"/>
          </w:tcPr>
          <w:p w14:paraId="0CC3BA6D" w14:textId="7777777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1100</w:t>
            </w:r>
          </w:p>
        </w:tc>
        <w:tc>
          <w:tcPr>
            <w:tcW w:w="2835" w:type="dxa"/>
          </w:tcPr>
          <w:p w14:paraId="4BD39D19" w14:textId="55EE7A84" w:rsidR="00D0212C" w:rsidRPr="00EA3B7D" w:rsidRDefault="00A15697" w:rsidP="00A15697">
            <w:pPr>
              <w:pStyle w:val="NormalnyWeb"/>
              <w:spacing w:before="0" w:after="0" w:line="360" w:lineRule="auto"/>
              <w:jc w:val="center"/>
              <w:rPr>
                <w:rFonts w:ascii="Arial" w:hAnsi="Arial" w:cs="Arial"/>
                <w:color w:val="000000" w:themeColor="text1"/>
              </w:rPr>
            </w:pPr>
            <w:r w:rsidRPr="00EA3B7D">
              <w:rPr>
                <w:rFonts w:ascii="Arial" w:hAnsi="Arial" w:cs="Arial"/>
                <w:color w:val="000000" w:themeColor="text1"/>
              </w:rPr>
              <w:t>5</w:t>
            </w:r>
            <w:r w:rsidR="007208FF" w:rsidRPr="00EA3B7D">
              <w:rPr>
                <w:rFonts w:ascii="Arial" w:hAnsi="Arial" w:cs="Arial"/>
                <w:color w:val="000000" w:themeColor="text1"/>
              </w:rPr>
              <w:t>12</w:t>
            </w:r>
          </w:p>
        </w:tc>
      </w:tr>
      <w:tr w:rsidR="00D0212C" w14:paraId="1251452D" w14:textId="77777777" w:rsidTr="00F95A87">
        <w:tc>
          <w:tcPr>
            <w:tcW w:w="2547" w:type="dxa"/>
            <w:vAlign w:val="center"/>
          </w:tcPr>
          <w:p w14:paraId="4C1080D7" w14:textId="7777777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razem:</w:t>
            </w:r>
          </w:p>
        </w:tc>
        <w:tc>
          <w:tcPr>
            <w:tcW w:w="2835" w:type="dxa"/>
          </w:tcPr>
          <w:p w14:paraId="302B9072" w14:textId="440E59F0" w:rsidR="00D0212C" w:rsidRPr="00EA3B7D" w:rsidRDefault="007208FF" w:rsidP="00A15697">
            <w:pPr>
              <w:pStyle w:val="NormalnyWeb"/>
              <w:spacing w:before="0" w:after="0" w:line="360" w:lineRule="auto"/>
              <w:jc w:val="center"/>
              <w:rPr>
                <w:rFonts w:ascii="Arial" w:hAnsi="Arial" w:cs="Arial"/>
                <w:color w:val="000000" w:themeColor="text1"/>
              </w:rPr>
            </w:pPr>
            <w:r w:rsidRPr="00EA3B7D">
              <w:rPr>
                <w:rFonts w:ascii="Arial" w:hAnsi="Arial" w:cs="Arial"/>
                <w:color w:val="000000" w:themeColor="text1"/>
              </w:rPr>
              <w:t>2181</w:t>
            </w:r>
          </w:p>
        </w:tc>
      </w:tr>
    </w:tbl>
    <w:p w14:paraId="318BE146" w14:textId="77777777" w:rsidR="00D0212C" w:rsidRPr="00BA3895" w:rsidRDefault="00D0212C" w:rsidP="00D0212C">
      <w:pPr>
        <w:widowControl/>
        <w:spacing w:line="360" w:lineRule="auto"/>
        <w:textAlignment w:val="auto"/>
        <w:rPr>
          <w:rFonts w:ascii="Arial" w:eastAsia="Times New Roman" w:hAnsi="Arial" w:cs="Arial"/>
          <w:color w:val="000000"/>
          <w:kern w:val="0"/>
          <w:lang w:eastAsia="pl-PL" w:bidi="ar-SA"/>
        </w:rPr>
      </w:pPr>
      <w:r w:rsidRPr="00BA3895">
        <w:rPr>
          <w:rFonts w:ascii="Arial" w:eastAsia="Times New Roman" w:hAnsi="Arial" w:cs="Arial"/>
          <w:color w:val="000000"/>
          <w:kern w:val="0"/>
          <w:lang w:eastAsia="pl-PL" w:bidi="ar-SA"/>
        </w:rPr>
        <w:t>Zamawiający skorzysta z przewidzianego prawa opcji w momencie gdy zrealizowanie</w:t>
      </w:r>
    </w:p>
    <w:p w14:paraId="5E4DFFE3" w14:textId="77777777" w:rsidR="00D0212C" w:rsidRDefault="00D0212C" w:rsidP="00D0212C">
      <w:pPr>
        <w:widowControl/>
        <w:spacing w:line="360" w:lineRule="auto"/>
        <w:textAlignment w:val="auto"/>
        <w:rPr>
          <w:rFonts w:ascii="Arial" w:eastAsia="Times New Roman" w:hAnsi="Arial" w:cs="Arial"/>
          <w:color w:val="000000"/>
          <w:kern w:val="0"/>
          <w:lang w:eastAsia="pl-PL" w:bidi="ar-SA"/>
        </w:rPr>
      </w:pPr>
      <w:r w:rsidRPr="00BA3895">
        <w:rPr>
          <w:rFonts w:ascii="Arial" w:eastAsia="Times New Roman" w:hAnsi="Arial" w:cs="Arial"/>
          <w:color w:val="000000"/>
          <w:kern w:val="0"/>
          <w:lang w:eastAsia="pl-PL" w:bidi="ar-SA"/>
        </w:rPr>
        <w:t>podstawowego zakresu ilościowego nie wyczerpie potrzeb Zamawiającego.</w:t>
      </w:r>
    </w:p>
    <w:p w14:paraId="1D5351DF" w14:textId="77777777" w:rsidR="00D0212C" w:rsidRDefault="00D0212C" w:rsidP="00D0212C">
      <w:pPr>
        <w:widowControl/>
        <w:spacing w:line="360" w:lineRule="auto"/>
        <w:textAlignment w:val="auto"/>
        <w:rPr>
          <w:rFonts w:ascii="Arial" w:eastAsia="Times New Roman" w:hAnsi="Arial" w:cs="Arial"/>
          <w:color w:val="000000"/>
          <w:kern w:val="0"/>
          <w:lang w:eastAsia="pl-PL" w:bidi="ar-SA"/>
        </w:rPr>
      </w:pPr>
    </w:p>
    <w:p w14:paraId="1304392D" w14:textId="10AEFCC1" w:rsidR="00D0212C" w:rsidRDefault="00D0212C" w:rsidP="00D0212C">
      <w:pPr>
        <w:pStyle w:val="NormalnyWeb"/>
        <w:spacing w:before="0" w:after="0" w:line="360" w:lineRule="auto"/>
        <w:rPr>
          <w:rFonts w:ascii="Arial" w:hAnsi="Arial" w:cs="Arial"/>
        </w:rPr>
      </w:pPr>
      <w:r>
        <w:rPr>
          <w:rFonts w:ascii="Arial" w:hAnsi="Arial" w:cs="Arial"/>
        </w:rPr>
        <w:t>Część IV:</w:t>
      </w:r>
    </w:p>
    <w:p w14:paraId="7F676584" w14:textId="0CD8005E" w:rsidR="00D0212C" w:rsidRDefault="00D0212C" w:rsidP="00D0212C">
      <w:pPr>
        <w:pStyle w:val="NormalnyWeb"/>
        <w:spacing w:before="0" w:after="0" w:line="360" w:lineRule="auto"/>
        <w:rPr>
          <w:rFonts w:ascii="Arial" w:hAnsi="Arial" w:cs="Arial"/>
        </w:rPr>
      </w:pPr>
      <w:r>
        <w:rPr>
          <w:rFonts w:ascii="Arial" w:hAnsi="Arial" w:cs="Arial"/>
        </w:rPr>
        <w:t>Obejmuje możliwość zwiększenia ilości rozstawianych pojemników o :</w:t>
      </w:r>
    </w:p>
    <w:tbl>
      <w:tblPr>
        <w:tblStyle w:val="Tabela-Siatka"/>
        <w:tblW w:w="0" w:type="auto"/>
        <w:tblLook w:val="04A0" w:firstRow="1" w:lastRow="0" w:firstColumn="1" w:lastColumn="0" w:noHBand="0" w:noVBand="1"/>
      </w:tblPr>
      <w:tblGrid>
        <w:gridCol w:w="2547"/>
        <w:gridCol w:w="2835"/>
      </w:tblGrid>
      <w:tr w:rsidR="00D0212C" w14:paraId="6789B135" w14:textId="77777777" w:rsidTr="00F95A87">
        <w:tc>
          <w:tcPr>
            <w:tcW w:w="2547" w:type="dxa"/>
          </w:tcPr>
          <w:p w14:paraId="24123E5A" w14:textId="7777777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rodzaj pojemnika l</w:t>
            </w:r>
          </w:p>
        </w:tc>
        <w:tc>
          <w:tcPr>
            <w:tcW w:w="2835" w:type="dxa"/>
          </w:tcPr>
          <w:p w14:paraId="6AEED5B7" w14:textId="7F272115"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ilości (szt. )</w:t>
            </w:r>
          </w:p>
        </w:tc>
      </w:tr>
      <w:tr w:rsidR="00D0212C" w14:paraId="48CB54DB" w14:textId="77777777" w:rsidTr="00F95A87">
        <w:tc>
          <w:tcPr>
            <w:tcW w:w="2547" w:type="dxa"/>
            <w:vAlign w:val="center"/>
          </w:tcPr>
          <w:p w14:paraId="28603577" w14:textId="7777777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120</w:t>
            </w:r>
          </w:p>
        </w:tc>
        <w:tc>
          <w:tcPr>
            <w:tcW w:w="2835" w:type="dxa"/>
          </w:tcPr>
          <w:p w14:paraId="0DEFEFB3" w14:textId="02EB6390" w:rsidR="00D0212C" w:rsidRPr="00721E08" w:rsidRDefault="00A15697" w:rsidP="00A15697">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395</w:t>
            </w:r>
          </w:p>
        </w:tc>
      </w:tr>
      <w:tr w:rsidR="00D0212C" w14:paraId="24EA568D" w14:textId="77777777" w:rsidTr="00F95A87">
        <w:tc>
          <w:tcPr>
            <w:tcW w:w="2547" w:type="dxa"/>
            <w:vAlign w:val="center"/>
          </w:tcPr>
          <w:p w14:paraId="3B83438E" w14:textId="7777777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240</w:t>
            </w:r>
          </w:p>
        </w:tc>
        <w:tc>
          <w:tcPr>
            <w:tcW w:w="2835" w:type="dxa"/>
          </w:tcPr>
          <w:p w14:paraId="35C36AF0" w14:textId="7C9DA23A" w:rsidR="00D0212C" w:rsidRPr="00721E08" w:rsidRDefault="00A15697" w:rsidP="00A15697">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39</w:t>
            </w:r>
          </w:p>
        </w:tc>
      </w:tr>
      <w:tr w:rsidR="00D0212C" w14:paraId="7D660C43" w14:textId="77777777" w:rsidTr="00F95A87">
        <w:tc>
          <w:tcPr>
            <w:tcW w:w="2547" w:type="dxa"/>
            <w:vAlign w:val="center"/>
          </w:tcPr>
          <w:p w14:paraId="4D071F23" w14:textId="7777777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360</w:t>
            </w:r>
          </w:p>
        </w:tc>
        <w:tc>
          <w:tcPr>
            <w:tcW w:w="2835" w:type="dxa"/>
          </w:tcPr>
          <w:p w14:paraId="2542593C" w14:textId="3FF335BB" w:rsidR="00D0212C" w:rsidRPr="00721E08" w:rsidRDefault="00A15697" w:rsidP="00A15697">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20</w:t>
            </w:r>
          </w:p>
        </w:tc>
      </w:tr>
      <w:tr w:rsidR="00D0212C" w14:paraId="79A2DAED" w14:textId="77777777" w:rsidTr="00F95A87">
        <w:tc>
          <w:tcPr>
            <w:tcW w:w="2547" w:type="dxa"/>
            <w:vAlign w:val="center"/>
          </w:tcPr>
          <w:p w14:paraId="4EF172C1" w14:textId="7777777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1100</w:t>
            </w:r>
          </w:p>
        </w:tc>
        <w:tc>
          <w:tcPr>
            <w:tcW w:w="2835" w:type="dxa"/>
          </w:tcPr>
          <w:p w14:paraId="1FCC3F3D" w14:textId="5B132801" w:rsidR="00D0212C" w:rsidRPr="00721E08" w:rsidRDefault="00A15697" w:rsidP="00A15697">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14</w:t>
            </w:r>
          </w:p>
        </w:tc>
      </w:tr>
      <w:tr w:rsidR="00D0212C" w14:paraId="5E01201F" w14:textId="77777777" w:rsidTr="00F95A87">
        <w:tc>
          <w:tcPr>
            <w:tcW w:w="2547" w:type="dxa"/>
            <w:vAlign w:val="center"/>
          </w:tcPr>
          <w:p w14:paraId="77B5B925" w14:textId="7777777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razem:</w:t>
            </w:r>
          </w:p>
        </w:tc>
        <w:tc>
          <w:tcPr>
            <w:tcW w:w="2835" w:type="dxa"/>
          </w:tcPr>
          <w:p w14:paraId="118CB4CF" w14:textId="40C2A2DC" w:rsidR="00D0212C" w:rsidRPr="00721E08" w:rsidRDefault="00A15697" w:rsidP="00A15697">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468</w:t>
            </w:r>
          </w:p>
        </w:tc>
      </w:tr>
    </w:tbl>
    <w:p w14:paraId="0D99D0AE" w14:textId="77777777" w:rsidR="00D0212C" w:rsidRPr="00BA3895" w:rsidRDefault="00D0212C" w:rsidP="00D0212C">
      <w:pPr>
        <w:widowControl/>
        <w:spacing w:line="360" w:lineRule="auto"/>
        <w:textAlignment w:val="auto"/>
        <w:rPr>
          <w:rFonts w:ascii="Arial" w:eastAsia="Times New Roman" w:hAnsi="Arial" w:cs="Arial"/>
          <w:color w:val="000000"/>
          <w:kern w:val="0"/>
          <w:lang w:eastAsia="pl-PL" w:bidi="ar-SA"/>
        </w:rPr>
      </w:pPr>
      <w:r w:rsidRPr="00BA3895">
        <w:rPr>
          <w:rFonts w:ascii="Arial" w:eastAsia="Times New Roman" w:hAnsi="Arial" w:cs="Arial"/>
          <w:color w:val="000000"/>
          <w:kern w:val="0"/>
          <w:lang w:eastAsia="pl-PL" w:bidi="ar-SA"/>
        </w:rPr>
        <w:t>Zamawiający skorzysta z przewidzianego prawa opcji w momencie gdy zrealizowanie</w:t>
      </w:r>
    </w:p>
    <w:p w14:paraId="60E75C61" w14:textId="77777777" w:rsidR="00D0212C" w:rsidRPr="00BA3895" w:rsidRDefault="00D0212C" w:rsidP="00D0212C">
      <w:pPr>
        <w:widowControl/>
        <w:spacing w:line="360" w:lineRule="auto"/>
        <w:textAlignment w:val="auto"/>
        <w:rPr>
          <w:rFonts w:ascii="Arial" w:eastAsia="Times New Roman" w:hAnsi="Arial" w:cs="Arial"/>
          <w:color w:val="000000"/>
          <w:kern w:val="0"/>
          <w:lang w:eastAsia="pl-PL" w:bidi="ar-SA"/>
        </w:rPr>
      </w:pPr>
      <w:r w:rsidRPr="00BA3895">
        <w:rPr>
          <w:rFonts w:ascii="Arial" w:eastAsia="Times New Roman" w:hAnsi="Arial" w:cs="Arial"/>
          <w:color w:val="000000"/>
          <w:kern w:val="0"/>
          <w:lang w:eastAsia="pl-PL" w:bidi="ar-SA"/>
        </w:rPr>
        <w:t>podstawowego zakresu ilościowego nie wyczerpie potrzeb Zamawiającego.</w:t>
      </w:r>
    </w:p>
    <w:p w14:paraId="2FF84CBF" w14:textId="77777777" w:rsidR="00A15697" w:rsidRDefault="00A15697" w:rsidP="00D0212C">
      <w:pPr>
        <w:pStyle w:val="NormalnyWeb"/>
        <w:spacing w:before="0" w:after="0" w:line="360" w:lineRule="auto"/>
        <w:rPr>
          <w:rFonts w:ascii="Arial" w:hAnsi="Arial" w:cs="Arial"/>
        </w:rPr>
      </w:pPr>
    </w:p>
    <w:p w14:paraId="24233C73" w14:textId="05EEA9E4" w:rsidR="00D0212C" w:rsidRDefault="00D0212C" w:rsidP="00D0212C">
      <w:pPr>
        <w:pStyle w:val="NormalnyWeb"/>
        <w:spacing w:before="0" w:after="0" w:line="360" w:lineRule="auto"/>
        <w:rPr>
          <w:rFonts w:ascii="Arial" w:hAnsi="Arial" w:cs="Arial"/>
        </w:rPr>
      </w:pPr>
      <w:r>
        <w:rPr>
          <w:rFonts w:ascii="Arial" w:hAnsi="Arial" w:cs="Arial"/>
        </w:rPr>
        <w:t>Część V:</w:t>
      </w:r>
    </w:p>
    <w:p w14:paraId="7BCF2AF9" w14:textId="72DA44FF" w:rsidR="00D0212C" w:rsidRDefault="00D0212C" w:rsidP="00D0212C">
      <w:pPr>
        <w:pStyle w:val="NormalnyWeb"/>
        <w:spacing w:before="0" w:after="0" w:line="360" w:lineRule="auto"/>
        <w:rPr>
          <w:rFonts w:ascii="Arial" w:hAnsi="Arial" w:cs="Arial"/>
        </w:rPr>
      </w:pPr>
      <w:r>
        <w:rPr>
          <w:rFonts w:ascii="Arial" w:hAnsi="Arial" w:cs="Arial"/>
        </w:rPr>
        <w:t>Obejmuje możliwość zwiększenia ilości rozstawianych pojemników o :</w:t>
      </w:r>
    </w:p>
    <w:tbl>
      <w:tblPr>
        <w:tblStyle w:val="Tabela-Siatka"/>
        <w:tblW w:w="0" w:type="auto"/>
        <w:tblLook w:val="04A0" w:firstRow="1" w:lastRow="0" w:firstColumn="1" w:lastColumn="0" w:noHBand="0" w:noVBand="1"/>
      </w:tblPr>
      <w:tblGrid>
        <w:gridCol w:w="2547"/>
        <w:gridCol w:w="2835"/>
      </w:tblGrid>
      <w:tr w:rsidR="00D0212C" w14:paraId="6C728B52" w14:textId="77777777" w:rsidTr="00F95A87">
        <w:tc>
          <w:tcPr>
            <w:tcW w:w="2547" w:type="dxa"/>
          </w:tcPr>
          <w:p w14:paraId="76D2D46D" w14:textId="7777777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rodzaj pojemnika l</w:t>
            </w:r>
          </w:p>
        </w:tc>
        <w:tc>
          <w:tcPr>
            <w:tcW w:w="2835" w:type="dxa"/>
          </w:tcPr>
          <w:p w14:paraId="112C52D6" w14:textId="1B2D18DE"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ilości (szt. )</w:t>
            </w:r>
          </w:p>
        </w:tc>
      </w:tr>
      <w:tr w:rsidR="00D0212C" w14:paraId="73FB3CE4" w14:textId="77777777" w:rsidTr="00F95A87">
        <w:tc>
          <w:tcPr>
            <w:tcW w:w="2547" w:type="dxa"/>
            <w:vAlign w:val="center"/>
          </w:tcPr>
          <w:p w14:paraId="0157AFBF" w14:textId="7777777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120</w:t>
            </w:r>
          </w:p>
        </w:tc>
        <w:tc>
          <w:tcPr>
            <w:tcW w:w="2835" w:type="dxa"/>
          </w:tcPr>
          <w:p w14:paraId="1BFDD5AE" w14:textId="7B74F5AB" w:rsidR="00D0212C" w:rsidRPr="00721E08" w:rsidRDefault="00A15697" w:rsidP="00A15697">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663</w:t>
            </w:r>
          </w:p>
        </w:tc>
      </w:tr>
      <w:tr w:rsidR="00D0212C" w14:paraId="0BBFF972" w14:textId="77777777" w:rsidTr="00F95A87">
        <w:tc>
          <w:tcPr>
            <w:tcW w:w="2547" w:type="dxa"/>
            <w:vAlign w:val="center"/>
          </w:tcPr>
          <w:p w14:paraId="085BE384" w14:textId="7777777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240</w:t>
            </w:r>
          </w:p>
        </w:tc>
        <w:tc>
          <w:tcPr>
            <w:tcW w:w="2835" w:type="dxa"/>
          </w:tcPr>
          <w:p w14:paraId="4833F161" w14:textId="45806E32" w:rsidR="00D0212C" w:rsidRPr="00721E08" w:rsidRDefault="00A15697" w:rsidP="00A15697">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117</w:t>
            </w:r>
          </w:p>
        </w:tc>
      </w:tr>
      <w:tr w:rsidR="00D0212C" w14:paraId="713BB555" w14:textId="77777777" w:rsidTr="00F95A87">
        <w:tc>
          <w:tcPr>
            <w:tcW w:w="2547" w:type="dxa"/>
            <w:vAlign w:val="center"/>
          </w:tcPr>
          <w:p w14:paraId="5ED150C5" w14:textId="7777777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lastRenderedPageBreak/>
              <w:t>360</w:t>
            </w:r>
          </w:p>
        </w:tc>
        <w:tc>
          <w:tcPr>
            <w:tcW w:w="2835" w:type="dxa"/>
          </w:tcPr>
          <w:p w14:paraId="1F1484EA" w14:textId="6B1A5335" w:rsidR="00D0212C" w:rsidRPr="00721E08" w:rsidRDefault="00A15697" w:rsidP="00A15697">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74</w:t>
            </w:r>
          </w:p>
        </w:tc>
      </w:tr>
      <w:tr w:rsidR="00D0212C" w14:paraId="08278D82" w14:textId="77777777" w:rsidTr="00F95A87">
        <w:tc>
          <w:tcPr>
            <w:tcW w:w="2547" w:type="dxa"/>
            <w:vAlign w:val="center"/>
          </w:tcPr>
          <w:p w14:paraId="1AA88427" w14:textId="7777777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1100</w:t>
            </w:r>
          </w:p>
        </w:tc>
        <w:tc>
          <w:tcPr>
            <w:tcW w:w="2835" w:type="dxa"/>
          </w:tcPr>
          <w:p w14:paraId="4DE292D3" w14:textId="4414717B" w:rsidR="00D0212C" w:rsidRPr="00721E08" w:rsidRDefault="00A15697" w:rsidP="00A15697">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204</w:t>
            </w:r>
          </w:p>
        </w:tc>
      </w:tr>
      <w:tr w:rsidR="00D0212C" w14:paraId="379145DE" w14:textId="77777777" w:rsidTr="00F95A87">
        <w:tc>
          <w:tcPr>
            <w:tcW w:w="2547" w:type="dxa"/>
            <w:vAlign w:val="center"/>
          </w:tcPr>
          <w:p w14:paraId="706C7A6F" w14:textId="7777777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razem:</w:t>
            </w:r>
          </w:p>
        </w:tc>
        <w:tc>
          <w:tcPr>
            <w:tcW w:w="2835" w:type="dxa"/>
          </w:tcPr>
          <w:p w14:paraId="0CA1D5BC" w14:textId="3C6EAE01" w:rsidR="00D0212C" w:rsidRPr="00721E08" w:rsidRDefault="00A15697" w:rsidP="00A15697">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1058</w:t>
            </w:r>
          </w:p>
        </w:tc>
      </w:tr>
    </w:tbl>
    <w:p w14:paraId="3020B6E7" w14:textId="77777777" w:rsidR="00D0212C" w:rsidRPr="00BA3895" w:rsidRDefault="00D0212C" w:rsidP="00D0212C">
      <w:pPr>
        <w:widowControl/>
        <w:spacing w:line="360" w:lineRule="auto"/>
        <w:textAlignment w:val="auto"/>
        <w:rPr>
          <w:rFonts w:ascii="Arial" w:eastAsia="Times New Roman" w:hAnsi="Arial" w:cs="Arial"/>
          <w:color w:val="000000"/>
          <w:kern w:val="0"/>
          <w:lang w:eastAsia="pl-PL" w:bidi="ar-SA"/>
        </w:rPr>
      </w:pPr>
      <w:r w:rsidRPr="00BA3895">
        <w:rPr>
          <w:rFonts w:ascii="Arial" w:eastAsia="Times New Roman" w:hAnsi="Arial" w:cs="Arial"/>
          <w:color w:val="000000"/>
          <w:kern w:val="0"/>
          <w:lang w:eastAsia="pl-PL" w:bidi="ar-SA"/>
        </w:rPr>
        <w:t>Zamawiający skorzysta z przewidzianego prawa opcji w momencie gdy zrealizowanie</w:t>
      </w:r>
    </w:p>
    <w:p w14:paraId="72157D41" w14:textId="77777777" w:rsidR="00D0212C" w:rsidRPr="00BA3895" w:rsidRDefault="00D0212C" w:rsidP="00D0212C">
      <w:pPr>
        <w:widowControl/>
        <w:spacing w:line="360" w:lineRule="auto"/>
        <w:textAlignment w:val="auto"/>
        <w:rPr>
          <w:rFonts w:ascii="Arial" w:eastAsia="Times New Roman" w:hAnsi="Arial" w:cs="Arial"/>
          <w:color w:val="000000"/>
          <w:kern w:val="0"/>
          <w:lang w:eastAsia="pl-PL" w:bidi="ar-SA"/>
        </w:rPr>
      </w:pPr>
      <w:r w:rsidRPr="00BA3895">
        <w:rPr>
          <w:rFonts w:ascii="Arial" w:eastAsia="Times New Roman" w:hAnsi="Arial" w:cs="Arial"/>
          <w:color w:val="000000"/>
          <w:kern w:val="0"/>
          <w:lang w:eastAsia="pl-PL" w:bidi="ar-SA"/>
        </w:rPr>
        <w:t>podstawowego zakresu ilościowego nie wyczerpie potrzeb Zamawiającego.</w:t>
      </w:r>
    </w:p>
    <w:p w14:paraId="557B3978" w14:textId="77777777" w:rsidR="00A15697" w:rsidRDefault="00A15697" w:rsidP="00D0212C">
      <w:pPr>
        <w:pStyle w:val="NormalnyWeb"/>
        <w:spacing w:before="0" w:after="0" w:line="360" w:lineRule="auto"/>
        <w:rPr>
          <w:rFonts w:ascii="Arial" w:hAnsi="Arial" w:cs="Arial"/>
        </w:rPr>
      </w:pPr>
    </w:p>
    <w:p w14:paraId="3347F050" w14:textId="7D16244B" w:rsidR="00D0212C" w:rsidRDefault="00D0212C" w:rsidP="00D0212C">
      <w:pPr>
        <w:pStyle w:val="NormalnyWeb"/>
        <w:spacing w:before="0" w:after="0" w:line="360" w:lineRule="auto"/>
        <w:rPr>
          <w:rFonts w:ascii="Arial" w:hAnsi="Arial" w:cs="Arial"/>
        </w:rPr>
      </w:pPr>
      <w:r>
        <w:rPr>
          <w:rFonts w:ascii="Arial" w:hAnsi="Arial" w:cs="Arial"/>
        </w:rPr>
        <w:t>Część VI:</w:t>
      </w:r>
    </w:p>
    <w:p w14:paraId="2398B4DA" w14:textId="36C2FF97" w:rsidR="00D0212C" w:rsidRDefault="00D0212C" w:rsidP="00D0212C">
      <w:pPr>
        <w:pStyle w:val="NormalnyWeb"/>
        <w:spacing w:before="0" w:after="0" w:line="360" w:lineRule="auto"/>
        <w:rPr>
          <w:rFonts w:ascii="Arial" w:hAnsi="Arial" w:cs="Arial"/>
        </w:rPr>
      </w:pPr>
      <w:r>
        <w:rPr>
          <w:rFonts w:ascii="Arial" w:hAnsi="Arial" w:cs="Arial"/>
        </w:rPr>
        <w:t>Obejmuje możliwość zwiększenia ilości rozstawianych pojemników o :</w:t>
      </w:r>
    </w:p>
    <w:tbl>
      <w:tblPr>
        <w:tblStyle w:val="Tabela-Siatka"/>
        <w:tblW w:w="0" w:type="auto"/>
        <w:tblLook w:val="04A0" w:firstRow="1" w:lastRow="0" w:firstColumn="1" w:lastColumn="0" w:noHBand="0" w:noVBand="1"/>
      </w:tblPr>
      <w:tblGrid>
        <w:gridCol w:w="2547"/>
        <w:gridCol w:w="2835"/>
      </w:tblGrid>
      <w:tr w:rsidR="00D0212C" w14:paraId="77BDB1CD" w14:textId="77777777" w:rsidTr="00F95A87">
        <w:tc>
          <w:tcPr>
            <w:tcW w:w="2547" w:type="dxa"/>
          </w:tcPr>
          <w:p w14:paraId="69DB0267" w14:textId="7777777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rodzaj pojemnika l</w:t>
            </w:r>
          </w:p>
        </w:tc>
        <w:tc>
          <w:tcPr>
            <w:tcW w:w="2835" w:type="dxa"/>
          </w:tcPr>
          <w:p w14:paraId="11F8255A" w14:textId="2C1FC86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ilości (szt. )</w:t>
            </w:r>
          </w:p>
        </w:tc>
      </w:tr>
      <w:tr w:rsidR="00D0212C" w14:paraId="163D4E7A" w14:textId="77777777" w:rsidTr="00F95A87">
        <w:tc>
          <w:tcPr>
            <w:tcW w:w="2547" w:type="dxa"/>
            <w:vAlign w:val="center"/>
          </w:tcPr>
          <w:p w14:paraId="435B09F2" w14:textId="7777777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120</w:t>
            </w:r>
          </w:p>
        </w:tc>
        <w:tc>
          <w:tcPr>
            <w:tcW w:w="2835" w:type="dxa"/>
          </w:tcPr>
          <w:p w14:paraId="16996827" w14:textId="2DE2D401" w:rsidR="00D0212C" w:rsidRPr="00721E08" w:rsidRDefault="00A15697" w:rsidP="00A15697">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355</w:t>
            </w:r>
          </w:p>
        </w:tc>
      </w:tr>
      <w:tr w:rsidR="00D0212C" w14:paraId="782627D4" w14:textId="77777777" w:rsidTr="00F95A87">
        <w:tc>
          <w:tcPr>
            <w:tcW w:w="2547" w:type="dxa"/>
            <w:vAlign w:val="center"/>
          </w:tcPr>
          <w:p w14:paraId="48F85B89" w14:textId="7777777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240</w:t>
            </w:r>
          </w:p>
        </w:tc>
        <w:tc>
          <w:tcPr>
            <w:tcW w:w="2835" w:type="dxa"/>
          </w:tcPr>
          <w:p w14:paraId="7ADC7FF7" w14:textId="02DAD990" w:rsidR="00D0212C" w:rsidRPr="00721E08" w:rsidRDefault="00A15697" w:rsidP="00A15697">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35</w:t>
            </w:r>
          </w:p>
        </w:tc>
      </w:tr>
      <w:tr w:rsidR="00D0212C" w14:paraId="5E30C289" w14:textId="77777777" w:rsidTr="00F95A87">
        <w:tc>
          <w:tcPr>
            <w:tcW w:w="2547" w:type="dxa"/>
            <w:vAlign w:val="center"/>
          </w:tcPr>
          <w:p w14:paraId="6AD2EF04" w14:textId="7777777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360</w:t>
            </w:r>
          </w:p>
        </w:tc>
        <w:tc>
          <w:tcPr>
            <w:tcW w:w="2835" w:type="dxa"/>
          </w:tcPr>
          <w:p w14:paraId="39286829" w14:textId="20D91E70" w:rsidR="00D0212C" w:rsidRPr="00721E08" w:rsidRDefault="00A15697" w:rsidP="00A15697">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3</w:t>
            </w:r>
          </w:p>
        </w:tc>
      </w:tr>
      <w:tr w:rsidR="00D0212C" w14:paraId="2CA671EB" w14:textId="77777777" w:rsidTr="00F95A87">
        <w:tc>
          <w:tcPr>
            <w:tcW w:w="2547" w:type="dxa"/>
            <w:vAlign w:val="center"/>
          </w:tcPr>
          <w:p w14:paraId="0FA3F337" w14:textId="7777777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1100</w:t>
            </w:r>
          </w:p>
        </w:tc>
        <w:tc>
          <w:tcPr>
            <w:tcW w:w="2835" w:type="dxa"/>
          </w:tcPr>
          <w:p w14:paraId="1FB6389C" w14:textId="44718036" w:rsidR="00D0212C" w:rsidRPr="00721E08" w:rsidRDefault="00A15697" w:rsidP="00A15697">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8</w:t>
            </w:r>
          </w:p>
        </w:tc>
      </w:tr>
      <w:tr w:rsidR="00D0212C" w14:paraId="233127F5" w14:textId="77777777" w:rsidTr="00F95A87">
        <w:tc>
          <w:tcPr>
            <w:tcW w:w="2547" w:type="dxa"/>
            <w:vAlign w:val="center"/>
          </w:tcPr>
          <w:p w14:paraId="086D1586" w14:textId="7777777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razem:</w:t>
            </w:r>
          </w:p>
        </w:tc>
        <w:tc>
          <w:tcPr>
            <w:tcW w:w="2835" w:type="dxa"/>
          </w:tcPr>
          <w:p w14:paraId="5BDF5E4A" w14:textId="0AAD942B" w:rsidR="00D0212C" w:rsidRPr="00721E08" w:rsidRDefault="00A15697" w:rsidP="00A15697">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401</w:t>
            </w:r>
          </w:p>
        </w:tc>
      </w:tr>
    </w:tbl>
    <w:p w14:paraId="59701BFB" w14:textId="77777777" w:rsidR="00D0212C" w:rsidRPr="00BA3895" w:rsidRDefault="00D0212C" w:rsidP="00D0212C">
      <w:pPr>
        <w:widowControl/>
        <w:spacing w:line="360" w:lineRule="auto"/>
        <w:textAlignment w:val="auto"/>
        <w:rPr>
          <w:rFonts w:ascii="Arial" w:eastAsia="Times New Roman" w:hAnsi="Arial" w:cs="Arial"/>
          <w:color w:val="000000"/>
          <w:kern w:val="0"/>
          <w:lang w:eastAsia="pl-PL" w:bidi="ar-SA"/>
        </w:rPr>
      </w:pPr>
      <w:r w:rsidRPr="00BA3895">
        <w:rPr>
          <w:rFonts w:ascii="Arial" w:eastAsia="Times New Roman" w:hAnsi="Arial" w:cs="Arial"/>
          <w:color w:val="000000"/>
          <w:kern w:val="0"/>
          <w:lang w:eastAsia="pl-PL" w:bidi="ar-SA"/>
        </w:rPr>
        <w:t>Zamawiający skorzysta z przewidzianego prawa opcji w momencie gdy zrealizowanie</w:t>
      </w:r>
    </w:p>
    <w:p w14:paraId="3CEE43DA" w14:textId="77777777" w:rsidR="00D0212C" w:rsidRPr="00BA3895" w:rsidRDefault="00D0212C" w:rsidP="00D0212C">
      <w:pPr>
        <w:widowControl/>
        <w:spacing w:line="360" w:lineRule="auto"/>
        <w:textAlignment w:val="auto"/>
        <w:rPr>
          <w:rFonts w:ascii="Arial" w:eastAsia="Times New Roman" w:hAnsi="Arial" w:cs="Arial"/>
          <w:color w:val="000000"/>
          <w:kern w:val="0"/>
          <w:lang w:eastAsia="pl-PL" w:bidi="ar-SA"/>
        </w:rPr>
      </w:pPr>
      <w:r w:rsidRPr="00BA3895">
        <w:rPr>
          <w:rFonts w:ascii="Arial" w:eastAsia="Times New Roman" w:hAnsi="Arial" w:cs="Arial"/>
          <w:color w:val="000000"/>
          <w:kern w:val="0"/>
          <w:lang w:eastAsia="pl-PL" w:bidi="ar-SA"/>
        </w:rPr>
        <w:t>podstawowego zakresu ilościowego nie wyczerpie potrzeb Zamawiającego.</w:t>
      </w:r>
    </w:p>
    <w:p w14:paraId="500CB839" w14:textId="77777777" w:rsidR="00D0212C" w:rsidRPr="00BA3895" w:rsidRDefault="00D0212C" w:rsidP="00D0212C">
      <w:pPr>
        <w:widowControl/>
        <w:spacing w:line="360" w:lineRule="auto"/>
        <w:textAlignment w:val="auto"/>
        <w:rPr>
          <w:rFonts w:ascii="Arial" w:eastAsia="Times New Roman" w:hAnsi="Arial" w:cs="Arial"/>
          <w:color w:val="000000"/>
          <w:kern w:val="0"/>
          <w:lang w:eastAsia="pl-PL" w:bidi="ar-SA"/>
        </w:rPr>
      </w:pPr>
    </w:p>
    <w:p w14:paraId="4CD633D6" w14:textId="13822022" w:rsidR="00D0212C" w:rsidRDefault="00D0212C" w:rsidP="00D0212C">
      <w:pPr>
        <w:pStyle w:val="NormalnyWeb"/>
        <w:spacing w:before="0" w:after="0" w:line="360" w:lineRule="auto"/>
        <w:rPr>
          <w:rFonts w:ascii="Arial" w:hAnsi="Arial" w:cs="Arial"/>
        </w:rPr>
      </w:pPr>
      <w:r>
        <w:rPr>
          <w:rFonts w:ascii="Arial" w:hAnsi="Arial" w:cs="Arial"/>
        </w:rPr>
        <w:t>Część VII:</w:t>
      </w:r>
    </w:p>
    <w:p w14:paraId="716FE83D" w14:textId="01278E9B" w:rsidR="00D0212C" w:rsidRDefault="00D0212C" w:rsidP="00D0212C">
      <w:pPr>
        <w:pStyle w:val="NormalnyWeb"/>
        <w:spacing w:before="0" w:after="0" w:line="360" w:lineRule="auto"/>
        <w:rPr>
          <w:rFonts w:ascii="Arial" w:hAnsi="Arial" w:cs="Arial"/>
        </w:rPr>
      </w:pPr>
      <w:r>
        <w:rPr>
          <w:rFonts w:ascii="Arial" w:hAnsi="Arial" w:cs="Arial"/>
        </w:rPr>
        <w:t>Obejmuje możliwość zwiększenia ilości rozstawianych pojemników o :</w:t>
      </w:r>
    </w:p>
    <w:tbl>
      <w:tblPr>
        <w:tblStyle w:val="Tabela-Siatka"/>
        <w:tblW w:w="0" w:type="auto"/>
        <w:tblLook w:val="04A0" w:firstRow="1" w:lastRow="0" w:firstColumn="1" w:lastColumn="0" w:noHBand="0" w:noVBand="1"/>
      </w:tblPr>
      <w:tblGrid>
        <w:gridCol w:w="2547"/>
        <w:gridCol w:w="2835"/>
      </w:tblGrid>
      <w:tr w:rsidR="00D0212C" w14:paraId="5E07643E" w14:textId="77777777" w:rsidTr="00F95A87">
        <w:tc>
          <w:tcPr>
            <w:tcW w:w="2547" w:type="dxa"/>
          </w:tcPr>
          <w:p w14:paraId="508F7DF8" w14:textId="7777777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rodzaj pojemnika l</w:t>
            </w:r>
          </w:p>
        </w:tc>
        <w:tc>
          <w:tcPr>
            <w:tcW w:w="2835" w:type="dxa"/>
          </w:tcPr>
          <w:p w14:paraId="2BE07C25" w14:textId="73363050"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ilości (szt. )</w:t>
            </w:r>
          </w:p>
        </w:tc>
      </w:tr>
      <w:tr w:rsidR="00D0212C" w14:paraId="7D4C2EB9" w14:textId="77777777" w:rsidTr="00F95A87">
        <w:tc>
          <w:tcPr>
            <w:tcW w:w="2547" w:type="dxa"/>
            <w:vAlign w:val="center"/>
          </w:tcPr>
          <w:p w14:paraId="5C9D7F54" w14:textId="7777777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120</w:t>
            </w:r>
          </w:p>
        </w:tc>
        <w:tc>
          <w:tcPr>
            <w:tcW w:w="2835" w:type="dxa"/>
          </w:tcPr>
          <w:p w14:paraId="212AAD6F" w14:textId="109CF891" w:rsidR="00D0212C" w:rsidRPr="00721E08" w:rsidRDefault="00A15697" w:rsidP="00A15697">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338</w:t>
            </w:r>
          </w:p>
        </w:tc>
      </w:tr>
      <w:tr w:rsidR="00D0212C" w14:paraId="78E7DD58" w14:textId="77777777" w:rsidTr="00F95A87">
        <w:tc>
          <w:tcPr>
            <w:tcW w:w="2547" w:type="dxa"/>
            <w:vAlign w:val="center"/>
          </w:tcPr>
          <w:p w14:paraId="6EA96045" w14:textId="7777777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240</w:t>
            </w:r>
          </w:p>
        </w:tc>
        <w:tc>
          <w:tcPr>
            <w:tcW w:w="2835" w:type="dxa"/>
          </w:tcPr>
          <w:p w14:paraId="72DF3B03" w14:textId="0817452A" w:rsidR="00D0212C" w:rsidRPr="00721E08" w:rsidRDefault="00A15697" w:rsidP="00A15697">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38</w:t>
            </w:r>
          </w:p>
        </w:tc>
      </w:tr>
      <w:tr w:rsidR="00D0212C" w14:paraId="77ECDB84" w14:textId="77777777" w:rsidTr="00F95A87">
        <w:tc>
          <w:tcPr>
            <w:tcW w:w="2547" w:type="dxa"/>
            <w:vAlign w:val="center"/>
          </w:tcPr>
          <w:p w14:paraId="72237187" w14:textId="7777777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360</w:t>
            </w:r>
          </w:p>
        </w:tc>
        <w:tc>
          <w:tcPr>
            <w:tcW w:w="2835" w:type="dxa"/>
          </w:tcPr>
          <w:p w14:paraId="54C72BEC" w14:textId="4649ED59" w:rsidR="00D0212C" w:rsidRPr="00721E08" w:rsidRDefault="00A15697" w:rsidP="00A15697">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14</w:t>
            </w:r>
          </w:p>
        </w:tc>
      </w:tr>
      <w:tr w:rsidR="00D0212C" w14:paraId="4E45F1DA" w14:textId="77777777" w:rsidTr="00F95A87">
        <w:tc>
          <w:tcPr>
            <w:tcW w:w="2547" w:type="dxa"/>
            <w:vAlign w:val="center"/>
          </w:tcPr>
          <w:p w14:paraId="54AE4E8A" w14:textId="7777777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1100</w:t>
            </w:r>
          </w:p>
        </w:tc>
        <w:tc>
          <w:tcPr>
            <w:tcW w:w="2835" w:type="dxa"/>
          </w:tcPr>
          <w:p w14:paraId="3E07DA13" w14:textId="6DA3EFB0" w:rsidR="00D0212C" w:rsidRPr="00721E08" w:rsidRDefault="00A15697" w:rsidP="00A15697">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11</w:t>
            </w:r>
          </w:p>
        </w:tc>
      </w:tr>
      <w:tr w:rsidR="00D0212C" w14:paraId="2A03F6CC" w14:textId="77777777" w:rsidTr="00F95A87">
        <w:tc>
          <w:tcPr>
            <w:tcW w:w="2547" w:type="dxa"/>
            <w:vAlign w:val="center"/>
          </w:tcPr>
          <w:p w14:paraId="6C5C2810" w14:textId="7777777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razem:</w:t>
            </w:r>
          </w:p>
        </w:tc>
        <w:tc>
          <w:tcPr>
            <w:tcW w:w="2835" w:type="dxa"/>
          </w:tcPr>
          <w:p w14:paraId="2679CEEC" w14:textId="430FE48A" w:rsidR="00D0212C" w:rsidRPr="00721E08" w:rsidRDefault="00A15697" w:rsidP="00A15697">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401</w:t>
            </w:r>
          </w:p>
        </w:tc>
      </w:tr>
    </w:tbl>
    <w:p w14:paraId="5D17FD87" w14:textId="77777777" w:rsidR="00D0212C" w:rsidRPr="00BA3895" w:rsidRDefault="00D0212C" w:rsidP="00D0212C">
      <w:pPr>
        <w:widowControl/>
        <w:spacing w:line="360" w:lineRule="auto"/>
        <w:textAlignment w:val="auto"/>
        <w:rPr>
          <w:rFonts w:ascii="Arial" w:eastAsia="Times New Roman" w:hAnsi="Arial" w:cs="Arial"/>
          <w:color w:val="000000"/>
          <w:kern w:val="0"/>
          <w:lang w:eastAsia="pl-PL" w:bidi="ar-SA"/>
        </w:rPr>
      </w:pPr>
      <w:r w:rsidRPr="00BA3895">
        <w:rPr>
          <w:rFonts w:ascii="Arial" w:eastAsia="Times New Roman" w:hAnsi="Arial" w:cs="Arial"/>
          <w:color w:val="000000"/>
          <w:kern w:val="0"/>
          <w:lang w:eastAsia="pl-PL" w:bidi="ar-SA"/>
        </w:rPr>
        <w:t>Zamawiający skorzysta z przewidzianego prawa opcji w momencie gdy zrealizowanie</w:t>
      </w:r>
    </w:p>
    <w:p w14:paraId="7C6619E7" w14:textId="77777777" w:rsidR="00D0212C" w:rsidRPr="00BA3895" w:rsidRDefault="00D0212C" w:rsidP="00D0212C">
      <w:pPr>
        <w:widowControl/>
        <w:spacing w:line="360" w:lineRule="auto"/>
        <w:textAlignment w:val="auto"/>
        <w:rPr>
          <w:rFonts w:ascii="Arial" w:eastAsia="Times New Roman" w:hAnsi="Arial" w:cs="Arial"/>
          <w:color w:val="000000"/>
          <w:kern w:val="0"/>
          <w:lang w:eastAsia="pl-PL" w:bidi="ar-SA"/>
        </w:rPr>
      </w:pPr>
      <w:r w:rsidRPr="00BA3895">
        <w:rPr>
          <w:rFonts w:ascii="Arial" w:eastAsia="Times New Roman" w:hAnsi="Arial" w:cs="Arial"/>
          <w:color w:val="000000"/>
          <w:kern w:val="0"/>
          <w:lang w:eastAsia="pl-PL" w:bidi="ar-SA"/>
        </w:rPr>
        <w:t>podstawowego zakresu ilościowego nie wyczerpie potrzeb Zamawiającego.</w:t>
      </w:r>
    </w:p>
    <w:p w14:paraId="6E3B3C82" w14:textId="77777777" w:rsidR="00A15697" w:rsidRDefault="00A15697" w:rsidP="00D0212C">
      <w:pPr>
        <w:pStyle w:val="NormalnyWeb"/>
        <w:spacing w:before="0" w:after="0" w:line="360" w:lineRule="auto"/>
        <w:rPr>
          <w:rFonts w:ascii="Arial" w:hAnsi="Arial" w:cs="Arial"/>
        </w:rPr>
      </w:pPr>
    </w:p>
    <w:p w14:paraId="417C1871" w14:textId="53BF5561" w:rsidR="00D0212C" w:rsidRDefault="00D0212C" w:rsidP="00D0212C">
      <w:pPr>
        <w:pStyle w:val="NormalnyWeb"/>
        <w:spacing w:before="0" w:after="0" w:line="360" w:lineRule="auto"/>
        <w:rPr>
          <w:rFonts w:ascii="Arial" w:hAnsi="Arial" w:cs="Arial"/>
        </w:rPr>
      </w:pPr>
      <w:r>
        <w:rPr>
          <w:rFonts w:ascii="Arial" w:hAnsi="Arial" w:cs="Arial"/>
        </w:rPr>
        <w:t>Część VIII:</w:t>
      </w:r>
    </w:p>
    <w:p w14:paraId="50C27101" w14:textId="77777777" w:rsidR="00D0212C" w:rsidRDefault="00D0212C" w:rsidP="00D0212C">
      <w:pPr>
        <w:pStyle w:val="NormalnyWeb"/>
        <w:spacing w:before="0" w:after="0" w:line="360" w:lineRule="auto"/>
        <w:rPr>
          <w:rFonts w:ascii="Arial" w:hAnsi="Arial" w:cs="Arial"/>
        </w:rPr>
      </w:pPr>
      <w:r>
        <w:rPr>
          <w:rFonts w:ascii="Arial" w:hAnsi="Arial" w:cs="Arial"/>
        </w:rPr>
        <w:t>Obejmuje możliwość zwiększenia ilości rozstawianych pojemników o :</w:t>
      </w:r>
    </w:p>
    <w:tbl>
      <w:tblPr>
        <w:tblStyle w:val="Tabela-Siatka"/>
        <w:tblW w:w="0" w:type="auto"/>
        <w:tblLook w:val="04A0" w:firstRow="1" w:lastRow="0" w:firstColumn="1" w:lastColumn="0" w:noHBand="0" w:noVBand="1"/>
      </w:tblPr>
      <w:tblGrid>
        <w:gridCol w:w="2547"/>
        <w:gridCol w:w="2835"/>
      </w:tblGrid>
      <w:tr w:rsidR="00D0212C" w14:paraId="0F657512" w14:textId="77777777" w:rsidTr="00F95A87">
        <w:tc>
          <w:tcPr>
            <w:tcW w:w="2547" w:type="dxa"/>
          </w:tcPr>
          <w:p w14:paraId="4E7617EB" w14:textId="7777777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rodzaj pojemnika l</w:t>
            </w:r>
          </w:p>
        </w:tc>
        <w:tc>
          <w:tcPr>
            <w:tcW w:w="2835" w:type="dxa"/>
          </w:tcPr>
          <w:p w14:paraId="23806312" w14:textId="71C02C5F"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ilości (szt. )</w:t>
            </w:r>
          </w:p>
        </w:tc>
      </w:tr>
      <w:tr w:rsidR="00D0212C" w14:paraId="50CFBDC4" w14:textId="77777777" w:rsidTr="00F95A87">
        <w:tc>
          <w:tcPr>
            <w:tcW w:w="2547" w:type="dxa"/>
            <w:vAlign w:val="center"/>
          </w:tcPr>
          <w:p w14:paraId="4248EA9D" w14:textId="7777777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lastRenderedPageBreak/>
              <w:t>120</w:t>
            </w:r>
          </w:p>
        </w:tc>
        <w:tc>
          <w:tcPr>
            <w:tcW w:w="2835" w:type="dxa"/>
          </w:tcPr>
          <w:p w14:paraId="025D4FEC" w14:textId="41C33381" w:rsidR="00D0212C" w:rsidRPr="00721E08" w:rsidRDefault="000A600D" w:rsidP="00A15697">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407</w:t>
            </w:r>
          </w:p>
        </w:tc>
      </w:tr>
      <w:tr w:rsidR="00D0212C" w14:paraId="63D7C783" w14:textId="77777777" w:rsidTr="00F95A87">
        <w:tc>
          <w:tcPr>
            <w:tcW w:w="2547" w:type="dxa"/>
            <w:vAlign w:val="center"/>
          </w:tcPr>
          <w:p w14:paraId="4CAFE86A" w14:textId="7777777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240</w:t>
            </w:r>
          </w:p>
        </w:tc>
        <w:tc>
          <w:tcPr>
            <w:tcW w:w="2835" w:type="dxa"/>
          </w:tcPr>
          <w:p w14:paraId="1373FDAE" w14:textId="068E4EF0" w:rsidR="00D0212C" w:rsidRPr="00721E08" w:rsidRDefault="000A600D" w:rsidP="00A15697">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85</w:t>
            </w:r>
          </w:p>
        </w:tc>
      </w:tr>
      <w:tr w:rsidR="00D0212C" w14:paraId="7180CA84" w14:textId="77777777" w:rsidTr="00F95A87">
        <w:tc>
          <w:tcPr>
            <w:tcW w:w="2547" w:type="dxa"/>
            <w:vAlign w:val="center"/>
          </w:tcPr>
          <w:p w14:paraId="680DDB7B" w14:textId="7777777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360</w:t>
            </w:r>
          </w:p>
        </w:tc>
        <w:tc>
          <w:tcPr>
            <w:tcW w:w="2835" w:type="dxa"/>
          </w:tcPr>
          <w:p w14:paraId="76A9F74A" w14:textId="1DAEBC6E" w:rsidR="00D0212C" w:rsidRPr="00721E08" w:rsidRDefault="000A600D" w:rsidP="00A15697">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49</w:t>
            </w:r>
          </w:p>
        </w:tc>
      </w:tr>
      <w:tr w:rsidR="00D0212C" w14:paraId="71689546" w14:textId="77777777" w:rsidTr="00F95A87">
        <w:tc>
          <w:tcPr>
            <w:tcW w:w="2547" w:type="dxa"/>
            <w:vAlign w:val="center"/>
          </w:tcPr>
          <w:p w14:paraId="74E614DF" w14:textId="7777777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1100</w:t>
            </w:r>
          </w:p>
        </w:tc>
        <w:tc>
          <w:tcPr>
            <w:tcW w:w="2835" w:type="dxa"/>
          </w:tcPr>
          <w:p w14:paraId="39BBB702" w14:textId="5FB76671" w:rsidR="00D0212C" w:rsidRPr="00721E08" w:rsidRDefault="000A600D" w:rsidP="00A15697">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38</w:t>
            </w:r>
          </w:p>
        </w:tc>
      </w:tr>
      <w:tr w:rsidR="00D0212C" w14:paraId="251709EC" w14:textId="77777777" w:rsidTr="00F95A87">
        <w:tc>
          <w:tcPr>
            <w:tcW w:w="2547" w:type="dxa"/>
            <w:vAlign w:val="center"/>
          </w:tcPr>
          <w:p w14:paraId="54339E8E" w14:textId="77777777" w:rsidR="00D0212C" w:rsidRDefault="00D0212C" w:rsidP="00A15697">
            <w:pPr>
              <w:pStyle w:val="NormalnyWeb"/>
              <w:spacing w:before="0" w:after="0" w:line="360" w:lineRule="auto"/>
              <w:jc w:val="center"/>
              <w:rPr>
                <w:rFonts w:ascii="Arial" w:hAnsi="Arial" w:cs="Arial"/>
              </w:rPr>
            </w:pPr>
            <w:r w:rsidRPr="00697136">
              <w:rPr>
                <w:rFonts w:ascii="Arial" w:hAnsi="Arial" w:cs="Arial"/>
                <w:color w:val="000000"/>
                <w:kern w:val="0"/>
                <w:lang w:eastAsia="pl-PL"/>
              </w:rPr>
              <w:t>razem:</w:t>
            </w:r>
          </w:p>
        </w:tc>
        <w:tc>
          <w:tcPr>
            <w:tcW w:w="2835" w:type="dxa"/>
          </w:tcPr>
          <w:p w14:paraId="5B569ECD" w14:textId="39B54AC4" w:rsidR="00D0212C" w:rsidRPr="00721E08" w:rsidRDefault="000A600D" w:rsidP="00A15697">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579</w:t>
            </w:r>
          </w:p>
        </w:tc>
      </w:tr>
    </w:tbl>
    <w:p w14:paraId="7883C7FD" w14:textId="77777777" w:rsidR="00D0212C" w:rsidRPr="00BA3895" w:rsidRDefault="00D0212C" w:rsidP="00D0212C">
      <w:pPr>
        <w:widowControl/>
        <w:spacing w:line="360" w:lineRule="auto"/>
        <w:textAlignment w:val="auto"/>
        <w:rPr>
          <w:rFonts w:ascii="Arial" w:eastAsia="Times New Roman" w:hAnsi="Arial" w:cs="Arial"/>
          <w:color w:val="000000"/>
          <w:kern w:val="0"/>
          <w:lang w:eastAsia="pl-PL" w:bidi="ar-SA"/>
        </w:rPr>
      </w:pPr>
      <w:r w:rsidRPr="00BA3895">
        <w:rPr>
          <w:rFonts w:ascii="Arial" w:eastAsia="Times New Roman" w:hAnsi="Arial" w:cs="Arial"/>
          <w:color w:val="000000"/>
          <w:kern w:val="0"/>
          <w:lang w:eastAsia="pl-PL" w:bidi="ar-SA"/>
        </w:rPr>
        <w:t>Zamawiający skorzysta z przewidzianego prawa opcji w momencie gdy zrealizowanie</w:t>
      </w:r>
    </w:p>
    <w:p w14:paraId="729C34CF" w14:textId="77777777" w:rsidR="00D0212C" w:rsidRPr="00BA3895" w:rsidRDefault="00D0212C" w:rsidP="00D0212C">
      <w:pPr>
        <w:widowControl/>
        <w:spacing w:line="360" w:lineRule="auto"/>
        <w:textAlignment w:val="auto"/>
        <w:rPr>
          <w:rFonts w:ascii="Arial" w:eastAsia="Times New Roman" w:hAnsi="Arial" w:cs="Arial"/>
          <w:color w:val="000000"/>
          <w:kern w:val="0"/>
          <w:lang w:eastAsia="pl-PL" w:bidi="ar-SA"/>
        </w:rPr>
      </w:pPr>
      <w:r w:rsidRPr="00BA3895">
        <w:rPr>
          <w:rFonts w:ascii="Arial" w:eastAsia="Times New Roman" w:hAnsi="Arial" w:cs="Arial"/>
          <w:color w:val="000000"/>
          <w:kern w:val="0"/>
          <w:lang w:eastAsia="pl-PL" w:bidi="ar-SA"/>
        </w:rPr>
        <w:t>podstawowego zakresu ilościowego nie wyczerpie potrzeb Zamawiającego.</w:t>
      </w:r>
    </w:p>
    <w:p w14:paraId="18A3BFE4" w14:textId="77777777" w:rsidR="000A600D" w:rsidRDefault="000A600D" w:rsidP="00D0212C">
      <w:pPr>
        <w:pStyle w:val="NormalnyWeb"/>
        <w:spacing w:before="0" w:after="0" w:line="360" w:lineRule="auto"/>
        <w:rPr>
          <w:rFonts w:ascii="Arial" w:hAnsi="Arial" w:cs="Arial"/>
        </w:rPr>
      </w:pPr>
    </w:p>
    <w:p w14:paraId="1E3CE207" w14:textId="7B020C6E" w:rsidR="00D0212C" w:rsidRDefault="00D0212C" w:rsidP="00D0212C">
      <w:pPr>
        <w:pStyle w:val="NormalnyWeb"/>
        <w:spacing w:before="0" w:after="0" w:line="360" w:lineRule="auto"/>
        <w:rPr>
          <w:rFonts w:ascii="Arial" w:hAnsi="Arial" w:cs="Arial"/>
        </w:rPr>
      </w:pPr>
      <w:r>
        <w:rPr>
          <w:rFonts w:ascii="Arial" w:hAnsi="Arial" w:cs="Arial"/>
        </w:rPr>
        <w:t>Część IX:</w:t>
      </w:r>
    </w:p>
    <w:p w14:paraId="20B7F632" w14:textId="77777777" w:rsidR="00D0212C" w:rsidRDefault="00D0212C" w:rsidP="00D0212C">
      <w:pPr>
        <w:pStyle w:val="NormalnyWeb"/>
        <w:spacing w:before="0" w:after="0" w:line="360" w:lineRule="auto"/>
        <w:rPr>
          <w:rFonts w:ascii="Arial" w:hAnsi="Arial" w:cs="Arial"/>
        </w:rPr>
      </w:pPr>
      <w:r>
        <w:rPr>
          <w:rFonts w:ascii="Arial" w:hAnsi="Arial" w:cs="Arial"/>
        </w:rPr>
        <w:t>Obejmuje możliwość zwiększenia ilości rozstawianych pojemników o :</w:t>
      </w:r>
    </w:p>
    <w:tbl>
      <w:tblPr>
        <w:tblStyle w:val="Tabela-Siatka"/>
        <w:tblW w:w="0" w:type="auto"/>
        <w:tblLook w:val="04A0" w:firstRow="1" w:lastRow="0" w:firstColumn="1" w:lastColumn="0" w:noHBand="0" w:noVBand="1"/>
      </w:tblPr>
      <w:tblGrid>
        <w:gridCol w:w="2547"/>
        <w:gridCol w:w="2835"/>
      </w:tblGrid>
      <w:tr w:rsidR="00D0212C" w14:paraId="624D31F0" w14:textId="77777777" w:rsidTr="00F95A87">
        <w:tc>
          <w:tcPr>
            <w:tcW w:w="2547" w:type="dxa"/>
          </w:tcPr>
          <w:p w14:paraId="4C6C92DC" w14:textId="77777777" w:rsidR="00D0212C" w:rsidRDefault="00D0212C" w:rsidP="000A600D">
            <w:pPr>
              <w:pStyle w:val="NormalnyWeb"/>
              <w:spacing w:before="0" w:after="0" w:line="360" w:lineRule="auto"/>
              <w:jc w:val="center"/>
              <w:rPr>
                <w:rFonts w:ascii="Arial" w:hAnsi="Arial" w:cs="Arial"/>
              </w:rPr>
            </w:pPr>
            <w:r w:rsidRPr="00697136">
              <w:rPr>
                <w:rFonts w:ascii="Arial" w:hAnsi="Arial" w:cs="Arial"/>
                <w:color w:val="000000"/>
                <w:kern w:val="0"/>
                <w:lang w:eastAsia="pl-PL"/>
              </w:rPr>
              <w:t>rodzaj pojemnika l</w:t>
            </w:r>
          </w:p>
        </w:tc>
        <w:tc>
          <w:tcPr>
            <w:tcW w:w="2835" w:type="dxa"/>
          </w:tcPr>
          <w:p w14:paraId="7C4AF2B0" w14:textId="11C2DAC8" w:rsidR="00D0212C" w:rsidRDefault="00D0212C" w:rsidP="000A600D">
            <w:pPr>
              <w:pStyle w:val="NormalnyWeb"/>
              <w:spacing w:before="0" w:after="0" w:line="360" w:lineRule="auto"/>
              <w:jc w:val="center"/>
              <w:rPr>
                <w:rFonts w:ascii="Arial" w:hAnsi="Arial" w:cs="Arial"/>
              </w:rPr>
            </w:pPr>
            <w:r w:rsidRPr="00697136">
              <w:rPr>
                <w:rFonts w:ascii="Arial" w:hAnsi="Arial" w:cs="Arial"/>
                <w:color w:val="000000"/>
                <w:kern w:val="0"/>
                <w:lang w:eastAsia="pl-PL"/>
              </w:rPr>
              <w:t>ilości  (szt. )</w:t>
            </w:r>
          </w:p>
        </w:tc>
      </w:tr>
      <w:tr w:rsidR="00D0212C" w14:paraId="45FE9CCF" w14:textId="77777777" w:rsidTr="00F95A87">
        <w:tc>
          <w:tcPr>
            <w:tcW w:w="2547" w:type="dxa"/>
            <w:vAlign w:val="center"/>
          </w:tcPr>
          <w:p w14:paraId="4681A286" w14:textId="77777777" w:rsidR="00D0212C" w:rsidRDefault="00D0212C" w:rsidP="000A600D">
            <w:pPr>
              <w:pStyle w:val="NormalnyWeb"/>
              <w:spacing w:before="0" w:after="0" w:line="360" w:lineRule="auto"/>
              <w:jc w:val="center"/>
              <w:rPr>
                <w:rFonts w:ascii="Arial" w:hAnsi="Arial" w:cs="Arial"/>
              </w:rPr>
            </w:pPr>
            <w:r w:rsidRPr="00697136">
              <w:rPr>
                <w:rFonts w:ascii="Arial" w:hAnsi="Arial" w:cs="Arial"/>
                <w:color w:val="000000"/>
                <w:kern w:val="0"/>
                <w:lang w:eastAsia="pl-PL"/>
              </w:rPr>
              <w:t>120</w:t>
            </w:r>
          </w:p>
        </w:tc>
        <w:tc>
          <w:tcPr>
            <w:tcW w:w="2835" w:type="dxa"/>
          </w:tcPr>
          <w:p w14:paraId="7644BC74" w14:textId="36902C9E" w:rsidR="00D0212C" w:rsidRPr="00721E08" w:rsidRDefault="000A600D" w:rsidP="000A600D">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378</w:t>
            </w:r>
          </w:p>
        </w:tc>
      </w:tr>
      <w:tr w:rsidR="00D0212C" w14:paraId="69687DC3" w14:textId="77777777" w:rsidTr="00F95A87">
        <w:tc>
          <w:tcPr>
            <w:tcW w:w="2547" w:type="dxa"/>
            <w:vAlign w:val="center"/>
          </w:tcPr>
          <w:p w14:paraId="53D295FA" w14:textId="77777777" w:rsidR="00D0212C" w:rsidRDefault="00D0212C" w:rsidP="000A600D">
            <w:pPr>
              <w:pStyle w:val="NormalnyWeb"/>
              <w:spacing w:before="0" w:after="0" w:line="360" w:lineRule="auto"/>
              <w:jc w:val="center"/>
              <w:rPr>
                <w:rFonts w:ascii="Arial" w:hAnsi="Arial" w:cs="Arial"/>
              </w:rPr>
            </w:pPr>
            <w:r w:rsidRPr="00697136">
              <w:rPr>
                <w:rFonts w:ascii="Arial" w:hAnsi="Arial" w:cs="Arial"/>
                <w:color w:val="000000"/>
                <w:kern w:val="0"/>
                <w:lang w:eastAsia="pl-PL"/>
              </w:rPr>
              <w:t>240</w:t>
            </w:r>
          </w:p>
        </w:tc>
        <w:tc>
          <w:tcPr>
            <w:tcW w:w="2835" w:type="dxa"/>
          </w:tcPr>
          <w:p w14:paraId="50D07D6C" w14:textId="7B8A1591" w:rsidR="00D0212C" w:rsidRPr="00721E08" w:rsidRDefault="000A600D" w:rsidP="000A600D">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33</w:t>
            </w:r>
          </w:p>
        </w:tc>
      </w:tr>
      <w:tr w:rsidR="00D0212C" w14:paraId="6A802D9A" w14:textId="77777777" w:rsidTr="00F95A87">
        <w:tc>
          <w:tcPr>
            <w:tcW w:w="2547" w:type="dxa"/>
            <w:vAlign w:val="center"/>
          </w:tcPr>
          <w:p w14:paraId="68AD8066" w14:textId="77777777" w:rsidR="00D0212C" w:rsidRDefault="00D0212C" w:rsidP="000A600D">
            <w:pPr>
              <w:pStyle w:val="NormalnyWeb"/>
              <w:spacing w:before="0" w:after="0" w:line="360" w:lineRule="auto"/>
              <w:jc w:val="center"/>
              <w:rPr>
                <w:rFonts w:ascii="Arial" w:hAnsi="Arial" w:cs="Arial"/>
              </w:rPr>
            </w:pPr>
            <w:r w:rsidRPr="00697136">
              <w:rPr>
                <w:rFonts w:ascii="Arial" w:hAnsi="Arial" w:cs="Arial"/>
                <w:color w:val="000000"/>
                <w:kern w:val="0"/>
                <w:lang w:eastAsia="pl-PL"/>
              </w:rPr>
              <w:t>360</w:t>
            </w:r>
          </w:p>
        </w:tc>
        <w:tc>
          <w:tcPr>
            <w:tcW w:w="2835" w:type="dxa"/>
          </w:tcPr>
          <w:p w14:paraId="6323ABBC" w14:textId="3953C412" w:rsidR="00D0212C" w:rsidRPr="00721E08" w:rsidRDefault="000A600D" w:rsidP="000A600D">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24</w:t>
            </w:r>
          </w:p>
        </w:tc>
      </w:tr>
      <w:tr w:rsidR="00D0212C" w14:paraId="3C39B432" w14:textId="77777777" w:rsidTr="00F95A87">
        <w:tc>
          <w:tcPr>
            <w:tcW w:w="2547" w:type="dxa"/>
            <w:vAlign w:val="center"/>
          </w:tcPr>
          <w:p w14:paraId="526252C6" w14:textId="77777777" w:rsidR="00D0212C" w:rsidRDefault="00D0212C" w:rsidP="000A600D">
            <w:pPr>
              <w:pStyle w:val="NormalnyWeb"/>
              <w:spacing w:before="0" w:after="0" w:line="360" w:lineRule="auto"/>
              <w:jc w:val="center"/>
              <w:rPr>
                <w:rFonts w:ascii="Arial" w:hAnsi="Arial" w:cs="Arial"/>
              </w:rPr>
            </w:pPr>
            <w:r w:rsidRPr="00697136">
              <w:rPr>
                <w:rFonts w:ascii="Arial" w:hAnsi="Arial" w:cs="Arial"/>
                <w:color w:val="000000"/>
                <w:kern w:val="0"/>
                <w:lang w:eastAsia="pl-PL"/>
              </w:rPr>
              <w:t>1100</w:t>
            </w:r>
          </w:p>
        </w:tc>
        <w:tc>
          <w:tcPr>
            <w:tcW w:w="2835" w:type="dxa"/>
          </w:tcPr>
          <w:p w14:paraId="210E4A00" w14:textId="5D95BD14" w:rsidR="00D0212C" w:rsidRPr="00721E08" w:rsidRDefault="000A600D" w:rsidP="000A600D">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9</w:t>
            </w:r>
          </w:p>
        </w:tc>
      </w:tr>
      <w:tr w:rsidR="00D0212C" w14:paraId="33DAEA1E" w14:textId="77777777" w:rsidTr="00F95A87">
        <w:tc>
          <w:tcPr>
            <w:tcW w:w="2547" w:type="dxa"/>
            <w:vAlign w:val="center"/>
          </w:tcPr>
          <w:p w14:paraId="0CC2C5F9" w14:textId="77777777" w:rsidR="00D0212C" w:rsidRDefault="00D0212C" w:rsidP="000A600D">
            <w:pPr>
              <w:pStyle w:val="NormalnyWeb"/>
              <w:spacing w:before="0" w:after="0" w:line="360" w:lineRule="auto"/>
              <w:jc w:val="center"/>
              <w:rPr>
                <w:rFonts w:ascii="Arial" w:hAnsi="Arial" w:cs="Arial"/>
              </w:rPr>
            </w:pPr>
            <w:r w:rsidRPr="00697136">
              <w:rPr>
                <w:rFonts w:ascii="Arial" w:hAnsi="Arial" w:cs="Arial"/>
                <w:color w:val="000000"/>
                <w:kern w:val="0"/>
                <w:lang w:eastAsia="pl-PL"/>
              </w:rPr>
              <w:t>razem:</w:t>
            </w:r>
          </w:p>
        </w:tc>
        <w:tc>
          <w:tcPr>
            <w:tcW w:w="2835" w:type="dxa"/>
          </w:tcPr>
          <w:p w14:paraId="273192D6" w14:textId="333AFC93" w:rsidR="00D0212C" w:rsidRPr="00721E08" w:rsidRDefault="000A600D" w:rsidP="000A600D">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444</w:t>
            </w:r>
          </w:p>
        </w:tc>
      </w:tr>
    </w:tbl>
    <w:p w14:paraId="6F241697" w14:textId="77777777" w:rsidR="00D0212C" w:rsidRPr="00BA3895" w:rsidRDefault="00D0212C" w:rsidP="00D0212C">
      <w:pPr>
        <w:widowControl/>
        <w:spacing w:line="360" w:lineRule="auto"/>
        <w:textAlignment w:val="auto"/>
        <w:rPr>
          <w:rFonts w:ascii="Arial" w:eastAsia="Times New Roman" w:hAnsi="Arial" w:cs="Arial"/>
          <w:color w:val="000000"/>
          <w:kern w:val="0"/>
          <w:lang w:eastAsia="pl-PL" w:bidi="ar-SA"/>
        </w:rPr>
      </w:pPr>
      <w:r w:rsidRPr="00BA3895">
        <w:rPr>
          <w:rFonts w:ascii="Arial" w:eastAsia="Times New Roman" w:hAnsi="Arial" w:cs="Arial"/>
          <w:color w:val="000000"/>
          <w:kern w:val="0"/>
          <w:lang w:eastAsia="pl-PL" w:bidi="ar-SA"/>
        </w:rPr>
        <w:t>Zamawiający skorzysta z przewidzianego prawa opcji w momencie gdy zrealizowanie</w:t>
      </w:r>
    </w:p>
    <w:p w14:paraId="5683807C" w14:textId="77777777" w:rsidR="00D0212C" w:rsidRPr="00BA3895" w:rsidRDefault="00D0212C" w:rsidP="00D0212C">
      <w:pPr>
        <w:widowControl/>
        <w:spacing w:line="360" w:lineRule="auto"/>
        <w:textAlignment w:val="auto"/>
        <w:rPr>
          <w:rFonts w:ascii="Arial" w:eastAsia="Times New Roman" w:hAnsi="Arial" w:cs="Arial"/>
          <w:color w:val="000000"/>
          <w:kern w:val="0"/>
          <w:lang w:eastAsia="pl-PL" w:bidi="ar-SA"/>
        </w:rPr>
      </w:pPr>
      <w:r w:rsidRPr="00BA3895">
        <w:rPr>
          <w:rFonts w:ascii="Arial" w:eastAsia="Times New Roman" w:hAnsi="Arial" w:cs="Arial"/>
          <w:color w:val="000000"/>
          <w:kern w:val="0"/>
          <w:lang w:eastAsia="pl-PL" w:bidi="ar-SA"/>
        </w:rPr>
        <w:t>podstawowego zakresu ilościowego nie wyczerpie potrzeb Zamawiającego.</w:t>
      </w:r>
    </w:p>
    <w:p w14:paraId="6BA0CAEB" w14:textId="77777777" w:rsidR="000A600D" w:rsidRDefault="000A600D" w:rsidP="00D0212C">
      <w:pPr>
        <w:pStyle w:val="NormalnyWeb"/>
        <w:spacing w:before="0" w:after="0" w:line="360" w:lineRule="auto"/>
        <w:rPr>
          <w:rFonts w:ascii="Arial" w:hAnsi="Arial" w:cs="Arial"/>
        </w:rPr>
      </w:pPr>
    </w:p>
    <w:p w14:paraId="4608C4AC" w14:textId="78F860A6" w:rsidR="00D0212C" w:rsidRDefault="00D0212C" w:rsidP="00D0212C">
      <w:pPr>
        <w:pStyle w:val="NormalnyWeb"/>
        <w:spacing w:before="0" w:after="0" w:line="360" w:lineRule="auto"/>
        <w:rPr>
          <w:rFonts w:ascii="Arial" w:hAnsi="Arial" w:cs="Arial"/>
        </w:rPr>
      </w:pPr>
      <w:r>
        <w:rPr>
          <w:rFonts w:ascii="Arial" w:hAnsi="Arial" w:cs="Arial"/>
        </w:rPr>
        <w:t>Część X:</w:t>
      </w:r>
    </w:p>
    <w:p w14:paraId="596DE209" w14:textId="77777777" w:rsidR="00D0212C" w:rsidRDefault="00D0212C" w:rsidP="00D0212C">
      <w:pPr>
        <w:pStyle w:val="NormalnyWeb"/>
        <w:spacing w:before="0" w:after="0" w:line="360" w:lineRule="auto"/>
        <w:rPr>
          <w:rFonts w:ascii="Arial" w:hAnsi="Arial" w:cs="Arial"/>
        </w:rPr>
      </w:pPr>
      <w:r>
        <w:rPr>
          <w:rFonts w:ascii="Arial" w:hAnsi="Arial" w:cs="Arial"/>
        </w:rPr>
        <w:t>Obejmuje możliwość zwiększenia ilości rozstawianych pojemników o :</w:t>
      </w:r>
    </w:p>
    <w:tbl>
      <w:tblPr>
        <w:tblStyle w:val="Tabela-Siatka"/>
        <w:tblW w:w="0" w:type="auto"/>
        <w:tblLook w:val="04A0" w:firstRow="1" w:lastRow="0" w:firstColumn="1" w:lastColumn="0" w:noHBand="0" w:noVBand="1"/>
      </w:tblPr>
      <w:tblGrid>
        <w:gridCol w:w="2547"/>
        <w:gridCol w:w="2835"/>
      </w:tblGrid>
      <w:tr w:rsidR="00D0212C" w14:paraId="23298E54" w14:textId="77777777" w:rsidTr="00F95A87">
        <w:tc>
          <w:tcPr>
            <w:tcW w:w="2547" w:type="dxa"/>
          </w:tcPr>
          <w:p w14:paraId="67854E28" w14:textId="77777777" w:rsidR="00D0212C" w:rsidRDefault="00D0212C" w:rsidP="000A600D">
            <w:pPr>
              <w:pStyle w:val="NormalnyWeb"/>
              <w:spacing w:before="0" w:after="0" w:line="360" w:lineRule="auto"/>
              <w:jc w:val="center"/>
              <w:rPr>
                <w:rFonts w:ascii="Arial" w:hAnsi="Arial" w:cs="Arial"/>
              </w:rPr>
            </w:pPr>
            <w:r w:rsidRPr="00697136">
              <w:rPr>
                <w:rFonts w:ascii="Arial" w:hAnsi="Arial" w:cs="Arial"/>
                <w:color w:val="000000"/>
                <w:kern w:val="0"/>
                <w:lang w:eastAsia="pl-PL"/>
              </w:rPr>
              <w:t>rodzaj pojemnika l</w:t>
            </w:r>
          </w:p>
        </w:tc>
        <w:tc>
          <w:tcPr>
            <w:tcW w:w="2835" w:type="dxa"/>
          </w:tcPr>
          <w:p w14:paraId="00143B0A" w14:textId="7F98D4C6" w:rsidR="00D0212C" w:rsidRDefault="00D0212C" w:rsidP="000A600D">
            <w:pPr>
              <w:pStyle w:val="NormalnyWeb"/>
              <w:spacing w:before="0" w:after="0" w:line="360" w:lineRule="auto"/>
              <w:jc w:val="center"/>
              <w:rPr>
                <w:rFonts w:ascii="Arial" w:hAnsi="Arial" w:cs="Arial"/>
              </w:rPr>
            </w:pPr>
            <w:r w:rsidRPr="00697136">
              <w:rPr>
                <w:rFonts w:ascii="Arial" w:hAnsi="Arial" w:cs="Arial"/>
                <w:color w:val="000000"/>
                <w:kern w:val="0"/>
                <w:lang w:eastAsia="pl-PL"/>
              </w:rPr>
              <w:t>ilości (szt. )</w:t>
            </w:r>
          </w:p>
        </w:tc>
      </w:tr>
      <w:tr w:rsidR="00D0212C" w14:paraId="150FB915" w14:textId="77777777" w:rsidTr="00F95A87">
        <w:tc>
          <w:tcPr>
            <w:tcW w:w="2547" w:type="dxa"/>
            <w:vAlign w:val="center"/>
          </w:tcPr>
          <w:p w14:paraId="0C45FFFE" w14:textId="77777777" w:rsidR="00D0212C" w:rsidRDefault="00D0212C" w:rsidP="000A600D">
            <w:pPr>
              <w:pStyle w:val="NormalnyWeb"/>
              <w:spacing w:before="0" w:after="0" w:line="360" w:lineRule="auto"/>
              <w:jc w:val="center"/>
              <w:rPr>
                <w:rFonts w:ascii="Arial" w:hAnsi="Arial" w:cs="Arial"/>
              </w:rPr>
            </w:pPr>
            <w:r w:rsidRPr="00697136">
              <w:rPr>
                <w:rFonts w:ascii="Arial" w:hAnsi="Arial" w:cs="Arial"/>
                <w:color w:val="000000"/>
                <w:kern w:val="0"/>
                <w:lang w:eastAsia="pl-PL"/>
              </w:rPr>
              <w:t>120</w:t>
            </w:r>
          </w:p>
        </w:tc>
        <w:tc>
          <w:tcPr>
            <w:tcW w:w="2835" w:type="dxa"/>
          </w:tcPr>
          <w:p w14:paraId="747A5B5B" w14:textId="7AC9471F" w:rsidR="00D0212C" w:rsidRPr="00721E08" w:rsidRDefault="000A600D" w:rsidP="000A600D">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1310</w:t>
            </w:r>
          </w:p>
        </w:tc>
      </w:tr>
      <w:tr w:rsidR="00D0212C" w14:paraId="1CA66525" w14:textId="77777777" w:rsidTr="00F95A87">
        <w:tc>
          <w:tcPr>
            <w:tcW w:w="2547" w:type="dxa"/>
            <w:vAlign w:val="center"/>
          </w:tcPr>
          <w:p w14:paraId="173C1A65" w14:textId="77777777" w:rsidR="00D0212C" w:rsidRDefault="00D0212C" w:rsidP="000A600D">
            <w:pPr>
              <w:pStyle w:val="NormalnyWeb"/>
              <w:spacing w:before="0" w:after="0" w:line="360" w:lineRule="auto"/>
              <w:jc w:val="center"/>
              <w:rPr>
                <w:rFonts w:ascii="Arial" w:hAnsi="Arial" w:cs="Arial"/>
              </w:rPr>
            </w:pPr>
            <w:r w:rsidRPr="00697136">
              <w:rPr>
                <w:rFonts w:ascii="Arial" w:hAnsi="Arial" w:cs="Arial"/>
                <w:color w:val="000000"/>
                <w:kern w:val="0"/>
                <w:lang w:eastAsia="pl-PL"/>
              </w:rPr>
              <w:t>240</w:t>
            </w:r>
          </w:p>
        </w:tc>
        <w:tc>
          <w:tcPr>
            <w:tcW w:w="2835" w:type="dxa"/>
          </w:tcPr>
          <w:p w14:paraId="77CD5E45" w14:textId="6829D805" w:rsidR="00D0212C" w:rsidRPr="00721E08" w:rsidRDefault="000A600D" w:rsidP="000A600D">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177</w:t>
            </w:r>
          </w:p>
        </w:tc>
      </w:tr>
      <w:tr w:rsidR="00D0212C" w14:paraId="3B741E8C" w14:textId="77777777" w:rsidTr="00F95A87">
        <w:tc>
          <w:tcPr>
            <w:tcW w:w="2547" w:type="dxa"/>
            <w:vAlign w:val="center"/>
          </w:tcPr>
          <w:p w14:paraId="3682FB75" w14:textId="77777777" w:rsidR="00D0212C" w:rsidRDefault="00D0212C" w:rsidP="000A600D">
            <w:pPr>
              <w:pStyle w:val="NormalnyWeb"/>
              <w:spacing w:before="0" w:after="0" w:line="360" w:lineRule="auto"/>
              <w:jc w:val="center"/>
              <w:rPr>
                <w:rFonts w:ascii="Arial" w:hAnsi="Arial" w:cs="Arial"/>
              </w:rPr>
            </w:pPr>
            <w:r w:rsidRPr="00697136">
              <w:rPr>
                <w:rFonts w:ascii="Arial" w:hAnsi="Arial" w:cs="Arial"/>
                <w:color w:val="000000"/>
                <w:kern w:val="0"/>
                <w:lang w:eastAsia="pl-PL"/>
              </w:rPr>
              <w:t>360</w:t>
            </w:r>
          </w:p>
        </w:tc>
        <w:tc>
          <w:tcPr>
            <w:tcW w:w="2835" w:type="dxa"/>
          </w:tcPr>
          <w:p w14:paraId="59F58820" w14:textId="15D5E3B5" w:rsidR="00D0212C" w:rsidRPr="00721E08" w:rsidRDefault="000A600D" w:rsidP="000A600D">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123</w:t>
            </w:r>
          </w:p>
        </w:tc>
      </w:tr>
      <w:tr w:rsidR="00D0212C" w14:paraId="4702E53B" w14:textId="77777777" w:rsidTr="00F95A87">
        <w:tc>
          <w:tcPr>
            <w:tcW w:w="2547" w:type="dxa"/>
            <w:vAlign w:val="center"/>
          </w:tcPr>
          <w:p w14:paraId="70C4C26A" w14:textId="77777777" w:rsidR="00D0212C" w:rsidRDefault="00D0212C" w:rsidP="000A600D">
            <w:pPr>
              <w:pStyle w:val="NormalnyWeb"/>
              <w:spacing w:before="0" w:after="0" w:line="360" w:lineRule="auto"/>
              <w:jc w:val="center"/>
              <w:rPr>
                <w:rFonts w:ascii="Arial" w:hAnsi="Arial" w:cs="Arial"/>
              </w:rPr>
            </w:pPr>
            <w:r w:rsidRPr="00697136">
              <w:rPr>
                <w:rFonts w:ascii="Arial" w:hAnsi="Arial" w:cs="Arial"/>
                <w:color w:val="000000"/>
                <w:kern w:val="0"/>
                <w:lang w:eastAsia="pl-PL"/>
              </w:rPr>
              <w:t>1100</w:t>
            </w:r>
          </w:p>
        </w:tc>
        <w:tc>
          <w:tcPr>
            <w:tcW w:w="2835" w:type="dxa"/>
          </w:tcPr>
          <w:p w14:paraId="47634961" w14:textId="688460AF" w:rsidR="00D0212C" w:rsidRPr="00721E08" w:rsidRDefault="000A600D" w:rsidP="000A600D">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146</w:t>
            </w:r>
          </w:p>
        </w:tc>
      </w:tr>
      <w:tr w:rsidR="00D0212C" w14:paraId="39B37C49" w14:textId="77777777" w:rsidTr="00F95A87">
        <w:tc>
          <w:tcPr>
            <w:tcW w:w="2547" w:type="dxa"/>
            <w:vAlign w:val="center"/>
          </w:tcPr>
          <w:p w14:paraId="5520DDDA" w14:textId="77777777" w:rsidR="00D0212C" w:rsidRDefault="00D0212C" w:rsidP="000A600D">
            <w:pPr>
              <w:pStyle w:val="NormalnyWeb"/>
              <w:spacing w:before="0" w:after="0" w:line="360" w:lineRule="auto"/>
              <w:jc w:val="center"/>
              <w:rPr>
                <w:rFonts w:ascii="Arial" w:hAnsi="Arial" w:cs="Arial"/>
              </w:rPr>
            </w:pPr>
            <w:r w:rsidRPr="00697136">
              <w:rPr>
                <w:rFonts w:ascii="Arial" w:hAnsi="Arial" w:cs="Arial"/>
                <w:color w:val="000000"/>
                <w:kern w:val="0"/>
                <w:lang w:eastAsia="pl-PL"/>
              </w:rPr>
              <w:t>razem:</w:t>
            </w:r>
          </w:p>
        </w:tc>
        <w:tc>
          <w:tcPr>
            <w:tcW w:w="2835" w:type="dxa"/>
          </w:tcPr>
          <w:p w14:paraId="68EBD0BB" w14:textId="0FA38573" w:rsidR="00D0212C" w:rsidRPr="00721E08" w:rsidRDefault="000A600D" w:rsidP="000A600D">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1756</w:t>
            </w:r>
          </w:p>
        </w:tc>
      </w:tr>
    </w:tbl>
    <w:p w14:paraId="4FE59113" w14:textId="77777777" w:rsidR="00D0212C" w:rsidRPr="00BA3895" w:rsidRDefault="00D0212C" w:rsidP="00D0212C">
      <w:pPr>
        <w:widowControl/>
        <w:spacing w:line="360" w:lineRule="auto"/>
        <w:textAlignment w:val="auto"/>
        <w:rPr>
          <w:rFonts w:ascii="Arial" w:eastAsia="Times New Roman" w:hAnsi="Arial" w:cs="Arial"/>
          <w:color w:val="000000"/>
          <w:kern w:val="0"/>
          <w:lang w:eastAsia="pl-PL" w:bidi="ar-SA"/>
        </w:rPr>
      </w:pPr>
      <w:r w:rsidRPr="00BA3895">
        <w:rPr>
          <w:rFonts w:ascii="Arial" w:eastAsia="Times New Roman" w:hAnsi="Arial" w:cs="Arial"/>
          <w:color w:val="000000"/>
          <w:kern w:val="0"/>
          <w:lang w:eastAsia="pl-PL" w:bidi="ar-SA"/>
        </w:rPr>
        <w:t>Zamawiający skorzysta z przewidzianego prawa opcji w momencie gdy zrealizowanie</w:t>
      </w:r>
    </w:p>
    <w:p w14:paraId="34FB6C55" w14:textId="77777777" w:rsidR="00D0212C" w:rsidRPr="00BA3895" w:rsidRDefault="00D0212C" w:rsidP="00D0212C">
      <w:pPr>
        <w:widowControl/>
        <w:spacing w:line="360" w:lineRule="auto"/>
        <w:textAlignment w:val="auto"/>
        <w:rPr>
          <w:rFonts w:ascii="Arial" w:eastAsia="Times New Roman" w:hAnsi="Arial" w:cs="Arial"/>
          <w:color w:val="000000"/>
          <w:kern w:val="0"/>
          <w:lang w:eastAsia="pl-PL" w:bidi="ar-SA"/>
        </w:rPr>
      </w:pPr>
      <w:r w:rsidRPr="00BA3895">
        <w:rPr>
          <w:rFonts w:ascii="Arial" w:eastAsia="Times New Roman" w:hAnsi="Arial" w:cs="Arial"/>
          <w:color w:val="000000"/>
          <w:kern w:val="0"/>
          <w:lang w:eastAsia="pl-PL" w:bidi="ar-SA"/>
        </w:rPr>
        <w:t>podstawowego zakresu ilościowego nie wyczerpie potrzeb Zamawiającego.</w:t>
      </w:r>
    </w:p>
    <w:p w14:paraId="219D53F1" w14:textId="77777777" w:rsidR="000A600D" w:rsidRDefault="000A600D" w:rsidP="00D0212C">
      <w:pPr>
        <w:pStyle w:val="NormalnyWeb"/>
        <w:spacing w:before="0" w:after="0" w:line="360" w:lineRule="auto"/>
        <w:rPr>
          <w:rFonts w:ascii="Arial" w:hAnsi="Arial" w:cs="Arial"/>
        </w:rPr>
      </w:pPr>
    </w:p>
    <w:p w14:paraId="58A3082F" w14:textId="0F433D8F" w:rsidR="00D0212C" w:rsidRDefault="00D0212C" w:rsidP="00D0212C">
      <w:pPr>
        <w:pStyle w:val="NormalnyWeb"/>
        <w:spacing w:before="0" w:after="0" w:line="360" w:lineRule="auto"/>
        <w:rPr>
          <w:rFonts w:ascii="Arial" w:hAnsi="Arial" w:cs="Arial"/>
        </w:rPr>
      </w:pPr>
      <w:r>
        <w:rPr>
          <w:rFonts w:ascii="Arial" w:hAnsi="Arial" w:cs="Arial"/>
        </w:rPr>
        <w:t>Część XI:</w:t>
      </w:r>
    </w:p>
    <w:p w14:paraId="017DDBC1" w14:textId="77777777" w:rsidR="00D0212C" w:rsidRDefault="00D0212C" w:rsidP="00D0212C">
      <w:pPr>
        <w:pStyle w:val="NormalnyWeb"/>
        <w:spacing w:before="0" w:after="0" w:line="360" w:lineRule="auto"/>
        <w:rPr>
          <w:rFonts w:ascii="Arial" w:hAnsi="Arial" w:cs="Arial"/>
        </w:rPr>
      </w:pPr>
      <w:r>
        <w:rPr>
          <w:rFonts w:ascii="Arial" w:hAnsi="Arial" w:cs="Arial"/>
        </w:rPr>
        <w:lastRenderedPageBreak/>
        <w:t>Obejmuje możliwość zwiększenia ilości rozstawianych pojemników o :</w:t>
      </w:r>
    </w:p>
    <w:tbl>
      <w:tblPr>
        <w:tblStyle w:val="Tabela-Siatka"/>
        <w:tblW w:w="0" w:type="auto"/>
        <w:tblLook w:val="04A0" w:firstRow="1" w:lastRow="0" w:firstColumn="1" w:lastColumn="0" w:noHBand="0" w:noVBand="1"/>
      </w:tblPr>
      <w:tblGrid>
        <w:gridCol w:w="2547"/>
        <w:gridCol w:w="2835"/>
      </w:tblGrid>
      <w:tr w:rsidR="00D0212C" w14:paraId="0F9D1FC9" w14:textId="77777777" w:rsidTr="00F95A87">
        <w:tc>
          <w:tcPr>
            <w:tcW w:w="2547" w:type="dxa"/>
          </w:tcPr>
          <w:p w14:paraId="54642512" w14:textId="77777777" w:rsidR="00D0212C" w:rsidRDefault="00D0212C" w:rsidP="000A600D">
            <w:pPr>
              <w:pStyle w:val="NormalnyWeb"/>
              <w:spacing w:before="0" w:after="0" w:line="360" w:lineRule="auto"/>
              <w:jc w:val="center"/>
              <w:rPr>
                <w:rFonts w:ascii="Arial" w:hAnsi="Arial" w:cs="Arial"/>
              </w:rPr>
            </w:pPr>
            <w:r w:rsidRPr="00697136">
              <w:rPr>
                <w:rFonts w:ascii="Arial" w:hAnsi="Arial" w:cs="Arial"/>
                <w:color w:val="000000"/>
                <w:kern w:val="0"/>
                <w:lang w:eastAsia="pl-PL"/>
              </w:rPr>
              <w:t>rodzaj pojemnika l</w:t>
            </w:r>
          </w:p>
        </w:tc>
        <w:tc>
          <w:tcPr>
            <w:tcW w:w="2835" w:type="dxa"/>
          </w:tcPr>
          <w:p w14:paraId="20EF18F5" w14:textId="3B5D5829" w:rsidR="00D0212C" w:rsidRDefault="00D0212C" w:rsidP="000A600D">
            <w:pPr>
              <w:pStyle w:val="NormalnyWeb"/>
              <w:spacing w:before="0" w:after="0" w:line="360" w:lineRule="auto"/>
              <w:jc w:val="center"/>
              <w:rPr>
                <w:rFonts w:ascii="Arial" w:hAnsi="Arial" w:cs="Arial"/>
              </w:rPr>
            </w:pPr>
            <w:r w:rsidRPr="00697136">
              <w:rPr>
                <w:rFonts w:ascii="Arial" w:hAnsi="Arial" w:cs="Arial"/>
                <w:color w:val="000000"/>
                <w:kern w:val="0"/>
                <w:lang w:eastAsia="pl-PL"/>
              </w:rPr>
              <w:t>ilości (szt. )</w:t>
            </w:r>
          </w:p>
        </w:tc>
      </w:tr>
      <w:tr w:rsidR="00721E08" w:rsidRPr="00721E08" w14:paraId="1FD4B8B5" w14:textId="77777777" w:rsidTr="00F95A87">
        <w:tc>
          <w:tcPr>
            <w:tcW w:w="2547" w:type="dxa"/>
            <w:vAlign w:val="center"/>
          </w:tcPr>
          <w:p w14:paraId="19D91F04" w14:textId="77777777" w:rsidR="00D0212C" w:rsidRPr="00721E08" w:rsidRDefault="00D0212C" w:rsidP="000A600D">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kern w:val="0"/>
                <w:lang w:eastAsia="pl-PL"/>
              </w:rPr>
              <w:t>120</w:t>
            </w:r>
          </w:p>
        </w:tc>
        <w:tc>
          <w:tcPr>
            <w:tcW w:w="2835" w:type="dxa"/>
          </w:tcPr>
          <w:p w14:paraId="39878A63" w14:textId="7717A17A" w:rsidR="00D0212C" w:rsidRPr="00721E08" w:rsidRDefault="000A600D" w:rsidP="000A600D">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530</w:t>
            </w:r>
          </w:p>
        </w:tc>
      </w:tr>
      <w:tr w:rsidR="00721E08" w:rsidRPr="00721E08" w14:paraId="7D2B50B2" w14:textId="77777777" w:rsidTr="00F95A87">
        <w:tc>
          <w:tcPr>
            <w:tcW w:w="2547" w:type="dxa"/>
            <w:vAlign w:val="center"/>
          </w:tcPr>
          <w:p w14:paraId="3EBEA8D5" w14:textId="77777777" w:rsidR="00D0212C" w:rsidRPr="00721E08" w:rsidRDefault="00D0212C" w:rsidP="000A600D">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kern w:val="0"/>
                <w:lang w:eastAsia="pl-PL"/>
              </w:rPr>
              <w:t>240</w:t>
            </w:r>
          </w:p>
        </w:tc>
        <w:tc>
          <w:tcPr>
            <w:tcW w:w="2835" w:type="dxa"/>
          </w:tcPr>
          <w:p w14:paraId="335FCC3F" w14:textId="2C73192F" w:rsidR="00D0212C" w:rsidRPr="00721E08" w:rsidRDefault="000A600D" w:rsidP="000A600D">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63</w:t>
            </w:r>
          </w:p>
        </w:tc>
      </w:tr>
      <w:tr w:rsidR="00721E08" w:rsidRPr="00721E08" w14:paraId="49F1719F" w14:textId="77777777" w:rsidTr="00F95A87">
        <w:tc>
          <w:tcPr>
            <w:tcW w:w="2547" w:type="dxa"/>
            <w:vAlign w:val="center"/>
          </w:tcPr>
          <w:p w14:paraId="01C3A545" w14:textId="77777777" w:rsidR="00D0212C" w:rsidRPr="00721E08" w:rsidRDefault="00D0212C" w:rsidP="000A600D">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kern w:val="0"/>
                <w:lang w:eastAsia="pl-PL"/>
              </w:rPr>
              <w:t>360</w:t>
            </w:r>
          </w:p>
        </w:tc>
        <w:tc>
          <w:tcPr>
            <w:tcW w:w="2835" w:type="dxa"/>
          </w:tcPr>
          <w:p w14:paraId="49A7EB0F" w14:textId="6AA2885C" w:rsidR="00D0212C" w:rsidRPr="00721E08" w:rsidRDefault="000A600D" w:rsidP="000A600D">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31</w:t>
            </w:r>
          </w:p>
        </w:tc>
      </w:tr>
      <w:tr w:rsidR="00721E08" w:rsidRPr="00721E08" w14:paraId="23C57F6F" w14:textId="77777777" w:rsidTr="00F95A87">
        <w:tc>
          <w:tcPr>
            <w:tcW w:w="2547" w:type="dxa"/>
            <w:vAlign w:val="center"/>
          </w:tcPr>
          <w:p w14:paraId="4EA0C311" w14:textId="77777777" w:rsidR="00D0212C" w:rsidRPr="00721E08" w:rsidRDefault="00D0212C" w:rsidP="000A600D">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kern w:val="0"/>
                <w:lang w:eastAsia="pl-PL"/>
              </w:rPr>
              <w:t>1100</w:t>
            </w:r>
          </w:p>
        </w:tc>
        <w:tc>
          <w:tcPr>
            <w:tcW w:w="2835" w:type="dxa"/>
          </w:tcPr>
          <w:p w14:paraId="08684902" w14:textId="1CD78304" w:rsidR="00D0212C" w:rsidRPr="00721E08" w:rsidRDefault="000A600D" w:rsidP="000A600D">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23</w:t>
            </w:r>
          </w:p>
        </w:tc>
      </w:tr>
      <w:tr w:rsidR="00721E08" w:rsidRPr="00721E08" w14:paraId="15015601" w14:textId="77777777" w:rsidTr="00F95A87">
        <w:tc>
          <w:tcPr>
            <w:tcW w:w="2547" w:type="dxa"/>
            <w:vAlign w:val="center"/>
          </w:tcPr>
          <w:p w14:paraId="6AB69785" w14:textId="77777777" w:rsidR="00D0212C" w:rsidRPr="00721E08" w:rsidRDefault="00D0212C" w:rsidP="000A600D">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kern w:val="0"/>
                <w:lang w:eastAsia="pl-PL"/>
              </w:rPr>
              <w:t>razem:</w:t>
            </w:r>
          </w:p>
        </w:tc>
        <w:tc>
          <w:tcPr>
            <w:tcW w:w="2835" w:type="dxa"/>
          </w:tcPr>
          <w:p w14:paraId="79DFAD1E" w14:textId="734E260F" w:rsidR="00D0212C" w:rsidRPr="00721E08" w:rsidRDefault="000A600D" w:rsidP="000A600D">
            <w:pPr>
              <w:pStyle w:val="NormalnyWeb"/>
              <w:spacing w:before="0" w:after="0" w:line="360" w:lineRule="auto"/>
              <w:jc w:val="center"/>
              <w:rPr>
                <w:rFonts w:ascii="Arial" w:hAnsi="Arial" w:cs="Arial"/>
                <w:color w:val="000000" w:themeColor="text1"/>
              </w:rPr>
            </w:pPr>
            <w:r w:rsidRPr="00721E08">
              <w:rPr>
                <w:rFonts w:ascii="Arial" w:hAnsi="Arial" w:cs="Arial"/>
                <w:color w:val="000000" w:themeColor="text1"/>
              </w:rPr>
              <w:t>647</w:t>
            </w:r>
          </w:p>
        </w:tc>
      </w:tr>
    </w:tbl>
    <w:p w14:paraId="7FA33637" w14:textId="77777777" w:rsidR="00D0212C" w:rsidRPr="00BA3895" w:rsidRDefault="00D0212C" w:rsidP="00D0212C">
      <w:pPr>
        <w:widowControl/>
        <w:spacing w:line="360" w:lineRule="auto"/>
        <w:textAlignment w:val="auto"/>
        <w:rPr>
          <w:rFonts w:ascii="Arial" w:eastAsia="Times New Roman" w:hAnsi="Arial" w:cs="Arial"/>
          <w:color w:val="000000"/>
          <w:kern w:val="0"/>
          <w:lang w:eastAsia="pl-PL" w:bidi="ar-SA"/>
        </w:rPr>
      </w:pPr>
      <w:r w:rsidRPr="00721E08">
        <w:rPr>
          <w:rFonts w:ascii="Arial" w:eastAsia="Times New Roman" w:hAnsi="Arial" w:cs="Arial"/>
          <w:color w:val="000000" w:themeColor="text1"/>
          <w:kern w:val="0"/>
          <w:lang w:eastAsia="pl-PL" w:bidi="ar-SA"/>
        </w:rPr>
        <w:t>Zamawiający skorzysta z przewidzianego p</w:t>
      </w:r>
      <w:r w:rsidRPr="00BA3895">
        <w:rPr>
          <w:rFonts w:ascii="Arial" w:eastAsia="Times New Roman" w:hAnsi="Arial" w:cs="Arial"/>
          <w:color w:val="000000"/>
          <w:kern w:val="0"/>
          <w:lang w:eastAsia="pl-PL" w:bidi="ar-SA"/>
        </w:rPr>
        <w:t>rawa opcji w momencie gdy zrealizowanie</w:t>
      </w:r>
    </w:p>
    <w:p w14:paraId="3363E879" w14:textId="77777777" w:rsidR="00D0212C" w:rsidRPr="00BA3895" w:rsidRDefault="00D0212C" w:rsidP="00D0212C">
      <w:pPr>
        <w:widowControl/>
        <w:spacing w:line="360" w:lineRule="auto"/>
        <w:textAlignment w:val="auto"/>
        <w:rPr>
          <w:rFonts w:ascii="Arial" w:eastAsia="Times New Roman" w:hAnsi="Arial" w:cs="Arial"/>
          <w:color w:val="000000"/>
          <w:kern w:val="0"/>
          <w:lang w:eastAsia="pl-PL" w:bidi="ar-SA"/>
        </w:rPr>
      </w:pPr>
      <w:r w:rsidRPr="00BA3895">
        <w:rPr>
          <w:rFonts w:ascii="Arial" w:eastAsia="Times New Roman" w:hAnsi="Arial" w:cs="Arial"/>
          <w:color w:val="000000"/>
          <w:kern w:val="0"/>
          <w:lang w:eastAsia="pl-PL" w:bidi="ar-SA"/>
        </w:rPr>
        <w:t>podstawowego zakresu ilościowego nie wyczerpie potrzeb Zamawiającego.</w:t>
      </w:r>
    </w:p>
    <w:p w14:paraId="6CF5B3DD" w14:textId="0A5F0FC4" w:rsidR="00600B7D" w:rsidRDefault="00600B7D" w:rsidP="001078D7">
      <w:pPr>
        <w:pStyle w:val="NormalnyWeb"/>
        <w:spacing w:before="0" w:after="0" w:line="360" w:lineRule="auto"/>
        <w:rPr>
          <w:rFonts w:ascii="Arial" w:hAnsi="Arial" w:cs="Arial"/>
        </w:rPr>
      </w:pPr>
    </w:p>
    <w:p w14:paraId="5DE2B221" w14:textId="77777777" w:rsidR="00600B7D" w:rsidRPr="00BA3895" w:rsidRDefault="00600B7D" w:rsidP="00600B7D">
      <w:pPr>
        <w:widowControl/>
        <w:suppressAutoHyphens w:val="0"/>
        <w:autoSpaceDE w:val="0"/>
        <w:adjustRightInd w:val="0"/>
        <w:spacing w:line="360" w:lineRule="auto"/>
        <w:textAlignment w:val="auto"/>
        <w:rPr>
          <w:rFonts w:ascii="Arial" w:eastAsia="Times New Roman" w:hAnsi="Arial" w:cs="Arial"/>
          <w:color w:val="000000"/>
          <w:kern w:val="0"/>
          <w:lang w:eastAsia="pl-PL" w:bidi="ar-SA"/>
        </w:rPr>
      </w:pPr>
      <w:r>
        <w:rPr>
          <w:rFonts w:ascii="Arial" w:hAnsi="Arial" w:cs="Arial"/>
        </w:rPr>
        <w:t xml:space="preserve">5.3. </w:t>
      </w:r>
      <w:r w:rsidRPr="00BA3895">
        <w:rPr>
          <w:rFonts w:ascii="Arial" w:eastAsia="Times New Roman" w:hAnsi="Arial" w:cs="Arial"/>
          <w:color w:val="000000"/>
          <w:kern w:val="0"/>
          <w:lang w:eastAsia="pl-PL" w:bidi="ar-SA"/>
        </w:rPr>
        <w:t>Zastosowane prawo opcji nie modyfikuje ogólnego charakteru umowy, nie wymaga zmiany umowy.</w:t>
      </w:r>
    </w:p>
    <w:p w14:paraId="5CD887CF" w14:textId="77777777" w:rsidR="00600B7D" w:rsidRPr="00BA3895" w:rsidRDefault="00600B7D" w:rsidP="00600B7D">
      <w:pPr>
        <w:widowControl/>
        <w:suppressAutoHyphens w:val="0"/>
        <w:autoSpaceDE w:val="0"/>
        <w:adjustRightInd w:val="0"/>
        <w:spacing w:line="360" w:lineRule="auto"/>
        <w:textAlignment w:val="auto"/>
        <w:rPr>
          <w:rFonts w:ascii="Arial" w:eastAsia="Times New Roman" w:hAnsi="Arial" w:cs="Arial"/>
          <w:b/>
          <w:bCs/>
          <w:color w:val="000000"/>
          <w:kern w:val="0"/>
          <w:lang w:eastAsia="pl-PL" w:bidi="ar-SA"/>
        </w:rPr>
      </w:pPr>
      <w:r w:rsidRPr="00BA3895">
        <w:rPr>
          <w:rFonts w:ascii="Arial" w:eastAsia="Times New Roman" w:hAnsi="Arial" w:cs="Arial"/>
          <w:color w:val="000000"/>
          <w:kern w:val="0"/>
          <w:lang w:eastAsia="pl-PL" w:bidi="ar-SA"/>
        </w:rPr>
        <w:t xml:space="preserve">5.4. </w:t>
      </w:r>
      <w:r w:rsidRPr="00BA3895">
        <w:rPr>
          <w:rStyle w:val="HTML-cytat"/>
          <w:rFonts w:ascii="Arial" w:hAnsi="Arial" w:cs="Arial"/>
          <w:i w:val="0"/>
          <w:iCs w:val="0"/>
          <w:color w:val="000000"/>
        </w:rPr>
        <w:t xml:space="preserve">Zasady dotyczące realizacji zamówienia objętego prawem opcji będą takie same jak te, które obowiązują przy realizacji zamówienia podstawowego. </w:t>
      </w:r>
      <w:r w:rsidRPr="00BA3895">
        <w:rPr>
          <w:rStyle w:val="HTML-cytat"/>
          <w:rFonts w:ascii="Arial" w:hAnsi="Arial" w:cs="Arial"/>
          <w:b/>
          <w:bCs/>
          <w:i w:val="0"/>
          <w:iCs w:val="0"/>
          <w:color w:val="000000"/>
        </w:rPr>
        <w:t>Zamawiający zastrzega również, że ceny jednostkowe objęte opcją będą identyczne, jak w zamówieniu podstawowym oraz niezmienne w całym okresie realizacji umowy.</w:t>
      </w:r>
    </w:p>
    <w:p w14:paraId="737C34EA" w14:textId="77777777" w:rsidR="00E013FA" w:rsidRPr="00BA3895" w:rsidRDefault="00E013FA" w:rsidP="00E013FA">
      <w:pPr>
        <w:widowControl/>
        <w:suppressAutoHyphens w:val="0"/>
        <w:autoSpaceDE w:val="0"/>
        <w:adjustRightInd w:val="0"/>
        <w:spacing w:line="360" w:lineRule="auto"/>
        <w:textAlignment w:val="auto"/>
        <w:rPr>
          <w:rFonts w:ascii="Arial" w:eastAsia="Times New Roman" w:hAnsi="Arial" w:cs="Arial"/>
          <w:color w:val="000000"/>
          <w:kern w:val="0"/>
          <w:lang w:eastAsia="pl-PL" w:bidi="ar-SA"/>
        </w:rPr>
      </w:pPr>
      <w:r w:rsidRPr="00BA3895">
        <w:rPr>
          <w:rStyle w:val="markedcontent"/>
          <w:rFonts w:ascii="Arial" w:hAnsi="Arial" w:cs="Arial"/>
          <w:color w:val="000000"/>
        </w:rPr>
        <w:t>5.5. Zamawiający zastrzega sobie możliwość skorzystania z prawa opcji w całości lub w</w:t>
      </w:r>
      <w:r w:rsidRPr="00BA3895">
        <w:rPr>
          <w:rFonts w:ascii="Arial" w:hAnsi="Arial" w:cs="Arial"/>
          <w:color w:val="000000"/>
        </w:rPr>
        <w:br/>
      </w:r>
      <w:r w:rsidRPr="00BA3895">
        <w:rPr>
          <w:rStyle w:val="markedcontent"/>
          <w:rFonts w:ascii="Arial" w:hAnsi="Arial" w:cs="Arial"/>
          <w:color w:val="000000"/>
        </w:rPr>
        <w:t>części.</w:t>
      </w:r>
    </w:p>
    <w:p w14:paraId="7F06EADE" w14:textId="77777777" w:rsidR="00E013FA" w:rsidRPr="00BA3895" w:rsidRDefault="00E013FA" w:rsidP="00E013FA">
      <w:pPr>
        <w:widowControl/>
        <w:suppressAutoHyphens w:val="0"/>
        <w:autoSpaceDE w:val="0"/>
        <w:adjustRightInd w:val="0"/>
        <w:spacing w:line="360" w:lineRule="auto"/>
        <w:textAlignment w:val="auto"/>
        <w:rPr>
          <w:rStyle w:val="markedcontent"/>
          <w:rFonts w:ascii="Arial" w:hAnsi="Arial" w:cs="Arial"/>
          <w:color w:val="000000"/>
        </w:rPr>
      </w:pPr>
      <w:r w:rsidRPr="00BA3895">
        <w:rPr>
          <w:rFonts w:ascii="Arial" w:eastAsia="Times New Roman" w:hAnsi="Arial" w:cs="Arial"/>
          <w:color w:val="000000"/>
          <w:kern w:val="0"/>
          <w:lang w:eastAsia="pl-PL" w:bidi="ar-SA"/>
        </w:rPr>
        <w:t xml:space="preserve">5.6. </w:t>
      </w:r>
      <w:r w:rsidRPr="00BA3895">
        <w:rPr>
          <w:rStyle w:val="HTML-cytat"/>
          <w:rFonts w:ascii="Arial" w:hAnsi="Arial" w:cs="Arial"/>
          <w:i w:val="0"/>
          <w:iCs w:val="0"/>
          <w:color w:val="000000"/>
        </w:rPr>
        <w:t>Zamówienie realizowane w ramach opcji jest jednostronnym uprawnieniem Zamawiającego, dlatego też nieskorzystanie przez Zamawiającego z prawa opcji nie stanowi podstawy dla Wykonawcy do dochodzenia jakichkolwiek roszczeń w stosunku do Zamawiającego.</w:t>
      </w:r>
      <w:r w:rsidRPr="00BA3895">
        <w:rPr>
          <w:rStyle w:val="markedcontent"/>
          <w:color w:val="000000"/>
        </w:rPr>
        <w:br/>
      </w:r>
      <w:r w:rsidRPr="00BA3895">
        <w:rPr>
          <w:rStyle w:val="markedcontent"/>
          <w:rFonts w:ascii="Arial" w:hAnsi="Arial" w:cs="Arial"/>
          <w:color w:val="000000"/>
        </w:rPr>
        <w:t>5.7. Jeżeli Zamawiający skorzysta z prawa opcji obowiązkiem umownym wykonawcy jest</w:t>
      </w:r>
      <w:r w:rsidRPr="00BA3895">
        <w:rPr>
          <w:rFonts w:ascii="Arial" w:hAnsi="Arial" w:cs="Arial"/>
          <w:color w:val="000000"/>
        </w:rPr>
        <w:t xml:space="preserve"> </w:t>
      </w:r>
      <w:r w:rsidRPr="00BA3895">
        <w:rPr>
          <w:rStyle w:val="markedcontent"/>
          <w:rFonts w:ascii="Arial" w:hAnsi="Arial" w:cs="Arial"/>
          <w:color w:val="000000"/>
        </w:rPr>
        <w:t xml:space="preserve">wykonanie świadczenia w zakresie objętym wykorzystanym prawem </w:t>
      </w:r>
      <w:r w:rsidRPr="00BA3895">
        <w:rPr>
          <w:rStyle w:val="highlight"/>
          <w:rFonts w:ascii="Arial" w:hAnsi="Arial" w:cs="Arial"/>
          <w:color w:val="000000"/>
        </w:rPr>
        <w:t>opc</w:t>
      </w:r>
      <w:r w:rsidRPr="00BA3895">
        <w:rPr>
          <w:rStyle w:val="markedcontent"/>
          <w:rFonts w:ascii="Arial" w:hAnsi="Arial" w:cs="Arial"/>
          <w:color w:val="000000"/>
        </w:rPr>
        <w:t>ji na</w:t>
      </w:r>
      <w:r w:rsidRPr="00BA3895">
        <w:rPr>
          <w:rFonts w:ascii="Arial" w:hAnsi="Arial" w:cs="Arial"/>
          <w:color w:val="000000"/>
        </w:rPr>
        <w:br/>
      </w:r>
      <w:r w:rsidRPr="00BA3895">
        <w:rPr>
          <w:rStyle w:val="markedcontent"/>
          <w:rFonts w:ascii="Arial" w:hAnsi="Arial" w:cs="Arial"/>
          <w:color w:val="000000"/>
        </w:rPr>
        <w:t>warunkach takich jak zamówienie podstawowe.</w:t>
      </w:r>
    </w:p>
    <w:p w14:paraId="476D3C36" w14:textId="6228AB10" w:rsidR="00E013FA" w:rsidRPr="00BA3895" w:rsidRDefault="00E013FA" w:rsidP="00E013FA">
      <w:pPr>
        <w:widowControl/>
        <w:suppressAutoHyphens w:val="0"/>
        <w:autoSpaceDE w:val="0"/>
        <w:adjustRightInd w:val="0"/>
        <w:spacing w:line="360" w:lineRule="auto"/>
        <w:textAlignment w:val="auto"/>
        <w:rPr>
          <w:rStyle w:val="HTML-cytat"/>
          <w:rFonts w:ascii="Arial" w:hAnsi="Arial" w:cs="Arial"/>
          <w:i w:val="0"/>
          <w:iCs w:val="0"/>
          <w:color w:val="000000"/>
        </w:rPr>
      </w:pPr>
      <w:r w:rsidRPr="00BA3895">
        <w:rPr>
          <w:rStyle w:val="markedcontent"/>
          <w:rFonts w:ascii="Arial" w:hAnsi="Arial" w:cs="Arial"/>
          <w:color w:val="000000"/>
        </w:rPr>
        <w:t>5.8.</w:t>
      </w:r>
      <w:r w:rsidRPr="00BA3895">
        <w:rPr>
          <w:rStyle w:val="markedcontent"/>
          <w:rFonts w:ascii="Arial" w:hAnsi="Arial" w:cs="Arial"/>
          <w:i/>
          <w:iCs/>
          <w:color w:val="000000"/>
        </w:rPr>
        <w:t xml:space="preserve"> </w:t>
      </w:r>
      <w:r w:rsidRPr="00BA3895">
        <w:rPr>
          <w:rStyle w:val="HTML-cytat"/>
          <w:rFonts w:ascii="Arial" w:hAnsi="Arial" w:cs="Arial"/>
          <w:i w:val="0"/>
          <w:iCs w:val="0"/>
          <w:color w:val="000000"/>
        </w:rPr>
        <w:t>Zamówienie objęte prawem opcji Wykonawca będzie zobowiązany wykonać po uprzednim otrzymaniu zawiadomienia od Zamawiającego, że zamierza z prawa opcji skorzystać, zawierającego liczbę x (pojemników</w:t>
      </w:r>
      <w:r>
        <w:rPr>
          <w:rStyle w:val="HTML-cytat"/>
          <w:rFonts w:ascii="Arial" w:hAnsi="Arial" w:cs="Arial"/>
          <w:i w:val="0"/>
          <w:iCs w:val="0"/>
          <w:color w:val="000000"/>
        </w:rPr>
        <w:t xml:space="preserve"> do rozstawienia</w:t>
      </w:r>
      <w:r w:rsidRPr="00BA3895">
        <w:rPr>
          <w:rStyle w:val="HTML-cytat"/>
          <w:rFonts w:ascii="Arial" w:hAnsi="Arial" w:cs="Arial"/>
          <w:i w:val="0"/>
          <w:iCs w:val="0"/>
          <w:color w:val="000000"/>
        </w:rPr>
        <w:t>) w ramach przedmiotowego uprawnienia Zamawiającego</w:t>
      </w:r>
      <w:r w:rsidR="00D0212C">
        <w:rPr>
          <w:rStyle w:val="HTML-cytat"/>
          <w:rFonts w:ascii="Arial" w:hAnsi="Arial" w:cs="Arial"/>
          <w:i w:val="0"/>
          <w:iCs w:val="0"/>
          <w:color w:val="000000"/>
        </w:rPr>
        <w:t xml:space="preserve"> oraz wykaz lokalizacji</w:t>
      </w:r>
      <w:r w:rsidRPr="00BA3895">
        <w:rPr>
          <w:rStyle w:val="HTML-cytat"/>
          <w:rFonts w:ascii="Arial" w:hAnsi="Arial" w:cs="Arial"/>
          <w:i w:val="0"/>
          <w:iCs w:val="0"/>
          <w:color w:val="000000"/>
        </w:rPr>
        <w:t xml:space="preserve">. </w:t>
      </w:r>
    </w:p>
    <w:p w14:paraId="44ABBD4E" w14:textId="27AEAAF5" w:rsidR="00E013FA" w:rsidRPr="00D0212C" w:rsidRDefault="00E013FA" w:rsidP="00E013FA">
      <w:pPr>
        <w:widowControl/>
        <w:suppressAutoHyphens w:val="0"/>
        <w:autoSpaceDE w:val="0"/>
        <w:adjustRightInd w:val="0"/>
        <w:spacing w:line="360" w:lineRule="auto"/>
        <w:textAlignment w:val="auto"/>
        <w:rPr>
          <w:rStyle w:val="HTML-cytat"/>
          <w:rFonts w:ascii="Arial" w:hAnsi="Arial" w:cs="Arial"/>
          <w:i w:val="0"/>
          <w:iCs w:val="0"/>
          <w:color w:val="000000" w:themeColor="text1"/>
        </w:rPr>
      </w:pPr>
      <w:r w:rsidRPr="00BA3895">
        <w:rPr>
          <w:rStyle w:val="HTML-cytat"/>
          <w:rFonts w:ascii="Arial" w:hAnsi="Arial" w:cs="Arial"/>
          <w:i w:val="0"/>
          <w:iCs w:val="0"/>
          <w:color w:val="000000"/>
        </w:rPr>
        <w:t xml:space="preserve">5.9. Termin wykonania zamówienia objętego prawem opcji nie może być dłuższy niż </w:t>
      </w:r>
      <w:r w:rsidR="00D8545E" w:rsidRPr="00D0212C">
        <w:rPr>
          <w:rStyle w:val="HTML-cytat"/>
          <w:rFonts w:ascii="Arial" w:hAnsi="Arial" w:cs="Arial"/>
          <w:i w:val="0"/>
          <w:iCs w:val="0"/>
          <w:color w:val="000000" w:themeColor="text1"/>
        </w:rPr>
        <w:t>termin wykonania zamówienia podstawowego.</w:t>
      </w:r>
    </w:p>
    <w:p w14:paraId="63CA91FC" w14:textId="4D375DC0" w:rsidR="00557CB2" w:rsidRPr="00D0212C" w:rsidRDefault="00E013FA" w:rsidP="00D0212C">
      <w:pPr>
        <w:spacing w:line="360" w:lineRule="auto"/>
        <w:rPr>
          <w:rFonts w:ascii="Arial" w:hAnsi="Arial" w:cs="Arial"/>
          <w:color w:val="000000" w:themeColor="text1"/>
        </w:rPr>
      </w:pPr>
      <w:r w:rsidRPr="00BA3895">
        <w:rPr>
          <w:rStyle w:val="HTML-cytat"/>
          <w:rFonts w:ascii="Arial" w:hAnsi="Arial" w:cs="Arial"/>
          <w:i w:val="0"/>
          <w:iCs w:val="0"/>
          <w:color w:val="000000"/>
        </w:rPr>
        <w:t xml:space="preserve">5.10. Zamawiający jest uprawniony do skorzystania z prawa opcji w </w:t>
      </w:r>
      <w:r w:rsidR="00D058BF">
        <w:rPr>
          <w:rStyle w:val="HTML-cytat"/>
          <w:rFonts w:ascii="Arial" w:hAnsi="Arial" w:cs="Arial"/>
          <w:i w:val="0"/>
          <w:iCs w:val="0"/>
          <w:color w:val="000000"/>
        </w:rPr>
        <w:t>terminie</w:t>
      </w:r>
      <w:r w:rsidRPr="00BA3895">
        <w:rPr>
          <w:rStyle w:val="HTML-cytat"/>
          <w:rFonts w:ascii="Arial" w:hAnsi="Arial" w:cs="Arial"/>
          <w:i w:val="0"/>
          <w:iCs w:val="0"/>
          <w:color w:val="000000"/>
        </w:rPr>
        <w:t xml:space="preserve"> do </w:t>
      </w:r>
      <w:r w:rsidR="00D0212C" w:rsidRPr="00D0212C">
        <w:rPr>
          <w:rStyle w:val="HTML-cytat"/>
          <w:rFonts w:ascii="Arial" w:hAnsi="Arial" w:cs="Arial"/>
          <w:i w:val="0"/>
          <w:iCs w:val="0"/>
          <w:color w:val="000000" w:themeColor="text1"/>
        </w:rPr>
        <w:t>3</w:t>
      </w:r>
      <w:r w:rsidRPr="00D0212C">
        <w:rPr>
          <w:rStyle w:val="HTML-cytat"/>
          <w:rFonts w:ascii="Arial" w:hAnsi="Arial" w:cs="Arial"/>
          <w:i w:val="0"/>
          <w:iCs w:val="0"/>
          <w:color w:val="000000" w:themeColor="text1"/>
        </w:rPr>
        <w:t xml:space="preserve"> dni</w:t>
      </w:r>
      <w:r w:rsidR="00D0212C" w:rsidRPr="00D0212C">
        <w:rPr>
          <w:rStyle w:val="HTML-cytat"/>
          <w:rFonts w:ascii="Arial" w:hAnsi="Arial" w:cs="Arial"/>
          <w:i w:val="0"/>
          <w:iCs w:val="0"/>
          <w:color w:val="000000" w:themeColor="text1"/>
        </w:rPr>
        <w:t xml:space="preserve"> </w:t>
      </w:r>
      <w:r w:rsidR="00D0212C" w:rsidRPr="00D0212C">
        <w:rPr>
          <w:rStyle w:val="HTML-cytat"/>
          <w:rFonts w:ascii="Arial" w:hAnsi="Arial" w:cs="Arial"/>
          <w:i w:val="0"/>
          <w:iCs w:val="0"/>
          <w:color w:val="000000" w:themeColor="text1"/>
        </w:rPr>
        <w:lastRenderedPageBreak/>
        <w:t>roboczych</w:t>
      </w:r>
      <w:r w:rsidRPr="00D0212C">
        <w:rPr>
          <w:rStyle w:val="HTML-cytat"/>
          <w:rFonts w:ascii="Arial" w:hAnsi="Arial" w:cs="Arial"/>
          <w:i w:val="0"/>
          <w:iCs w:val="0"/>
          <w:color w:val="000000" w:themeColor="text1"/>
        </w:rPr>
        <w:t xml:space="preserve">, licząc od dnia zawarcia umowy. </w:t>
      </w: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730B47" w14:paraId="2B0CB0D4" w14:textId="77777777" w:rsidTr="00557CB2">
        <w:trPr>
          <w:tblCellSpacing w:w="0" w:type="dxa"/>
        </w:trPr>
        <w:tc>
          <w:tcPr>
            <w:tcW w:w="963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7C0D7349" w14:textId="3E46A0C7" w:rsidR="00702AEA" w:rsidRPr="00730B47" w:rsidRDefault="00684799" w:rsidP="00730B47">
            <w:pPr>
              <w:spacing w:line="360" w:lineRule="auto"/>
              <w:jc w:val="center"/>
              <w:rPr>
                <w:rFonts w:ascii="Arial" w:hAnsi="Arial" w:cs="Arial"/>
              </w:rPr>
            </w:pPr>
            <w:r>
              <w:rPr>
                <w:rFonts w:ascii="Arial" w:hAnsi="Arial" w:cs="Arial"/>
                <w:b/>
                <w:bCs/>
                <w:color w:val="000000"/>
              </w:rPr>
              <w:t>6</w:t>
            </w:r>
            <w:r w:rsidR="00702AEA" w:rsidRPr="00730B47">
              <w:rPr>
                <w:rFonts w:ascii="Arial" w:hAnsi="Arial" w:cs="Arial"/>
                <w:b/>
                <w:bCs/>
                <w:color w:val="000000"/>
              </w:rPr>
              <w:t>. Informacje dotyczące ofert wariantowych, umowy ramowej, aukcji elektronicznej, katalogów elektronicznych, wizji lokalnej, kosztach udziału w postępowaniu.</w:t>
            </w:r>
          </w:p>
        </w:tc>
      </w:tr>
    </w:tbl>
    <w:p w14:paraId="20E891DB" w14:textId="77777777" w:rsidR="00702AEA" w:rsidRPr="00730B47" w:rsidRDefault="00702AEA" w:rsidP="00730B47">
      <w:pPr>
        <w:pStyle w:val="NormalnyWeb"/>
        <w:spacing w:before="0" w:after="0" w:line="360" w:lineRule="auto"/>
        <w:rPr>
          <w:rFonts w:ascii="Arial" w:hAnsi="Arial" w:cs="Arial"/>
        </w:rPr>
      </w:pPr>
    </w:p>
    <w:p w14:paraId="1530340F" w14:textId="364121F5" w:rsidR="00702AEA" w:rsidRPr="00730B47" w:rsidRDefault="00684799" w:rsidP="00730B47">
      <w:pPr>
        <w:pStyle w:val="NormalnyWeb"/>
        <w:spacing w:before="0" w:after="0" w:line="360" w:lineRule="auto"/>
        <w:rPr>
          <w:rFonts w:ascii="Arial" w:hAnsi="Arial" w:cs="Arial"/>
        </w:rPr>
      </w:pPr>
      <w:r>
        <w:rPr>
          <w:rFonts w:ascii="Arial" w:hAnsi="Arial" w:cs="Arial"/>
          <w:color w:val="000000"/>
        </w:rPr>
        <w:t>6</w:t>
      </w:r>
      <w:r w:rsidR="00702AEA" w:rsidRPr="00730B47">
        <w:rPr>
          <w:rFonts w:ascii="Arial" w:hAnsi="Arial" w:cs="Arial"/>
          <w:color w:val="000000"/>
        </w:rPr>
        <w:t>.1. Zamawiający nie dopuszcza składania ofert wariantowych.</w:t>
      </w:r>
    </w:p>
    <w:p w14:paraId="7549F172" w14:textId="26281C78" w:rsidR="00702AEA" w:rsidRPr="00730B47" w:rsidRDefault="00684799" w:rsidP="00730B47">
      <w:pPr>
        <w:pStyle w:val="NormalnyWeb"/>
        <w:spacing w:before="0" w:after="0" w:line="360" w:lineRule="auto"/>
        <w:rPr>
          <w:rFonts w:ascii="Arial" w:hAnsi="Arial" w:cs="Arial"/>
        </w:rPr>
      </w:pPr>
      <w:r>
        <w:rPr>
          <w:rFonts w:ascii="Arial" w:hAnsi="Arial" w:cs="Arial"/>
          <w:color w:val="000000"/>
        </w:rPr>
        <w:t>6</w:t>
      </w:r>
      <w:r w:rsidR="00702AEA" w:rsidRPr="00730B47">
        <w:rPr>
          <w:rFonts w:ascii="Arial" w:hAnsi="Arial" w:cs="Arial"/>
          <w:color w:val="000000"/>
        </w:rPr>
        <w:t>.2. Zamawiający nie przewiduje zawarcia umowy ramowej.</w:t>
      </w:r>
    </w:p>
    <w:p w14:paraId="30C0A5FD" w14:textId="7BFF74B0" w:rsidR="00702AEA" w:rsidRPr="00730B47" w:rsidRDefault="00684799" w:rsidP="00730B47">
      <w:pPr>
        <w:pStyle w:val="NormalnyWeb"/>
        <w:spacing w:before="0" w:after="0" w:line="360" w:lineRule="auto"/>
        <w:rPr>
          <w:rFonts w:ascii="Arial" w:hAnsi="Arial" w:cs="Arial"/>
        </w:rPr>
      </w:pPr>
      <w:r>
        <w:rPr>
          <w:rFonts w:ascii="Arial" w:hAnsi="Arial" w:cs="Arial"/>
          <w:color w:val="000000"/>
        </w:rPr>
        <w:t>6</w:t>
      </w:r>
      <w:r w:rsidR="00702AEA" w:rsidRPr="00730B47">
        <w:rPr>
          <w:rFonts w:ascii="Arial" w:hAnsi="Arial" w:cs="Arial"/>
          <w:color w:val="000000"/>
        </w:rPr>
        <w:t>.3. Zamawiający nie przewiduje aukcji elektronicznej.</w:t>
      </w:r>
    </w:p>
    <w:p w14:paraId="69ACB340" w14:textId="4EC5429F" w:rsidR="00702AEA" w:rsidRPr="00730B47" w:rsidRDefault="00684799" w:rsidP="00730B47">
      <w:pPr>
        <w:pStyle w:val="NormalnyWeb"/>
        <w:spacing w:before="0" w:after="0" w:line="360" w:lineRule="auto"/>
        <w:rPr>
          <w:rFonts w:ascii="Arial" w:hAnsi="Arial" w:cs="Arial"/>
        </w:rPr>
      </w:pPr>
      <w:r>
        <w:rPr>
          <w:rFonts w:ascii="Arial" w:hAnsi="Arial" w:cs="Arial"/>
          <w:color w:val="000000"/>
        </w:rPr>
        <w:t>6</w:t>
      </w:r>
      <w:r w:rsidR="00702AEA" w:rsidRPr="00730B47">
        <w:rPr>
          <w:rFonts w:ascii="Arial" w:hAnsi="Arial" w:cs="Arial"/>
          <w:color w:val="000000"/>
        </w:rPr>
        <w:t>.4. Zamawiający nie przewiduje składania ofert w postaci katalogów elektronicznych lub dołączenia katalogów elektronicznych do oferty.</w:t>
      </w:r>
    </w:p>
    <w:p w14:paraId="21657E03" w14:textId="6CD3E885" w:rsidR="00702AEA" w:rsidRPr="00730B47" w:rsidRDefault="00684799" w:rsidP="00730B47">
      <w:pPr>
        <w:pStyle w:val="NormalnyWeb"/>
        <w:spacing w:before="0" w:after="0" w:line="360" w:lineRule="auto"/>
        <w:rPr>
          <w:rFonts w:ascii="Arial" w:hAnsi="Arial" w:cs="Arial"/>
        </w:rPr>
      </w:pPr>
      <w:r>
        <w:rPr>
          <w:rFonts w:ascii="Arial" w:hAnsi="Arial" w:cs="Arial"/>
          <w:color w:val="000000"/>
        </w:rPr>
        <w:t>6</w:t>
      </w:r>
      <w:r w:rsidR="00702AEA" w:rsidRPr="00730B47">
        <w:rPr>
          <w:rFonts w:ascii="Arial" w:hAnsi="Arial" w:cs="Arial"/>
          <w:color w:val="000000"/>
        </w:rPr>
        <w:t xml:space="preserve">.5. Zamawiający nie </w:t>
      </w:r>
      <w:r>
        <w:rPr>
          <w:rFonts w:ascii="Arial" w:hAnsi="Arial" w:cs="Arial"/>
          <w:color w:val="000000"/>
        </w:rPr>
        <w:t xml:space="preserve">wymaga dokonania przez wykonawcę </w:t>
      </w:r>
      <w:r w:rsidR="00702AEA" w:rsidRPr="00730B47">
        <w:rPr>
          <w:rFonts w:ascii="Arial" w:hAnsi="Arial" w:cs="Arial"/>
          <w:color w:val="000000"/>
        </w:rPr>
        <w:t xml:space="preserve">wizji lokalnej. </w:t>
      </w:r>
    </w:p>
    <w:p w14:paraId="0C0C7F4C" w14:textId="55C101E3" w:rsidR="00702AEA" w:rsidRPr="00730B47" w:rsidRDefault="00684799" w:rsidP="00730B47">
      <w:pPr>
        <w:pStyle w:val="NormalnyWeb"/>
        <w:spacing w:before="0" w:after="0" w:line="360" w:lineRule="auto"/>
        <w:rPr>
          <w:rFonts w:ascii="Arial" w:hAnsi="Arial" w:cs="Arial"/>
        </w:rPr>
      </w:pPr>
      <w:r>
        <w:rPr>
          <w:rFonts w:ascii="Arial" w:hAnsi="Arial" w:cs="Arial"/>
          <w:color w:val="000000"/>
        </w:rPr>
        <w:t>6</w:t>
      </w:r>
      <w:r w:rsidR="00702AEA" w:rsidRPr="00730B47">
        <w:rPr>
          <w:rFonts w:ascii="Arial" w:hAnsi="Arial" w:cs="Arial"/>
          <w:color w:val="000000"/>
        </w:rPr>
        <w:t>.6. Zamawiający nie przewiduje zwrotu kosztów udziału w postępowaniu.</w:t>
      </w:r>
    </w:p>
    <w:p w14:paraId="567C4C11" w14:textId="77777777" w:rsidR="00702AEA" w:rsidRPr="00730B47" w:rsidRDefault="00702AEA" w:rsidP="00730B47">
      <w:pPr>
        <w:pStyle w:val="NormalnyWeb"/>
        <w:spacing w:before="0" w:after="0" w:line="360" w:lineRule="auto"/>
        <w:rPr>
          <w:rFonts w:ascii="Arial" w:hAnsi="Arial" w:cs="Arial"/>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730B47" w14:paraId="1AADABE9"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797F109F" w14:textId="0408F21A" w:rsidR="00702AEA" w:rsidRPr="00730B47" w:rsidRDefault="00684799" w:rsidP="00730B47">
            <w:pPr>
              <w:spacing w:line="360" w:lineRule="auto"/>
              <w:jc w:val="center"/>
              <w:rPr>
                <w:rFonts w:ascii="Arial" w:hAnsi="Arial" w:cs="Arial"/>
              </w:rPr>
            </w:pPr>
            <w:r>
              <w:rPr>
                <w:rFonts w:ascii="Arial" w:hAnsi="Arial" w:cs="Arial"/>
                <w:b/>
                <w:bCs/>
                <w:color w:val="000000"/>
              </w:rPr>
              <w:t>7</w:t>
            </w:r>
            <w:r w:rsidR="00702AEA" w:rsidRPr="00730B47">
              <w:rPr>
                <w:rFonts w:ascii="Arial" w:hAnsi="Arial" w:cs="Arial"/>
                <w:b/>
                <w:bCs/>
                <w:color w:val="000000"/>
              </w:rPr>
              <w:t>. Wymagania w zakresie zatrudnienia na podstawie stosunku pracy.</w:t>
            </w:r>
          </w:p>
        </w:tc>
      </w:tr>
    </w:tbl>
    <w:p w14:paraId="13A8BEC6" w14:textId="77777777" w:rsidR="00702AEA" w:rsidRPr="00730B47" w:rsidRDefault="00702AEA" w:rsidP="00730B47">
      <w:pPr>
        <w:pStyle w:val="NormalnyWeb"/>
        <w:spacing w:before="0" w:after="0" w:line="360" w:lineRule="auto"/>
        <w:rPr>
          <w:rFonts w:ascii="Arial" w:hAnsi="Arial" w:cs="Arial"/>
        </w:rPr>
      </w:pPr>
    </w:p>
    <w:p w14:paraId="5A9D0FC9" w14:textId="50971C33" w:rsidR="00E013FA" w:rsidRDefault="00E013FA" w:rsidP="00E013FA">
      <w:pPr>
        <w:pStyle w:val="NormalnyWeb1"/>
        <w:spacing w:before="0" w:after="0" w:line="360" w:lineRule="auto"/>
        <w:rPr>
          <w:rFonts w:ascii="Arial" w:hAnsi="Arial" w:cs="Arial"/>
          <w:color w:val="000000"/>
        </w:rPr>
      </w:pPr>
      <w:r>
        <w:rPr>
          <w:rFonts w:ascii="Arial" w:hAnsi="Arial" w:cs="Arial"/>
          <w:color w:val="000000"/>
        </w:rPr>
        <w:t xml:space="preserve">7.1. Zamawiający wymaga zatrudnienia przez wykonawcę lub jego podwykonawcę na podstawie umowy o pracę osób wykonujących czynności </w:t>
      </w:r>
      <w:r>
        <w:rPr>
          <w:rFonts w:ascii="Arial" w:hAnsi="Arial" w:cs="Arial"/>
        </w:rPr>
        <w:t xml:space="preserve">bezpośrednio związane z realizacją zamówienia, </w:t>
      </w:r>
      <w:r>
        <w:rPr>
          <w:rFonts w:ascii="Arial" w:hAnsi="Arial" w:cs="Arial"/>
          <w:color w:val="000000"/>
        </w:rPr>
        <w:t xml:space="preserve">jeżeli wykonanie tych czynności polega na wykonywaniu pracy w sposób określony w </w:t>
      </w:r>
      <w:hyperlink r:id="rId10" w:anchor="/dokument/16789274?cm=DOCUMENT%23art(22)par(1)" w:history="1">
        <w:r>
          <w:rPr>
            <w:rStyle w:val="czeinternetowe"/>
            <w:rFonts w:ascii="Arial" w:hAnsi="Arial" w:cs="Arial"/>
            <w:color w:val="000000"/>
          </w:rPr>
          <w:t>art. 22 § 1</w:t>
        </w:r>
      </w:hyperlink>
      <w:r>
        <w:rPr>
          <w:rFonts w:ascii="Arial" w:hAnsi="Arial" w:cs="Arial"/>
          <w:color w:val="000000"/>
        </w:rPr>
        <w:t xml:space="preserve"> ustawy z dnia 26 czerwca 1974 r. - Kodeks pracy. Przedmiotowy obowiązek dotyczy osób zajmujących się rozwożeniem, rozstawianiem i parowaniem pojemników. </w:t>
      </w:r>
    </w:p>
    <w:p w14:paraId="280B856B" w14:textId="1441498F" w:rsidR="00E013FA" w:rsidRDefault="00E013FA" w:rsidP="005939E9">
      <w:pPr>
        <w:pStyle w:val="NormalnyWeb1"/>
        <w:spacing w:before="0" w:after="0" w:line="360" w:lineRule="auto"/>
        <w:rPr>
          <w:rFonts w:ascii="Arial" w:hAnsi="Arial" w:cs="Arial"/>
          <w:color w:val="000000"/>
        </w:rPr>
      </w:pPr>
      <w:r>
        <w:rPr>
          <w:rFonts w:ascii="Arial" w:hAnsi="Arial" w:cs="Arial"/>
          <w:color w:val="000000"/>
        </w:rPr>
        <w:t xml:space="preserve">7.2. Zamawiający na etapie procedury udzielenia zamówienia nie żąda od wykonawców, którzy złożą oferty, ani od wykonawcy, którego oferta została najwyżej oceniona, dowodów zatrudnienia na umowę o pracę osób, które będą w trakcie realizacji zamówienia wykonywały poszczególne czynności bezpośrednio związane z przedmiotem zamówienia. Weryfikacja wykonywania zamówienia, z uwzględnieniem wymaganego przez zamawiającego zatrudniania na umowę o pracę przez wykonawcę i jego podwykonawców nastąpi dopiero w toku realizacji umowy o niniejsze zamówienie publiczne. </w:t>
      </w:r>
    </w:p>
    <w:p w14:paraId="5D0A2ADE" w14:textId="3BA82E2E" w:rsidR="00E013FA" w:rsidRDefault="005939E9" w:rsidP="005939E9">
      <w:pPr>
        <w:pStyle w:val="NormalnyWeb1"/>
        <w:spacing w:before="0" w:after="0" w:line="360" w:lineRule="auto"/>
        <w:rPr>
          <w:rFonts w:ascii="Arial" w:hAnsi="Arial" w:cs="Arial"/>
          <w:bCs/>
          <w:color w:val="000000" w:themeColor="text1"/>
          <w:u w:val="single"/>
        </w:rPr>
      </w:pPr>
      <w:r>
        <w:rPr>
          <w:rFonts w:ascii="Arial" w:hAnsi="Arial" w:cs="Arial"/>
          <w:color w:val="000000"/>
        </w:rPr>
        <w:t xml:space="preserve">7.3. </w:t>
      </w:r>
      <w:r w:rsidR="00E013FA">
        <w:rPr>
          <w:rFonts w:ascii="Arial" w:hAnsi="Arial" w:cs="Arial"/>
          <w:color w:val="000000"/>
        </w:rPr>
        <w:t>Szczegółowe wymagania dotyczące realizacji oraz egzekwowania wymogu zatrudnienia na podstawie stosunku pracy zostały określone we wzorze umowy</w:t>
      </w:r>
      <w:r>
        <w:rPr>
          <w:rFonts w:ascii="Arial" w:hAnsi="Arial" w:cs="Arial"/>
          <w:color w:val="000000"/>
        </w:rPr>
        <w:t xml:space="preserve">. </w:t>
      </w:r>
      <w:r w:rsidR="00E013FA">
        <w:rPr>
          <w:rFonts w:ascii="Arial" w:hAnsi="Arial" w:cs="Arial"/>
          <w:bCs/>
          <w:color w:val="000000" w:themeColor="text1"/>
          <w:u w:val="single"/>
        </w:rPr>
        <w:t xml:space="preserve"> </w:t>
      </w:r>
    </w:p>
    <w:p w14:paraId="081F06D0" w14:textId="77777777" w:rsidR="00702AEA" w:rsidRPr="00730B47" w:rsidRDefault="00702AEA" w:rsidP="00730B47">
      <w:pPr>
        <w:pStyle w:val="NormalnyWeb"/>
        <w:spacing w:before="0" w:after="0" w:line="360" w:lineRule="auto"/>
        <w:rPr>
          <w:rFonts w:ascii="Arial" w:hAnsi="Arial" w:cs="Arial"/>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730B47" w14:paraId="3E60B020"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295509AB" w14:textId="3C463496" w:rsidR="00702AEA" w:rsidRPr="00730B47" w:rsidRDefault="00684799" w:rsidP="00730B47">
            <w:pPr>
              <w:spacing w:line="360" w:lineRule="auto"/>
              <w:jc w:val="center"/>
              <w:rPr>
                <w:rFonts w:ascii="Arial" w:hAnsi="Arial" w:cs="Arial"/>
              </w:rPr>
            </w:pPr>
            <w:r>
              <w:rPr>
                <w:rFonts w:ascii="Arial" w:hAnsi="Arial" w:cs="Arial"/>
                <w:b/>
                <w:bCs/>
                <w:color w:val="000000"/>
              </w:rPr>
              <w:lastRenderedPageBreak/>
              <w:t>8</w:t>
            </w:r>
            <w:r w:rsidR="00702AEA" w:rsidRPr="00730B47">
              <w:rPr>
                <w:rFonts w:ascii="Arial" w:hAnsi="Arial" w:cs="Arial"/>
                <w:b/>
                <w:bCs/>
                <w:color w:val="000000"/>
              </w:rPr>
              <w:t>. Pozostałe informacje.</w:t>
            </w:r>
          </w:p>
        </w:tc>
      </w:tr>
    </w:tbl>
    <w:p w14:paraId="1E518EA6" w14:textId="77777777" w:rsidR="00702AEA" w:rsidRPr="00730B47" w:rsidRDefault="00702AEA" w:rsidP="00730B47">
      <w:pPr>
        <w:pStyle w:val="NormalnyWeb"/>
        <w:spacing w:before="0" w:after="0" w:line="360" w:lineRule="auto"/>
        <w:rPr>
          <w:rFonts w:ascii="Arial" w:hAnsi="Arial" w:cs="Arial"/>
        </w:rPr>
      </w:pPr>
    </w:p>
    <w:p w14:paraId="39DA33AC" w14:textId="27269ADB" w:rsidR="00702AEA" w:rsidRPr="00730B47" w:rsidRDefault="00684799" w:rsidP="00730B47">
      <w:pPr>
        <w:pStyle w:val="NormalnyWeb"/>
        <w:spacing w:before="0" w:after="0" w:line="360" w:lineRule="auto"/>
        <w:rPr>
          <w:rFonts w:ascii="Arial" w:hAnsi="Arial" w:cs="Arial"/>
        </w:rPr>
      </w:pPr>
      <w:r>
        <w:rPr>
          <w:rFonts w:ascii="Arial" w:hAnsi="Arial" w:cs="Arial"/>
          <w:color w:val="000000"/>
        </w:rPr>
        <w:t>8.</w:t>
      </w:r>
      <w:r w:rsidR="00702AEA" w:rsidRPr="00730B47">
        <w:rPr>
          <w:rFonts w:ascii="Arial" w:hAnsi="Arial" w:cs="Arial"/>
          <w:color w:val="000000"/>
        </w:rPr>
        <w:t xml:space="preserve">1. Zamawiający nie przewiduje wymagań, o których mowa w art. 96 ust. 2 pkt 2 </w:t>
      </w:r>
      <w:proofErr w:type="spellStart"/>
      <w:r w:rsidR="00702AEA" w:rsidRPr="00730B47">
        <w:rPr>
          <w:rFonts w:ascii="Arial" w:hAnsi="Arial" w:cs="Arial"/>
          <w:color w:val="000000"/>
        </w:rPr>
        <w:t>u.p.z.p</w:t>
      </w:r>
      <w:proofErr w:type="spellEnd"/>
      <w:r w:rsidR="00702AEA" w:rsidRPr="00730B47">
        <w:rPr>
          <w:rFonts w:ascii="Arial" w:hAnsi="Arial" w:cs="Arial"/>
          <w:color w:val="000000"/>
        </w:rPr>
        <w:t>.</w:t>
      </w:r>
    </w:p>
    <w:p w14:paraId="02FD1E43" w14:textId="64416D4B" w:rsidR="00702AEA" w:rsidRPr="00730B47" w:rsidRDefault="00684799" w:rsidP="00730B47">
      <w:pPr>
        <w:pStyle w:val="NormalnyWeb"/>
        <w:spacing w:before="0" w:after="0" w:line="360" w:lineRule="auto"/>
        <w:rPr>
          <w:rFonts w:ascii="Arial" w:hAnsi="Arial" w:cs="Arial"/>
        </w:rPr>
      </w:pPr>
      <w:r>
        <w:rPr>
          <w:rFonts w:ascii="Arial" w:hAnsi="Arial" w:cs="Arial"/>
          <w:color w:val="000000"/>
        </w:rPr>
        <w:t>8.</w:t>
      </w:r>
      <w:r w:rsidR="00702AEA" w:rsidRPr="00730B47">
        <w:rPr>
          <w:rFonts w:ascii="Arial" w:hAnsi="Arial" w:cs="Arial"/>
          <w:color w:val="000000"/>
        </w:rPr>
        <w:t xml:space="preserve">2. Zamawiający nie przewiduje wymagań o których mowa w art. 94 </w:t>
      </w:r>
      <w:proofErr w:type="spellStart"/>
      <w:r w:rsidR="00702AEA" w:rsidRPr="00730B47">
        <w:rPr>
          <w:rFonts w:ascii="Arial" w:hAnsi="Arial" w:cs="Arial"/>
          <w:color w:val="000000"/>
        </w:rPr>
        <w:t>u.p.z.p</w:t>
      </w:r>
      <w:proofErr w:type="spellEnd"/>
      <w:r w:rsidR="00702AEA" w:rsidRPr="00730B47">
        <w:rPr>
          <w:rFonts w:ascii="Arial" w:hAnsi="Arial" w:cs="Arial"/>
          <w:color w:val="000000"/>
        </w:rPr>
        <w:t>.</w:t>
      </w:r>
    </w:p>
    <w:p w14:paraId="437E9C79" w14:textId="6375CF96" w:rsidR="00702AEA" w:rsidRPr="00730B47" w:rsidRDefault="00684799" w:rsidP="00730B47">
      <w:pPr>
        <w:pStyle w:val="NormalnyWeb"/>
        <w:spacing w:before="0" w:after="0" w:line="360" w:lineRule="auto"/>
        <w:rPr>
          <w:rFonts w:ascii="Arial" w:hAnsi="Arial" w:cs="Arial"/>
        </w:rPr>
      </w:pPr>
      <w:r>
        <w:rPr>
          <w:rFonts w:ascii="Arial" w:hAnsi="Arial" w:cs="Arial"/>
          <w:color w:val="000000"/>
        </w:rPr>
        <w:t>8.</w:t>
      </w:r>
      <w:r w:rsidR="00702AEA" w:rsidRPr="00730B47">
        <w:rPr>
          <w:rFonts w:ascii="Arial" w:hAnsi="Arial" w:cs="Arial"/>
          <w:color w:val="000000"/>
        </w:rPr>
        <w:t xml:space="preserve">3. Zamawiający nie przewiduje udzielenie zamówień, o których mowa w art. 214 ust. 1 pkt 7 i 8 </w:t>
      </w:r>
      <w:proofErr w:type="spellStart"/>
      <w:r w:rsidR="00702AEA" w:rsidRPr="00730B47">
        <w:rPr>
          <w:rFonts w:ascii="Arial" w:hAnsi="Arial" w:cs="Arial"/>
          <w:color w:val="000000"/>
        </w:rPr>
        <w:t>u.p.z.p</w:t>
      </w:r>
      <w:proofErr w:type="spellEnd"/>
      <w:r w:rsidR="00702AEA" w:rsidRPr="00730B47">
        <w:rPr>
          <w:rFonts w:ascii="Arial" w:hAnsi="Arial" w:cs="Arial"/>
          <w:color w:val="000000"/>
        </w:rPr>
        <w:t>.</w:t>
      </w:r>
    </w:p>
    <w:p w14:paraId="6B45A746" w14:textId="3A2C3D5C" w:rsidR="00702AEA" w:rsidRPr="00730B47" w:rsidRDefault="00684799" w:rsidP="00730B47">
      <w:pPr>
        <w:pStyle w:val="NormalnyWeb"/>
        <w:spacing w:before="0" w:after="0" w:line="360" w:lineRule="auto"/>
        <w:rPr>
          <w:rFonts w:ascii="Arial" w:hAnsi="Arial" w:cs="Arial"/>
        </w:rPr>
      </w:pPr>
      <w:r>
        <w:rPr>
          <w:rFonts w:ascii="Arial" w:hAnsi="Arial" w:cs="Arial"/>
          <w:color w:val="000000"/>
        </w:rPr>
        <w:t>8.</w:t>
      </w:r>
      <w:r w:rsidR="00702AEA" w:rsidRPr="00730B47">
        <w:rPr>
          <w:rFonts w:ascii="Arial" w:hAnsi="Arial" w:cs="Arial"/>
          <w:color w:val="000000"/>
        </w:rPr>
        <w:t xml:space="preserve">4. Zamawiający nie dokonuje zastrzeżenia, o którym mowa w art. 60 i art. 121 </w:t>
      </w:r>
      <w:proofErr w:type="spellStart"/>
      <w:r w:rsidR="00702AEA" w:rsidRPr="00730B47">
        <w:rPr>
          <w:rFonts w:ascii="Arial" w:hAnsi="Arial" w:cs="Arial"/>
          <w:color w:val="000000"/>
        </w:rPr>
        <w:t>u.p.zp</w:t>
      </w:r>
      <w:proofErr w:type="spellEnd"/>
      <w:r w:rsidR="00702AEA" w:rsidRPr="00730B47">
        <w:rPr>
          <w:rFonts w:ascii="Arial" w:hAnsi="Arial" w:cs="Arial"/>
          <w:color w:val="000000"/>
        </w:rPr>
        <w:t>.</w:t>
      </w:r>
    </w:p>
    <w:p w14:paraId="6A2F06B0" w14:textId="3E429477" w:rsidR="00702AEA" w:rsidRPr="00730B47" w:rsidRDefault="00684799" w:rsidP="00730B47">
      <w:pPr>
        <w:pStyle w:val="NormalnyWeb"/>
        <w:spacing w:before="0" w:after="0" w:line="360" w:lineRule="auto"/>
        <w:rPr>
          <w:rFonts w:ascii="Arial" w:hAnsi="Arial" w:cs="Arial"/>
        </w:rPr>
      </w:pPr>
      <w:r>
        <w:rPr>
          <w:rFonts w:ascii="Arial" w:hAnsi="Arial" w:cs="Arial"/>
          <w:color w:val="000000"/>
        </w:rPr>
        <w:t>8.</w:t>
      </w:r>
      <w:r w:rsidR="00702AEA" w:rsidRPr="00730B47">
        <w:rPr>
          <w:rFonts w:ascii="Arial" w:hAnsi="Arial" w:cs="Arial"/>
          <w:color w:val="000000"/>
        </w:rPr>
        <w:t>5. Rozliczenia między zamawiającym a wykonawcą prowadzone będą w złotych polskich.</w:t>
      </w:r>
    </w:p>
    <w:p w14:paraId="29207B42" w14:textId="63F9F82B" w:rsidR="00702AEA" w:rsidRPr="00730B47" w:rsidRDefault="00833319" w:rsidP="00730B47">
      <w:pPr>
        <w:pStyle w:val="NormalnyWeb"/>
        <w:spacing w:before="0" w:after="0" w:line="360" w:lineRule="auto"/>
        <w:rPr>
          <w:rFonts w:ascii="Arial" w:hAnsi="Arial" w:cs="Arial"/>
        </w:rPr>
      </w:pPr>
      <w:r>
        <w:rPr>
          <w:rFonts w:ascii="Arial" w:hAnsi="Arial" w:cs="Arial"/>
          <w:color w:val="000000"/>
        </w:rPr>
        <w:t>8.</w:t>
      </w:r>
      <w:r w:rsidR="00702AEA" w:rsidRPr="00730B47">
        <w:rPr>
          <w:rFonts w:ascii="Arial" w:hAnsi="Arial" w:cs="Arial"/>
          <w:color w:val="000000"/>
        </w:rPr>
        <w:t xml:space="preserve">6. Informacja o sposobie komunikowania się zamawiającego z wykonawcami w inny sposób niż przy użyciu środków komunikacji elektronicznej w przypadku zaistnienia jednej z sytuacji określonych w art. 65 ust. 1, art. 66 i art. 69 – Nie dotyczy. </w:t>
      </w:r>
    </w:p>
    <w:p w14:paraId="1791D65F" w14:textId="77777777" w:rsidR="00557CB2" w:rsidRPr="00730B47" w:rsidRDefault="00557CB2" w:rsidP="00730B47">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730B47" w14:paraId="2B692F35"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5CE07EB1" w14:textId="20DF36D8" w:rsidR="00702AEA" w:rsidRPr="00730B47" w:rsidRDefault="00833319" w:rsidP="00730B47">
            <w:pPr>
              <w:spacing w:line="360" w:lineRule="auto"/>
              <w:jc w:val="center"/>
              <w:rPr>
                <w:rFonts w:ascii="Arial" w:hAnsi="Arial" w:cs="Arial"/>
              </w:rPr>
            </w:pPr>
            <w:r>
              <w:rPr>
                <w:rFonts w:ascii="Arial" w:hAnsi="Arial" w:cs="Arial"/>
                <w:b/>
                <w:bCs/>
                <w:color w:val="000000"/>
              </w:rPr>
              <w:t>9</w:t>
            </w:r>
            <w:r w:rsidR="00702AEA" w:rsidRPr="00730B47">
              <w:rPr>
                <w:rFonts w:ascii="Arial" w:hAnsi="Arial" w:cs="Arial"/>
                <w:b/>
                <w:bCs/>
                <w:color w:val="000000"/>
              </w:rPr>
              <w:t>. Termin wykonania zamówienia.</w:t>
            </w:r>
          </w:p>
        </w:tc>
      </w:tr>
    </w:tbl>
    <w:p w14:paraId="7D44D519" w14:textId="77777777" w:rsidR="00702AEA" w:rsidRPr="00730B47" w:rsidRDefault="00702AEA" w:rsidP="00730B47">
      <w:pPr>
        <w:pStyle w:val="NormalnyWeb"/>
        <w:spacing w:before="0" w:after="0" w:line="360" w:lineRule="auto"/>
        <w:rPr>
          <w:rFonts w:ascii="Arial" w:hAnsi="Arial" w:cs="Arial"/>
        </w:rPr>
      </w:pPr>
    </w:p>
    <w:p w14:paraId="54ADFD8B" w14:textId="1CA494D5" w:rsidR="00833319" w:rsidRDefault="007C5D6B" w:rsidP="00730B47">
      <w:pPr>
        <w:pStyle w:val="NormalnyWeb"/>
        <w:spacing w:before="0" w:after="0" w:line="360" w:lineRule="auto"/>
        <w:rPr>
          <w:rFonts w:ascii="Arial" w:hAnsi="Arial" w:cs="Arial"/>
          <w:color w:val="FF0000"/>
        </w:rPr>
      </w:pPr>
      <w:r>
        <w:rPr>
          <w:rFonts w:ascii="Arial" w:hAnsi="Arial" w:cs="Arial"/>
          <w:color w:val="000000"/>
        </w:rPr>
        <w:t>Do</w:t>
      </w:r>
      <w:r w:rsidR="00702AEA" w:rsidRPr="00730B47">
        <w:rPr>
          <w:rFonts w:ascii="Arial" w:hAnsi="Arial" w:cs="Arial"/>
          <w:color w:val="000000"/>
        </w:rPr>
        <w:t xml:space="preserve">: </w:t>
      </w:r>
      <w:r w:rsidR="00D058BF" w:rsidRPr="00D0212C">
        <w:rPr>
          <w:rFonts w:ascii="Arial" w:hAnsi="Arial" w:cs="Arial"/>
          <w:color w:val="000000" w:themeColor="text1"/>
        </w:rPr>
        <w:t xml:space="preserve">40 dni </w:t>
      </w:r>
      <w:r w:rsidRPr="00D0212C">
        <w:rPr>
          <w:rFonts w:ascii="Arial" w:hAnsi="Arial" w:cs="Arial"/>
          <w:color w:val="000000" w:themeColor="text1"/>
        </w:rPr>
        <w:t xml:space="preserve">od dnia podpisania umowy. </w:t>
      </w:r>
    </w:p>
    <w:p w14:paraId="35F89623" w14:textId="77777777" w:rsidR="00D058BF" w:rsidRPr="00D058BF" w:rsidRDefault="00D058BF" w:rsidP="00730B47">
      <w:pPr>
        <w:pStyle w:val="NormalnyWeb"/>
        <w:spacing w:before="0" w:after="0" w:line="360" w:lineRule="auto"/>
        <w:rPr>
          <w:rFonts w:ascii="Arial" w:hAnsi="Arial" w:cs="Arial"/>
          <w:color w:val="FF0000"/>
        </w:rPr>
      </w:pPr>
    </w:p>
    <w:tbl>
      <w:tblPr>
        <w:tblW w:w="0" w:type="auto"/>
        <w:tblInd w:w="108" w:type="dxa"/>
        <w:tblLayout w:type="fixed"/>
        <w:tblLook w:val="0000" w:firstRow="0" w:lastRow="0" w:firstColumn="0" w:lastColumn="0" w:noHBand="0" w:noVBand="0"/>
      </w:tblPr>
      <w:tblGrid>
        <w:gridCol w:w="9084"/>
      </w:tblGrid>
      <w:tr w:rsidR="00833319" w14:paraId="1775F743" w14:textId="77777777" w:rsidTr="004711D3">
        <w:tc>
          <w:tcPr>
            <w:tcW w:w="9084" w:type="dxa"/>
            <w:tcBorders>
              <w:top w:val="single" w:sz="4" w:space="0" w:color="000000"/>
              <w:left w:val="single" w:sz="4" w:space="0" w:color="000000"/>
              <w:bottom w:val="single" w:sz="4" w:space="0" w:color="000000"/>
              <w:right w:val="single" w:sz="4" w:space="0" w:color="000000"/>
            </w:tcBorders>
            <w:shd w:val="clear" w:color="auto" w:fill="D9D9D9"/>
          </w:tcPr>
          <w:p w14:paraId="61A1CE58" w14:textId="586920B3" w:rsidR="00833319" w:rsidRDefault="00833319" w:rsidP="004711D3">
            <w:pPr>
              <w:pStyle w:val="NormalnyWeb"/>
              <w:spacing w:before="0" w:after="0" w:line="360" w:lineRule="auto"/>
              <w:jc w:val="center"/>
            </w:pPr>
            <w:r>
              <w:rPr>
                <w:rStyle w:val="Domylnaczcionkaakapitu3"/>
                <w:rFonts w:ascii="Arial" w:hAnsi="Arial" w:cs="Arial"/>
                <w:b/>
                <w:bCs/>
                <w:color w:val="000000"/>
              </w:rPr>
              <w:t>10. Informacja o przedmiotowych środkach dowodowych</w:t>
            </w:r>
          </w:p>
        </w:tc>
      </w:tr>
    </w:tbl>
    <w:p w14:paraId="239B9165" w14:textId="77777777" w:rsidR="00833319" w:rsidRDefault="00833319" w:rsidP="00833319">
      <w:pPr>
        <w:pStyle w:val="NormalnyWeb"/>
        <w:spacing w:before="0" w:after="0" w:line="360" w:lineRule="auto"/>
        <w:rPr>
          <w:rFonts w:ascii="Arial" w:hAnsi="Arial" w:cs="Arial"/>
          <w:color w:val="000000"/>
        </w:rPr>
      </w:pPr>
    </w:p>
    <w:p w14:paraId="29F04B85" w14:textId="541851BC" w:rsidR="00833319" w:rsidRPr="00833319" w:rsidRDefault="00833319" w:rsidP="00730B47">
      <w:pPr>
        <w:pStyle w:val="NormalnyWeb"/>
        <w:spacing w:before="0" w:after="0" w:line="360" w:lineRule="auto"/>
      </w:pPr>
      <w:r>
        <w:rPr>
          <w:rFonts w:ascii="Arial" w:hAnsi="Arial" w:cs="Arial"/>
          <w:color w:val="000000"/>
        </w:rPr>
        <w:t>Zamawiający nie żąda złożenia przedmiotowych środków dowodowych.</w:t>
      </w:r>
    </w:p>
    <w:p w14:paraId="788E8FE7" w14:textId="77777777" w:rsidR="00FB68EF" w:rsidRPr="009E42AE" w:rsidRDefault="00FB68EF" w:rsidP="00730B47">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730B47" w14:paraId="0C3074DC"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6B1127CB" w14:textId="7D2BB011" w:rsidR="00702AEA" w:rsidRPr="00730B47" w:rsidRDefault="00702AEA" w:rsidP="00833319">
            <w:pPr>
              <w:spacing w:line="360" w:lineRule="auto"/>
              <w:jc w:val="center"/>
              <w:rPr>
                <w:rFonts w:ascii="Arial" w:hAnsi="Arial" w:cs="Arial"/>
              </w:rPr>
            </w:pPr>
            <w:r w:rsidRPr="00730B47">
              <w:rPr>
                <w:rFonts w:ascii="Arial" w:hAnsi="Arial" w:cs="Arial"/>
                <w:b/>
                <w:bCs/>
                <w:color w:val="000000"/>
              </w:rPr>
              <w:t>11. Podstawy wykluczenia.</w:t>
            </w:r>
          </w:p>
        </w:tc>
      </w:tr>
    </w:tbl>
    <w:p w14:paraId="39FFD4CB" w14:textId="77777777" w:rsidR="00702AEA" w:rsidRPr="00730B47" w:rsidRDefault="00702AEA" w:rsidP="00730B47">
      <w:pPr>
        <w:pStyle w:val="NormalnyWeb"/>
        <w:spacing w:before="0" w:after="0" w:line="360" w:lineRule="auto"/>
        <w:rPr>
          <w:rFonts w:ascii="Arial" w:hAnsi="Arial" w:cs="Arial"/>
        </w:rPr>
      </w:pPr>
    </w:p>
    <w:p w14:paraId="2693446B"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11.1. Z postępowania o udzielenie zamówienia wyklucza się Wykonawcę, w stosunku, do którego zachodzi którakolwiek z okoliczności wskazanych w art. 108 ust. 1 </w:t>
      </w:r>
      <w:proofErr w:type="spellStart"/>
      <w:r w:rsidRPr="00730B47">
        <w:rPr>
          <w:rFonts w:ascii="Arial" w:hAnsi="Arial" w:cs="Arial"/>
          <w:color w:val="000000"/>
        </w:rPr>
        <w:t>u.p.z.p</w:t>
      </w:r>
      <w:proofErr w:type="spellEnd"/>
      <w:r w:rsidRPr="00730B47">
        <w:rPr>
          <w:rFonts w:ascii="Arial" w:hAnsi="Arial" w:cs="Arial"/>
          <w:color w:val="000000"/>
        </w:rPr>
        <w:t xml:space="preserve">.: </w:t>
      </w:r>
    </w:p>
    <w:p w14:paraId="7AB47A16"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1) będącego osobą fizyczną, którego prawomocnie skazano za przestępstwo: </w:t>
      </w:r>
    </w:p>
    <w:p w14:paraId="78BC8730"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a) udziału w zorganizowanej grupie przestępczej albo związku mającym na celu popełnienie przestępstwa lub przestępstwa skarbowego, o którym mowa w art. 258 Kodeksu karnego, </w:t>
      </w:r>
    </w:p>
    <w:p w14:paraId="739B3D89"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b) handlu ludźmi, o którym mowa w art. 189a Kodeksu karnego, </w:t>
      </w:r>
    </w:p>
    <w:p w14:paraId="2594AFC6"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lastRenderedPageBreak/>
        <w:t>c) 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14:paraId="54281446"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209E9700"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e) o charakterze terrorystycznym, o którym mowa w art. 115 § 20 Kodeksu karnego, lub mające na celu popełnienie tego przestępstwa, </w:t>
      </w:r>
    </w:p>
    <w:p w14:paraId="7F139F1B"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f) powierzenia wykonywania pracy małoletniemu cudzoziemcowi, o którym mowa w art. 9 ust. 2 ustawy z dnia 15 czerwca 2012 r. o skutkach powierzania wykonywania pracy cudzoziemcom przebywającym wbrew przepisom na terytorium Rzeczypospolitej Polskiej (Dz. U. poz. 769), </w:t>
      </w:r>
    </w:p>
    <w:p w14:paraId="2ECBD348"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g) 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5C755064"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h) o którym mowa w art. 9 ust. 1 i 3 lub art. 10 ustawy z dnia 15 czerwca 2012 r. o skutkach powierzania wykonywania pracy cudzoziemcom przebywającym wbrew przepisom na terytorium Rzeczypospolitej Polskiej </w:t>
      </w:r>
    </w:p>
    <w:p w14:paraId="1B99E100"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 lub za odpowiedni czyn zabroniony określony w przepisach prawa obcego; </w:t>
      </w:r>
    </w:p>
    <w:p w14:paraId="79597A37"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2)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78B2792D"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w:t>
      </w:r>
      <w:r w:rsidRPr="00730B47">
        <w:rPr>
          <w:rFonts w:ascii="Arial" w:hAnsi="Arial" w:cs="Arial"/>
          <w:color w:val="000000"/>
        </w:rPr>
        <w:lastRenderedPageBreak/>
        <w:t xml:space="preserve">społeczne lub zdrowotne wraz z odsetkami lub grzywnami lub zawarł wiążące porozumienie w sprawie spłaty tych należności; </w:t>
      </w:r>
    </w:p>
    <w:p w14:paraId="71DFB472"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4) wobec którego prawomocnie orzeczono zakaz ubiegania się o zamówienia publiczne; </w:t>
      </w:r>
    </w:p>
    <w:p w14:paraId="2E1A786B"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488A7637" w14:textId="59310905" w:rsidR="00702AEA" w:rsidRDefault="00702AEA" w:rsidP="00730B47">
      <w:pPr>
        <w:pStyle w:val="NormalnyWeb"/>
        <w:spacing w:before="0" w:after="0" w:line="360" w:lineRule="auto"/>
        <w:rPr>
          <w:rFonts w:ascii="Arial" w:hAnsi="Arial" w:cs="Arial"/>
          <w:color w:val="000000"/>
        </w:rPr>
      </w:pPr>
      <w:r w:rsidRPr="00730B47">
        <w:rPr>
          <w:rFonts w:ascii="Arial" w:hAnsi="Arial" w:cs="Arial"/>
          <w:color w:val="000000"/>
        </w:rPr>
        <w:t xml:space="preserve">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56AD1AB1" w14:textId="77777777" w:rsidR="00494800" w:rsidRPr="00494800" w:rsidRDefault="00494800" w:rsidP="00494800">
      <w:pPr>
        <w:pStyle w:val="NormalnyWeb"/>
        <w:spacing w:line="360" w:lineRule="auto"/>
        <w:rPr>
          <w:rFonts w:ascii="Arial" w:hAnsi="Arial" w:cs="Arial"/>
          <w:color w:val="000000"/>
        </w:rPr>
      </w:pPr>
      <w:r>
        <w:rPr>
          <w:rFonts w:ascii="Arial" w:hAnsi="Arial" w:cs="Arial"/>
          <w:color w:val="000000"/>
        </w:rPr>
        <w:t xml:space="preserve">11.2. </w:t>
      </w:r>
      <w:r w:rsidRPr="00494800">
        <w:rPr>
          <w:rFonts w:ascii="Arial" w:hAnsi="Arial" w:cs="Arial"/>
          <w:color w:val="000000"/>
        </w:rPr>
        <w:t xml:space="preserve">Na podstawie art. 7 ust. 1 ustawy o szczególnych rozwiązaniach przeciwdziałania wspieraniu agresji na Ukrainę oraz służących ochronie bezpieczeństwa narodowego z postępowania wyklucza się: </w:t>
      </w:r>
    </w:p>
    <w:p w14:paraId="49E5E924" w14:textId="588C2C9C" w:rsidR="00494800" w:rsidRPr="00494800" w:rsidRDefault="00494800" w:rsidP="00494800">
      <w:pPr>
        <w:pStyle w:val="NormalnyWeb"/>
        <w:spacing w:line="360" w:lineRule="auto"/>
        <w:rPr>
          <w:rFonts w:ascii="Arial" w:hAnsi="Arial" w:cs="Arial"/>
          <w:color w:val="000000"/>
        </w:rPr>
      </w:pPr>
      <w:r w:rsidRPr="00494800">
        <w:rPr>
          <w:rFonts w:ascii="Arial" w:hAnsi="Arial" w:cs="Arial"/>
          <w:color w:val="000000"/>
        </w:rPr>
        <w:t>a)</w:t>
      </w:r>
      <w:r>
        <w:rPr>
          <w:rFonts w:ascii="Arial" w:hAnsi="Arial" w:cs="Arial"/>
          <w:color w:val="000000"/>
        </w:rPr>
        <w:t xml:space="preserve"> </w:t>
      </w:r>
      <w:r w:rsidRPr="00494800">
        <w:rPr>
          <w:rFonts w:ascii="Arial" w:hAnsi="Arial" w:cs="Arial"/>
          <w:color w:val="000000"/>
        </w:rPr>
        <w:t xml:space="preserve">wykonawcę oraz uczestnika konkursu wymienionego w wykazach określonych w rozporządzeniu Rady (WE) nr 765/2006 z dnia 18 maja 2006 r. dotyczącego środków ograniczających w związku z sytuacją na Białorusi i udziałem Białorusi w agresji Rosji wobec Ukrainy (Dz. Urz. UE L 134 z 20.05.2006, str. 1, z </w:t>
      </w:r>
      <w:proofErr w:type="spellStart"/>
      <w:r w:rsidRPr="00494800">
        <w:rPr>
          <w:rFonts w:ascii="Arial" w:hAnsi="Arial" w:cs="Arial"/>
          <w:color w:val="000000"/>
        </w:rPr>
        <w:t>późn</w:t>
      </w:r>
      <w:proofErr w:type="spellEnd"/>
      <w:r w:rsidRPr="00494800">
        <w:rPr>
          <w:rFonts w:ascii="Arial" w:hAnsi="Arial" w:cs="Arial"/>
          <w:color w:val="000000"/>
        </w:rPr>
        <w:t xml:space="preserve">. zm.), zwanego dalej rozporządzeniem 765/2006 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494800">
        <w:rPr>
          <w:rFonts w:ascii="Arial" w:hAnsi="Arial" w:cs="Arial"/>
          <w:color w:val="000000"/>
        </w:rPr>
        <w:t>późn</w:t>
      </w:r>
      <w:proofErr w:type="spellEnd"/>
      <w:r w:rsidRPr="00494800">
        <w:rPr>
          <w:rFonts w:ascii="Arial" w:hAnsi="Arial" w:cs="Arial"/>
          <w:color w:val="000000"/>
        </w:rPr>
        <w:t>. zm.), zwanego dalej rozporządzeniem 269/2014  albo wpisanego na listę na podstawie decyzji w sprawie wpisu na listę rozstrzygającej o zastosowaniu środka, o którym mowa w art. 1 pkt 3 ustawy z dnia 13 kwietnia 2022r. o szczególnych rozwiązaniach przeciwdziałania wspieraniu agresji na Ukrainę oraz służących ochronie bezpieczeństwa narodowego (Dz. U. 2022 r., poz. 835);</w:t>
      </w:r>
    </w:p>
    <w:p w14:paraId="142DF90D" w14:textId="2F6FE5C1" w:rsidR="00494800" w:rsidRPr="00494800" w:rsidRDefault="00494800" w:rsidP="00494800">
      <w:pPr>
        <w:pStyle w:val="NormalnyWeb"/>
        <w:spacing w:line="360" w:lineRule="auto"/>
        <w:rPr>
          <w:rFonts w:ascii="Arial" w:hAnsi="Arial" w:cs="Arial"/>
          <w:color w:val="000000"/>
        </w:rPr>
      </w:pPr>
      <w:r w:rsidRPr="00494800">
        <w:rPr>
          <w:rFonts w:ascii="Arial" w:hAnsi="Arial" w:cs="Arial"/>
          <w:color w:val="000000"/>
        </w:rPr>
        <w:lastRenderedPageBreak/>
        <w:t>b)</w:t>
      </w:r>
      <w:r>
        <w:rPr>
          <w:rFonts w:ascii="Arial" w:hAnsi="Arial" w:cs="Arial"/>
          <w:color w:val="000000"/>
        </w:rPr>
        <w:t xml:space="preserve"> </w:t>
      </w:r>
      <w:r w:rsidRPr="00494800">
        <w:rPr>
          <w:rFonts w:ascii="Arial" w:hAnsi="Arial" w:cs="Arial"/>
          <w:color w:val="000000"/>
        </w:rPr>
        <w:t xml:space="preserve">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z dnia 13 kwietnia 2022r. o szczególnych rozwiązaniach przeciwdziałania wspieraniu agresji na Ukrainę oraz służących ochronie bezpieczeństwa narodowego;; </w:t>
      </w:r>
    </w:p>
    <w:p w14:paraId="42B81B93" w14:textId="5F3D8634" w:rsidR="00494800" w:rsidRPr="00494800" w:rsidRDefault="00494800" w:rsidP="00494800">
      <w:pPr>
        <w:pStyle w:val="NormalnyWeb"/>
        <w:spacing w:line="360" w:lineRule="auto"/>
        <w:rPr>
          <w:rFonts w:ascii="Arial" w:hAnsi="Arial" w:cs="Arial"/>
          <w:color w:val="000000"/>
        </w:rPr>
      </w:pPr>
      <w:r w:rsidRPr="00494800">
        <w:rPr>
          <w:rFonts w:ascii="Arial" w:hAnsi="Arial" w:cs="Arial"/>
          <w:color w:val="000000"/>
        </w:rPr>
        <w:t>c)</w:t>
      </w:r>
      <w:r>
        <w:rPr>
          <w:rFonts w:ascii="Arial" w:hAnsi="Arial" w:cs="Arial"/>
          <w:color w:val="000000"/>
        </w:rPr>
        <w:t xml:space="preserve"> </w:t>
      </w:r>
      <w:r w:rsidRPr="00494800">
        <w:rPr>
          <w:rFonts w:ascii="Arial" w:hAnsi="Arial" w:cs="Arial"/>
          <w:color w:val="000000"/>
        </w:rPr>
        <w:t xml:space="preserve">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z dnia 13 kwietnia 2022r. o szczególnych rozwiązaniach przeciwdziałania wspieraniu agresji na Ukrainę oraz służących ochronie bezpieczeństwa narodowego (Dz. U. 2022 r., poz. 835); </w:t>
      </w:r>
    </w:p>
    <w:p w14:paraId="4933D750" w14:textId="408C5EC2" w:rsidR="00494800" w:rsidRPr="00730B47" w:rsidRDefault="00494800" w:rsidP="00494800">
      <w:pPr>
        <w:pStyle w:val="NormalnyWeb"/>
        <w:spacing w:before="0" w:after="0" w:line="360" w:lineRule="auto"/>
        <w:rPr>
          <w:rFonts w:ascii="Arial" w:hAnsi="Arial" w:cs="Arial"/>
        </w:rPr>
      </w:pPr>
      <w:r w:rsidRPr="00494800">
        <w:rPr>
          <w:rFonts w:ascii="Arial" w:hAnsi="Arial" w:cs="Arial"/>
          <w:color w:val="000000"/>
        </w:rPr>
        <w:t xml:space="preserve">Wykluczenie następuje na okres trwania okoliczności, o których mowa powyżej. W przypadku Wykonawcy wykluczonego na podstawie </w:t>
      </w:r>
      <w:r w:rsidR="00A24099">
        <w:rPr>
          <w:rFonts w:ascii="Arial" w:hAnsi="Arial" w:cs="Arial"/>
          <w:color w:val="000000"/>
        </w:rPr>
        <w:t>pkt</w:t>
      </w:r>
      <w:r w:rsidRPr="00494800">
        <w:rPr>
          <w:rFonts w:ascii="Arial" w:hAnsi="Arial" w:cs="Arial"/>
          <w:color w:val="000000"/>
        </w:rPr>
        <w:t>.1</w:t>
      </w:r>
      <w:r w:rsidR="00A24099">
        <w:rPr>
          <w:rFonts w:ascii="Arial" w:hAnsi="Arial" w:cs="Arial"/>
          <w:color w:val="000000"/>
        </w:rPr>
        <w:t>1</w:t>
      </w:r>
      <w:r w:rsidRPr="00494800">
        <w:rPr>
          <w:rFonts w:ascii="Arial" w:hAnsi="Arial" w:cs="Arial"/>
          <w:color w:val="000000"/>
        </w:rPr>
        <w:t>.</w:t>
      </w:r>
      <w:r w:rsidR="00A24099">
        <w:rPr>
          <w:rFonts w:ascii="Arial" w:hAnsi="Arial" w:cs="Arial"/>
          <w:color w:val="000000"/>
        </w:rPr>
        <w:t>2</w:t>
      </w:r>
      <w:r w:rsidRPr="00494800">
        <w:rPr>
          <w:rFonts w:ascii="Arial" w:hAnsi="Arial" w:cs="Arial"/>
          <w:color w:val="000000"/>
        </w:rPr>
        <w:t>. Zamawiający odrzuca ofertę takiego wykonawcy (art. 7 ust. 3 ustawy z dnia 13 kwietnia 2022r. o szczególnych rozwiązaniach przeciwdziałania wspieraniu agresji na Ukrainę oraz służących ochronie bezpieczeństwa narodowego;).</w:t>
      </w:r>
    </w:p>
    <w:p w14:paraId="25A5EE12" w14:textId="77777777" w:rsidR="00702AEA" w:rsidRDefault="00702AEA" w:rsidP="00730B47">
      <w:pPr>
        <w:pStyle w:val="NormalnyWeb"/>
        <w:spacing w:before="0" w:after="0" w:line="360" w:lineRule="auto"/>
        <w:rPr>
          <w:rFonts w:ascii="Arial" w:hAnsi="Arial" w:cs="Arial"/>
        </w:rPr>
      </w:pPr>
    </w:p>
    <w:p w14:paraId="5985C5AF" w14:textId="77777777" w:rsidR="00B36C06" w:rsidRPr="00BA3895" w:rsidRDefault="00B36C06" w:rsidP="00B36C06">
      <w:pPr>
        <w:pStyle w:val="NormalnyWeb"/>
        <w:spacing w:before="0" w:after="0" w:line="360" w:lineRule="auto"/>
        <w:rPr>
          <w:color w:val="000000"/>
        </w:rPr>
      </w:pPr>
      <w:r w:rsidRPr="00BA3895">
        <w:rPr>
          <w:rFonts w:ascii="Arial" w:hAnsi="Arial" w:cs="Arial"/>
          <w:color w:val="000000"/>
        </w:rPr>
        <w:t xml:space="preserve">11.3. Na mocy przepisu art. 1 pkt 23 rozporządzenia Rady (UE) 2022/576 w sprawie zmiany rozporządzenia (UE) nr 833/2014 dotyczącego środków ograniczających w związku z działaniami Rosji destabilizującymi sytuację na Ukrainie (Dz. Urz. UE nr L 111 z 8.4.2022, str. 1), dalej: rozporządzenie 2022/576, do rozporządzenia Rady (UE) nr 833/2014 z dnia 31 lipca 2014 r. dotyczącego środków ograniczających w związku z działaniami Rosji destabilizującymi sytuację na Ukrainie (Dz. Urz. UE nr L 229 z 31.7.2014, str. 1), dalej: rozporządzenie 833/2014, dodane zostały przepisy art. 5k, które ustanawiają </w:t>
      </w:r>
      <w:r w:rsidRPr="00BA3895">
        <w:rPr>
          <w:rFonts w:ascii="Arial" w:hAnsi="Arial" w:cs="Arial"/>
          <w:color w:val="000000"/>
        </w:rPr>
        <w:lastRenderedPageBreak/>
        <w:t>zakaz udzielania lub dalszego wykonywania wszelkich zamówień publicznych na rzecz lub z udziałem:</w:t>
      </w:r>
    </w:p>
    <w:p w14:paraId="7BFDB977" w14:textId="77777777" w:rsidR="00B36C06" w:rsidRPr="00BA3895" w:rsidRDefault="00B36C06" w:rsidP="00B36C06">
      <w:pPr>
        <w:widowControl/>
        <w:suppressAutoHyphens w:val="0"/>
        <w:spacing w:line="360" w:lineRule="auto"/>
        <w:jc w:val="both"/>
        <w:textAlignment w:val="auto"/>
        <w:rPr>
          <w:color w:val="000000"/>
        </w:rPr>
      </w:pPr>
      <w:r w:rsidRPr="00BA3895">
        <w:rPr>
          <w:rFonts w:ascii="Arial" w:eastAsia="Times New Roman" w:hAnsi="Arial" w:cs="Arial"/>
          <w:i/>
          <w:iCs/>
          <w:color w:val="000000"/>
          <w:kern w:val="0"/>
          <w:lang w:eastAsia="pl-PL" w:bidi="ar-SA"/>
        </w:rPr>
        <w:t>a) obywateli rosyjskich lub osób fizycznych lub prawnych, podmiotów lub organów z siedzibą w Rosji;</w:t>
      </w:r>
    </w:p>
    <w:p w14:paraId="4FC103D7" w14:textId="77777777" w:rsidR="00B36C06" w:rsidRPr="00BA3895" w:rsidRDefault="00B36C06" w:rsidP="00B36C06">
      <w:pPr>
        <w:widowControl/>
        <w:suppressAutoHyphens w:val="0"/>
        <w:spacing w:line="360" w:lineRule="auto"/>
        <w:jc w:val="both"/>
        <w:textAlignment w:val="auto"/>
        <w:rPr>
          <w:color w:val="000000"/>
        </w:rPr>
      </w:pPr>
      <w:r w:rsidRPr="00BA3895">
        <w:rPr>
          <w:rFonts w:ascii="Arial" w:eastAsia="Times New Roman" w:hAnsi="Arial" w:cs="Arial"/>
          <w:i/>
          <w:iCs/>
          <w:color w:val="000000"/>
          <w:kern w:val="0"/>
          <w:lang w:eastAsia="pl-PL" w:bidi="ar-SA"/>
        </w:rPr>
        <w:t xml:space="preserve">b) osób prawnych, podmiotów lub organów, do których prawa własności bezpośrednio lub pośrednio w ponad 50 % należą do podmiotu, o którym mowa w lit. a); </w:t>
      </w:r>
    </w:p>
    <w:p w14:paraId="3ABD2174" w14:textId="77777777" w:rsidR="00B36C06" w:rsidRPr="00BA3895" w:rsidRDefault="00B36C06" w:rsidP="00B36C06">
      <w:pPr>
        <w:widowControl/>
        <w:suppressAutoHyphens w:val="0"/>
        <w:spacing w:line="360" w:lineRule="auto"/>
        <w:jc w:val="both"/>
        <w:textAlignment w:val="auto"/>
        <w:rPr>
          <w:color w:val="000000"/>
        </w:rPr>
      </w:pPr>
      <w:r w:rsidRPr="00BA3895">
        <w:rPr>
          <w:rFonts w:ascii="Arial" w:eastAsia="Times New Roman" w:hAnsi="Arial" w:cs="Arial"/>
          <w:i/>
          <w:iCs/>
          <w:color w:val="000000"/>
          <w:kern w:val="0"/>
          <w:lang w:eastAsia="pl-PL" w:bidi="ar-SA"/>
        </w:rPr>
        <w:t>lub</w:t>
      </w:r>
    </w:p>
    <w:p w14:paraId="04B92A86" w14:textId="77777777" w:rsidR="00B36C06" w:rsidRPr="00BA3895" w:rsidRDefault="00B36C06" w:rsidP="00B36C06">
      <w:pPr>
        <w:widowControl/>
        <w:suppressAutoHyphens w:val="0"/>
        <w:spacing w:line="360" w:lineRule="auto"/>
        <w:jc w:val="both"/>
        <w:textAlignment w:val="auto"/>
        <w:rPr>
          <w:color w:val="000000"/>
        </w:rPr>
      </w:pPr>
      <w:r w:rsidRPr="00BA3895">
        <w:rPr>
          <w:rFonts w:ascii="Arial" w:eastAsia="Times New Roman" w:hAnsi="Arial" w:cs="Arial"/>
          <w:i/>
          <w:iCs/>
          <w:color w:val="000000"/>
          <w:kern w:val="0"/>
          <w:lang w:eastAsia="pl-PL" w:bidi="ar-SA"/>
        </w:rPr>
        <w:t>c) osób fizycznych lub prawnych, podmiotów lub organów działających w imieniu lub pod kierunkiem podmiotu, o którym mowa w lit. a) lub b),</w:t>
      </w:r>
    </w:p>
    <w:p w14:paraId="4EA0FFD1" w14:textId="77777777" w:rsidR="00B36C06" w:rsidRPr="00BA3895" w:rsidRDefault="00B36C06" w:rsidP="00B36C06">
      <w:pPr>
        <w:widowControl/>
        <w:suppressAutoHyphens w:val="0"/>
        <w:spacing w:line="360" w:lineRule="auto"/>
        <w:jc w:val="both"/>
        <w:textAlignment w:val="auto"/>
        <w:rPr>
          <w:color w:val="000000"/>
        </w:rPr>
      </w:pPr>
      <w:r w:rsidRPr="00BA3895">
        <w:rPr>
          <w:rFonts w:ascii="Arial" w:eastAsia="Times New Roman" w:hAnsi="Arial" w:cs="Arial"/>
          <w:i/>
          <w:iCs/>
          <w:color w:val="000000"/>
          <w:kern w:val="0"/>
          <w:lang w:eastAsia="pl-PL" w:bidi="ar-SA"/>
        </w:rPr>
        <w:t>w tym podwykonawców, dostawców lub podmiotów, na których zdolności polega się w rozumieniu dyrektyw w sprawie zamówień publicznych, w przypadku gdy przypada na nich ponad 10 % wartości zamówienia.</w:t>
      </w:r>
    </w:p>
    <w:p w14:paraId="1182C40E" w14:textId="77777777" w:rsidR="00B36C06" w:rsidRPr="00BA3895" w:rsidRDefault="00B36C06" w:rsidP="00B36C06">
      <w:pPr>
        <w:pStyle w:val="NormalnyWeb"/>
        <w:spacing w:before="0" w:after="0" w:line="360" w:lineRule="auto"/>
        <w:rPr>
          <w:rFonts w:ascii="Arial" w:hAnsi="Arial" w:cs="Arial"/>
          <w:color w:val="000000"/>
          <w:kern w:val="0"/>
          <w:lang w:eastAsia="pl-PL" w:bidi="ar-SA"/>
        </w:rPr>
      </w:pPr>
    </w:p>
    <w:p w14:paraId="60A7F95E" w14:textId="77777777" w:rsidR="00B36C06" w:rsidRPr="00BA3895" w:rsidRDefault="00B36C06" w:rsidP="00B36C06">
      <w:pPr>
        <w:pStyle w:val="NormalnyWeb"/>
        <w:spacing w:before="0" w:after="0" w:line="360" w:lineRule="auto"/>
        <w:rPr>
          <w:rFonts w:ascii="Arial" w:hAnsi="Arial" w:cs="Arial"/>
          <w:color w:val="000000"/>
        </w:rPr>
      </w:pPr>
      <w:r w:rsidRPr="00BA3895">
        <w:rPr>
          <w:rFonts w:ascii="Arial" w:hAnsi="Arial" w:cs="Arial"/>
          <w:color w:val="000000"/>
        </w:rPr>
        <w:t>Podstawa wykluczenia wykonawcy wynika bezpośrednio z przepisów art. 5k rozporządzenia 833/2014 w brzmieniu nadanym rozporządzeniem 2022/576, które ma zasięg ogólny, wiąże w całości i jest bezpośrednio stosowane we wszystkich państwach członkowskich. Wyżej wskazana podstawa wykluczenia stanowi samoistną, obligatoryjną, dodatkową w stosunku do przesłanek, o których mowa w art. 108 ustawy podstawę wykluczenia wykonawców z udziału w postępowaniach o udzielenie zamówienia publicznego oraz odrębną podstawę wykluczenia w stosunku do przesłanek wykluczenia określonych w pkt 11.2.</w:t>
      </w:r>
    </w:p>
    <w:p w14:paraId="5B7C9250" w14:textId="315E89FB" w:rsidR="0066635F" w:rsidRDefault="002606CB" w:rsidP="00730B47">
      <w:pPr>
        <w:pStyle w:val="NormalnyWeb"/>
        <w:spacing w:before="0" w:after="0" w:line="360" w:lineRule="auto"/>
        <w:rPr>
          <w:rFonts w:ascii="Arial" w:hAnsi="Arial" w:cs="Arial"/>
        </w:rPr>
      </w:pPr>
      <w:r>
        <w:rPr>
          <w:rFonts w:ascii="Arial" w:hAnsi="Arial" w:cs="Arial"/>
        </w:rPr>
        <w:t xml:space="preserve"> </w:t>
      </w:r>
    </w:p>
    <w:tbl>
      <w:tblPr>
        <w:tblW w:w="0" w:type="auto"/>
        <w:tblInd w:w="108" w:type="dxa"/>
        <w:tblLayout w:type="fixed"/>
        <w:tblLook w:val="0000" w:firstRow="0" w:lastRow="0" w:firstColumn="0" w:lastColumn="0" w:noHBand="0" w:noVBand="0"/>
      </w:tblPr>
      <w:tblGrid>
        <w:gridCol w:w="9084"/>
      </w:tblGrid>
      <w:tr w:rsidR="00110458" w:rsidRPr="00BA3895" w14:paraId="68CEFC47" w14:textId="77777777" w:rsidTr="004D4E25">
        <w:tc>
          <w:tcPr>
            <w:tcW w:w="9084" w:type="dxa"/>
            <w:tcBorders>
              <w:top w:val="single" w:sz="4" w:space="0" w:color="000000"/>
              <w:left w:val="single" w:sz="4" w:space="0" w:color="000000"/>
              <w:bottom w:val="single" w:sz="4" w:space="0" w:color="000000"/>
              <w:right w:val="single" w:sz="4" w:space="0" w:color="000000"/>
            </w:tcBorders>
            <w:shd w:val="clear" w:color="auto" w:fill="D9D9D9"/>
          </w:tcPr>
          <w:p w14:paraId="165227D6" w14:textId="3B91343D" w:rsidR="00110458" w:rsidRPr="00BA3895" w:rsidRDefault="00110458" w:rsidP="004D4E25">
            <w:pPr>
              <w:pStyle w:val="NormalnyWeb"/>
              <w:spacing w:before="0" w:after="0" w:line="360" w:lineRule="auto"/>
              <w:jc w:val="center"/>
              <w:rPr>
                <w:color w:val="000000"/>
              </w:rPr>
            </w:pPr>
            <w:r w:rsidRPr="00BA3895">
              <w:rPr>
                <w:rStyle w:val="Domylnaczcionkaakapitu3"/>
                <w:rFonts w:ascii="Arial" w:hAnsi="Arial" w:cs="Arial"/>
                <w:b/>
                <w:bCs/>
                <w:color w:val="000000"/>
              </w:rPr>
              <w:t>1</w:t>
            </w:r>
            <w:r w:rsidR="00C56422">
              <w:rPr>
                <w:rStyle w:val="Domylnaczcionkaakapitu3"/>
                <w:rFonts w:ascii="Arial" w:hAnsi="Arial" w:cs="Arial"/>
                <w:b/>
                <w:bCs/>
                <w:color w:val="000000"/>
              </w:rPr>
              <w:t>2</w:t>
            </w:r>
            <w:r w:rsidRPr="00BA3895">
              <w:rPr>
                <w:rStyle w:val="Domylnaczcionkaakapitu3"/>
                <w:rFonts w:ascii="Arial" w:hAnsi="Arial" w:cs="Arial"/>
                <w:b/>
                <w:bCs/>
                <w:color w:val="000000"/>
              </w:rPr>
              <w:t>. Wykaz podmiotowych środków dowodowych</w:t>
            </w:r>
          </w:p>
        </w:tc>
      </w:tr>
    </w:tbl>
    <w:p w14:paraId="67B13131" w14:textId="77777777" w:rsidR="00110458" w:rsidRPr="00BA3895" w:rsidRDefault="00110458" w:rsidP="00110458">
      <w:pPr>
        <w:pStyle w:val="NormalnyWeb"/>
        <w:spacing w:before="0" w:after="0" w:line="360" w:lineRule="auto"/>
        <w:rPr>
          <w:rFonts w:ascii="Arial" w:hAnsi="Arial" w:cs="Arial"/>
          <w:b/>
          <w:bCs/>
          <w:color w:val="000000"/>
        </w:rPr>
      </w:pPr>
    </w:p>
    <w:p w14:paraId="2AFF2B01" w14:textId="43DE5EC2" w:rsidR="00C56422" w:rsidRPr="00BA3895" w:rsidRDefault="00C56422" w:rsidP="00C56422">
      <w:pPr>
        <w:pStyle w:val="Standard"/>
        <w:autoSpaceDE w:val="0"/>
        <w:spacing w:line="360" w:lineRule="auto"/>
        <w:rPr>
          <w:color w:val="000000"/>
        </w:rPr>
      </w:pPr>
      <w:r w:rsidRPr="00BA3895">
        <w:rPr>
          <w:rStyle w:val="StrongEmphasis"/>
          <w:rFonts w:ascii="Arial" w:hAnsi="Arial" w:cs="Arial"/>
          <w:b w:val="0"/>
          <w:bCs w:val="0"/>
          <w:color w:val="000000"/>
        </w:rPr>
        <w:t>1</w:t>
      </w:r>
      <w:r>
        <w:rPr>
          <w:rStyle w:val="StrongEmphasis"/>
          <w:rFonts w:ascii="Arial" w:hAnsi="Arial" w:cs="Arial"/>
          <w:b w:val="0"/>
          <w:bCs w:val="0"/>
          <w:color w:val="000000"/>
        </w:rPr>
        <w:t>2</w:t>
      </w:r>
      <w:r w:rsidRPr="00BA3895">
        <w:rPr>
          <w:rStyle w:val="StrongEmphasis"/>
          <w:rFonts w:ascii="Arial" w:hAnsi="Arial" w:cs="Arial"/>
          <w:b w:val="0"/>
          <w:bCs w:val="0"/>
          <w:color w:val="000000"/>
        </w:rPr>
        <w:t xml:space="preserve">.1. </w:t>
      </w:r>
      <w:r w:rsidRPr="00BA3895">
        <w:rPr>
          <w:rStyle w:val="StrongEmphasis"/>
          <w:rFonts w:ascii="Arial" w:hAnsi="Arial" w:cs="Arial"/>
          <w:b w:val="0"/>
          <w:bCs w:val="0"/>
          <w:color w:val="000000"/>
          <w:u w:val="single"/>
        </w:rPr>
        <w:t>Do</w:t>
      </w:r>
      <w:r w:rsidRPr="00BA3895">
        <w:rPr>
          <w:rStyle w:val="StrongEmphasis"/>
          <w:rFonts w:ascii="Arial" w:hAnsi="Arial" w:cs="Arial"/>
          <w:color w:val="000000"/>
          <w:u w:val="single"/>
        </w:rPr>
        <w:t xml:space="preserve"> </w:t>
      </w:r>
      <w:r w:rsidRPr="00BA3895">
        <w:rPr>
          <w:rFonts w:ascii="Arial" w:hAnsi="Arial" w:cs="Arial"/>
          <w:color w:val="000000"/>
          <w:u w:val="single"/>
        </w:rPr>
        <w:t>oferty wykonawca zobowiązany jest dołączyć:</w:t>
      </w:r>
    </w:p>
    <w:p w14:paraId="1A21A067" w14:textId="77777777" w:rsidR="00C56422" w:rsidRPr="00BA3895" w:rsidRDefault="00C56422" w:rsidP="00C56422">
      <w:pPr>
        <w:pStyle w:val="Standard"/>
        <w:autoSpaceDE w:val="0"/>
        <w:spacing w:line="360" w:lineRule="auto"/>
        <w:rPr>
          <w:color w:val="000000"/>
        </w:rPr>
      </w:pPr>
      <w:r w:rsidRPr="00BA3895">
        <w:rPr>
          <w:rFonts w:ascii="Arial" w:hAnsi="Arial" w:cs="Arial"/>
          <w:color w:val="000000"/>
        </w:rPr>
        <w:t>a)  aktualne na dzień składania ofert oświadczenie o niepodleganiu wykluczeniu oraz spełnianiu warunków udziału w postępowaniu składane na formularzu jednolitego europejskiego dokumentu zamówienia (JEDZ), sporządzonym zgodnie ze wzorem standardowego formularza określonego w rozporządzeniu wykonawczym Komisji (UE) 2016/7 z dnia 5 stycznia 2016 r. ustanawiającym standardowy formularz jednolitego europejskiego dokumentu zamówienia (</w:t>
      </w:r>
      <w:proofErr w:type="spellStart"/>
      <w:r w:rsidRPr="00BA3895">
        <w:rPr>
          <w:rFonts w:ascii="Arial" w:hAnsi="Arial" w:cs="Arial"/>
          <w:color w:val="000000"/>
        </w:rPr>
        <w:t>Dz.Urz</w:t>
      </w:r>
      <w:proofErr w:type="spellEnd"/>
      <w:r w:rsidRPr="00BA3895">
        <w:rPr>
          <w:rFonts w:ascii="Arial" w:hAnsi="Arial" w:cs="Arial"/>
          <w:color w:val="000000"/>
        </w:rPr>
        <w:t xml:space="preserve">. UE L 3 z 06.01.2016, str. 16)  </w:t>
      </w:r>
    </w:p>
    <w:p w14:paraId="17135D7F" w14:textId="77777777" w:rsidR="00C56422" w:rsidRPr="00BA3895" w:rsidRDefault="00C56422" w:rsidP="00C56422">
      <w:pPr>
        <w:pStyle w:val="Textbody"/>
        <w:spacing w:after="0" w:line="360" w:lineRule="auto"/>
        <w:rPr>
          <w:color w:val="000000"/>
        </w:rPr>
      </w:pPr>
      <w:r w:rsidRPr="00BA3895">
        <w:rPr>
          <w:rFonts w:ascii="Arial" w:hAnsi="Arial" w:cs="Arial"/>
          <w:b/>
          <w:bCs/>
          <w:color w:val="000000"/>
        </w:rPr>
        <w:t>Oświadczenie składa się pod rygorem nieważności, w formie elektronicznej.</w:t>
      </w:r>
    </w:p>
    <w:p w14:paraId="5CF68EF3" w14:textId="77777777" w:rsidR="00C56422" w:rsidRPr="00BA3895" w:rsidRDefault="00C56422" w:rsidP="00C56422">
      <w:pPr>
        <w:pStyle w:val="Textbody"/>
        <w:spacing w:after="0" w:line="360" w:lineRule="auto"/>
        <w:rPr>
          <w:rFonts w:ascii="Arial" w:hAnsi="Arial" w:cs="Arial"/>
          <w:b/>
          <w:bCs/>
          <w:color w:val="000000"/>
        </w:rPr>
      </w:pPr>
    </w:p>
    <w:p w14:paraId="79D6FADB" w14:textId="77777777" w:rsidR="00C56422" w:rsidRPr="00BA3895" w:rsidRDefault="00C56422" w:rsidP="00C56422">
      <w:pPr>
        <w:pStyle w:val="Textbody"/>
        <w:spacing w:after="0" w:line="360" w:lineRule="auto"/>
        <w:rPr>
          <w:color w:val="000000"/>
        </w:rPr>
      </w:pPr>
      <w:r w:rsidRPr="00BA3895">
        <w:rPr>
          <w:rFonts w:ascii="Arial" w:hAnsi="Arial" w:cs="Arial"/>
          <w:color w:val="000000"/>
        </w:rPr>
        <w:lastRenderedPageBreak/>
        <w:t xml:space="preserve">W przypadku wspólnego ubiegania się o zamówienie przez wykonawców, oświadczenie składa każdy z wykonawców. </w:t>
      </w:r>
    </w:p>
    <w:p w14:paraId="4762AA0E" w14:textId="77777777" w:rsidR="00C56422" w:rsidRPr="00BA3895" w:rsidRDefault="00C56422" w:rsidP="00C56422">
      <w:pPr>
        <w:pStyle w:val="Textbody"/>
        <w:spacing w:after="0" w:line="360" w:lineRule="auto"/>
        <w:rPr>
          <w:rFonts w:ascii="Arial" w:hAnsi="Arial" w:cs="Arial"/>
          <w:color w:val="000000"/>
        </w:rPr>
      </w:pPr>
    </w:p>
    <w:p w14:paraId="2F22B6B9" w14:textId="77777777" w:rsidR="00C56422" w:rsidRPr="00BA3895" w:rsidRDefault="00C56422" w:rsidP="00C56422">
      <w:pPr>
        <w:pStyle w:val="NormalnyWeb"/>
        <w:spacing w:before="0" w:after="0" w:line="360" w:lineRule="auto"/>
        <w:rPr>
          <w:color w:val="000000"/>
        </w:rPr>
      </w:pPr>
      <w:r w:rsidRPr="00BA3895">
        <w:rPr>
          <w:rFonts w:ascii="Arial" w:hAnsi="Arial" w:cs="Arial"/>
          <w:color w:val="000000"/>
        </w:rPr>
        <w:t xml:space="preserve">Elektroniczny wzór dokumentu </w:t>
      </w:r>
      <w:r w:rsidRPr="00BA3895">
        <w:rPr>
          <w:rFonts w:ascii="Arial" w:hAnsi="Arial" w:cs="Arial"/>
          <w:b/>
          <w:bCs/>
          <w:color w:val="000000"/>
        </w:rPr>
        <w:t>JEDZ</w:t>
      </w:r>
      <w:r w:rsidRPr="00BA3895">
        <w:rPr>
          <w:rFonts w:ascii="Arial" w:hAnsi="Arial" w:cs="Arial"/>
          <w:color w:val="000000"/>
        </w:rPr>
        <w:t xml:space="preserve"> stanowi </w:t>
      </w:r>
      <w:r w:rsidRPr="00BA3895">
        <w:rPr>
          <w:rFonts w:ascii="Arial" w:hAnsi="Arial" w:cs="Arial"/>
          <w:b/>
          <w:bCs/>
          <w:color w:val="000000"/>
        </w:rPr>
        <w:t>załącznik nr 2</w:t>
      </w:r>
      <w:r w:rsidRPr="00BA3895">
        <w:rPr>
          <w:rFonts w:ascii="Arial" w:hAnsi="Arial" w:cs="Arial"/>
          <w:color w:val="000000"/>
        </w:rPr>
        <w:t xml:space="preserve"> do przedmiotowej procedury przetargowej - znajduje się na stronie internetowej prowadzonego postępowania oraz na stronie internetowej Zamawiającego pod adresem: </w:t>
      </w:r>
      <w:hyperlink r:id="rId11" w:history="1">
        <w:r w:rsidRPr="00BA3895">
          <w:rPr>
            <w:rStyle w:val="Hipercze"/>
            <w:rFonts w:ascii="Arial" w:hAnsi="Arial" w:cs="Arial"/>
            <w:color w:val="000000"/>
          </w:rPr>
          <w:t>www.zuokspytkowo.pl</w:t>
        </w:r>
      </w:hyperlink>
      <w:r w:rsidRPr="00BA3895">
        <w:rPr>
          <w:rFonts w:ascii="Arial" w:hAnsi="Arial" w:cs="Arial"/>
          <w:color w:val="000000"/>
        </w:rPr>
        <w:t xml:space="preserve"> w zakładce zamówienia, w szczegółach niniejszego postępowania.</w:t>
      </w:r>
    </w:p>
    <w:p w14:paraId="61C8B6AA" w14:textId="77777777" w:rsidR="00C56422" w:rsidRPr="00BA3895" w:rsidRDefault="00C56422" w:rsidP="00C56422">
      <w:pPr>
        <w:pStyle w:val="NormalnyWeb"/>
        <w:spacing w:before="0" w:after="0" w:line="360" w:lineRule="auto"/>
        <w:rPr>
          <w:rFonts w:ascii="Arial" w:hAnsi="Arial" w:cs="Arial"/>
          <w:color w:val="000000"/>
        </w:rPr>
      </w:pPr>
    </w:p>
    <w:p w14:paraId="6C148154" w14:textId="77777777" w:rsidR="00C56422" w:rsidRPr="00BA3895" w:rsidRDefault="00C56422" w:rsidP="00C56422">
      <w:pPr>
        <w:pStyle w:val="NormalnyWeb"/>
        <w:spacing w:before="0" w:after="0" w:line="360" w:lineRule="auto"/>
        <w:rPr>
          <w:color w:val="000000"/>
        </w:rPr>
      </w:pPr>
      <w:r w:rsidRPr="00BA3895">
        <w:rPr>
          <w:rFonts w:ascii="Arial" w:hAnsi="Arial" w:cs="Arial"/>
          <w:color w:val="000000"/>
        </w:rPr>
        <w:t xml:space="preserve">Instrukcja wypełniania formularza JEDZ znajduje się na stronie internetowej Urzędu Zamówień Publicznych pod adresem: </w:t>
      </w:r>
    </w:p>
    <w:p w14:paraId="69B27118" w14:textId="77777777" w:rsidR="00C56422" w:rsidRPr="00BA3895" w:rsidRDefault="00EA3B7D" w:rsidP="00C56422">
      <w:pPr>
        <w:pStyle w:val="NormalnyWeb"/>
        <w:spacing w:before="0" w:after="0" w:line="360" w:lineRule="auto"/>
        <w:rPr>
          <w:rFonts w:ascii="Arial" w:hAnsi="Arial" w:cs="Arial"/>
          <w:color w:val="000000"/>
        </w:rPr>
      </w:pPr>
      <w:hyperlink r:id="rId12" w:history="1">
        <w:r w:rsidR="00C56422" w:rsidRPr="00BA3895">
          <w:rPr>
            <w:rStyle w:val="Hipercze"/>
            <w:rFonts w:ascii="Arial" w:hAnsi="Arial" w:cs="Arial"/>
            <w:color w:val="000000"/>
          </w:rPr>
          <w:t>https://www.uzp.gov.pl/__data/assets/pdf_file/0022/54904/Jednolity-Europejski-Dokument-Zamowienia-instrukcja-2022.04.29.pdf</w:t>
        </w:r>
      </w:hyperlink>
    </w:p>
    <w:p w14:paraId="7DA9900A" w14:textId="77777777" w:rsidR="00C56422" w:rsidRPr="00BA3895" w:rsidRDefault="00C56422" w:rsidP="00C56422">
      <w:pPr>
        <w:pStyle w:val="NormalnyWeb"/>
        <w:spacing w:before="0" w:after="0" w:line="360" w:lineRule="auto"/>
        <w:rPr>
          <w:color w:val="000000"/>
        </w:rPr>
      </w:pPr>
      <w:r w:rsidRPr="00BA3895">
        <w:rPr>
          <w:rFonts w:ascii="Arial" w:hAnsi="Arial" w:cs="Arial"/>
          <w:color w:val="000000"/>
        </w:rPr>
        <w:t xml:space="preserve">na stronie internetowej prowadzonego postępowania oraz stronie internetowej Zamawiającego pod adresem: </w:t>
      </w:r>
      <w:hyperlink r:id="rId13" w:history="1">
        <w:r w:rsidRPr="00BA3895">
          <w:rPr>
            <w:rStyle w:val="Hipercze"/>
            <w:rFonts w:ascii="Arial" w:hAnsi="Arial" w:cs="Arial"/>
            <w:color w:val="000000"/>
          </w:rPr>
          <w:t>www.zuokspytkowo.pl</w:t>
        </w:r>
      </w:hyperlink>
      <w:r w:rsidRPr="00BA3895">
        <w:rPr>
          <w:rFonts w:ascii="Arial" w:hAnsi="Arial" w:cs="Arial"/>
          <w:color w:val="000000"/>
        </w:rPr>
        <w:t xml:space="preserve"> w zakładce zamówienia, w szczegółach niniejszego postępowania. </w:t>
      </w:r>
    </w:p>
    <w:p w14:paraId="6D07C62B" w14:textId="77777777" w:rsidR="00C56422" w:rsidRDefault="00C56422" w:rsidP="00C56422">
      <w:pPr>
        <w:pStyle w:val="NormalnyWeb"/>
        <w:spacing w:before="0" w:after="0" w:line="360" w:lineRule="auto"/>
        <w:rPr>
          <w:rFonts w:ascii="Arial" w:hAnsi="Arial" w:cs="Arial"/>
          <w:color w:val="000000"/>
        </w:rPr>
      </w:pPr>
    </w:p>
    <w:p w14:paraId="5E4A473F" w14:textId="77777777" w:rsidR="00C56422" w:rsidRPr="0024446B" w:rsidRDefault="00C56422" w:rsidP="00C56422">
      <w:pPr>
        <w:pStyle w:val="Standard"/>
        <w:autoSpaceDE w:val="0"/>
        <w:spacing w:line="360" w:lineRule="auto"/>
        <w:rPr>
          <w:rFonts w:ascii="Arial" w:hAnsi="Arial" w:cs="Arial"/>
          <w:color w:val="000000"/>
        </w:rPr>
      </w:pPr>
      <w:r w:rsidRPr="0024446B">
        <w:rPr>
          <w:rFonts w:ascii="Arial" w:hAnsi="Arial" w:cs="Arial"/>
          <w:color w:val="000000"/>
          <w:kern w:val="0"/>
          <w:lang w:eastAsia="pl-PL" w:bidi="ar-SA"/>
        </w:rPr>
        <w:t xml:space="preserve">Uwaga: Zamawiający dopuszcza możliwość wypełnienia w sekcji IV JEDZ wyłącznie litery α </w:t>
      </w:r>
      <w:r w:rsidRPr="0024446B">
        <w:rPr>
          <w:rFonts w:ascii="Arial" w:hAnsi="Arial" w:cs="Arial"/>
          <w:i/>
          <w:iCs/>
          <w:color w:val="000000"/>
          <w:kern w:val="0"/>
          <w:lang w:eastAsia="pl-PL" w:bidi="ar-SA"/>
        </w:rPr>
        <w:t xml:space="preserve">(Ogólne oświadczenie dotyczące wszystkich kryteriów kwalifikacji). </w:t>
      </w:r>
      <w:r w:rsidRPr="0024446B">
        <w:rPr>
          <w:rFonts w:ascii="Arial" w:hAnsi="Arial" w:cs="Arial"/>
          <w:color w:val="000000"/>
          <w:kern w:val="0"/>
          <w:lang w:eastAsia="pl-PL" w:bidi="ar-SA"/>
        </w:rPr>
        <w:t>W związku z tym Wykonawca nie musi wypełniać żadnej z pozostałych sekcji w Części IV JEDZ.</w:t>
      </w:r>
    </w:p>
    <w:p w14:paraId="629C1DD1" w14:textId="77777777" w:rsidR="00C56422" w:rsidRPr="00BA3895" w:rsidRDefault="00C56422" w:rsidP="00C56422">
      <w:pPr>
        <w:pStyle w:val="NormalnyWeb"/>
        <w:spacing w:before="0" w:after="0" w:line="360" w:lineRule="auto"/>
        <w:rPr>
          <w:rFonts w:ascii="Arial" w:hAnsi="Arial" w:cs="Arial"/>
          <w:color w:val="000000"/>
        </w:rPr>
      </w:pPr>
    </w:p>
    <w:p w14:paraId="1A30C447" w14:textId="77777777" w:rsidR="00C56422" w:rsidRPr="00BA3895" w:rsidRDefault="00C56422" w:rsidP="00C56422">
      <w:pPr>
        <w:pStyle w:val="NormalnyWeb"/>
        <w:spacing w:before="0" w:after="0" w:line="360" w:lineRule="auto"/>
        <w:rPr>
          <w:color w:val="000000"/>
        </w:rPr>
      </w:pPr>
      <w:r w:rsidRPr="00BA3895">
        <w:rPr>
          <w:rFonts w:ascii="Arial" w:hAnsi="Arial" w:cs="Arial"/>
          <w:color w:val="000000"/>
        </w:rPr>
        <w:t xml:space="preserve">b) </w:t>
      </w:r>
      <w:r w:rsidRPr="00BA3895">
        <w:rPr>
          <w:rFonts w:ascii="Arial" w:hAnsi="Arial" w:cs="Arial"/>
          <w:color w:val="000000"/>
          <w:kern w:val="0"/>
          <w:lang w:eastAsia="pl-PL" w:bidi="ar-SA"/>
        </w:rPr>
        <w:t xml:space="preserve">na potwierdzenie, że w stosunku do wykonawcy nie zachodzi podstawa wykluczenia przewidziana w art. 5k rozporządzenia 833/2014 w brzmieniu nadanym rozporządzeniem 2022/576, </w:t>
      </w:r>
      <w:r w:rsidRPr="00BA3895">
        <w:rPr>
          <w:rFonts w:ascii="Arial" w:hAnsi="Arial" w:cs="Arial"/>
          <w:color w:val="000000"/>
          <w:kern w:val="0"/>
          <w:u w:val="single"/>
          <w:lang w:eastAsia="pl-PL" w:bidi="ar-SA"/>
        </w:rPr>
        <w:t>wykonawca załącza do oferty oświadczenie</w:t>
      </w:r>
      <w:r w:rsidRPr="00BA3895">
        <w:rPr>
          <w:rFonts w:ascii="Arial" w:hAnsi="Arial" w:cs="Arial"/>
          <w:color w:val="000000"/>
          <w:kern w:val="0"/>
          <w:lang w:eastAsia="pl-PL" w:bidi="ar-SA"/>
        </w:rPr>
        <w:t xml:space="preserve"> własne w poniższym zakresie, tj. że wykonawca nie jest:</w:t>
      </w:r>
    </w:p>
    <w:p w14:paraId="5BE69A1A" w14:textId="77777777" w:rsidR="00C56422" w:rsidRPr="00BA3895" w:rsidRDefault="00C56422" w:rsidP="00C56422">
      <w:pPr>
        <w:widowControl/>
        <w:numPr>
          <w:ilvl w:val="0"/>
          <w:numId w:val="39"/>
        </w:numPr>
        <w:suppressAutoHyphens w:val="0"/>
        <w:autoSpaceDN/>
        <w:spacing w:line="360" w:lineRule="auto"/>
        <w:textAlignment w:val="auto"/>
        <w:rPr>
          <w:color w:val="000000"/>
        </w:rPr>
      </w:pPr>
      <w:r w:rsidRPr="00BA3895">
        <w:rPr>
          <w:rFonts w:ascii="Arial" w:eastAsia="Times New Roman" w:hAnsi="Arial" w:cs="Arial"/>
          <w:color w:val="000000"/>
          <w:kern w:val="0"/>
          <w:lang w:eastAsia="pl-PL" w:bidi="ar-SA"/>
        </w:rPr>
        <w:t>obywatelem rosyjskim, osobą fizyczną lub prawną, podmiotem lub organem z siedzibą w Rosji;</w:t>
      </w:r>
    </w:p>
    <w:p w14:paraId="38B2CE22" w14:textId="77777777" w:rsidR="00C56422" w:rsidRPr="00BA3895" w:rsidRDefault="00C56422" w:rsidP="00C56422">
      <w:pPr>
        <w:widowControl/>
        <w:numPr>
          <w:ilvl w:val="0"/>
          <w:numId w:val="39"/>
        </w:numPr>
        <w:suppressAutoHyphens w:val="0"/>
        <w:autoSpaceDN/>
        <w:spacing w:line="360" w:lineRule="auto"/>
        <w:textAlignment w:val="auto"/>
        <w:rPr>
          <w:color w:val="000000"/>
        </w:rPr>
      </w:pPr>
      <w:r w:rsidRPr="00BA3895">
        <w:rPr>
          <w:rFonts w:ascii="Arial" w:eastAsia="Times New Roman" w:hAnsi="Arial" w:cs="Arial"/>
          <w:color w:val="000000"/>
          <w:kern w:val="0"/>
          <w:lang w:eastAsia="pl-PL" w:bidi="ar-SA"/>
        </w:rPr>
        <w:t>osobą prawną, podmiotem lub organem, do których prawa własności bezpośrednio lub pośrednio w ponad 50 % należą do obywateli rosyjskich lub osób fizycznych lub prawnych, podmiotów lub organów z siedzibą w Rosji;</w:t>
      </w:r>
    </w:p>
    <w:p w14:paraId="3E9ABD67" w14:textId="77777777" w:rsidR="00C56422" w:rsidRPr="00BA3895" w:rsidRDefault="00C56422" w:rsidP="00C56422">
      <w:pPr>
        <w:widowControl/>
        <w:numPr>
          <w:ilvl w:val="0"/>
          <w:numId w:val="39"/>
        </w:numPr>
        <w:suppressAutoHyphens w:val="0"/>
        <w:autoSpaceDN/>
        <w:spacing w:line="360" w:lineRule="auto"/>
        <w:textAlignment w:val="auto"/>
        <w:rPr>
          <w:color w:val="000000"/>
        </w:rPr>
      </w:pPr>
      <w:r w:rsidRPr="00BA3895">
        <w:rPr>
          <w:rFonts w:ascii="Arial" w:eastAsia="Times New Roman" w:hAnsi="Arial" w:cs="Arial"/>
          <w:color w:val="000000"/>
          <w:kern w:val="0"/>
          <w:lang w:eastAsia="pl-PL" w:bidi="ar-SA"/>
        </w:rPr>
        <w:t>osobą fizyczną lub prawną, podmiotem lub organem działającym w imieniu lub pod kierunkiem:</w:t>
      </w:r>
    </w:p>
    <w:p w14:paraId="5160E418" w14:textId="77777777" w:rsidR="00C56422" w:rsidRPr="00BA3895" w:rsidRDefault="00C56422" w:rsidP="00C56422">
      <w:pPr>
        <w:widowControl/>
        <w:numPr>
          <w:ilvl w:val="1"/>
          <w:numId w:val="39"/>
        </w:numPr>
        <w:suppressAutoHyphens w:val="0"/>
        <w:autoSpaceDN/>
        <w:spacing w:line="360" w:lineRule="auto"/>
        <w:textAlignment w:val="auto"/>
        <w:rPr>
          <w:color w:val="000000"/>
        </w:rPr>
      </w:pPr>
      <w:r w:rsidRPr="00BA3895">
        <w:rPr>
          <w:rFonts w:ascii="Arial" w:eastAsia="Times New Roman" w:hAnsi="Arial" w:cs="Arial"/>
          <w:color w:val="000000"/>
          <w:kern w:val="0"/>
          <w:lang w:eastAsia="pl-PL" w:bidi="ar-SA"/>
        </w:rPr>
        <w:lastRenderedPageBreak/>
        <w:t>obywateli rosyjskich lub osób fizycznych lub prawnych, podmiotów lub organów z siedzibą w Rosji lub</w:t>
      </w:r>
    </w:p>
    <w:p w14:paraId="0D1B5818" w14:textId="77777777" w:rsidR="00C56422" w:rsidRPr="00BA3895" w:rsidRDefault="00C56422" w:rsidP="00C56422">
      <w:pPr>
        <w:widowControl/>
        <w:numPr>
          <w:ilvl w:val="1"/>
          <w:numId w:val="39"/>
        </w:numPr>
        <w:suppressAutoHyphens w:val="0"/>
        <w:autoSpaceDN/>
        <w:spacing w:line="360" w:lineRule="auto"/>
        <w:textAlignment w:val="auto"/>
        <w:rPr>
          <w:color w:val="000000"/>
        </w:rPr>
      </w:pPr>
      <w:r w:rsidRPr="00BA3895">
        <w:rPr>
          <w:rFonts w:ascii="Arial" w:eastAsia="Times New Roman" w:hAnsi="Arial" w:cs="Arial"/>
          <w:color w:val="000000"/>
          <w:kern w:val="0"/>
          <w:lang w:eastAsia="pl-PL" w:bidi="ar-SA"/>
        </w:rPr>
        <w:t>osób prawnych, podmiotów lub organów, do których prawa własności bezpośrednio lub pośrednio w ponad 50 % należą do obywateli rosyjskich lub osób fizycznych lub prawnych, podmiotów lub organów z siedzibą w Rosji,</w:t>
      </w:r>
    </w:p>
    <w:p w14:paraId="6D0F4F5B" w14:textId="77777777" w:rsidR="00C56422" w:rsidRPr="00BA3895" w:rsidRDefault="00C56422" w:rsidP="00C56422">
      <w:pPr>
        <w:widowControl/>
        <w:suppressAutoHyphens w:val="0"/>
        <w:spacing w:line="360" w:lineRule="auto"/>
        <w:textAlignment w:val="auto"/>
        <w:rPr>
          <w:color w:val="000000"/>
        </w:rPr>
      </w:pPr>
      <w:r w:rsidRPr="00BA3895">
        <w:rPr>
          <w:rFonts w:ascii="Arial" w:eastAsia="Times New Roman" w:hAnsi="Arial" w:cs="Arial"/>
          <w:color w:val="000000"/>
          <w:kern w:val="0"/>
          <w:lang w:eastAsia="pl-PL" w:bidi="ar-SA"/>
        </w:rPr>
        <w:t>oraz że żaden z jego podwykonawców, dostawców, lub podmiotów, na których zdolności polega w rozumieniu dyrektyw w sprawie zamówień publicznych, w przypadku gdy przypada na nich ponad 10 % wartości zamówienia, nie należy do żadnej z powyższych kategorii podmiotów.</w:t>
      </w:r>
    </w:p>
    <w:p w14:paraId="7F645090" w14:textId="77777777" w:rsidR="00C56422" w:rsidRPr="00BA3895" w:rsidRDefault="00C56422" w:rsidP="00C56422">
      <w:pPr>
        <w:widowControl/>
        <w:suppressAutoHyphens w:val="0"/>
        <w:spacing w:line="360" w:lineRule="auto"/>
        <w:textAlignment w:val="auto"/>
        <w:rPr>
          <w:rFonts w:ascii="Arial" w:eastAsia="Times New Roman" w:hAnsi="Arial" w:cs="Arial"/>
          <w:color w:val="000000"/>
          <w:kern w:val="0"/>
          <w:lang w:eastAsia="pl-PL" w:bidi="ar-SA"/>
        </w:rPr>
      </w:pPr>
    </w:p>
    <w:p w14:paraId="4673A3EA" w14:textId="77777777" w:rsidR="00C56422" w:rsidRPr="00BA3895" w:rsidRDefault="00C56422" w:rsidP="00C56422">
      <w:pPr>
        <w:pStyle w:val="Textbody"/>
        <w:spacing w:after="0" w:line="360" w:lineRule="auto"/>
        <w:rPr>
          <w:color w:val="000000"/>
        </w:rPr>
      </w:pPr>
      <w:r w:rsidRPr="00BA3895">
        <w:rPr>
          <w:rFonts w:ascii="Arial" w:hAnsi="Arial" w:cs="Arial"/>
          <w:color w:val="000000"/>
        </w:rPr>
        <w:t xml:space="preserve">W przypadku wspólnego ubiegania się o zamówienie przez wykonawców, oświadczenie składa każdy z wykonawców. </w:t>
      </w:r>
    </w:p>
    <w:p w14:paraId="5D642EBC" w14:textId="77777777" w:rsidR="00C56422" w:rsidRPr="00BA3895" w:rsidRDefault="00C56422" w:rsidP="00C56422">
      <w:pPr>
        <w:pStyle w:val="Textbody"/>
        <w:spacing w:after="0" w:line="360" w:lineRule="auto"/>
        <w:rPr>
          <w:color w:val="000000"/>
        </w:rPr>
      </w:pPr>
      <w:r w:rsidRPr="00BA3895">
        <w:rPr>
          <w:rFonts w:ascii="Arial" w:hAnsi="Arial" w:cs="Arial"/>
          <w:b/>
          <w:bCs/>
          <w:color w:val="000000"/>
        </w:rPr>
        <w:t xml:space="preserve">Oświadczenie składa się pod rygorem nieważności, w formie elektronicznej. </w:t>
      </w:r>
    </w:p>
    <w:p w14:paraId="6761BD42" w14:textId="77777777" w:rsidR="00C56422" w:rsidRPr="00BA3895" w:rsidRDefault="00C56422" w:rsidP="00C56422">
      <w:pPr>
        <w:widowControl/>
        <w:suppressAutoHyphens w:val="0"/>
        <w:spacing w:line="360" w:lineRule="auto"/>
        <w:textAlignment w:val="auto"/>
        <w:rPr>
          <w:rFonts w:ascii="Arial" w:hAnsi="Arial" w:cs="Arial"/>
          <w:b/>
          <w:bCs/>
          <w:color w:val="000000"/>
        </w:rPr>
      </w:pPr>
    </w:p>
    <w:p w14:paraId="2BA67A73" w14:textId="77777777" w:rsidR="00C56422" w:rsidRPr="00BA3895" w:rsidRDefault="00C56422" w:rsidP="00C56422">
      <w:pPr>
        <w:widowControl/>
        <w:suppressAutoHyphens w:val="0"/>
        <w:spacing w:line="360" w:lineRule="auto"/>
        <w:textAlignment w:val="auto"/>
        <w:rPr>
          <w:color w:val="000000"/>
        </w:rPr>
      </w:pPr>
      <w:r w:rsidRPr="00BA3895">
        <w:rPr>
          <w:rFonts w:ascii="Arial" w:hAnsi="Arial" w:cs="Arial"/>
          <w:color w:val="000000"/>
        </w:rPr>
        <w:t>Wzór oświadczenia stanowi załącznik nr 3 do SWZ.</w:t>
      </w:r>
    </w:p>
    <w:p w14:paraId="2CB44FB7" w14:textId="77777777" w:rsidR="00C56422" w:rsidRPr="00BA3895" w:rsidRDefault="00C56422" w:rsidP="00C56422">
      <w:pPr>
        <w:pStyle w:val="Standard"/>
        <w:autoSpaceDE w:val="0"/>
        <w:spacing w:line="360" w:lineRule="auto"/>
        <w:rPr>
          <w:rFonts w:ascii="Arial" w:hAnsi="Arial" w:cs="Arial"/>
          <w:color w:val="000000"/>
          <w:u w:val="single"/>
        </w:rPr>
      </w:pPr>
    </w:p>
    <w:p w14:paraId="1C62F354" w14:textId="3E40E584" w:rsidR="00C56422" w:rsidRPr="00BA3895" w:rsidRDefault="00C56422" w:rsidP="00C56422">
      <w:pPr>
        <w:pStyle w:val="Standard"/>
        <w:autoSpaceDE w:val="0"/>
        <w:spacing w:line="360" w:lineRule="auto"/>
        <w:rPr>
          <w:color w:val="000000"/>
        </w:rPr>
      </w:pPr>
      <w:r w:rsidRPr="00BA3895">
        <w:rPr>
          <w:rFonts w:ascii="Arial" w:hAnsi="Arial" w:cs="Arial"/>
          <w:color w:val="000000"/>
          <w:u w:val="single"/>
        </w:rPr>
        <w:t>1</w:t>
      </w:r>
      <w:r>
        <w:rPr>
          <w:rFonts w:ascii="Arial" w:hAnsi="Arial" w:cs="Arial"/>
          <w:color w:val="000000"/>
          <w:u w:val="single"/>
        </w:rPr>
        <w:t>2</w:t>
      </w:r>
      <w:r w:rsidRPr="00BA3895">
        <w:rPr>
          <w:rFonts w:ascii="Arial" w:hAnsi="Arial" w:cs="Arial"/>
          <w:color w:val="000000"/>
          <w:u w:val="single"/>
        </w:rPr>
        <w:t>.2. Podmiotowe środki dowodowe składane na wezwanie Zamawiającego:</w:t>
      </w:r>
    </w:p>
    <w:p w14:paraId="1B1D9ACF" w14:textId="5AB1DBDB" w:rsidR="00C56422" w:rsidRPr="00BA3895" w:rsidRDefault="00C56422" w:rsidP="00C56422">
      <w:pPr>
        <w:pStyle w:val="Standard"/>
        <w:autoSpaceDE w:val="0"/>
        <w:spacing w:line="360" w:lineRule="auto"/>
        <w:rPr>
          <w:color w:val="000000"/>
        </w:rPr>
      </w:pPr>
      <w:r w:rsidRPr="00BA3895">
        <w:rPr>
          <w:rFonts w:ascii="Arial" w:hAnsi="Arial" w:cs="Arial"/>
          <w:color w:val="000000"/>
        </w:rPr>
        <w:t xml:space="preserve">Zamawiający żąda złożenia podmiotowych środków dowodowych na potwierdzenie braku podstaw wykluczenia wykonawcy z udziału w postępowaniu o udzielenie zamówienia publicznego. </w:t>
      </w:r>
    </w:p>
    <w:p w14:paraId="59C8C101" w14:textId="77777777" w:rsidR="00C56422" w:rsidRPr="00BA3895" w:rsidRDefault="00C56422" w:rsidP="00C56422">
      <w:pPr>
        <w:pStyle w:val="Standard"/>
        <w:autoSpaceDE w:val="0"/>
        <w:spacing w:line="360" w:lineRule="auto"/>
        <w:rPr>
          <w:rFonts w:ascii="Arial" w:hAnsi="Arial" w:cs="Arial"/>
          <w:color w:val="000000"/>
        </w:rPr>
      </w:pPr>
    </w:p>
    <w:p w14:paraId="05A119FC" w14:textId="77777777" w:rsidR="00C56422" w:rsidRPr="00BA3895" w:rsidRDefault="00C56422" w:rsidP="00C56422">
      <w:pPr>
        <w:pStyle w:val="Standard"/>
        <w:autoSpaceDE w:val="0"/>
        <w:spacing w:line="360" w:lineRule="auto"/>
        <w:rPr>
          <w:color w:val="000000"/>
        </w:rPr>
      </w:pPr>
      <w:r w:rsidRPr="00BA3895">
        <w:rPr>
          <w:rFonts w:ascii="Arial" w:hAnsi="Arial" w:cs="Arial"/>
          <w:color w:val="000000"/>
        </w:rPr>
        <w:t xml:space="preserve">Zamawiający w celu </w:t>
      </w:r>
      <w:r w:rsidRPr="00BA3895">
        <w:rPr>
          <w:rFonts w:ascii="Arial" w:hAnsi="Arial" w:cs="Arial"/>
          <w:b/>
          <w:bCs/>
          <w:color w:val="000000"/>
        </w:rPr>
        <w:t>potwierdzenia braku podstaw wykluczenia</w:t>
      </w:r>
      <w:r w:rsidRPr="00BA3895">
        <w:rPr>
          <w:rFonts w:ascii="Arial" w:hAnsi="Arial" w:cs="Arial"/>
          <w:color w:val="000000"/>
        </w:rPr>
        <w:t xml:space="preserve">, wezwie wykonawcę, którego oferta została najwyżej oceniona, do złożenia w wyznaczonym terminie, nie krótszym niż 10 dni od dnia wezwania, następujących podmiotowych środków dowodowych aktualnych na dzień ich złożenia: </w:t>
      </w:r>
    </w:p>
    <w:p w14:paraId="106E8B20" w14:textId="77777777" w:rsidR="00C56422" w:rsidRPr="00BA3895" w:rsidRDefault="00C56422" w:rsidP="00C56422">
      <w:pPr>
        <w:pStyle w:val="Standard"/>
        <w:autoSpaceDE w:val="0"/>
        <w:spacing w:line="360" w:lineRule="auto"/>
        <w:rPr>
          <w:color w:val="000000"/>
        </w:rPr>
      </w:pPr>
      <w:r w:rsidRPr="00BA3895">
        <w:rPr>
          <w:rFonts w:ascii="Arial" w:hAnsi="Arial" w:cs="Arial"/>
          <w:color w:val="000000"/>
        </w:rPr>
        <w:t>1)  Informacji z Krajowego Rejestru Karnego w zakresie:</w:t>
      </w:r>
    </w:p>
    <w:p w14:paraId="7BDC1566" w14:textId="77777777" w:rsidR="00C56422" w:rsidRPr="00BA3895" w:rsidRDefault="00C56422" w:rsidP="00C56422">
      <w:pPr>
        <w:pStyle w:val="Standard"/>
        <w:autoSpaceDE w:val="0"/>
        <w:spacing w:line="360" w:lineRule="auto"/>
        <w:rPr>
          <w:color w:val="000000"/>
        </w:rPr>
      </w:pPr>
      <w:r w:rsidRPr="00BA3895">
        <w:rPr>
          <w:rFonts w:ascii="Arial" w:hAnsi="Arial" w:cs="Arial"/>
          <w:color w:val="000000"/>
        </w:rPr>
        <w:t xml:space="preserve">a) Art. 108 ust. 1 pkt 1 i 2 </w:t>
      </w:r>
      <w:proofErr w:type="spellStart"/>
      <w:r w:rsidRPr="00BA3895">
        <w:rPr>
          <w:rFonts w:ascii="Arial" w:hAnsi="Arial" w:cs="Arial"/>
          <w:color w:val="000000"/>
        </w:rPr>
        <w:t>u.p.z.p</w:t>
      </w:r>
      <w:proofErr w:type="spellEnd"/>
      <w:r w:rsidRPr="00BA3895">
        <w:rPr>
          <w:rFonts w:ascii="Arial" w:hAnsi="Arial" w:cs="Arial"/>
          <w:color w:val="000000"/>
        </w:rPr>
        <w:t xml:space="preserve">. </w:t>
      </w:r>
    </w:p>
    <w:p w14:paraId="452DF4E6" w14:textId="77777777" w:rsidR="00C56422" w:rsidRPr="00BA3895" w:rsidRDefault="00C56422" w:rsidP="00C56422">
      <w:pPr>
        <w:pStyle w:val="Standard"/>
        <w:autoSpaceDE w:val="0"/>
        <w:spacing w:line="360" w:lineRule="auto"/>
        <w:rPr>
          <w:color w:val="000000"/>
        </w:rPr>
      </w:pPr>
      <w:r w:rsidRPr="00BA3895">
        <w:rPr>
          <w:rFonts w:ascii="Arial" w:hAnsi="Arial" w:cs="Arial"/>
          <w:color w:val="000000"/>
        </w:rPr>
        <w:t xml:space="preserve">b) Art. 108 ust. 1 pkt 4 </w:t>
      </w:r>
      <w:proofErr w:type="spellStart"/>
      <w:r w:rsidRPr="00BA3895">
        <w:rPr>
          <w:rFonts w:ascii="Arial" w:hAnsi="Arial" w:cs="Arial"/>
          <w:color w:val="000000"/>
        </w:rPr>
        <w:t>u.p.z.p</w:t>
      </w:r>
      <w:proofErr w:type="spellEnd"/>
      <w:r w:rsidRPr="00BA3895">
        <w:rPr>
          <w:rFonts w:ascii="Arial" w:hAnsi="Arial" w:cs="Arial"/>
          <w:color w:val="000000"/>
        </w:rPr>
        <w:t xml:space="preserve">. dotyczącej orzeczenia zakazu ubiegania się o zamówienie publiczne tytułem  środka karnego </w:t>
      </w:r>
    </w:p>
    <w:p w14:paraId="0F18E55D" w14:textId="77777777" w:rsidR="00C56422" w:rsidRPr="00BA3895" w:rsidRDefault="00C56422" w:rsidP="00C56422">
      <w:pPr>
        <w:pStyle w:val="Standard"/>
        <w:autoSpaceDE w:val="0"/>
        <w:spacing w:line="360" w:lineRule="auto"/>
        <w:rPr>
          <w:color w:val="000000"/>
        </w:rPr>
      </w:pPr>
      <w:r w:rsidRPr="00BA3895">
        <w:rPr>
          <w:rFonts w:ascii="Arial" w:hAnsi="Arial" w:cs="Arial"/>
          <w:color w:val="000000"/>
        </w:rPr>
        <w:t>- sporządzonej nie wcześniej niż 6 miesięcy przed jej złożeniem</w:t>
      </w:r>
    </w:p>
    <w:p w14:paraId="4923D10A" w14:textId="77777777" w:rsidR="00C56422" w:rsidRPr="00BA3895" w:rsidRDefault="00C56422" w:rsidP="00C56422">
      <w:pPr>
        <w:pStyle w:val="Standard"/>
        <w:autoSpaceDE w:val="0"/>
        <w:spacing w:line="360" w:lineRule="auto"/>
        <w:rPr>
          <w:color w:val="000000"/>
        </w:rPr>
      </w:pPr>
      <w:r w:rsidRPr="00BA3895">
        <w:rPr>
          <w:rFonts w:ascii="Arial" w:hAnsi="Arial" w:cs="Arial"/>
          <w:color w:val="000000"/>
        </w:rPr>
        <w:t xml:space="preserve">2) Oświadczenia wykonawcy, w zakresie art. 108 ust. 1 pkt 5 ustawy, o braku przynależności do tej samej grupy kapitałowej w rozumieniu ustawy z dnia 16 lutego 2007 r. o ochronie </w:t>
      </w:r>
      <w:r w:rsidRPr="00BA3895">
        <w:rPr>
          <w:rFonts w:ascii="Arial" w:hAnsi="Arial" w:cs="Arial"/>
          <w:color w:val="000000"/>
        </w:rPr>
        <w:lastRenderedPageBreak/>
        <w:t>konkurencji i konsumentów (Dz. U. z 2020 r. poz. 1076 i 1086),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w:t>
      </w:r>
    </w:p>
    <w:p w14:paraId="7E174592" w14:textId="77777777" w:rsidR="00C56422" w:rsidRPr="00BA3895" w:rsidRDefault="00C56422" w:rsidP="00C56422">
      <w:pPr>
        <w:pStyle w:val="Standard"/>
        <w:autoSpaceDE w:val="0"/>
        <w:spacing w:line="360" w:lineRule="auto"/>
        <w:rPr>
          <w:rFonts w:ascii="Arial" w:hAnsi="Arial" w:cs="Arial"/>
          <w:color w:val="000000"/>
        </w:rPr>
      </w:pPr>
    </w:p>
    <w:p w14:paraId="5DD4E32E" w14:textId="2FCFFA08" w:rsidR="00C56422" w:rsidRPr="00BA3895" w:rsidRDefault="00C56422" w:rsidP="00C56422">
      <w:pPr>
        <w:pStyle w:val="Standard"/>
        <w:autoSpaceDE w:val="0"/>
        <w:spacing w:line="360" w:lineRule="auto"/>
        <w:rPr>
          <w:color w:val="000000"/>
        </w:rPr>
      </w:pPr>
      <w:r w:rsidRPr="00BA3895">
        <w:rPr>
          <w:rFonts w:ascii="Arial" w:hAnsi="Arial" w:cs="Arial"/>
          <w:color w:val="000000"/>
        </w:rPr>
        <w:t xml:space="preserve">Wzór oświadczenia stanowi załącznik nr </w:t>
      </w:r>
      <w:r>
        <w:rPr>
          <w:rFonts w:ascii="Arial" w:hAnsi="Arial" w:cs="Arial"/>
          <w:color w:val="000000"/>
        </w:rPr>
        <w:t>4</w:t>
      </w:r>
      <w:r w:rsidRPr="00BA3895">
        <w:rPr>
          <w:rFonts w:ascii="Arial" w:hAnsi="Arial" w:cs="Arial"/>
          <w:color w:val="000000"/>
        </w:rPr>
        <w:t xml:space="preserve"> do SWZ.</w:t>
      </w:r>
    </w:p>
    <w:p w14:paraId="4B1C4057" w14:textId="77777777" w:rsidR="00C56422" w:rsidRPr="00BA3895" w:rsidRDefault="00C56422" w:rsidP="00C56422">
      <w:pPr>
        <w:pStyle w:val="Standard"/>
        <w:autoSpaceDE w:val="0"/>
        <w:spacing w:line="360" w:lineRule="auto"/>
        <w:rPr>
          <w:rFonts w:ascii="Arial" w:hAnsi="Arial" w:cs="Arial"/>
          <w:color w:val="000000"/>
        </w:rPr>
      </w:pPr>
    </w:p>
    <w:p w14:paraId="15DD2146" w14:textId="77777777" w:rsidR="00C56422" w:rsidRPr="00BA3895" w:rsidRDefault="00C56422" w:rsidP="00C56422">
      <w:pPr>
        <w:pStyle w:val="Textbody"/>
        <w:spacing w:after="0" w:line="360" w:lineRule="auto"/>
        <w:rPr>
          <w:color w:val="000000"/>
        </w:rPr>
      </w:pPr>
      <w:r w:rsidRPr="00BA3895">
        <w:rPr>
          <w:rFonts w:ascii="Arial" w:hAnsi="Arial" w:cs="Arial"/>
          <w:color w:val="000000"/>
        </w:rPr>
        <w:t xml:space="preserve">3) Oświadczenia wykonawcy o aktualności informacji zawartych w oświadczeniu, o którym mowa w art. 125 ust. 1 </w:t>
      </w:r>
      <w:proofErr w:type="spellStart"/>
      <w:r w:rsidRPr="00BA3895">
        <w:rPr>
          <w:rFonts w:ascii="Arial" w:hAnsi="Arial" w:cs="Arial"/>
          <w:color w:val="000000"/>
        </w:rPr>
        <w:t>u.p.z.p</w:t>
      </w:r>
      <w:proofErr w:type="spellEnd"/>
      <w:r w:rsidRPr="00BA3895">
        <w:rPr>
          <w:rFonts w:ascii="Arial" w:hAnsi="Arial" w:cs="Arial"/>
          <w:color w:val="000000"/>
        </w:rPr>
        <w:t xml:space="preserve">.  w zakresie podstaw wykluczenia z postępowania wskazanych przez zamawiającego, o których mowa w: </w:t>
      </w:r>
    </w:p>
    <w:p w14:paraId="5F5241D6" w14:textId="77777777" w:rsidR="00C56422" w:rsidRPr="00BA3895" w:rsidRDefault="00C56422" w:rsidP="00C56422">
      <w:pPr>
        <w:pStyle w:val="Textbody"/>
        <w:spacing w:after="0" w:line="360" w:lineRule="auto"/>
        <w:rPr>
          <w:color w:val="000000"/>
        </w:rPr>
      </w:pPr>
      <w:r w:rsidRPr="00BA3895">
        <w:rPr>
          <w:rFonts w:ascii="Arial" w:hAnsi="Arial" w:cs="Arial"/>
          <w:color w:val="000000"/>
        </w:rPr>
        <w:t xml:space="preserve">a)  art. 108 ust. 1 pkt 3 ustawy, </w:t>
      </w:r>
    </w:p>
    <w:p w14:paraId="71B48C8D" w14:textId="77777777" w:rsidR="00C56422" w:rsidRPr="00BA3895" w:rsidRDefault="00C56422" w:rsidP="00C56422">
      <w:pPr>
        <w:pStyle w:val="Textbody"/>
        <w:spacing w:after="0" w:line="360" w:lineRule="auto"/>
        <w:rPr>
          <w:color w:val="000000"/>
        </w:rPr>
      </w:pPr>
      <w:r w:rsidRPr="00BA3895">
        <w:rPr>
          <w:rFonts w:ascii="Arial" w:hAnsi="Arial" w:cs="Arial"/>
          <w:color w:val="000000"/>
        </w:rPr>
        <w:t xml:space="preserve">b)  art. 108 ust. 1 pkt 4 ustawy, dotyczących orzeczenia zakazu ubiegania się o zamówienie publiczne tytułem środka zapobiegawczego, </w:t>
      </w:r>
    </w:p>
    <w:p w14:paraId="3680E6F3" w14:textId="77777777" w:rsidR="00C56422" w:rsidRPr="00BA3895" w:rsidRDefault="00C56422" w:rsidP="00C56422">
      <w:pPr>
        <w:pStyle w:val="Textbody"/>
        <w:spacing w:after="0" w:line="360" w:lineRule="auto"/>
        <w:rPr>
          <w:color w:val="000000"/>
        </w:rPr>
      </w:pPr>
      <w:r w:rsidRPr="00BA3895">
        <w:rPr>
          <w:rFonts w:ascii="Arial" w:hAnsi="Arial" w:cs="Arial"/>
          <w:color w:val="000000"/>
        </w:rPr>
        <w:t xml:space="preserve">c)  art. 108 ust. 1 pkt 5 ustawy, dotyczących zawarcia z innymi wykonawcami porozumienia mającego na celu zakłócenie konkurencji, </w:t>
      </w:r>
    </w:p>
    <w:p w14:paraId="0A28B725" w14:textId="77777777" w:rsidR="00C56422" w:rsidRPr="00BA3895" w:rsidRDefault="00C56422" w:rsidP="00C56422">
      <w:pPr>
        <w:pStyle w:val="Textbody"/>
        <w:spacing w:after="0" w:line="360" w:lineRule="auto"/>
        <w:rPr>
          <w:color w:val="000000"/>
        </w:rPr>
      </w:pPr>
      <w:r w:rsidRPr="00BA3895">
        <w:rPr>
          <w:rFonts w:ascii="Arial" w:hAnsi="Arial" w:cs="Arial"/>
          <w:color w:val="000000"/>
        </w:rPr>
        <w:t xml:space="preserve">d)  art. 108 ust. 1 pkt 6 ustawy, </w:t>
      </w:r>
    </w:p>
    <w:p w14:paraId="5706C920" w14:textId="77777777" w:rsidR="00C56422" w:rsidRPr="00BA3895" w:rsidRDefault="00C56422" w:rsidP="00C56422">
      <w:pPr>
        <w:pStyle w:val="Textbody"/>
        <w:spacing w:after="0" w:line="360" w:lineRule="auto"/>
        <w:rPr>
          <w:color w:val="000000"/>
        </w:rPr>
      </w:pPr>
      <w:r w:rsidRPr="00BA3895">
        <w:rPr>
          <w:rFonts w:ascii="Arial" w:hAnsi="Arial" w:cs="Arial"/>
          <w:color w:val="000000"/>
        </w:rPr>
        <w:t xml:space="preserve">oraz </w:t>
      </w:r>
    </w:p>
    <w:p w14:paraId="3A5EC3CA" w14:textId="77777777" w:rsidR="00C56422" w:rsidRPr="00BA3895" w:rsidRDefault="00C56422" w:rsidP="00C56422">
      <w:pPr>
        <w:pStyle w:val="Textbody"/>
        <w:spacing w:after="0" w:line="360" w:lineRule="auto"/>
        <w:rPr>
          <w:color w:val="000000"/>
        </w:rPr>
      </w:pPr>
      <w:r w:rsidRPr="00BA3895">
        <w:rPr>
          <w:rFonts w:ascii="Arial" w:hAnsi="Arial" w:cs="Arial"/>
          <w:color w:val="000000"/>
        </w:rPr>
        <w:t>art. 7 ust. 1 ustawy z dnia 13 kwietnia 2022 r. o szczególnych rozwiązaniach w zakresie przeciwdziałania wspieraniu agresji na Ukrainę oraz służących ochronie bezpieczeństwa narodowego,</w:t>
      </w:r>
    </w:p>
    <w:p w14:paraId="6089FD30" w14:textId="77777777" w:rsidR="00C56422" w:rsidRPr="00BA3895" w:rsidRDefault="00C56422" w:rsidP="00C56422">
      <w:pPr>
        <w:pStyle w:val="Textbody"/>
        <w:spacing w:after="0" w:line="360" w:lineRule="auto"/>
        <w:rPr>
          <w:color w:val="000000"/>
        </w:rPr>
      </w:pPr>
      <w:r w:rsidRPr="00BA3895">
        <w:rPr>
          <w:rFonts w:ascii="Arial" w:hAnsi="Arial" w:cs="Arial"/>
          <w:color w:val="000000"/>
        </w:rPr>
        <w:t xml:space="preserve">oraz </w:t>
      </w:r>
    </w:p>
    <w:p w14:paraId="28C30E5A" w14:textId="77777777" w:rsidR="00C56422" w:rsidRPr="00BA3895" w:rsidRDefault="00C56422" w:rsidP="00C56422">
      <w:pPr>
        <w:pStyle w:val="Textbody"/>
        <w:spacing w:after="0" w:line="360" w:lineRule="auto"/>
        <w:rPr>
          <w:color w:val="000000"/>
        </w:rPr>
      </w:pPr>
      <w:r w:rsidRPr="00BA3895">
        <w:rPr>
          <w:rFonts w:ascii="Arial" w:hAnsi="Arial" w:cs="Arial"/>
          <w:color w:val="000000"/>
          <w:kern w:val="0"/>
          <w:lang w:eastAsia="pl-PL" w:bidi="ar-SA"/>
        </w:rPr>
        <w:t>art. 5k rozporządzenia 833/2014 w brzmieniu nadanym rozporządzeniem 2022/576.</w:t>
      </w:r>
    </w:p>
    <w:p w14:paraId="5E0A6C75" w14:textId="77777777" w:rsidR="00C56422" w:rsidRPr="00BA3895" w:rsidRDefault="00C56422" w:rsidP="00C56422">
      <w:pPr>
        <w:pStyle w:val="Standard"/>
        <w:autoSpaceDE w:val="0"/>
        <w:spacing w:line="360" w:lineRule="auto"/>
        <w:rPr>
          <w:rFonts w:ascii="Arial" w:hAnsi="Arial" w:cs="Arial"/>
          <w:color w:val="000000"/>
        </w:rPr>
      </w:pPr>
    </w:p>
    <w:p w14:paraId="50EFB592" w14:textId="203C9ED2" w:rsidR="00C56422" w:rsidRPr="00BA3895" w:rsidRDefault="00C56422" w:rsidP="00C56422">
      <w:pPr>
        <w:pStyle w:val="Standard"/>
        <w:autoSpaceDE w:val="0"/>
        <w:spacing w:line="360" w:lineRule="auto"/>
        <w:rPr>
          <w:color w:val="000000"/>
        </w:rPr>
      </w:pPr>
      <w:r w:rsidRPr="00BA3895">
        <w:rPr>
          <w:rFonts w:ascii="Arial" w:hAnsi="Arial" w:cs="Arial"/>
          <w:color w:val="000000"/>
        </w:rPr>
        <w:t xml:space="preserve">Wzór oświadczenia stanowi załącznik nr </w:t>
      </w:r>
      <w:r>
        <w:rPr>
          <w:rFonts w:ascii="Arial" w:hAnsi="Arial" w:cs="Arial"/>
          <w:color w:val="000000"/>
        </w:rPr>
        <w:t>5</w:t>
      </w:r>
      <w:r w:rsidRPr="00BA3895">
        <w:rPr>
          <w:rFonts w:ascii="Arial" w:hAnsi="Arial" w:cs="Arial"/>
          <w:color w:val="000000"/>
        </w:rPr>
        <w:t xml:space="preserve"> do SWZ.</w:t>
      </w:r>
    </w:p>
    <w:p w14:paraId="17157F8D" w14:textId="77777777" w:rsidR="00C56422" w:rsidRPr="00BA3895" w:rsidRDefault="00C56422" w:rsidP="00C56422">
      <w:pPr>
        <w:pStyle w:val="Textbody"/>
        <w:spacing w:after="0" w:line="360" w:lineRule="auto"/>
        <w:rPr>
          <w:rFonts w:ascii="Arial" w:hAnsi="Arial" w:cs="Arial"/>
          <w:color w:val="000000"/>
        </w:rPr>
      </w:pPr>
    </w:p>
    <w:p w14:paraId="2ECB1213" w14:textId="77777777" w:rsidR="00C56422" w:rsidRPr="00BA3895" w:rsidRDefault="00C56422" w:rsidP="00C56422">
      <w:pPr>
        <w:pStyle w:val="Textbody"/>
        <w:spacing w:after="0" w:line="360" w:lineRule="auto"/>
        <w:rPr>
          <w:color w:val="000000"/>
        </w:rPr>
      </w:pPr>
      <w:r w:rsidRPr="00BA3895">
        <w:rPr>
          <w:rFonts w:ascii="Arial" w:hAnsi="Arial" w:cs="Arial"/>
          <w:color w:val="000000"/>
        </w:rPr>
        <w:t xml:space="preserve">W przypadku wspólnego ubiegania się o zamówienie przez wykonawców, dokumenty o których mowa powyżej składa każdy z wykonawców. </w:t>
      </w:r>
    </w:p>
    <w:p w14:paraId="3F81322D" w14:textId="77777777" w:rsidR="00C56422" w:rsidRPr="00BA3895" w:rsidRDefault="00C56422" w:rsidP="00C56422">
      <w:pPr>
        <w:pStyle w:val="Textbody"/>
        <w:spacing w:after="0" w:line="360" w:lineRule="auto"/>
        <w:rPr>
          <w:rFonts w:ascii="Arial" w:hAnsi="Arial" w:cs="Arial"/>
          <w:color w:val="000000"/>
        </w:rPr>
      </w:pPr>
    </w:p>
    <w:p w14:paraId="671F3178" w14:textId="50A5A266" w:rsidR="00C56422" w:rsidRPr="00C56422" w:rsidRDefault="00C56422" w:rsidP="00C56422">
      <w:pPr>
        <w:pStyle w:val="Textbody"/>
        <w:spacing w:after="0" w:line="360" w:lineRule="auto"/>
        <w:rPr>
          <w:color w:val="000000"/>
        </w:rPr>
      </w:pPr>
      <w:r w:rsidRPr="00BA3895">
        <w:rPr>
          <w:rFonts w:ascii="Arial" w:hAnsi="Arial" w:cs="Arial"/>
          <w:color w:val="000000"/>
        </w:rPr>
        <w:t xml:space="preserve">W przypadku, gdy wykonawca ma siedzibę lub miejsce zamieszkania poza granicami Rzeczypospolitej Polskiej zastosowanie będzie miał § 4 rozporządzenia z dnia 23 grudnia </w:t>
      </w:r>
      <w:r w:rsidRPr="00BA3895">
        <w:rPr>
          <w:rFonts w:ascii="Arial" w:hAnsi="Arial" w:cs="Arial"/>
          <w:color w:val="000000"/>
        </w:rPr>
        <w:lastRenderedPageBreak/>
        <w:t xml:space="preserve">2020 roku w sprawie podmiotowych środków dowodowych oraz innych dokumentów lub oświadczeń, jakich może żądać zamawiający od wykonawcy. </w:t>
      </w:r>
    </w:p>
    <w:p w14:paraId="2B5F5B19" w14:textId="77777777" w:rsidR="00110458" w:rsidRPr="00730B47" w:rsidRDefault="00110458" w:rsidP="00730B47">
      <w:pPr>
        <w:pStyle w:val="NormalnyWeb"/>
        <w:spacing w:before="0" w:after="0" w:line="360" w:lineRule="auto"/>
        <w:rPr>
          <w:rFonts w:ascii="Arial" w:hAnsi="Arial" w:cs="Arial"/>
        </w:rPr>
      </w:pPr>
    </w:p>
    <w:tbl>
      <w:tblPr>
        <w:tblW w:w="9630" w:type="dxa"/>
        <w:tblCellSpacing w:w="0" w:type="dxa"/>
        <w:tblBorders>
          <w:top w:val="single" w:sz="4" w:space="0" w:color="auto"/>
          <w:left w:val="single" w:sz="4" w:space="0" w:color="auto"/>
          <w:bottom w:val="single" w:sz="4" w:space="0" w:color="auto"/>
          <w:right w:val="single" w:sz="4" w:space="0" w:color="auto"/>
        </w:tblBorders>
        <w:tblCellMar>
          <w:top w:w="105" w:type="dxa"/>
          <w:left w:w="105" w:type="dxa"/>
          <w:bottom w:w="105" w:type="dxa"/>
          <w:right w:w="105" w:type="dxa"/>
        </w:tblCellMar>
        <w:tblLook w:val="04A0" w:firstRow="1" w:lastRow="0" w:firstColumn="1" w:lastColumn="0" w:noHBand="0" w:noVBand="1"/>
      </w:tblPr>
      <w:tblGrid>
        <w:gridCol w:w="9630"/>
      </w:tblGrid>
      <w:tr w:rsidR="00702AEA" w:rsidRPr="00730B47" w14:paraId="3D3BB3E6" w14:textId="77777777" w:rsidTr="0003026D">
        <w:trPr>
          <w:tblCellSpacing w:w="0" w:type="dxa"/>
        </w:trPr>
        <w:tc>
          <w:tcPr>
            <w:tcW w:w="9390" w:type="dxa"/>
            <w:shd w:val="clear" w:color="auto" w:fill="D9D9D9"/>
            <w:tcMar>
              <w:top w:w="0" w:type="dxa"/>
              <w:left w:w="108" w:type="dxa"/>
              <w:bottom w:w="0" w:type="dxa"/>
              <w:right w:w="108" w:type="dxa"/>
            </w:tcMar>
            <w:hideMark/>
          </w:tcPr>
          <w:p w14:paraId="1C17198B" w14:textId="31DAFB1F" w:rsidR="00702AEA" w:rsidRPr="00730B47" w:rsidRDefault="00702AEA" w:rsidP="00730B47">
            <w:pPr>
              <w:spacing w:line="360" w:lineRule="auto"/>
              <w:jc w:val="center"/>
              <w:rPr>
                <w:rFonts w:ascii="Arial" w:hAnsi="Arial" w:cs="Arial"/>
              </w:rPr>
            </w:pPr>
            <w:r w:rsidRPr="00730B47">
              <w:rPr>
                <w:rFonts w:ascii="Arial" w:hAnsi="Arial" w:cs="Arial"/>
                <w:b/>
                <w:bCs/>
                <w:color w:val="000000"/>
              </w:rPr>
              <w:t>1</w:t>
            </w:r>
            <w:r w:rsidR="00DB3C91">
              <w:rPr>
                <w:rFonts w:ascii="Arial" w:hAnsi="Arial" w:cs="Arial"/>
                <w:b/>
                <w:bCs/>
                <w:color w:val="000000"/>
              </w:rPr>
              <w:t>3</w:t>
            </w:r>
            <w:r w:rsidRPr="00730B47">
              <w:rPr>
                <w:rFonts w:ascii="Arial" w:hAnsi="Arial" w:cs="Arial"/>
                <w:b/>
                <w:bCs/>
                <w:color w:val="000000"/>
              </w:rPr>
              <w:t>. Wykonawcy wspólnie ubiegający się o udzielenie zamówienia</w:t>
            </w:r>
            <w:r w:rsidRPr="00730B47">
              <w:rPr>
                <w:rFonts w:ascii="Arial" w:hAnsi="Arial" w:cs="Arial"/>
                <w:b/>
                <w:bCs/>
                <w:color w:val="000000"/>
              </w:rPr>
              <w:br/>
              <w:t>(np. w konsorcjum</w:t>
            </w:r>
            <w:r w:rsidR="004C7F43">
              <w:rPr>
                <w:rFonts w:ascii="Arial" w:hAnsi="Arial" w:cs="Arial"/>
                <w:b/>
                <w:bCs/>
                <w:color w:val="000000"/>
              </w:rPr>
              <w:t>, spółka cywilna</w:t>
            </w:r>
            <w:r w:rsidRPr="00730B47">
              <w:rPr>
                <w:rFonts w:ascii="Arial" w:hAnsi="Arial" w:cs="Arial"/>
                <w:b/>
                <w:bCs/>
                <w:color w:val="000000"/>
              </w:rPr>
              <w:t>)</w:t>
            </w:r>
          </w:p>
        </w:tc>
      </w:tr>
    </w:tbl>
    <w:p w14:paraId="3671668E" w14:textId="77777777" w:rsidR="00702AEA" w:rsidRPr="00730B47" w:rsidRDefault="00702AEA" w:rsidP="00730B47">
      <w:pPr>
        <w:pStyle w:val="NormalnyWeb"/>
        <w:spacing w:before="0" w:after="0" w:line="360" w:lineRule="auto"/>
        <w:rPr>
          <w:rFonts w:ascii="Arial" w:hAnsi="Arial" w:cs="Arial"/>
        </w:rPr>
      </w:pPr>
    </w:p>
    <w:p w14:paraId="377833EC" w14:textId="797CF5E1"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W takim przypadku wykonawcy ustanawiają pełnomocnika do reprezentowania ich w postępowaniu o udzielenie zamówienia (Lider konsorcjum) albo reprezentowania w postępowaniu i zawarcia umowy w sprawie zamówienia publicznego. Wymogi zawarte w SWZ jak i przepisy </w:t>
      </w:r>
      <w:proofErr w:type="spellStart"/>
      <w:r w:rsidRPr="00730B47">
        <w:rPr>
          <w:rFonts w:ascii="Arial" w:hAnsi="Arial" w:cs="Arial"/>
          <w:color w:val="000000"/>
        </w:rPr>
        <w:t>u.p.z.p</w:t>
      </w:r>
      <w:proofErr w:type="spellEnd"/>
      <w:r w:rsidRPr="00730B47">
        <w:rPr>
          <w:rFonts w:ascii="Arial" w:hAnsi="Arial" w:cs="Arial"/>
          <w:color w:val="000000"/>
        </w:rPr>
        <w:t xml:space="preserve">. dotyczące wykonawcy stosuje się odpowiednio do wykonawców wspólnie ubiegających się o zamówienie. Jeżeli oferta wykonawców wspólnie ubiegających się o udzielenie zamówienia zostanie wybrana, zamawiający będzie żądać przed zawarciem umowy w sprawie zamówienia, umowy regulującej współpracę tych wykonawców. </w:t>
      </w:r>
    </w:p>
    <w:p w14:paraId="2B05A775" w14:textId="77777777" w:rsidR="00FB68EF" w:rsidRPr="00730B47" w:rsidRDefault="00FB68EF" w:rsidP="00730B47">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730B47" w14:paraId="494D1CE5"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7A0913E4" w14:textId="7E66316E" w:rsidR="00702AEA" w:rsidRPr="00730B47" w:rsidRDefault="00702AEA" w:rsidP="00730B47">
            <w:pPr>
              <w:spacing w:line="360" w:lineRule="auto"/>
              <w:jc w:val="center"/>
              <w:rPr>
                <w:rFonts w:ascii="Arial" w:hAnsi="Arial" w:cs="Arial"/>
              </w:rPr>
            </w:pPr>
            <w:r w:rsidRPr="00730B47">
              <w:rPr>
                <w:rFonts w:ascii="Arial" w:hAnsi="Arial" w:cs="Arial"/>
                <w:b/>
                <w:bCs/>
                <w:color w:val="000000"/>
              </w:rPr>
              <w:t>1</w:t>
            </w:r>
            <w:r w:rsidR="00806748">
              <w:rPr>
                <w:rFonts w:ascii="Arial" w:hAnsi="Arial" w:cs="Arial"/>
                <w:b/>
                <w:bCs/>
                <w:color w:val="000000"/>
              </w:rPr>
              <w:t>4</w:t>
            </w:r>
            <w:r w:rsidRPr="00730B47">
              <w:rPr>
                <w:rFonts w:ascii="Arial" w:hAnsi="Arial" w:cs="Arial"/>
                <w:b/>
                <w:bCs/>
                <w:color w:val="000000"/>
              </w:rPr>
              <w:t>. Wadium</w:t>
            </w:r>
          </w:p>
        </w:tc>
      </w:tr>
    </w:tbl>
    <w:p w14:paraId="2E5A5BD4" w14:textId="77777777" w:rsidR="00702AEA" w:rsidRPr="00730B47" w:rsidRDefault="00702AEA" w:rsidP="00730B47">
      <w:pPr>
        <w:pStyle w:val="NormalnyWeb"/>
        <w:spacing w:before="0" w:after="0" w:line="360" w:lineRule="auto"/>
        <w:rPr>
          <w:rFonts w:ascii="Arial" w:hAnsi="Arial" w:cs="Arial"/>
        </w:rPr>
      </w:pPr>
    </w:p>
    <w:p w14:paraId="68368E5E" w14:textId="32729D5E" w:rsidR="00806748" w:rsidRPr="00806748" w:rsidRDefault="00806748" w:rsidP="00CB64EA">
      <w:pPr>
        <w:pStyle w:val="NormalnyWeb"/>
        <w:spacing w:before="0" w:after="0" w:line="360" w:lineRule="auto"/>
        <w:rPr>
          <w:rStyle w:val="Pogrubienie"/>
          <w:rFonts w:ascii="Arial" w:hAnsi="Arial" w:cs="Arial"/>
          <w:b w:val="0"/>
          <w:bCs w:val="0"/>
          <w:color w:val="000000"/>
        </w:rPr>
      </w:pPr>
      <w:r>
        <w:rPr>
          <w:rStyle w:val="Pogrubienie"/>
          <w:rFonts w:ascii="Arial" w:hAnsi="Arial" w:cs="Arial"/>
          <w:b w:val="0"/>
          <w:bCs w:val="0"/>
          <w:color w:val="000000"/>
        </w:rPr>
        <w:t xml:space="preserve">14.1. </w:t>
      </w:r>
      <w:r w:rsidRPr="00806748">
        <w:rPr>
          <w:rStyle w:val="Pogrubienie"/>
          <w:rFonts w:ascii="Arial" w:hAnsi="Arial" w:cs="Arial"/>
          <w:b w:val="0"/>
          <w:bCs w:val="0"/>
          <w:color w:val="000000"/>
        </w:rPr>
        <w:t>Wykonawca przystępujący do przetargu zobowiązany jest do wniesienia wadium w wysokości:</w:t>
      </w:r>
    </w:p>
    <w:p w14:paraId="100099D9" w14:textId="556CAF3E" w:rsidR="00806748" w:rsidRPr="00806748" w:rsidRDefault="00806748" w:rsidP="00CB64EA">
      <w:pPr>
        <w:pStyle w:val="NormalnyWeb"/>
        <w:spacing w:before="0" w:after="0" w:line="360" w:lineRule="auto"/>
        <w:rPr>
          <w:rStyle w:val="Pogrubienie"/>
          <w:rFonts w:ascii="Arial" w:hAnsi="Arial" w:cs="Arial"/>
          <w:b w:val="0"/>
          <w:bCs w:val="0"/>
          <w:color w:val="000000"/>
        </w:rPr>
      </w:pPr>
      <w:r w:rsidRPr="00806748">
        <w:rPr>
          <w:rStyle w:val="Pogrubienie"/>
          <w:rFonts w:ascii="Arial" w:hAnsi="Arial" w:cs="Arial"/>
          <w:b w:val="0"/>
          <w:bCs w:val="0"/>
          <w:color w:val="000000"/>
        </w:rPr>
        <w:t>Część I</w:t>
      </w:r>
      <w:r>
        <w:rPr>
          <w:rStyle w:val="Pogrubienie"/>
          <w:rFonts w:ascii="Arial" w:hAnsi="Arial" w:cs="Arial"/>
          <w:b w:val="0"/>
          <w:bCs w:val="0"/>
          <w:color w:val="000000"/>
        </w:rPr>
        <w:t xml:space="preserve"> </w:t>
      </w:r>
      <w:r w:rsidRPr="00806748">
        <w:rPr>
          <w:rStyle w:val="Pogrubienie"/>
          <w:rFonts w:ascii="Arial" w:hAnsi="Arial" w:cs="Arial"/>
          <w:b w:val="0"/>
          <w:bCs w:val="0"/>
          <w:color w:val="000000"/>
        </w:rPr>
        <w:t xml:space="preserve"> </w:t>
      </w:r>
      <w:r w:rsidR="00D72EEC">
        <w:rPr>
          <w:rStyle w:val="Pogrubienie"/>
          <w:rFonts w:ascii="Arial" w:hAnsi="Arial" w:cs="Arial"/>
          <w:b w:val="0"/>
          <w:bCs w:val="0"/>
          <w:color w:val="000000"/>
        </w:rPr>
        <w:tab/>
      </w:r>
      <w:r w:rsidR="00D72EEC" w:rsidRPr="00D72EEC">
        <w:rPr>
          <w:rStyle w:val="Pogrubienie"/>
          <w:rFonts w:ascii="Arial" w:hAnsi="Arial" w:cs="Arial"/>
          <w:b w:val="0"/>
          <w:bCs w:val="0"/>
          <w:color w:val="000000" w:themeColor="text1"/>
        </w:rPr>
        <w:t>1</w:t>
      </w:r>
      <w:r w:rsidR="00D72EEC">
        <w:rPr>
          <w:rStyle w:val="Pogrubienie"/>
          <w:rFonts w:ascii="Arial" w:hAnsi="Arial" w:cs="Arial"/>
          <w:b w:val="0"/>
          <w:bCs w:val="0"/>
          <w:color w:val="000000" w:themeColor="text1"/>
        </w:rPr>
        <w:t>.</w:t>
      </w:r>
      <w:r w:rsidR="00D72EEC" w:rsidRPr="00D72EEC">
        <w:rPr>
          <w:rStyle w:val="Pogrubienie"/>
          <w:rFonts w:ascii="Arial" w:hAnsi="Arial" w:cs="Arial"/>
          <w:b w:val="0"/>
          <w:bCs w:val="0"/>
          <w:color w:val="000000" w:themeColor="text1"/>
        </w:rPr>
        <w:t>00</w:t>
      </w:r>
      <w:r w:rsidR="00D72EEC">
        <w:rPr>
          <w:rStyle w:val="Pogrubienie"/>
          <w:rFonts w:ascii="Arial" w:hAnsi="Arial" w:cs="Arial"/>
          <w:b w:val="0"/>
          <w:bCs w:val="0"/>
          <w:color w:val="000000" w:themeColor="text1"/>
        </w:rPr>
        <w:t>0</w:t>
      </w:r>
      <w:r w:rsidR="00D72EEC" w:rsidRPr="00D72EEC">
        <w:rPr>
          <w:rStyle w:val="Pogrubienie"/>
          <w:rFonts w:ascii="Arial" w:hAnsi="Arial" w:cs="Arial"/>
          <w:b w:val="0"/>
          <w:bCs w:val="0"/>
          <w:color w:val="000000" w:themeColor="text1"/>
        </w:rPr>
        <w:t xml:space="preserve"> zł</w:t>
      </w:r>
    </w:p>
    <w:p w14:paraId="05C90475" w14:textId="458BAEE6" w:rsidR="00D72EEC" w:rsidRDefault="00806748" w:rsidP="00CB64EA">
      <w:pPr>
        <w:pStyle w:val="NormalnyWeb"/>
        <w:spacing w:before="0" w:after="0" w:line="360" w:lineRule="auto"/>
        <w:rPr>
          <w:rStyle w:val="Pogrubienie"/>
          <w:rFonts w:ascii="Arial" w:hAnsi="Arial" w:cs="Arial"/>
          <w:b w:val="0"/>
          <w:bCs w:val="0"/>
          <w:color w:val="000000"/>
        </w:rPr>
      </w:pPr>
      <w:r w:rsidRPr="00806748">
        <w:rPr>
          <w:rStyle w:val="Pogrubienie"/>
          <w:rFonts w:ascii="Arial" w:hAnsi="Arial" w:cs="Arial"/>
          <w:b w:val="0"/>
          <w:bCs w:val="0"/>
          <w:color w:val="000000"/>
        </w:rPr>
        <w:t>Część II</w:t>
      </w:r>
      <w:r w:rsidR="00FD33C2">
        <w:rPr>
          <w:rStyle w:val="Pogrubienie"/>
          <w:rFonts w:ascii="Arial" w:hAnsi="Arial" w:cs="Arial"/>
          <w:b w:val="0"/>
          <w:bCs w:val="0"/>
          <w:color w:val="000000"/>
        </w:rPr>
        <w:t xml:space="preserve"> </w:t>
      </w:r>
      <w:r w:rsidR="00D72EEC">
        <w:rPr>
          <w:rStyle w:val="Pogrubienie"/>
          <w:rFonts w:ascii="Arial" w:hAnsi="Arial" w:cs="Arial"/>
          <w:b w:val="0"/>
          <w:bCs w:val="0"/>
          <w:color w:val="000000"/>
        </w:rPr>
        <w:tab/>
      </w:r>
      <w:r w:rsidR="00D72EEC" w:rsidRPr="00D72EEC">
        <w:rPr>
          <w:rStyle w:val="Pogrubienie"/>
          <w:rFonts w:ascii="Arial" w:hAnsi="Arial" w:cs="Arial"/>
          <w:b w:val="0"/>
          <w:bCs w:val="0"/>
          <w:color w:val="000000" w:themeColor="text1"/>
        </w:rPr>
        <w:t>1</w:t>
      </w:r>
      <w:r w:rsidR="00D72EEC">
        <w:rPr>
          <w:rStyle w:val="Pogrubienie"/>
          <w:rFonts w:ascii="Arial" w:hAnsi="Arial" w:cs="Arial"/>
          <w:b w:val="0"/>
          <w:bCs w:val="0"/>
          <w:color w:val="000000" w:themeColor="text1"/>
        </w:rPr>
        <w:t>.</w:t>
      </w:r>
      <w:r w:rsidR="00D72EEC" w:rsidRPr="00D72EEC">
        <w:rPr>
          <w:rStyle w:val="Pogrubienie"/>
          <w:rFonts w:ascii="Arial" w:hAnsi="Arial" w:cs="Arial"/>
          <w:b w:val="0"/>
          <w:bCs w:val="0"/>
          <w:color w:val="000000" w:themeColor="text1"/>
        </w:rPr>
        <w:t>00</w:t>
      </w:r>
      <w:r w:rsidR="00D72EEC">
        <w:rPr>
          <w:rStyle w:val="Pogrubienie"/>
          <w:rFonts w:ascii="Arial" w:hAnsi="Arial" w:cs="Arial"/>
          <w:b w:val="0"/>
          <w:bCs w:val="0"/>
          <w:color w:val="000000" w:themeColor="text1"/>
        </w:rPr>
        <w:t>0</w:t>
      </w:r>
      <w:r w:rsidR="00D72EEC" w:rsidRPr="00D72EEC">
        <w:rPr>
          <w:rStyle w:val="Pogrubienie"/>
          <w:rFonts w:ascii="Arial" w:hAnsi="Arial" w:cs="Arial"/>
          <w:b w:val="0"/>
          <w:bCs w:val="0"/>
          <w:color w:val="000000" w:themeColor="text1"/>
        </w:rPr>
        <w:t xml:space="preserve"> zł</w:t>
      </w:r>
      <w:r w:rsidR="00D72EEC" w:rsidRPr="00806748">
        <w:rPr>
          <w:rStyle w:val="Pogrubienie"/>
          <w:rFonts w:ascii="Arial" w:hAnsi="Arial" w:cs="Arial"/>
          <w:b w:val="0"/>
          <w:bCs w:val="0"/>
          <w:color w:val="000000"/>
        </w:rPr>
        <w:t xml:space="preserve"> </w:t>
      </w:r>
    </w:p>
    <w:p w14:paraId="58D0268B" w14:textId="14EB54DE" w:rsidR="00806748" w:rsidRPr="00EA3B7D" w:rsidRDefault="00806748" w:rsidP="00CB64EA">
      <w:pPr>
        <w:pStyle w:val="NormalnyWeb"/>
        <w:spacing w:before="0" w:after="0" w:line="360" w:lineRule="auto"/>
        <w:rPr>
          <w:rStyle w:val="Pogrubienie"/>
          <w:rFonts w:ascii="Arial" w:hAnsi="Arial" w:cs="Arial"/>
          <w:b w:val="0"/>
          <w:bCs w:val="0"/>
          <w:color w:val="000000" w:themeColor="text1"/>
        </w:rPr>
      </w:pPr>
      <w:r w:rsidRPr="00EA3B7D">
        <w:rPr>
          <w:rStyle w:val="Pogrubienie"/>
          <w:rFonts w:ascii="Arial" w:hAnsi="Arial" w:cs="Arial"/>
          <w:b w:val="0"/>
          <w:bCs w:val="0"/>
          <w:color w:val="000000" w:themeColor="text1"/>
        </w:rPr>
        <w:t>Część III</w:t>
      </w:r>
      <w:r w:rsidR="00CD690A" w:rsidRPr="00EA3B7D">
        <w:rPr>
          <w:rStyle w:val="Pogrubienie"/>
          <w:rFonts w:ascii="Arial" w:hAnsi="Arial" w:cs="Arial"/>
          <w:b w:val="0"/>
          <w:bCs w:val="0"/>
          <w:color w:val="000000" w:themeColor="text1"/>
        </w:rPr>
        <w:t xml:space="preserve"> </w:t>
      </w:r>
      <w:r w:rsidR="00D72EEC" w:rsidRPr="00EA3B7D">
        <w:rPr>
          <w:rStyle w:val="Pogrubienie"/>
          <w:rFonts w:ascii="Arial" w:hAnsi="Arial" w:cs="Arial"/>
          <w:b w:val="0"/>
          <w:bCs w:val="0"/>
          <w:color w:val="000000" w:themeColor="text1"/>
        </w:rPr>
        <w:tab/>
      </w:r>
      <w:r w:rsidR="00AD7F9B" w:rsidRPr="00EA3B7D">
        <w:rPr>
          <w:rStyle w:val="Pogrubienie"/>
          <w:rFonts w:ascii="Arial" w:hAnsi="Arial" w:cs="Arial"/>
          <w:b w:val="0"/>
          <w:bCs w:val="0"/>
          <w:color w:val="000000" w:themeColor="text1"/>
        </w:rPr>
        <w:t>6</w:t>
      </w:r>
      <w:r w:rsidR="00D72EEC" w:rsidRPr="00EA3B7D">
        <w:rPr>
          <w:rStyle w:val="Pogrubienie"/>
          <w:rFonts w:ascii="Arial" w:hAnsi="Arial" w:cs="Arial"/>
          <w:b w:val="0"/>
          <w:bCs w:val="0"/>
          <w:color w:val="000000" w:themeColor="text1"/>
        </w:rPr>
        <w:t>.000 zł</w:t>
      </w:r>
    </w:p>
    <w:p w14:paraId="307E56CC" w14:textId="0AED3C77" w:rsidR="00697136" w:rsidRDefault="00697136" w:rsidP="00CB64EA">
      <w:pPr>
        <w:pStyle w:val="NormalnyWeb"/>
        <w:spacing w:before="0" w:after="0" w:line="360" w:lineRule="auto"/>
        <w:rPr>
          <w:rStyle w:val="Pogrubienie"/>
          <w:rFonts w:ascii="Arial" w:hAnsi="Arial" w:cs="Arial"/>
          <w:b w:val="0"/>
          <w:bCs w:val="0"/>
          <w:color w:val="000000"/>
        </w:rPr>
      </w:pPr>
      <w:r>
        <w:rPr>
          <w:rStyle w:val="Pogrubienie"/>
          <w:rFonts w:ascii="Arial" w:hAnsi="Arial" w:cs="Arial"/>
          <w:b w:val="0"/>
          <w:bCs w:val="0"/>
          <w:color w:val="000000"/>
        </w:rPr>
        <w:t>Część IV</w:t>
      </w:r>
      <w:r w:rsidR="00D72EEC">
        <w:rPr>
          <w:rStyle w:val="Pogrubienie"/>
          <w:rFonts w:ascii="Arial" w:hAnsi="Arial" w:cs="Arial"/>
          <w:b w:val="0"/>
          <w:bCs w:val="0"/>
          <w:color w:val="000000"/>
        </w:rPr>
        <w:t xml:space="preserve"> </w:t>
      </w:r>
      <w:r w:rsidR="00D72EEC">
        <w:rPr>
          <w:rStyle w:val="Pogrubienie"/>
          <w:rFonts w:ascii="Arial" w:hAnsi="Arial" w:cs="Arial"/>
          <w:b w:val="0"/>
          <w:bCs w:val="0"/>
          <w:color w:val="000000"/>
        </w:rPr>
        <w:tab/>
      </w:r>
      <w:r w:rsidR="00D72EEC" w:rsidRPr="00D72EEC">
        <w:rPr>
          <w:rStyle w:val="Pogrubienie"/>
          <w:rFonts w:ascii="Arial" w:hAnsi="Arial" w:cs="Arial"/>
          <w:b w:val="0"/>
          <w:bCs w:val="0"/>
          <w:color w:val="000000" w:themeColor="text1"/>
        </w:rPr>
        <w:t>1</w:t>
      </w:r>
      <w:r w:rsidR="00D72EEC">
        <w:rPr>
          <w:rStyle w:val="Pogrubienie"/>
          <w:rFonts w:ascii="Arial" w:hAnsi="Arial" w:cs="Arial"/>
          <w:b w:val="0"/>
          <w:bCs w:val="0"/>
          <w:color w:val="000000" w:themeColor="text1"/>
        </w:rPr>
        <w:t>.</w:t>
      </w:r>
      <w:r w:rsidR="00D72EEC" w:rsidRPr="00D72EEC">
        <w:rPr>
          <w:rStyle w:val="Pogrubienie"/>
          <w:rFonts w:ascii="Arial" w:hAnsi="Arial" w:cs="Arial"/>
          <w:b w:val="0"/>
          <w:bCs w:val="0"/>
          <w:color w:val="000000" w:themeColor="text1"/>
        </w:rPr>
        <w:t>00</w:t>
      </w:r>
      <w:r w:rsidR="00D72EEC">
        <w:rPr>
          <w:rStyle w:val="Pogrubienie"/>
          <w:rFonts w:ascii="Arial" w:hAnsi="Arial" w:cs="Arial"/>
          <w:b w:val="0"/>
          <w:bCs w:val="0"/>
          <w:color w:val="000000" w:themeColor="text1"/>
        </w:rPr>
        <w:t>0</w:t>
      </w:r>
      <w:r w:rsidR="00D72EEC" w:rsidRPr="00D72EEC">
        <w:rPr>
          <w:rStyle w:val="Pogrubienie"/>
          <w:rFonts w:ascii="Arial" w:hAnsi="Arial" w:cs="Arial"/>
          <w:b w:val="0"/>
          <w:bCs w:val="0"/>
          <w:color w:val="000000" w:themeColor="text1"/>
        </w:rPr>
        <w:t xml:space="preserve"> zł</w:t>
      </w:r>
    </w:p>
    <w:p w14:paraId="7527693B" w14:textId="2E8A72BE" w:rsidR="00697136" w:rsidRDefault="00697136" w:rsidP="00CB64EA">
      <w:pPr>
        <w:pStyle w:val="NormalnyWeb"/>
        <w:spacing w:before="0" w:after="0" w:line="360" w:lineRule="auto"/>
        <w:rPr>
          <w:rStyle w:val="Pogrubienie"/>
          <w:rFonts w:ascii="Arial" w:hAnsi="Arial" w:cs="Arial"/>
          <w:b w:val="0"/>
          <w:bCs w:val="0"/>
          <w:color w:val="000000"/>
        </w:rPr>
      </w:pPr>
      <w:r>
        <w:rPr>
          <w:rStyle w:val="Pogrubienie"/>
          <w:rFonts w:ascii="Arial" w:hAnsi="Arial" w:cs="Arial"/>
          <w:b w:val="0"/>
          <w:bCs w:val="0"/>
          <w:color w:val="000000"/>
        </w:rPr>
        <w:t xml:space="preserve">Część V </w:t>
      </w:r>
      <w:r w:rsidR="00D72EEC">
        <w:rPr>
          <w:rStyle w:val="Pogrubienie"/>
          <w:rFonts w:ascii="Arial" w:hAnsi="Arial" w:cs="Arial"/>
          <w:b w:val="0"/>
          <w:bCs w:val="0"/>
          <w:color w:val="000000"/>
        </w:rPr>
        <w:tab/>
      </w:r>
      <w:r w:rsidR="00721E08">
        <w:rPr>
          <w:rStyle w:val="Pogrubienie"/>
          <w:rFonts w:ascii="Arial" w:hAnsi="Arial" w:cs="Arial"/>
          <w:b w:val="0"/>
          <w:bCs w:val="0"/>
          <w:color w:val="000000" w:themeColor="text1"/>
        </w:rPr>
        <w:t>3</w:t>
      </w:r>
      <w:r w:rsidR="00D72EEC">
        <w:rPr>
          <w:rStyle w:val="Pogrubienie"/>
          <w:rFonts w:ascii="Arial" w:hAnsi="Arial" w:cs="Arial"/>
          <w:b w:val="0"/>
          <w:bCs w:val="0"/>
          <w:color w:val="000000" w:themeColor="text1"/>
        </w:rPr>
        <w:t>.</w:t>
      </w:r>
      <w:r w:rsidR="00D72EEC" w:rsidRPr="00D72EEC">
        <w:rPr>
          <w:rStyle w:val="Pogrubienie"/>
          <w:rFonts w:ascii="Arial" w:hAnsi="Arial" w:cs="Arial"/>
          <w:b w:val="0"/>
          <w:bCs w:val="0"/>
          <w:color w:val="000000" w:themeColor="text1"/>
        </w:rPr>
        <w:t>00</w:t>
      </w:r>
      <w:r w:rsidR="00D72EEC">
        <w:rPr>
          <w:rStyle w:val="Pogrubienie"/>
          <w:rFonts w:ascii="Arial" w:hAnsi="Arial" w:cs="Arial"/>
          <w:b w:val="0"/>
          <w:bCs w:val="0"/>
          <w:color w:val="000000" w:themeColor="text1"/>
        </w:rPr>
        <w:t>0</w:t>
      </w:r>
      <w:r w:rsidR="00D72EEC" w:rsidRPr="00D72EEC">
        <w:rPr>
          <w:rStyle w:val="Pogrubienie"/>
          <w:rFonts w:ascii="Arial" w:hAnsi="Arial" w:cs="Arial"/>
          <w:b w:val="0"/>
          <w:bCs w:val="0"/>
          <w:color w:val="000000" w:themeColor="text1"/>
        </w:rPr>
        <w:t xml:space="preserve"> zł</w:t>
      </w:r>
    </w:p>
    <w:p w14:paraId="59BE1495" w14:textId="7BE84AF2" w:rsidR="00697136" w:rsidRDefault="00697136" w:rsidP="00CB64EA">
      <w:pPr>
        <w:pStyle w:val="NormalnyWeb"/>
        <w:spacing w:before="0" w:after="0" w:line="360" w:lineRule="auto"/>
        <w:rPr>
          <w:rStyle w:val="Pogrubienie"/>
          <w:rFonts w:ascii="Arial" w:hAnsi="Arial" w:cs="Arial"/>
          <w:b w:val="0"/>
          <w:bCs w:val="0"/>
          <w:color w:val="000000"/>
        </w:rPr>
      </w:pPr>
      <w:r>
        <w:rPr>
          <w:rStyle w:val="Pogrubienie"/>
          <w:rFonts w:ascii="Arial" w:hAnsi="Arial" w:cs="Arial"/>
          <w:b w:val="0"/>
          <w:bCs w:val="0"/>
          <w:color w:val="000000"/>
        </w:rPr>
        <w:t xml:space="preserve">Część VI </w:t>
      </w:r>
      <w:r w:rsidR="00D72EEC">
        <w:rPr>
          <w:rStyle w:val="Pogrubienie"/>
          <w:rFonts w:ascii="Arial" w:hAnsi="Arial" w:cs="Arial"/>
          <w:b w:val="0"/>
          <w:bCs w:val="0"/>
          <w:color w:val="000000"/>
        </w:rPr>
        <w:tab/>
      </w:r>
      <w:r w:rsidR="00D72EEC" w:rsidRPr="00D72EEC">
        <w:rPr>
          <w:rStyle w:val="Pogrubienie"/>
          <w:rFonts w:ascii="Arial" w:hAnsi="Arial" w:cs="Arial"/>
          <w:b w:val="0"/>
          <w:bCs w:val="0"/>
          <w:color w:val="000000" w:themeColor="text1"/>
        </w:rPr>
        <w:t>1</w:t>
      </w:r>
      <w:r w:rsidR="00D72EEC">
        <w:rPr>
          <w:rStyle w:val="Pogrubienie"/>
          <w:rFonts w:ascii="Arial" w:hAnsi="Arial" w:cs="Arial"/>
          <w:b w:val="0"/>
          <w:bCs w:val="0"/>
          <w:color w:val="000000" w:themeColor="text1"/>
        </w:rPr>
        <w:t>.</w:t>
      </w:r>
      <w:r w:rsidR="00D72EEC" w:rsidRPr="00D72EEC">
        <w:rPr>
          <w:rStyle w:val="Pogrubienie"/>
          <w:rFonts w:ascii="Arial" w:hAnsi="Arial" w:cs="Arial"/>
          <w:b w:val="0"/>
          <w:bCs w:val="0"/>
          <w:color w:val="000000" w:themeColor="text1"/>
        </w:rPr>
        <w:t>00</w:t>
      </w:r>
      <w:r w:rsidR="00D72EEC">
        <w:rPr>
          <w:rStyle w:val="Pogrubienie"/>
          <w:rFonts w:ascii="Arial" w:hAnsi="Arial" w:cs="Arial"/>
          <w:b w:val="0"/>
          <w:bCs w:val="0"/>
          <w:color w:val="000000" w:themeColor="text1"/>
        </w:rPr>
        <w:t>0</w:t>
      </w:r>
      <w:r w:rsidR="00D72EEC" w:rsidRPr="00D72EEC">
        <w:rPr>
          <w:rStyle w:val="Pogrubienie"/>
          <w:rFonts w:ascii="Arial" w:hAnsi="Arial" w:cs="Arial"/>
          <w:b w:val="0"/>
          <w:bCs w:val="0"/>
          <w:color w:val="000000" w:themeColor="text1"/>
        </w:rPr>
        <w:t xml:space="preserve"> zł</w:t>
      </w:r>
    </w:p>
    <w:p w14:paraId="42168547" w14:textId="19903122" w:rsidR="00697136" w:rsidRDefault="00697136" w:rsidP="00CB64EA">
      <w:pPr>
        <w:pStyle w:val="NormalnyWeb"/>
        <w:spacing w:before="0" w:after="0" w:line="360" w:lineRule="auto"/>
        <w:rPr>
          <w:rStyle w:val="Pogrubienie"/>
          <w:rFonts w:ascii="Arial" w:hAnsi="Arial" w:cs="Arial"/>
          <w:b w:val="0"/>
          <w:bCs w:val="0"/>
          <w:color w:val="000000"/>
        </w:rPr>
      </w:pPr>
      <w:r>
        <w:rPr>
          <w:rStyle w:val="Pogrubienie"/>
          <w:rFonts w:ascii="Arial" w:hAnsi="Arial" w:cs="Arial"/>
          <w:b w:val="0"/>
          <w:bCs w:val="0"/>
          <w:color w:val="000000"/>
        </w:rPr>
        <w:t xml:space="preserve">Część VII </w:t>
      </w:r>
      <w:r w:rsidR="00D72EEC">
        <w:rPr>
          <w:rStyle w:val="Pogrubienie"/>
          <w:rFonts w:ascii="Arial" w:hAnsi="Arial" w:cs="Arial"/>
          <w:b w:val="0"/>
          <w:bCs w:val="0"/>
          <w:color w:val="000000"/>
        </w:rPr>
        <w:tab/>
      </w:r>
      <w:r w:rsidR="00D72EEC" w:rsidRPr="00D72EEC">
        <w:rPr>
          <w:rStyle w:val="Pogrubienie"/>
          <w:rFonts w:ascii="Arial" w:hAnsi="Arial" w:cs="Arial"/>
          <w:b w:val="0"/>
          <w:bCs w:val="0"/>
          <w:color w:val="000000" w:themeColor="text1"/>
        </w:rPr>
        <w:t>1</w:t>
      </w:r>
      <w:r w:rsidR="00D72EEC">
        <w:rPr>
          <w:rStyle w:val="Pogrubienie"/>
          <w:rFonts w:ascii="Arial" w:hAnsi="Arial" w:cs="Arial"/>
          <w:b w:val="0"/>
          <w:bCs w:val="0"/>
          <w:color w:val="000000" w:themeColor="text1"/>
        </w:rPr>
        <w:t>.</w:t>
      </w:r>
      <w:r w:rsidR="00D72EEC" w:rsidRPr="00D72EEC">
        <w:rPr>
          <w:rStyle w:val="Pogrubienie"/>
          <w:rFonts w:ascii="Arial" w:hAnsi="Arial" w:cs="Arial"/>
          <w:b w:val="0"/>
          <w:bCs w:val="0"/>
          <w:color w:val="000000" w:themeColor="text1"/>
        </w:rPr>
        <w:t>00</w:t>
      </w:r>
      <w:r w:rsidR="00D72EEC">
        <w:rPr>
          <w:rStyle w:val="Pogrubienie"/>
          <w:rFonts w:ascii="Arial" w:hAnsi="Arial" w:cs="Arial"/>
          <w:b w:val="0"/>
          <w:bCs w:val="0"/>
          <w:color w:val="000000" w:themeColor="text1"/>
        </w:rPr>
        <w:t>0</w:t>
      </w:r>
      <w:r w:rsidR="00D72EEC" w:rsidRPr="00D72EEC">
        <w:rPr>
          <w:rStyle w:val="Pogrubienie"/>
          <w:rFonts w:ascii="Arial" w:hAnsi="Arial" w:cs="Arial"/>
          <w:b w:val="0"/>
          <w:bCs w:val="0"/>
          <w:color w:val="000000" w:themeColor="text1"/>
        </w:rPr>
        <w:t xml:space="preserve"> zł</w:t>
      </w:r>
    </w:p>
    <w:p w14:paraId="5213521B" w14:textId="4BB9ABB5" w:rsidR="00697136" w:rsidRDefault="00697136" w:rsidP="00CB64EA">
      <w:pPr>
        <w:pStyle w:val="NormalnyWeb"/>
        <w:spacing w:before="0" w:after="0" w:line="360" w:lineRule="auto"/>
        <w:rPr>
          <w:rStyle w:val="Pogrubienie"/>
          <w:rFonts w:ascii="Arial" w:hAnsi="Arial" w:cs="Arial"/>
          <w:b w:val="0"/>
          <w:bCs w:val="0"/>
          <w:color w:val="000000"/>
        </w:rPr>
      </w:pPr>
      <w:r>
        <w:rPr>
          <w:rStyle w:val="Pogrubienie"/>
          <w:rFonts w:ascii="Arial" w:hAnsi="Arial" w:cs="Arial"/>
          <w:b w:val="0"/>
          <w:bCs w:val="0"/>
          <w:color w:val="000000"/>
        </w:rPr>
        <w:t xml:space="preserve">Część VIII </w:t>
      </w:r>
      <w:r w:rsidR="00D72EEC">
        <w:rPr>
          <w:rStyle w:val="Pogrubienie"/>
          <w:rFonts w:ascii="Arial" w:hAnsi="Arial" w:cs="Arial"/>
          <w:b w:val="0"/>
          <w:bCs w:val="0"/>
          <w:color w:val="000000"/>
        </w:rPr>
        <w:tab/>
      </w:r>
      <w:r w:rsidR="00D72EEC" w:rsidRPr="00D72EEC">
        <w:rPr>
          <w:rStyle w:val="Pogrubienie"/>
          <w:rFonts w:ascii="Arial" w:hAnsi="Arial" w:cs="Arial"/>
          <w:b w:val="0"/>
          <w:bCs w:val="0"/>
          <w:color w:val="000000" w:themeColor="text1"/>
        </w:rPr>
        <w:t>1</w:t>
      </w:r>
      <w:r w:rsidR="00D72EEC">
        <w:rPr>
          <w:rStyle w:val="Pogrubienie"/>
          <w:rFonts w:ascii="Arial" w:hAnsi="Arial" w:cs="Arial"/>
          <w:b w:val="0"/>
          <w:bCs w:val="0"/>
          <w:color w:val="000000" w:themeColor="text1"/>
        </w:rPr>
        <w:t>.</w:t>
      </w:r>
      <w:r w:rsidR="00D72EEC" w:rsidRPr="00D72EEC">
        <w:rPr>
          <w:rStyle w:val="Pogrubienie"/>
          <w:rFonts w:ascii="Arial" w:hAnsi="Arial" w:cs="Arial"/>
          <w:b w:val="0"/>
          <w:bCs w:val="0"/>
          <w:color w:val="000000" w:themeColor="text1"/>
        </w:rPr>
        <w:t>00</w:t>
      </w:r>
      <w:r w:rsidR="00D72EEC">
        <w:rPr>
          <w:rStyle w:val="Pogrubienie"/>
          <w:rFonts w:ascii="Arial" w:hAnsi="Arial" w:cs="Arial"/>
          <w:b w:val="0"/>
          <w:bCs w:val="0"/>
          <w:color w:val="000000" w:themeColor="text1"/>
        </w:rPr>
        <w:t>0</w:t>
      </w:r>
      <w:r w:rsidR="00D72EEC" w:rsidRPr="00D72EEC">
        <w:rPr>
          <w:rStyle w:val="Pogrubienie"/>
          <w:rFonts w:ascii="Arial" w:hAnsi="Arial" w:cs="Arial"/>
          <w:b w:val="0"/>
          <w:bCs w:val="0"/>
          <w:color w:val="000000" w:themeColor="text1"/>
        </w:rPr>
        <w:t xml:space="preserve"> zł</w:t>
      </w:r>
    </w:p>
    <w:p w14:paraId="59ACDF66" w14:textId="2CFD2E19" w:rsidR="00697136" w:rsidRDefault="00697136" w:rsidP="00CB64EA">
      <w:pPr>
        <w:pStyle w:val="NormalnyWeb"/>
        <w:spacing w:before="0" w:after="0" w:line="360" w:lineRule="auto"/>
        <w:rPr>
          <w:rStyle w:val="Pogrubienie"/>
          <w:rFonts w:ascii="Arial" w:hAnsi="Arial" w:cs="Arial"/>
          <w:b w:val="0"/>
          <w:bCs w:val="0"/>
          <w:color w:val="000000"/>
        </w:rPr>
      </w:pPr>
      <w:r>
        <w:rPr>
          <w:rStyle w:val="Pogrubienie"/>
          <w:rFonts w:ascii="Arial" w:hAnsi="Arial" w:cs="Arial"/>
          <w:b w:val="0"/>
          <w:bCs w:val="0"/>
          <w:color w:val="000000"/>
        </w:rPr>
        <w:t xml:space="preserve">Część IX </w:t>
      </w:r>
      <w:r w:rsidR="00D72EEC">
        <w:rPr>
          <w:rStyle w:val="Pogrubienie"/>
          <w:rFonts w:ascii="Arial" w:hAnsi="Arial" w:cs="Arial"/>
          <w:b w:val="0"/>
          <w:bCs w:val="0"/>
          <w:color w:val="000000"/>
        </w:rPr>
        <w:tab/>
      </w:r>
      <w:r w:rsidR="00D72EEC" w:rsidRPr="00D72EEC">
        <w:rPr>
          <w:rStyle w:val="Pogrubienie"/>
          <w:rFonts w:ascii="Arial" w:hAnsi="Arial" w:cs="Arial"/>
          <w:b w:val="0"/>
          <w:bCs w:val="0"/>
          <w:color w:val="000000" w:themeColor="text1"/>
        </w:rPr>
        <w:t>1</w:t>
      </w:r>
      <w:r w:rsidR="00D72EEC">
        <w:rPr>
          <w:rStyle w:val="Pogrubienie"/>
          <w:rFonts w:ascii="Arial" w:hAnsi="Arial" w:cs="Arial"/>
          <w:b w:val="0"/>
          <w:bCs w:val="0"/>
          <w:color w:val="000000" w:themeColor="text1"/>
        </w:rPr>
        <w:t>.</w:t>
      </w:r>
      <w:r w:rsidR="00D72EEC" w:rsidRPr="00D72EEC">
        <w:rPr>
          <w:rStyle w:val="Pogrubienie"/>
          <w:rFonts w:ascii="Arial" w:hAnsi="Arial" w:cs="Arial"/>
          <w:b w:val="0"/>
          <w:bCs w:val="0"/>
          <w:color w:val="000000" w:themeColor="text1"/>
        </w:rPr>
        <w:t>00</w:t>
      </w:r>
      <w:r w:rsidR="00D72EEC">
        <w:rPr>
          <w:rStyle w:val="Pogrubienie"/>
          <w:rFonts w:ascii="Arial" w:hAnsi="Arial" w:cs="Arial"/>
          <w:b w:val="0"/>
          <w:bCs w:val="0"/>
          <w:color w:val="000000" w:themeColor="text1"/>
        </w:rPr>
        <w:t>0</w:t>
      </w:r>
      <w:r w:rsidR="00D72EEC" w:rsidRPr="00D72EEC">
        <w:rPr>
          <w:rStyle w:val="Pogrubienie"/>
          <w:rFonts w:ascii="Arial" w:hAnsi="Arial" w:cs="Arial"/>
          <w:b w:val="0"/>
          <w:bCs w:val="0"/>
          <w:color w:val="000000" w:themeColor="text1"/>
        </w:rPr>
        <w:t xml:space="preserve"> zł</w:t>
      </w:r>
    </w:p>
    <w:p w14:paraId="5CC52943" w14:textId="681DEB45" w:rsidR="00697136" w:rsidRDefault="00697136" w:rsidP="00CB64EA">
      <w:pPr>
        <w:pStyle w:val="NormalnyWeb"/>
        <w:spacing w:before="0" w:after="0" w:line="360" w:lineRule="auto"/>
        <w:rPr>
          <w:rStyle w:val="Pogrubienie"/>
          <w:rFonts w:ascii="Arial" w:hAnsi="Arial" w:cs="Arial"/>
          <w:b w:val="0"/>
          <w:bCs w:val="0"/>
          <w:color w:val="000000"/>
        </w:rPr>
      </w:pPr>
      <w:r>
        <w:rPr>
          <w:rStyle w:val="Pogrubienie"/>
          <w:rFonts w:ascii="Arial" w:hAnsi="Arial" w:cs="Arial"/>
          <w:b w:val="0"/>
          <w:bCs w:val="0"/>
          <w:color w:val="000000"/>
        </w:rPr>
        <w:t xml:space="preserve">Część X </w:t>
      </w:r>
      <w:r w:rsidR="00D72EEC">
        <w:rPr>
          <w:rStyle w:val="Pogrubienie"/>
          <w:rFonts w:ascii="Arial" w:hAnsi="Arial" w:cs="Arial"/>
          <w:b w:val="0"/>
          <w:bCs w:val="0"/>
          <w:color w:val="000000"/>
        </w:rPr>
        <w:tab/>
      </w:r>
      <w:r w:rsidR="00721E08">
        <w:rPr>
          <w:rStyle w:val="Pogrubienie"/>
          <w:rFonts w:ascii="Arial" w:hAnsi="Arial" w:cs="Arial"/>
          <w:b w:val="0"/>
          <w:bCs w:val="0"/>
          <w:color w:val="000000" w:themeColor="text1"/>
        </w:rPr>
        <w:t>5</w:t>
      </w:r>
      <w:r w:rsidR="00D72EEC">
        <w:rPr>
          <w:rStyle w:val="Pogrubienie"/>
          <w:rFonts w:ascii="Arial" w:hAnsi="Arial" w:cs="Arial"/>
          <w:b w:val="0"/>
          <w:bCs w:val="0"/>
          <w:color w:val="000000" w:themeColor="text1"/>
        </w:rPr>
        <w:t>.</w:t>
      </w:r>
      <w:r w:rsidR="00D72EEC" w:rsidRPr="00D72EEC">
        <w:rPr>
          <w:rStyle w:val="Pogrubienie"/>
          <w:rFonts w:ascii="Arial" w:hAnsi="Arial" w:cs="Arial"/>
          <w:b w:val="0"/>
          <w:bCs w:val="0"/>
          <w:color w:val="000000" w:themeColor="text1"/>
        </w:rPr>
        <w:t>00</w:t>
      </w:r>
      <w:r w:rsidR="00D72EEC">
        <w:rPr>
          <w:rStyle w:val="Pogrubienie"/>
          <w:rFonts w:ascii="Arial" w:hAnsi="Arial" w:cs="Arial"/>
          <w:b w:val="0"/>
          <w:bCs w:val="0"/>
          <w:color w:val="000000" w:themeColor="text1"/>
        </w:rPr>
        <w:t>0</w:t>
      </w:r>
      <w:r w:rsidR="00D72EEC" w:rsidRPr="00D72EEC">
        <w:rPr>
          <w:rStyle w:val="Pogrubienie"/>
          <w:rFonts w:ascii="Arial" w:hAnsi="Arial" w:cs="Arial"/>
          <w:b w:val="0"/>
          <w:bCs w:val="0"/>
          <w:color w:val="000000" w:themeColor="text1"/>
        </w:rPr>
        <w:t xml:space="preserve"> zł</w:t>
      </w:r>
    </w:p>
    <w:p w14:paraId="3EC0E488" w14:textId="760DCAD6" w:rsidR="00697136" w:rsidRPr="00806748" w:rsidRDefault="00697136" w:rsidP="00CB64EA">
      <w:pPr>
        <w:pStyle w:val="NormalnyWeb"/>
        <w:spacing w:before="0" w:after="0" w:line="360" w:lineRule="auto"/>
        <w:rPr>
          <w:rStyle w:val="Pogrubienie"/>
          <w:rFonts w:ascii="Arial" w:hAnsi="Arial" w:cs="Arial"/>
          <w:b w:val="0"/>
          <w:bCs w:val="0"/>
          <w:color w:val="000000"/>
        </w:rPr>
      </w:pPr>
      <w:r>
        <w:rPr>
          <w:rStyle w:val="Pogrubienie"/>
          <w:rFonts w:ascii="Arial" w:hAnsi="Arial" w:cs="Arial"/>
          <w:b w:val="0"/>
          <w:bCs w:val="0"/>
          <w:color w:val="000000"/>
        </w:rPr>
        <w:t xml:space="preserve">Część XI </w:t>
      </w:r>
      <w:r w:rsidR="00D72EEC">
        <w:rPr>
          <w:rStyle w:val="Pogrubienie"/>
          <w:rFonts w:ascii="Arial" w:hAnsi="Arial" w:cs="Arial"/>
          <w:b w:val="0"/>
          <w:bCs w:val="0"/>
          <w:color w:val="000000"/>
        </w:rPr>
        <w:tab/>
      </w:r>
      <w:r w:rsidR="00D72EEC" w:rsidRPr="00D72EEC">
        <w:rPr>
          <w:rStyle w:val="Pogrubienie"/>
          <w:rFonts w:ascii="Arial" w:hAnsi="Arial" w:cs="Arial"/>
          <w:b w:val="0"/>
          <w:bCs w:val="0"/>
          <w:color w:val="000000" w:themeColor="text1"/>
        </w:rPr>
        <w:t>1</w:t>
      </w:r>
      <w:r w:rsidR="00D72EEC">
        <w:rPr>
          <w:rStyle w:val="Pogrubienie"/>
          <w:rFonts w:ascii="Arial" w:hAnsi="Arial" w:cs="Arial"/>
          <w:b w:val="0"/>
          <w:bCs w:val="0"/>
          <w:color w:val="000000" w:themeColor="text1"/>
        </w:rPr>
        <w:t>.</w:t>
      </w:r>
      <w:r w:rsidR="00D72EEC" w:rsidRPr="00D72EEC">
        <w:rPr>
          <w:rStyle w:val="Pogrubienie"/>
          <w:rFonts w:ascii="Arial" w:hAnsi="Arial" w:cs="Arial"/>
          <w:b w:val="0"/>
          <w:bCs w:val="0"/>
          <w:color w:val="000000" w:themeColor="text1"/>
        </w:rPr>
        <w:t>00</w:t>
      </w:r>
      <w:r w:rsidR="00D72EEC">
        <w:rPr>
          <w:rStyle w:val="Pogrubienie"/>
          <w:rFonts w:ascii="Arial" w:hAnsi="Arial" w:cs="Arial"/>
          <w:b w:val="0"/>
          <w:bCs w:val="0"/>
          <w:color w:val="000000" w:themeColor="text1"/>
        </w:rPr>
        <w:t>0</w:t>
      </w:r>
      <w:r w:rsidR="00D72EEC" w:rsidRPr="00D72EEC">
        <w:rPr>
          <w:rStyle w:val="Pogrubienie"/>
          <w:rFonts w:ascii="Arial" w:hAnsi="Arial" w:cs="Arial"/>
          <w:b w:val="0"/>
          <w:bCs w:val="0"/>
          <w:color w:val="000000" w:themeColor="text1"/>
        </w:rPr>
        <w:t xml:space="preserve"> zł</w:t>
      </w:r>
    </w:p>
    <w:p w14:paraId="44638747" w14:textId="28863B11" w:rsidR="00806748" w:rsidRPr="00806748" w:rsidRDefault="00BB0016" w:rsidP="00CB64EA">
      <w:pPr>
        <w:pStyle w:val="NormalnyWeb"/>
        <w:spacing w:before="0" w:after="0" w:line="360" w:lineRule="auto"/>
        <w:rPr>
          <w:rStyle w:val="Pogrubienie"/>
          <w:rFonts w:ascii="Arial" w:hAnsi="Arial" w:cs="Arial"/>
          <w:b w:val="0"/>
          <w:bCs w:val="0"/>
          <w:color w:val="000000"/>
        </w:rPr>
      </w:pPr>
      <w:r>
        <w:rPr>
          <w:rStyle w:val="Pogrubienie"/>
          <w:rFonts w:ascii="Arial" w:hAnsi="Arial" w:cs="Arial"/>
          <w:b w:val="0"/>
          <w:bCs w:val="0"/>
          <w:color w:val="000000"/>
        </w:rPr>
        <w:t>14.</w:t>
      </w:r>
      <w:r w:rsidR="00806748" w:rsidRPr="00806748">
        <w:rPr>
          <w:rStyle w:val="Pogrubienie"/>
          <w:rFonts w:ascii="Arial" w:hAnsi="Arial" w:cs="Arial"/>
          <w:b w:val="0"/>
          <w:bCs w:val="0"/>
          <w:color w:val="000000"/>
        </w:rPr>
        <w:t>2. Wadium może być wnoszone w jednej lub kilku następujących formach:</w:t>
      </w:r>
    </w:p>
    <w:p w14:paraId="39498509" w14:textId="77777777" w:rsidR="00806748" w:rsidRPr="00806748" w:rsidRDefault="00806748" w:rsidP="00CB64EA">
      <w:pPr>
        <w:pStyle w:val="NormalnyWeb"/>
        <w:spacing w:before="0" w:after="0" w:line="360" w:lineRule="auto"/>
        <w:rPr>
          <w:rStyle w:val="Pogrubienie"/>
          <w:rFonts w:ascii="Arial" w:hAnsi="Arial" w:cs="Arial"/>
          <w:b w:val="0"/>
          <w:bCs w:val="0"/>
          <w:color w:val="000000"/>
        </w:rPr>
      </w:pPr>
      <w:r w:rsidRPr="00806748">
        <w:rPr>
          <w:rStyle w:val="Pogrubienie"/>
          <w:rFonts w:ascii="Arial" w:hAnsi="Arial" w:cs="Arial"/>
          <w:b w:val="0"/>
          <w:bCs w:val="0"/>
          <w:color w:val="000000"/>
        </w:rPr>
        <w:t>1) pieniądzu,</w:t>
      </w:r>
    </w:p>
    <w:p w14:paraId="548186BB" w14:textId="77777777" w:rsidR="00806748" w:rsidRPr="00806748" w:rsidRDefault="00806748" w:rsidP="00CB64EA">
      <w:pPr>
        <w:pStyle w:val="NormalnyWeb"/>
        <w:spacing w:before="0" w:after="0" w:line="360" w:lineRule="auto"/>
        <w:rPr>
          <w:rStyle w:val="Pogrubienie"/>
          <w:rFonts w:ascii="Arial" w:hAnsi="Arial" w:cs="Arial"/>
          <w:b w:val="0"/>
          <w:bCs w:val="0"/>
          <w:color w:val="000000"/>
        </w:rPr>
      </w:pPr>
      <w:r w:rsidRPr="00806748">
        <w:rPr>
          <w:rStyle w:val="Pogrubienie"/>
          <w:rFonts w:ascii="Arial" w:hAnsi="Arial" w:cs="Arial"/>
          <w:b w:val="0"/>
          <w:bCs w:val="0"/>
          <w:color w:val="000000"/>
        </w:rPr>
        <w:t>2) gwarancjach bankowych,</w:t>
      </w:r>
    </w:p>
    <w:p w14:paraId="081A9352" w14:textId="77777777" w:rsidR="00806748" w:rsidRPr="00806748" w:rsidRDefault="00806748" w:rsidP="00CB64EA">
      <w:pPr>
        <w:pStyle w:val="NormalnyWeb"/>
        <w:spacing w:before="0" w:after="0" w:line="360" w:lineRule="auto"/>
        <w:rPr>
          <w:rStyle w:val="Pogrubienie"/>
          <w:rFonts w:ascii="Arial" w:hAnsi="Arial" w:cs="Arial"/>
          <w:b w:val="0"/>
          <w:bCs w:val="0"/>
          <w:color w:val="000000"/>
        </w:rPr>
      </w:pPr>
      <w:r w:rsidRPr="00806748">
        <w:rPr>
          <w:rStyle w:val="Pogrubienie"/>
          <w:rFonts w:ascii="Arial" w:hAnsi="Arial" w:cs="Arial"/>
          <w:b w:val="0"/>
          <w:bCs w:val="0"/>
          <w:color w:val="000000"/>
        </w:rPr>
        <w:lastRenderedPageBreak/>
        <w:t>3) gwarancjach ubezpieczeniowych,</w:t>
      </w:r>
    </w:p>
    <w:p w14:paraId="53B5DF8C" w14:textId="4D7807E3" w:rsidR="00806748" w:rsidRDefault="00806748" w:rsidP="00CB64EA">
      <w:pPr>
        <w:pStyle w:val="NormalnyWeb"/>
        <w:spacing w:before="0" w:after="0" w:line="360" w:lineRule="auto"/>
        <w:rPr>
          <w:rStyle w:val="Pogrubienie"/>
          <w:rFonts w:ascii="Arial" w:hAnsi="Arial" w:cs="Arial"/>
          <w:b w:val="0"/>
          <w:bCs w:val="0"/>
          <w:color w:val="000000"/>
        </w:rPr>
      </w:pPr>
      <w:r w:rsidRPr="00806748">
        <w:rPr>
          <w:rStyle w:val="Pogrubienie"/>
          <w:rFonts w:ascii="Arial" w:hAnsi="Arial" w:cs="Arial"/>
          <w:b w:val="0"/>
          <w:bCs w:val="0"/>
          <w:color w:val="000000"/>
        </w:rPr>
        <w:t>4) poręczeniach udzielanych przez podmioty, o których mowa w art. 6b ust. 5 pkt 2 ustawy z dnia 9</w:t>
      </w:r>
      <w:r w:rsidR="00BB0016">
        <w:rPr>
          <w:rStyle w:val="Pogrubienie"/>
          <w:rFonts w:ascii="Arial" w:hAnsi="Arial" w:cs="Arial"/>
          <w:b w:val="0"/>
          <w:bCs w:val="0"/>
          <w:color w:val="000000"/>
        </w:rPr>
        <w:t xml:space="preserve"> </w:t>
      </w:r>
      <w:r w:rsidRPr="00806748">
        <w:rPr>
          <w:rStyle w:val="Pogrubienie"/>
          <w:rFonts w:ascii="Arial" w:hAnsi="Arial" w:cs="Arial"/>
          <w:b w:val="0"/>
          <w:bCs w:val="0"/>
          <w:color w:val="000000"/>
        </w:rPr>
        <w:t>listopada 2000 r. o utworzeniu Polskiej Agencji Rozwoju Przedsiębiorczości (Dz. U. z 2019 r. poz. 310,</w:t>
      </w:r>
      <w:r w:rsidR="00BB0016">
        <w:rPr>
          <w:rStyle w:val="Pogrubienie"/>
          <w:rFonts w:ascii="Arial" w:hAnsi="Arial" w:cs="Arial"/>
          <w:b w:val="0"/>
          <w:bCs w:val="0"/>
          <w:color w:val="000000"/>
        </w:rPr>
        <w:t xml:space="preserve"> </w:t>
      </w:r>
      <w:r w:rsidRPr="00806748">
        <w:rPr>
          <w:rStyle w:val="Pogrubienie"/>
          <w:rFonts w:ascii="Arial" w:hAnsi="Arial" w:cs="Arial"/>
          <w:b w:val="0"/>
          <w:bCs w:val="0"/>
          <w:color w:val="000000"/>
        </w:rPr>
        <w:t>836 i 1572).</w:t>
      </w:r>
    </w:p>
    <w:p w14:paraId="3D2BFDC5" w14:textId="2DAEB8B0" w:rsidR="00D72EEC" w:rsidRPr="00806748" w:rsidRDefault="00D72EEC" w:rsidP="00CB64EA">
      <w:pPr>
        <w:pStyle w:val="NormalnyWeb"/>
        <w:spacing w:before="0" w:after="0" w:line="360" w:lineRule="auto"/>
        <w:rPr>
          <w:rStyle w:val="Pogrubienie"/>
          <w:rFonts w:ascii="Arial" w:hAnsi="Arial" w:cs="Arial"/>
          <w:b w:val="0"/>
          <w:bCs w:val="0"/>
          <w:color w:val="000000"/>
        </w:rPr>
      </w:pPr>
      <w:r>
        <w:rPr>
          <w:rStyle w:val="Pogrubienie"/>
          <w:rFonts w:ascii="Arial" w:hAnsi="Arial" w:cs="Arial"/>
          <w:b w:val="0"/>
          <w:bCs w:val="0"/>
          <w:color w:val="000000"/>
        </w:rPr>
        <w:t xml:space="preserve">14.3. Wadium wnosi się przed upływem terminu składania ofert i utrzymuje nieprzerwanie do dnia upływu terminu związania ofertą, z wyjątkiem przypadków, o których mowa w art. 98 ust. 1 pkt 2 i 3 oraz ust. 2 </w:t>
      </w:r>
      <w:proofErr w:type="spellStart"/>
      <w:r>
        <w:rPr>
          <w:rStyle w:val="Pogrubienie"/>
          <w:rFonts w:ascii="Arial" w:hAnsi="Arial" w:cs="Arial"/>
          <w:b w:val="0"/>
          <w:bCs w:val="0"/>
          <w:color w:val="000000"/>
        </w:rPr>
        <w:t>u.p.z.p</w:t>
      </w:r>
      <w:proofErr w:type="spellEnd"/>
      <w:r>
        <w:rPr>
          <w:rStyle w:val="Pogrubienie"/>
          <w:rFonts w:ascii="Arial" w:hAnsi="Arial" w:cs="Arial"/>
          <w:b w:val="0"/>
          <w:bCs w:val="0"/>
          <w:color w:val="000000"/>
        </w:rPr>
        <w:t>.</w:t>
      </w:r>
    </w:p>
    <w:p w14:paraId="034DD887" w14:textId="6F3A2D36" w:rsidR="00BB0016" w:rsidRPr="000A600D" w:rsidRDefault="00BB0016" w:rsidP="00CB64EA">
      <w:pPr>
        <w:pStyle w:val="NormalnyWeb"/>
        <w:spacing w:before="0" w:after="0" w:line="360" w:lineRule="auto"/>
        <w:rPr>
          <w:rStyle w:val="Pogrubienie"/>
          <w:rFonts w:ascii="Arial" w:hAnsi="Arial" w:cs="Arial"/>
          <w:b w:val="0"/>
          <w:bCs w:val="0"/>
          <w:color w:val="000000"/>
        </w:rPr>
      </w:pPr>
      <w:r>
        <w:rPr>
          <w:rStyle w:val="Pogrubienie"/>
          <w:rFonts w:ascii="Arial" w:hAnsi="Arial" w:cs="Arial"/>
          <w:b w:val="0"/>
          <w:bCs w:val="0"/>
          <w:color w:val="000000"/>
        </w:rPr>
        <w:t>14.</w:t>
      </w:r>
      <w:r w:rsidR="00D72EEC">
        <w:rPr>
          <w:rStyle w:val="Pogrubienie"/>
          <w:rFonts w:ascii="Arial" w:hAnsi="Arial" w:cs="Arial"/>
          <w:b w:val="0"/>
          <w:bCs w:val="0"/>
          <w:color w:val="000000"/>
        </w:rPr>
        <w:t>4</w:t>
      </w:r>
      <w:r w:rsidR="00806748" w:rsidRPr="00806748">
        <w:rPr>
          <w:rStyle w:val="Pogrubienie"/>
          <w:rFonts w:ascii="Arial" w:hAnsi="Arial" w:cs="Arial"/>
          <w:b w:val="0"/>
          <w:bCs w:val="0"/>
          <w:color w:val="000000"/>
        </w:rPr>
        <w:t xml:space="preserve">. </w:t>
      </w:r>
      <w:bookmarkStart w:id="0" w:name="_Hlk144362557"/>
      <w:r w:rsidR="00806748" w:rsidRPr="00806748">
        <w:rPr>
          <w:rStyle w:val="Pogrubienie"/>
          <w:rFonts w:ascii="Arial" w:hAnsi="Arial" w:cs="Arial"/>
          <w:b w:val="0"/>
          <w:bCs w:val="0"/>
          <w:color w:val="000000"/>
        </w:rPr>
        <w:t>Wadium wnoszone w pieniądzu należy wpłacić przelewem na rachunek bankowy</w:t>
      </w:r>
      <w:r>
        <w:rPr>
          <w:rStyle w:val="Pogrubienie"/>
          <w:rFonts w:ascii="Arial" w:hAnsi="Arial" w:cs="Arial"/>
          <w:b w:val="0"/>
          <w:bCs w:val="0"/>
          <w:color w:val="000000"/>
        </w:rPr>
        <w:t xml:space="preserve"> Zamawiającego (Zakład </w:t>
      </w:r>
      <w:r w:rsidRPr="000A600D">
        <w:rPr>
          <w:rStyle w:val="Pogrubienie"/>
          <w:rFonts w:ascii="Arial" w:hAnsi="Arial" w:cs="Arial"/>
          <w:b w:val="0"/>
          <w:bCs w:val="0"/>
          <w:color w:val="000000"/>
        </w:rPr>
        <w:t>Unieszkodliwiania Odpadów Komunalnych Spytkowo Sp. z o.o.)</w:t>
      </w:r>
    </w:p>
    <w:p w14:paraId="08E62632" w14:textId="0F8E90D9" w:rsidR="00806748" w:rsidRPr="00CB64EA" w:rsidRDefault="00BB0016" w:rsidP="00CB64EA">
      <w:pPr>
        <w:pStyle w:val="NormalnyWeb"/>
        <w:spacing w:before="0" w:after="0" w:line="360" w:lineRule="auto"/>
        <w:rPr>
          <w:rStyle w:val="Pogrubienie"/>
          <w:rFonts w:ascii="Arial" w:hAnsi="Arial" w:cs="Arial"/>
          <w:b w:val="0"/>
          <w:bCs w:val="0"/>
          <w:color w:val="000000"/>
        </w:rPr>
      </w:pPr>
      <w:r w:rsidRPr="000A600D">
        <w:rPr>
          <w:rStyle w:val="Pogrubienie"/>
          <w:rFonts w:ascii="Arial" w:hAnsi="Arial" w:cs="Arial"/>
          <w:b w:val="0"/>
          <w:bCs w:val="0"/>
          <w:color w:val="000000"/>
        </w:rPr>
        <w:t>N</w:t>
      </w:r>
      <w:r w:rsidR="00806748" w:rsidRPr="000A600D">
        <w:rPr>
          <w:rStyle w:val="Pogrubienie"/>
          <w:rFonts w:ascii="Arial" w:hAnsi="Arial" w:cs="Arial"/>
          <w:b w:val="0"/>
          <w:bCs w:val="0"/>
          <w:color w:val="000000"/>
        </w:rPr>
        <w:t>r</w:t>
      </w:r>
      <w:r w:rsidRPr="000A600D">
        <w:rPr>
          <w:rStyle w:val="Pogrubienie"/>
          <w:rFonts w:ascii="Arial" w:hAnsi="Arial" w:cs="Arial"/>
          <w:b w:val="0"/>
          <w:bCs w:val="0"/>
          <w:color w:val="000000"/>
        </w:rPr>
        <w:t xml:space="preserve"> rachunku bankowego:</w:t>
      </w:r>
      <w:r w:rsidR="00806748" w:rsidRPr="000A600D">
        <w:rPr>
          <w:rStyle w:val="Pogrubienie"/>
          <w:rFonts w:ascii="Arial" w:hAnsi="Arial" w:cs="Arial"/>
          <w:b w:val="0"/>
          <w:bCs w:val="0"/>
          <w:color w:val="000000"/>
        </w:rPr>
        <w:t xml:space="preserve"> </w:t>
      </w:r>
      <w:r w:rsidR="000A600D" w:rsidRPr="000A600D">
        <w:rPr>
          <w:rFonts w:ascii="Arial" w:hAnsi="Arial" w:cs="Arial"/>
        </w:rPr>
        <w:t>63 1130 1189 0025 0128 9720 0003</w:t>
      </w:r>
      <w:r w:rsidR="00806748" w:rsidRPr="000A600D">
        <w:rPr>
          <w:rStyle w:val="Pogrubienie"/>
          <w:rFonts w:ascii="Arial" w:hAnsi="Arial" w:cs="Arial"/>
          <w:b w:val="0"/>
          <w:bCs w:val="0"/>
          <w:color w:val="000000"/>
        </w:rPr>
        <w:t>,</w:t>
      </w:r>
      <w:r w:rsidR="00806748" w:rsidRPr="00CB64EA">
        <w:rPr>
          <w:rStyle w:val="Pogrubienie"/>
          <w:rFonts w:ascii="Arial" w:hAnsi="Arial" w:cs="Arial"/>
          <w:b w:val="0"/>
          <w:bCs w:val="0"/>
          <w:color w:val="000000"/>
        </w:rPr>
        <w:t xml:space="preserve"> </w:t>
      </w:r>
      <w:bookmarkEnd w:id="0"/>
      <w:r w:rsidR="00806748" w:rsidRPr="00CB64EA">
        <w:rPr>
          <w:rStyle w:val="Pogrubienie"/>
          <w:rFonts w:ascii="Arial" w:hAnsi="Arial" w:cs="Arial"/>
          <w:b w:val="0"/>
          <w:bCs w:val="0"/>
          <w:color w:val="000000"/>
        </w:rPr>
        <w:t>przed</w:t>
      </w:r>
      <w:r w:rsidRPr="00CB64EA">
        <w:rPr>
          <w:rStyle w:val="Pogrubienie"/>
          <w:rFonts w:ascii="Arial" w:hAnsi="Arial" w:cs="Arial"/>
          <w:b w:val="0"/>
          <w:bCs w:val="0"/>
          <w:color w:val="000000"/>
        </w:rPr>
        <w:t xml:space="preserve"> upływem</w:t>
      </w:r>
      <w:r w:rsidR="00806748" w:rsidRPr="00CB64EA">
        <w:rPr>
          <w:rStyle w:val="Pogrubienie"/>
          <w:rFonts w:ascii="Arial" w:hAnsi="Arial" w:cs="Arial"/>
          <w:b w:val="0"/>
          <w:bCs w:val="0"/>
          <w:color w:val="000000"/>
        </w:rPr>
        <w:t xml:space="preserve"> termi</w:t>
      </w:r>
      <w:r w:rsidRPr="00CB64EA">
        <w:rPr>
          <w:rStyle w:val="Pogrubienie"/>
          <w:rFonts w:ascii="Arial" w:hAnsi="Arial" w:cs="Arial"/>
          <w:b w:val="0"/>
          <w:bCs w:val="0"/>
          <w:color w:val="000000"/>
        </w:rPr>
        <w:t>nu</w:t>
      </w:r>
      <w:r w:rsidR="00806748" w:rsidRPr="00CB64EA">
        <w:rPr>
          <w:rStyle w:val="Pogrubienie"/>
          <w:rFonts w:ascii="Arial" w:hAnsi="Arial" w:cs="Arial"/>
          <w:b w:val="0"/>
          <w:bCs w:val="0"/>
          <w:color w:val="000000"/>
        </w:rPr>
        <w:t xml:space="preserve"> składania ofert, z oznaczeniem „Wadium –</w:t>
      </w:r>
      <w:r w:rsidRPr="00CB64EA">
        <w:rPr>
          <w:rStyle w:val="Pogrubienie"/>
          <w:rFonts w:ascii="Arial" w:hAnsi="Arial" w:cs="Arial"/>
          <w:b w:val="0"/>
          <w:bCs w:val="0"/>
          <w:color w:val="000000"/>
        </w:rPr>
        <w:t xml:space="preserve"> rozstawienie pojemników część …….</w:t>
      </w:r>
      <w:r w:rsidR="00806748" w:rsidRPr="00CB64EA">
        <w:rPr>
          <w:rStyle w:val="Pogrubienie"/>
          <w:rFonts w:ascii="Arial" w:hAnsi="Arial" w:cs="Arial"/>
          <w:b w:val="0"/>
          <w:bCs w:val="0"/>
          <w:color w:val="000000"/>
        </w:rPr>
        <w:t xml:space="preserve"> (należy wpisać odpowiedn</w:t>
      </w:r>
      <w:r w:rsidRPr="00CB64EA">
        <w:rPr>
          <w:rStyle w:val="Pogrubienie"/>
          <w:rFonts w:ascii="Arial" w:hAnsi="Arial" w:cs="Arial"/>
          <w:b w:val="0"/>
          <w:bCs w:val="0"/>
          <w:color w:val="000000"/>
        </w:rPr>
        <w:t>ią cześć</w:t>
      </w:r>
      <w:r w:rsidR="00806748" w:rsidRPr="00CB64EA">
        <w:rPr>
          <w:rStyle w:val="Pogrubienie"/>
          <w:rFonts w:ascii="Arial" w:hAnsi="Arial" w:cs="Arial"/>
          <w:b w:val="0"/>
          <w:bCs w:val="0"/>
          <w:color w:val="000000"/>
        </w:rPr>
        <w:t>)</w:t>
      </w:r>
    </w:p>
    <w:p w14:paraId="76B7A9AE" w14:textId="006C23FB" w:rsidR="00CB64EA" w:rsidRPr="00CB64EA" w:rsidRDefault="00CB64EA" w:rsidP="00CB64EA">
      <w:pPr>
        <w:pStyle w:val="NormalnyWeb"/>
        <w:spacing w:before="0" w:after="0" w:line="360" w:lineRule="auto"/>
        <w:rPr>
          <w:rStyle w:val="Pogrubienie"/>
          <w:rFonts w:ascii="Arial" w:hAnsi="Arial" w:cs="Arial"/>
          <w:b w:val="0"/>
          <w:bCs w:val="0"/>
          <w:color w:val="000000"/>
        </w:rPr>
      </w:pPr>
      <w:r w:rsidRPr="00CB64EA">
        <w:rPr>
          <w:rFonts w:ascii="Arial" w:hAnsi="Arial" w:cs="Arial"/>
          <w:color w:val="000000"/>
        </w:rPr>
        <w:t>Za termin wniesienia wadium uważa się dzień i godzinę wpływu środków na konto Zamawiającego</w:t>
      </w:r>
      <w:r>
        <w:rPr>
          <w:rFonts w:ascii="Arial" w:hAnsi="Arial" w:cs="Arial"/>
          <w:color w:val="000000"/>
        </w:rPr>
        <w:t>.</w:t>
      </w:r>
    </w:p>
    <w:p w14:paraId="55F1D087" w14:textId="6D6B2284" w:rsidR="00806748" w:rsidRPr="00806748" w:rsidRDefault="00BB0016" w:rsidP="00CB64EA">
      <w:pPr>
        <w:pStyle w:val="NormalnyWeb"/>
        <w:spacing w:before="0" w:after="0" w:line="360" w:lineRule="auto"/>
        <w:rPr>
          <w:rStyle w:val="Pogrubienie"/>
          <w:rFonts w:ascii="Arial" w:hAnsi="Arial" w:cs="Arial"/>
          <w:b w:val="0"/>
          <w:bCs w:val="0"/>
          <w:color w:val="000000"/>
        </w:rPr>
      </w:pPr>
      <w:r w:rsidRPr="00CB64EA">
        <w:rPr>
          <w:rStyle w:val="Pogrubienie"/>
          <w:rFonts w:ascii="Arial" w:hAnsi="Arial" w:cs="Arial"/>
          <w:b w:val="0"/>
          <w:bCs w:val="0"/>
          <w:color w:val="000000"/>
        </w:rPr>
        <w:t>14.</w:t>
      </w:r>
      <w:r w:rsidR="00D72EEC">
        <w:rPr>
          <w:rStyle w:val="Pogrubienie"/>
          <w:rFonts w:ascii="Arial" w:hAnsi="Arial" w:cs="Arial"/>
          <w:b w:val="0"/>
          <w:bCs w:val="0"/>
          <w:color w:val="000000"/>
        </w:rPr>
        <w:t>5</w:t>
      </w:r>
      <w:r w:rsidRPr="00CB64EA">
        <w:rPr>
          <w:rStyle w:val="Pogrubienie"/>
          <w:rFonts w:ascii="Arial" w:hAnsi="Arial" w:cs="Arial"/>
          <w:b w:val="0"/>
          <w:bCs w:val="0"/>
          <w:color w:val="000000"/>
        </w:rPr>
        <w:t xml:space="preserve">. </w:t>
      </w:r>
      <w:r w:rsidR="00806748" w:rsidRPr="00CB64EA">
        <w:rPr>
          <w:rStyle w:val="Pogrubienie"/>
          <w:rFonts w:ascii="Arial" w:hAnsi="Arial" w:cs="Arial"/>
          <w:b w:val="0"/>
          <w:bCs w:val="0"/>
          <w:color w:val="000000"/>
        </w:rPr>
        <w:t>Jeżeli wadium jest wnoszone w formie gwarancji</w:t>
      </w:r>
      <w:r w:rsidR="00806748" w:rsidRPr="00806748">
        <w:rPr>
          <w:rStyle w:val="Pogrubienie"/>
          <w:rFonts w:ascii="Arial" w:hAnsi="Arial" w:cs="Arial"/>
          <w:b w:val="0"/>
          <w:bCs w:val="0"/>
          <w:color w:val="000000"/>
        </w:rPr>
        <w:t xml:space="preserve"> lub poręczenia, o których mowa w </w:t>
      </w:r>
      <w:r w:rsidR="002408E5">
        <w:rPr>
          <w:rStyle w:val="Pogrubienie"/>
          <w:rFonts w:ascii="Arial" w:hAnsi="Arial" w:cs="Arial"/>
          <w:b w:val="0"/>
          <w:bCs w:val="0"/>
          <w:color w:val="000000"/>
        </w:rPr>
        <w:t>pkt. 14.2. podpunkt</w:t>
      </w:r>
      <w:r w:rsidR="00806748" w:rsidRPr="00806748">
        <w:rPr>
          <w:rStyle w:val="Pogrubienie"/>
          <w:rFonts w:ascii="Arial" w:hAnsi="Arial" w:cs="Arial"/>
          <w:b w:val="0"/>
          <w:bCs w:val="0"/>
          <w:color w:val="000000"/>
        </w:rPr>
        <w:t xml:space="preserve"> 2–4,</w:t>
      </w:r>
      <w:r w:rsidR="00D07DFB">
        <w:rPr>
          <w:rStyle w:val="Pogrubienie"/>
          <w:rFonts w:ascii="Arial" w:hAnsi="Arial" w:cs="Arial"/>
          <w:b w:val="0"/>
          <w:bCs w:val="0"/>
          <w:color w:val="000000"/>
        </w:rPr>
        <w:t xml:space="preserve"> </w:t>
      </w:r>
      <w:r w:rsidR="00806748" w:rsidRPr="00806748">
        <w:rPr>
          <w:rStyle w:val="Pogrubienie"/>
          <w:rFonts w:ascii="Arial" w:hAnsi="Arial" w:cs="Arial"/>
          <w:b w:val="0"/>
          <w:bCs w:val="0"/>
          <w:color w:val="000000"/>
        </w:rPr>
        <w:t>Wykonawca przekazuje Zamawiającemu oryginał gwarancji lub poręczenia, w postaci elektronicznej</w:t>
      </w:r>
      <w:r w:rsidR="00D07DFB">
        <w:rPr>
          <w:rStyle w:val="Pogrubienie"/>
          <w:rFonts w:ascii="Arial" w:hAnsi="Arial" w:cs="Arial"/>
          <w:b w:val="0"/>
          <w:bCs w:val="0"/>
          <w:color w:val="000000"/>
        </w:rPr>
        <w:t>.</w:t>
      </w:r>
    </w:p>
    <w:p w14:paraId="0FA00EE6" w14:textId="2F0EF674" w:rsidR="00806748" w:rsidRPr="00806748" w:rsidRDefault="002408E5" w:rsidP="00CB64EA">
      <w:pPr>
        <w:pStyle w:val="NormalnyWeb"/>
        <w:spacing w:before="0" w:after="0" w:line="360" w:lineRule="auto"/>
        <w:rPr>
          <w:rStyle w:val="Pogrubienie"/>
          <w:rFonts w:ascii="Arial" w:hAnsi="Arial" w:cs="Arial"/>
          <w:b w:val="0"/>
          <w:bCs w:val="0"/>
          <w:color w:val="000000"/>
        </w:rPr>
      </w:pPr>
      <w:r>
        <w:rPr>
          <w:rStyle w:val="Pogrubienie"/>
          <w:rFonts w:ascii="Arial" w:hAnsi="Arial" w:cs="Arial"/>
          <w:b w:val="0"/>
          <w:bCs w:val="0"/>
          <w:color w:val="000000"/>
        </w:rPr>
        <w:t>14.</w:t>
      </w:r>
      <w:r w:rsidR="00D72EEC">
        <w:rPr>
          <w:rStyle w:val="Pogrubienie"/>
          <w:rFonts w:ascii="Arial" w:hAnsi="Arial" w:cs="Arial"/>
          <w:b w:val="0"/>
          <w:bCs w:val="0"/>
          <w:color w:val="000000"/>
        </w:rPr>
        <w:t>6</w:t>
      </w:r>
      <w:r w:rsidR="00806748" w:rsidRPr="00806748">
        <w:rPr>
          <w:rStyle w:val="Pogrubienie"/>
          <w:rFonts w:ascii="Arial" w:hAnsi="Arial" w:cs="Arial"/>
          <w:b w:val="0"/>
          <w:bCs w:val="0"/>
          <w:color w:val="000000"/>
        </w:rPr>
        <w:t>. Dokument poręczenia/gwarancyjny powinien:</w:t>
      </w:r>
    </w:p>
    <w:p w14:paraId="5DE11293" w14:textId="5C0FDC05" w:rsidR="00806748" w:rsidRPr="00806748" w:rsidRDefault="00806748" w:rsidP="00CB64EA">
      <w:pPr>
        <w:pStyle w:val="NormalnyWeb"/>
        <w:spacing w:before="0" w:after="0" w:line="360" w:lineRule="auto"/>
        <w:rPr>
          <w:rStyle w:val="Pogrubienie"/>
          <w:rFonts w:ascii="Arial" w:hAnsi="Arial" w:cs="Arial"/>
          <w:b w:val="0"/>
          <w:bCs w:val="0"/>
          <w:color w:val="000000"/>
        </w:rPr>
      </w:pPr>
      <w:r w:rsidRPr="00806748">
        <w:rPr>
          <w:rStyle w:val="Pogrubienie"/>
          <w:rFonts w:ascii="Arial" w:hAnsi="Arial" w:cs="Arial"/>
          <w:b w:val="0"/>
          <w:bCs w:val="0"/>
          <w:color w:val="000000"/>
        </w:rPr>
        <w:t>1) przewidywać bezwarunkową utratę wadium na rzecz Zamawiającego w przypadkach określonych</w:t>
      </w:r>
      <w:r w:rsidR="002408E5">
        <w:rPr>
          <w:rStyle w:val="Pogrubienie"/>
          <w:rFonts w:ascii="Arial" w:hAnsi="Arial" w:cs="Arial"/>
          <w:b w:val="0"/>
          <w:bCs w:val="0"/>
          <w:color w:val="000000"/>
        </w:rPr>
        <w:t xml:space="preserve"> </w:t>
      </w:r>
      <w:r w:rsidRPr="00806748">
        <w:rPr>
          <w:rStyle w:val="Pogrubienie"/>
          <w:rFonts w:ascii="Arial" w:hAnsi="Arial" w:cs="Arial"/>
          <w:b w:val="0"/>
          <w:bCs w:val="0"/>
          <w:color w:val="000000"/>
        </w:rPr>
        <w:t xml:space="preserve">w </w:t>
      </w:r>
      <w:r w:rsidR="002408E5">
        <w:rPr>
          <w:rStyle w:val="Pogrubienie"/>
          <w:rFonts w:ascii="Arial" w:hAnsi="Arial" w:cs="Arial"/>
          <w:b w:val="0"/>
          <w:bCs w:val="0"/>
          <w:color w:val="000000"/>
        </w:rPr>
        <w:t xml:space="preserve">art. 98 ust. 6 </w:t>
      </w:r>
      <w:proofErr w:type="spellStart"/>
      <w:r w:rsidR="002408E5">
        <w:rPr>
          <w:rStyle w:val="Pogrubienie"/>
          <w:rFonts w:ascii="Arial" w:hAnsi="Arial" w:cs="Arial"/>
          <w:b w:val="0"/>
          <w:bCs w:val="0"/>
          <w:color w:val="000000"/>
        </w:rPr>
        <w:t>u.p.z.p</w:t>
      </w:r>
      <w:proofErr w:type="spellEnd"/>
      <w:r w:rsidR="002408E5">
        <w:rPr>
          <w:rStyle w:val="Pogrubienie"/>
          <w:rFonts w:ascii="Arial" w:hAnsi="Arial" w:cs="Arial"/>
          <w:b w:val="0"/>
          <w:bCs w:val="0"/>
          <w:color w:val="000000"/>
        </w:rPr>
        <w:t>.</w:t>
      </w:r>
    </w:p>
    <w:p w14:paraId="777D3508" w14:textId="17BAC9FF" w:rsidR="00806748" w:rsidRPr="00806748" w:rsidRDefault="00806748" w:rsidP="00CB64EA">
      <w:pPr>
        <w:pStyle w:val="NormalnyWeb"/>
        <w:spacing w:before="0" w:after="0" w:line="360" w:lineRule="auto"/>
        <w:rPr>
          <w:rStyle w:val="Pogrubienie"/>
          <w:rFonts w:ascii="Arial" w:hAnsi="Arial" w:cs="Arial"/>
          <w:b w:val="0"/>
          <w:bCs w:val="0"/>
          <w:color w:val="000000"/>
        </w:rPr>
      </w:pPr>
      <w:r w:rsidRPr="00806748">
        <w:rPr>
          <w:rStyle w:val="Pogrubienie"/>
          <w:rFonts w:ascii="Arial" w:hAnsi="Arial" w:cs="Arial"/>
          <w:b w:val="0"/>
          <w:bCs w:val="0"/>
          <w:color w:val="000000"/>
        </w:rPr>
        <w:t>2) zawierać sformułowanie zobowiązania gwaranta do nieodwołalnego i bezwarunkowego zapłacenia</w:t>
      </w:r>
      <w:r w:rsidR="002408E5">
        <w:rPr>
          <w:rStyle w:val="Pogrubienie"/>
          <w:rFonts w:ascii="Arial" w:hAnsi="Arial" w:cs="Arial"/>
          <w:b w:val="0"/>
          <w:bCs w:val="0"/>
          <w:color w:val="000000"/>
        </w:rPr>
        <w:t xml:space="preserve"> </w:t>
      </w:r>
      <w:r w:rsidRPr="00806748">
        <w:rPr>
          <w:rStyle w:val="Pogrubienie"/>
          <w:rFonts w:ascii="Arial" w:hAnsi="Arial" w:cs="Arial"/>
          <w:b w:val="0"/>
          <w:bCs w:val="0"/>
          <w:color w:val="000000"/>
        </w:rPr>
        <w:t>kwoty zobowiązania na pierwsze żądanie zapłaty wystawione przez Zamawiającego w przypadkach</w:t>
      </w:r>
      <w:r w:rsidR="002408E5">
        <w:rPr>
          <w:rStyle w:val="Pogrubienie"/>
          <w:rFonts w:ascii="Arial" w:hAnsi="Arial" w:cs="Arial"/>
          <w:b w:val="0"/>
          <w:bCs w:val="0"/>
          <w:color w:val="000000"/>
        </w:rPr>
        <w:t xml:space="preserve"> </w:t>
      </w:r>
      <w:r w:rsidRPr="00806748">
        <w:rPr>
          <w:rStyle w:val="Pogrubienie"/>
          <w:rFonts w:ascii="Arial" w:hAnsi="Arial" w:cs="Arial"/>
          <w:b w:val="0"/>
          <w:bCs w:val="0"/>
          <w:color w:val="000000"/>
        </w:rPr>
        <w:t xml:space="preserve">określonych w </w:t>
      </w:r>
      <w:r w:rsidR="002408E5">
        <w:rPr>
          <w:rStyle w:val="Pogrubienie"/>
          <w:rFonts w:ascii="Arial" w:hAnsi="Arial" w:cs="Arial"/>
          <w:b w:val="0"/>
          <w:bCs w:val="0"/>
          <w:color w:val="000000"/>
        </w:rPr>
        <w:t xml:space="preserve">art. 98 ust. 6 </w:t>
      </w:r>
      <w:proofErr w:type="spellStart"/>
      <w:r w:rsidR="002408E5">
        <w:rPr>
          <w:rStyle w:val="Pogrubienie"/>
          <w:rFonts w:ascii="Arial" w:hAnsi="Arial" w:cs="Arial"/>
          <w:b w:val="0"/>
          <w:bCs w:val="0"/>
          <w:color w:val="000000"/>
        </w:rPr>
        <w:t>u.p.z.p</w:t>
      </w:r>
      <w:proofErr w:type="spellEnd"/>
      <w:r w:rsidR="002408E5">
        <w:rPr>
          <w:rStyle w:val="Pogrubienie"/>
          <w:rFonts w:ascii="Arial" w:hAnsi="Arial" w:cs="Arial"/>
          <w:b w:val="0"/>
          <w:bCs w:val="0"/>
          <w:color w:val="000000"/>
        </w:rPr>
        <w:t>.</w:t>
      </w:r>
    </w:p>
    <w:p w14:paraId="15964329" w14:textId="36676881" w:rsidR="00702AEA" w:rsidRPr="00730B47" w:rsidRDefault="00702AEA" w:rsidP="00806748">
      <w:pPr>
        <w:pStyle w:val="NormalnyWeb"/>
        <w:spacing w:before="0" w:after="0" w:line="360" w:lineRule="auto"/>
        <w:rPr>
          <w:rFonts w:ascii="Arial" w:hAnsi="Arial" w:cs="Arial"/>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730B47" w14:paraId="1E4F6BD9"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409B3BBC" w14:textId="4BFF7DB5" w:rsidR="00702AEA" w:rsidRPr="00730B47" w:rsidRDefault="00702AEA" w:rsidP="00730B47">
            <w:pPr>
              <w:spacing w:line="360" w:lineRule="auto"/>
              <w:jc w:val="center"/>
              <w:rPr>
                <w:rFonts w:ascii="Arial" w:hAnsi="Arial" w:cs="Arial"/>
              </w:rPr>
            </w:pPr>
            <w:r w:rsidRPr="00730B47">
              <w:rPr>
                <w:rFonts w:ascii="Arial" w:hAnsi="Arial" w:cs="Arial"/>
                <w:b/>
                <w:bCs/>
                <w:color w:val="000000"/>
              </w:rPr>
              <w:t>1</w:t>
            </w:r>
            <w:r w:rsidR="00CB64EA">
              <w:rPr>
                <w:rFonts w:ascii="Arial" w:hAnsi="Arial" w:cs="Arial"/>
                <w:b/>
                <w:bCs/>
                <w:color w:val="000000"/>
              </w:rPr>
              <w:t>5</w:t>
            </w:r>
            <w:r w:rsidRPr="00730B47">
              <w:rPr>
                <w:rFonts w:ascii="Arial" w:hAnsi="Arial" w:cs="Arial"/>
                <w:b/>
                <w:bCs/>
                <w:color w:val="000000"/>
              </w:rPr>
              <w:t>. Zabezpieczenie należytego wykonania umowy.</w:t>
            </w:r>
          </w:p>
        </w:tc>
      </w:tr>
    </w:tbl>
    <w:p w14:paraId="67E9216C" w14:textId="77777777" w:rsidR="00702AEA" w:rsidRPr="00730B47" w:rsidRDefault="00702AEA" w:rsidP="00730B47">
      <w:pPr>
        <w:pStyle w:val="NormalnyWeb"/>
        <w:spacing w:before="0" w:after="0" w:line="360" w:lineRule="auto"/>
        <w:rPr>
          <w:rFonts w:ascii="Arial" w:hAnsi="Arial" w:cs="Arial"/>
        </w:rPr>
      </w:pPr>
    </w:p>
    <w:p w14:paraId="75B411E9"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Zamawiający na mocy posiadanych uprawnień nie wymaga w przedmiotowym postępowaniu o zamówienie publiczne wnoszenia zabezpieczenia należytego wykonania umowy.</w:t>
      </w:r>
    </w:p>
    <w:p w14:paraId="18200425" w14:textId="77777777" w:rsidR="00702AEA" w:rsidRPr="00730B47" w:rsidRDefault="00702AEA" w:rsidP="00730B47">
      <w:pPr>
        <w:pStyle w:val="NormalnyWeb"/>
        <w:spacing w:before="0" w:after="0" w:line="360" w:lineRule="auto"/>
        <w:rPr>
          <w:rFonts w:ascii="Arial" w:hAnsi="Arial" w:cs="Arial"/>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730B47" w14:paraId="3632B202"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1F4BB385" w14:textId="418F85E2" w:rsidR="00702AEA" w:rsidRPr="00730B47" w:rsidRDefault="00702AEA" w:rsidP="00730B47">
            <w:pPr>
              <w:spacing w:line="360" w:lineRule="auto"/>
              <w:rPr>
                <w:rFonts w:ascii="Arial" w:hAnsi="Arial" w:cs="Arial"/>
              </w:rPr>
            </w:pPr>
            <w:r w:rsidRPr="00730B47">
              <w:rPr>
                <w:rFonts w:ascii="Arial" w:hAnsi="Arial" w:cs="Arial"/>
                <w:b/>
                <w:bCs/>
                <w:color w:val="000000"/>
              </w:rPr>
              <w:t>1</w:t>
            </w:r>
            <w:r w:rsidR="00405EAE">
              <w:rPr>
                <w:rFonts w:ascii="Arial" w:hAnsi="Arial" w:cs="Arial"/>
                <w:b/>
                <w:bCs/>
                <w:color w:val="000000"/>
              </w:rPr>
              <w:t>6</w:t>
            </w:r>
            <w:r w:rsidRPr="00730B47">
              <w:rPr>
                <w:rFonts w:ascii="Arial" w:hAnsi="Arial" w:cs="Arial"/>
                <w:b/>
                <w:bCs/>
                <w:color w:val="000000"/>
              </w:rPr>
              <w:t xml:space="preserve">. Informacja o środkach komunikacji elektronicznej, sposobie porozumiewania się zamawiającego z wykonawcami, oraz informacje o wymaganiach technicznych i </w:t>
            </w:r>
            <w:r w:rsidRPr="00730B47">
              <w:rPr>
                <w:rFonts w:ascii="Arial" w:hAnsi="Arial" w:cs="Arial"/>
                <w:b/>
                <w:bCs/>
                <w:color w:val="000000"/>
              </w:rPr>
              <w:lastRenderedPageBreak/>
              <w:t>organizacyjnych sporządzania, wysyłania i odbierania korespondencji elektronicznej, opis sposobu przygotowania ofert, sposób oraz termin składania i otwarcia ofert.</w:t>
            </w:r>
          </w:p>
        </w:tc>
      </w:tr>
    </w:tbl>
    <w:p w14:paraId="51E3D583" w14:textId="77777777" w:rsidR="00702AEA" w:rsidRPr="00730B47" w:rsidRDefault="00702AEA" w:rsidP="00730B47">
      <w:pPr>
        <w:pStyle w:val="NormalnyWeb"/>
        <w:spacing w:before="0" w:after="0" w:line="360" w:lineRule="auto"/>
        <w:rPr>
          <w:rFonts w:ascii="Arial" w:hAnsi="Arial" w:cs="Arial"/>
        </w:rPr>
      </w:pPr>
    </w:p>
    <w:p w14:paraId="2C82D3D0" w14:textId="1350C171" w:rsidR="00702AEA" w:rsidRPr="00730B47" w:rsidRDefault="00702AEA" w:rsidP="00730B47">
      <w:pPr>
        <w:pStyle w:val="NormalnyWeb"/>
        <w:spacing w:before="0" w:after="0" w:line="360" w:lineRule="auto"/>
        <w:rPr>
          <w:rFonts w:ascii="Arial" w:hAnsi="Arial" w:cs="Arial"/>
        </w:rPr>
      </w:pPr>
      <w:r w:rsidRPr="00730B47">
        <w:rPr>
          <w:rFonts w:ascii="Arial" w:hAnsi="Arial" w:cs="Arial"/>
          <w:b/>
          <w:bCs/>
          <w:color w:val="000000"/>
          <w:u w:val="single"/>
        </w:rPr>
        <w:t>1</w:t>
      </w:r>
      <w:r w:rsidR="00405EAE">
        <w:rPr>
          <w:rFonts w:ascii="Arial" w:hAnsi="Arial" w:cs="Arial"/>
          <w:b/>
          <w:bCs/>
          <w:color w:val="000000"/>
          <w:u w:val="single"/>
        </w:rPr>
        <w:t>6</w:t>
      </w:r>
      <w:r w:rsidRPr="00730B47">
        <w:rPr>
          <w:rFonts w:ascii="Arial" w:hAnsi="Arial" w:cs="Arial"/>
          <w:b/>
          <w:bCs/>
          <w:color w:val="000000"/>
          <w:u w:val="single"/>
        </w:rPr>
        <w:t>.1. Informacje ogólne</w:t>
      </w:r>
    </w:p>
    <w:p w14:paraId="3204A882" w14:textId="258FF04A" w:rsidR="00702AEA" w:rsidRDefault="00702AEA" w:rsidP="00730B47">
      <w:pPr>
        <w:pStyle w:val="NormalnyWeb"/>
        <w:spacing w:before="0" w:after="0" w:line="360" w:lineRule="auto"/>
        <w:rPr>
          <w:rFonts w:ascii="Arial" w:hAnsi="Arial" w:cs="Arial"/>
          <w:color w:val="000000"/>
        </w:rPr>
      </w:pPr>
      <w:r w:rsidRPr="00730B47">
        <w:rPr>
          <w:rFonts w:ascii="Arial" w:hAnsi="Arial" w:cs="Arial"/>
          <w:color w:val="000000"/>
        </w:rPr>
        <w:t>1</w:t>
      </w:r>
      <w:r w:rsidR="00405EAE">
        <w:rPr>
          <w:rFonts w:ascii="Arial" w:hAnsi="Arial" w:cs="Arial"/>
          <w:color w:val="000000"/>
        </w:rPr>
        <w:t>6</w:t>
      </w:r>
      <w:r w:rsidRPr="00730B47">
        <w:rPr>
          <w:rFonts w:ascii="Arial" w:hAnsi="Arial" w:cs="Arial"/>
          <w:color w:val="000000"/>
        </w:rPr>
        <w:t xml:space="preserve">.1.1. W postępowaniu komunikacja między zamawiającym, a wykonawcami odbywa się przy użyciu </w:t>
      </w:r>
      <w:r w:rsidR="004C7F43">
        <w:rPr>
          <w:rFonts w:ascii="Arial" w:hAnsi="Arial" w:cs="Arial"/>
          <w:color w:val="000000"/>
        </w:rPr>
        <w:t xml:space="preserve">Platformy e-Zamówienia, która jest dostępna pod adresem </w:t>
      </w:r>
      <w:hyperlink r:id="rId14" w:history="1">
        <w:r w:rsidR="004C7F43" w:rsidRPr="00BA3895">
          <w:rPr>
            <w:rStyle w:val="Hipercze"/>
            <w:rFonts w:ascii="Arial" w:hAnsi="Arial" w:cs="Arial"/>
            <w:color w:val="000000"/>
          </w:rPr>
          <w:t>https://ezamowienia.gov.pl/pl</w:t>
        </w:r>
      </w:hyperlink>
      <w:r w:rsidRPr="00730B47">
        <w:rPr>
          <w:rFonts w:ascii="Arial" w:hAnsi="Arial" w:cs="Arial"/>
          <w:color w:val="000000"/>
        </w:rPr>
        <w:t xml:space="preserve"> </w:t>
      </w:r>
    </w:p>
    <w:p w14:paraId="048CCC59" w14:textId="52049282" w:rsidR="004C7F43" w:rsidRPr="000E5FF2" w:rsidRDefault="004C7F43" w:rsidP="00730B47">
      <w:pPr>
        <w:pStyle w:val="NormalnyWeb"/>
        <w:spacing w:before="0" w:after="0" w:line="360" w:lineRule="auto"/>
        <w:rPr>
          <w:rFonts w:ascii="Arial" w:hAnsi="Arial" w:cs="Arial"/>
          <w:color w:val="0000FF"/>
        </w:rPr>
      </w:pPr>
      <w:r>
        <w:rPr>
          <w:rFonts w:ascii="Arial" w:hAnsi="Arial" w:cs="Arial"/>
          <w:color w:val="000000"/>
        </w:rPr>
        <w:t>1</w:t>
      </w:r>
      <w:r w:rsidR="00405EAE">
        <w:rPr>
          <w:rFonts w:ascii="Arial" w:hAnsi="Arial" w:cs="Arial"/>
          <w:color w:val="000000"/>
        </w:rPr>
        <w:t>6</w:t>
      </w:r>
      <w:r>
        <w:rPr>
          <w:rFonts w:ascii="Arial" w:hAnsi="Arial" w:cs="Arial"/>
          <w:color w:val="000000"/>
        </w:rPr>
        <w:t xml:space="preserve">.1.2. </w:t>
      </w:r>
      <w:r w:rsidR="001E5810">
        <w:rPr>
          <w:rFonts w:ascii="Arial" w:hAnsi="Arial" w:cs="Arial"/>
          <w:color w:val="000000"/>
        </w:rPr>
        <w:t>K</w:t>
      </w:r>
      <w:r>
        <w:rPr>
          <w:rFonts w:ascii="Arial" w:hAnsi="Arial" w:cs="Arial"/>
          <w:color w:val="000000"/>
        </w:rPr>
        <w:t xml:space="preserve">orzystanie z Platformy e-Zamówienia jest bezpłatne. </w:t>
      </w:r>
    </w:p>
    <w:p w14:paraId="77C143D0" w14:textId="77ACEB3F"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1</w:t>
      </w:r>
      <w:r w:rsidR="00405EAE">
        <w:rPr>
          <w:rFonts w:ascii="Arial" w:hAnsi="Arial" w:cs="Arial"/>
          <w:color w:val="000000"/>
        </w:rPr>
        <w:t>6</w:t>
      </w:r>
      <w:r w:rsidRPr="00730B47">
        <w:rPr>
          <w:rFonts w:ascii="Arial" w:hAnsi="Arial" w:cs="Arial"/>
          <w:color w:val="000000"/>
        </w:rPr>
        <w:t>.1.</w:t>
      </w:r>
      <w:r w:rsidR="004C7F43">
        <w:rPr>
          <w:rFonts w:ascii="Arial" w:hAnsi="Arial" w:cs="Arial"/>
          <w:color w:val="000000"/>
        </w:rPr>
        <w:t>3</w:t>
      </w:r>
      <w:r w:rsidRPr="00730B47">
        <w:rPr>
          <w:rFonts w:ascii="Arial" w:hAnsi="Arial" w:cs="Arial"/>
          <w:color w:val="000000"/>
        </w:rPr>
        <w:t xml:space="preserve">. Zamawiający wyznacza osobę do kontaktu z Wykonawcami: </w:t>
      </w:r>
    </w:p>
    <w:p w14:paraId="4C53726E" w14:textId="77777777" w:rsidR="00702AEA" w:rsidRPr="00730B47" w:rsidRDefault="00702AEA" w:rsidP="00730B47">
      <w:pPr>
        <w:pStyle w:val="NormalnyWeb"/>
        <w:spacing w:before="0" w:after="0" w:line="360" w:lineRule="auto"/>
        <w:jc w:val="center"/>
        <w:rPr>
          <w:rFonts w:ascii="Arial" w:hAnsi="Arial" w:cs="Arial"/>
        </w:rPr>
      </w:pPr>
      <w:r w:rsidRPr="00730B47">
        <w:rPr>
          <w:rFonts w:ascii="Arial" w:hAnsi="Arial" w:cs="Arial"/>
          <w:color w:val="000000"/>
        </w:rPr>
        <w:t>          Joanna Kłoczko, tel. +48 87 555 54 13,</w:t>
      </w:r>
    </w:p>
    <w:p w14:paraId="3859C725" w14:textId="5280A259" w:rsidR="00702AEA" w:rsidRPr="00730B47" w:rsidRDefault="00702AEA" w:rsidP="00730B47">
      <w:pPr>
        <w:pStyle w:val="NormalnyWeb"/>
        <w:spacing w:before="0" w:after="0" w:line="360" w:lineRule="auto"/>
        <w:jc w:val="center"/>
        <w:rPr>
          <w:rFonts w:ascii="Arial" w:hAnsi="Arial" w:cs="Arial"/>
        </w:rPr>
      </w:pPr>
      <w:r w:rsidRPr="00730B47">
        <w:rPr>
          <w:rFonts w:ascii="Arial" w:hAnsi="Arial" w:cs="Arial"/>
          <w:color w:val="000000"/>
        </w:rPr>
        <w:t xml:space="preserve">e-mail: </w:t>
      </w:r>
      <w:r w:rsidR="004C7F43">
        <w:rPr>
          <w:rFonts w:ascii="Arial" w:hAnsi="Arial" w:cs="Arial"/>
          <w:color w:val="000000"/>
        </w:rPr>
        <w:t>j.</w:t>
      </w:r>
      <w:r w:rsidR="00624A2A">
        <w:rPr>
          <w:rFonts w:ascii="Arial" w:hAnsi="Arial" w:cs="Arial"/>
          <w:color w:val="000000"/>
        </w:rPr>
        <w:t>kloczko</w:t>
      </w:r>
      <w:r w:rsidRPr="00730B47">
        <w:rPr>
          <w:rFonts w:ascii="Arial" w:hAnsi="Arial" w:cs="Arial"/>
          <w:color w:val="000000"/>
        </w:rPr>
        <w:t>@zuokspytkowo.pl</w:t>
      </w:r>
    </w:p>
    <w:p w14:paraId="6739A078" w14:textId="77777777" w:rsidR="00702AEA" w:rsidRPr="00730B47" w:rsidRDefault="00702AEA" w:rsidP="00730B47">
      <w:pPr>
        <w:pStyle w:val="NormalnyWeb"/>
        <w:spacing w:before="0" w:after="0" w:line="360" w:lineRule="auto"/>
        <w:jc w:val="center"/>
        <w:rPr>
          <w:rFonts w:ascii="Arial" w:hAnsi="Arial" w:cs="Arial"/>
        </w:rPr>
      </w:pPr>
      <w:r w:rsidRPr="00730B47">
        <w:rPr>
          <w:rFonts w:ascii="Arial" w:hAnsi="Arial" w:cs="Arial"/>
          <w:color w:val="000000"/>
        </w:rPr>
        <w:t>Strona internetowa: www.zuokspytkowo.pl</w:t>
      </w:r>
    </w:p>
    <w:p w14:paraId="28CE071E" w14:textId="77777777" w:rsidR="00702AEA" w:rsidRPr="00730B47" w:rsidRDefault="00702AEA" w:rsidP="00730B47">
      <w:pPr>
        <w:pStyle w:val="NormalnyWeb"/>
        <w:spacing w:before="0" w:after="0" w:line="360" w:lineRule="auto"/>
        <w:jc w:val="center"/>
        <w:rPr>
          <w:rFonts w:ascii="Arial" w:hAnsi="Arial" w:cs="Arial"/>
        </w:rPr>
      </w:pPr>
      <w:r w:rsidRPr="00730B47">
        <w:rPr>
          <w:rFonts w:ascii="Arial" w:hAnsi="Arial" w:cs="Arial"/>
          <w:color w:val="000000"/>
        </w:rPr>
        <w:t>od poniedziałku do piątku w godz. 9.00-14.00</w:t>
      </w:r>
    </w:p>
    <w:p w14:paraId="4F40149A" w14:textId="3C88B0CB" w:rsidR="00255072" w:rsidRPr="004B1C02" w:rsidRDefault="00624A2A" w:rsidP="00624A2A">
      <w:pPr>
        <w:spacing w:line="360" w:lineRule="auto"/>
        <w:rPr>
          <w:rFonts w:ascii="Arial" w:hAnsi="Arial" w:cs="Arial"/>
          <w:color w:val="000000"/>
          <w:kern w:val="0"/>
          <w:lang w:eastAsia="pl-PL" w:bidi="ar-SA"/>
        </w:rPr>
      </w:pPr>
      <w:r w:rsidRPr="004B1C02">
        <w:rPr>
          <w:rFonts w:ascii="Arial" w:hAnsi="Arial" w:cs="Arial"/>
          <w:color w:val="000000"/>
          <w:kern w:val="0"/>
          <w:lang w:eastAsia="pl-PL" w:bidi="ar-SA"/>
        </w:rPr>
        <w:t>1</w:t>
      </w:r>
      <w:r w:rsidR="00405EAE" w:rsidRPr="004B1C02">
        <w:rPr>
          <w:rFonts w:ascii="Arial" w:hAnsi="Arial" w:cs="Arial"/>
          <w:color w:val="000000"/>
          <w:kern w:val="0"/>
          <w:lang w:eastAsia="pl-PL" w:bidi="ar-SA"/>
        </w:rPr>
        <w:t>6</w:t>
      </w:r>
      <w:r w:rsidRPr="004B1C02">
        <w:rPr>
          <w:rFonts w:ascii="Arial" w:hAnsi="Arial" w:cs="Arial"/>
          <w:color w:val="000000"/>
          <w:kern w:val="0"/>
          <w:lang w:eastAsia="pl-PL" w:bidi="ar-SA"/>
        </w:rPr>
        <w:t xml:space="preserve">.1.4. </w:t>
      </w:r>
      <w:r w:rsidR="00255072" w:rsidRPr="004B1C02">
        <w:rPr>
          <w:rFonts w:ascii="Arial" w:hAnsi="Arial" w:cs="Arial"/>
          <w:color w:val="000000"/>
          <w:kern w:val="0"/>
          <w:lang w:eastAsia="pl-PL" w:bidi="ar-SA"/>
        </w:rPr>
        <w:t>A</w:t>
      </w:r>
      <w:r w:rsidRPr="004B1C02">
        <w:rPr>
          <w:rFonts w:ascii="Arial" w:hAnsi="Arial" w:cs="Arial"/>
          <w:color w:val="000000"/>
          <w:kern w:val="0"/>
          <w:lang w:eastAsia="pl-PL" w:bidi="ar-SA"/>
        </w:rPr>
        <w:t>dres strony internetowej prowadzonego postępowania</w:t>
      </w:r>
      <w:r w:rsidR="00255072" w:rsidRPr="004B1C02">
        <w:rPr>
          <w:rFonts w:ascii="Arial" w:hAnsi="Arial" w:cs="Arial"/>
          <w:color w:val="000000"/>
          <w:kern w:val="0"/>
          <w:lang w:eastAsia="pl-PL" w:bidi="ar-SA"/>
        </w:rPr>
        <w:t>:</w:t>
      </w:r>
    </w:p>
    <w:p w14:paraId="5100FA7B" w14:textId="5F742D78" w:rsidR="00282798" w:rsidRPr="004B1C02" w:rsidRDefault="004B1C02" w:rsidP="00624A2A">
      <w:pPr>
        <w:pStyle w:val="Default"/>
        <w:spacing w:line="360" w:lineRule="auto"/>
        <w:rPr>
          <w:rFonts w:ascii="Arial" w:eastAsia="SimSun" w:hAnsi="Arial" w:cs="Arial"/>
          <w:color w:val="auto"/>
          <w:kern w:val="3"/>
          <w:lang w:eastAsia="hi-IN" w:bidi="hi-IN"/>
        </w:rPr>
      </w:pPr>
      <w:r w:rsidRPr="004B1C02">
        <w:rPr>
          <w:rFonts w:ascii="Arial" w:hAnsi="Arial" w:cs="Arial"/>
        </w:rPr>
        <w:t>https://ezamowienia.gov.pl/mp-client/search/list/ocds-148610-f60bfe9a-47e8-11ee-9aa3-96d3b4440790</w:t>
      </w:r>
    </w:p>
    <w:p w14:paraId="5ED0F0BF" w14:textId="6D5FB05C" w:rsidR="00624A2A" w:rsidRPr="004B1C02" w:rsidRDefault="00624A2A" w:rsidP="00624A2A">
      <w:pPr>
        <w:pStyle w:val="Default"/>
        <w:spacing w:line="360" w:lineRule="auto"/>
        <w:rPr>
          <w:rFonts w:ascii="Arial" w:hAnsi="Arial" w:cs="Arial"/>
        </w:rPr>
      </w:pPr>
      <w:r w:rsidRPr="007D5A76">
        <w:rPr>
          <w:rFonts w:ascii="Arial" w:hAnsi="Arial" w:cs="Arial"/>
        </w:rPr>
        <w:t>oraz ID postępowania na Platformie e-</w:t>
      </w:r>
      <w:r w:rsidRPr="004B1C02">
        <w:rPr>
          <w:rFonts w:ascii="Arial" w:hAnsi="Arial" w:cs="Arial"/>
        </w:rPr>
        <w:t xml:space="preserve">Zamówienia: </w:t>
      </w:r>
      <w:r w:rsidR="004B1C02" w:rsidRPr="004B1C02">
        <w:rPr>
          <w:rFonts w:ascii="Arial" w:hAnsi="Arial" w:cs="Arial"/>
        </w:rPr>
        <w:t>ocds-148610-f60bfe9a-47e8-11ee-9aa3-96d3b4440790</w:t>
      </w:r>
    </w:p>
    <w:p w14:paraId="10B0BB49" w14:textId="77777777" w:rsidR="00624A2A" w:rsidRPr="00BA3895" w:rsidRDefault="00624A2A" w:rsidP="00624A2A">
      <w:pPr>
        <w:widowControl/>
        <w:suppressAutoHyphens w:val="0"/>
        <w:autoSpaceDE w:val="0"/>
        <w:spacing w:line="360" w:lineRule="auto"/>
        <w:textAlignment w:val="auto"/>
        <w:rPr>
          <w:color w:val="000000"/>
        </w:rPr>
      </w:pPr>
      <w:r w:rsidRPr="007D5A76">
        <w:rPr>
          <w:rFonts w:ascii="Arial" w:eastAsia="Times New Roman" w:hAnsi="Arial" w:cs="Arial"/>
          <w:color w:val="000000"/>
          <w:kern w:val="0"/>
          <w:lang w:eastAsia="pl-PL" w:bidi="ar-SA"/>
        </w:rPr>
        <w:t>Postępowanie można wyszukać</w:t>
      </w:r>
      <w:r w:rsidRPr="00BA3895">
        <w:rPr>
          <w:rFonts w:ascii="Arial" w:eastAsia="Times New Roman" w:hAnsi="Arial" w:cs="Arial"/>
          <w:color w:val="000000"/>
          <w:kern w:val="0"/>
          <w:lang w:eastAsia="pl-PL" w:bidi="ar-SA"/>
        </w:rPr>
        <w:t xml:space="preserve"> również ze strony głównej Platformy e-Zamówienia (przycisk „Przeglądaj postępowania/konkursy”). </w:t>
      </w:r>
    </w:p>
    <w:p w14:paraId="670DA893" w14:textId="2919191F" w:rsidR="00624A2A" w:rsidRPr="00BA3895" w:rsidRDefault="00624A2A" w:rsidP="00624A2A">
      <w:pPr>
        <w:widowControl/>
        <w:suppressAutoHyphens w:val="0"/>
        <w:autoSpaceDE w:val="0"/>
        <w:spacing w:line="360" w:lineRule="auto"/>
        <w:textAlignment w:val="auto"/>
        <w:rPr>
          <w:color w:val="000000"/>
        </w:rPr>
      </w:pPr>
      <w:r w:rsidRPr="00BA3895">
        <w:rPr>
          <w:rFonts w:ascii="Arial" w:eastAsia="Times New Roman" w:hAnsi="Arial" w:cs="Arial"/>
          <w:color w:val="000000"/>
          <w:kern w:val="0"/>
          <w:lang w:eastAsia="pl-PL" w:bidi="ar-SA"/>
        </w:rPr>
        <w:t>1</w:t>
      </w:r>
      <w:r w:rsidR="00405EAE">
        <w:rPr>
          <w:rFonts w:ascii="Arial" w:eastAsia="Times New Roman" w:hAnsi="Arial" w:cs="Arial"/>
          <w:color w:val="000000"/>
          <w:kern w:val="0"/>
          <w:lang w:eastAsia="pl-PL" w:bidi="ar-SA"/>
        </w:rPr>
        <w:t>6</w:t>
      </w:r>
      <w:r w:rsidRPr="00BA3895">
        <w:rPr>
          <w:rFonts w:ascii="Arial" w:eastAsia="Times New Roman" w:hAnsi="Arial" w:cs="Arial"/>
          <w:color w:val="000000"/>
          <w:kern w:val="0"/>
          <w:lang w:eastAsia="pl-PL" w:bidi="ar-SA"/>
        </w:rPr>
        <w:t xml:space="preserve">.1.5. 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w:t>
      </w:r>
      <w:r w:rsidRPr="00BA3895">
        <w:rPr>
          <w:rFonts w:ascii="Arial" w:eastAsia="Times New Roman" w:hAnsi="Arial" w:cs="Arial"/>
          <w:i/>
          <w:iCs/>
          <w:color w:val="000000"/>
          <w:kern w:val="0"/>
          <w:lang w:eastAsia="pl-PL" w:bidi="ar-SA"/>
        </w:rPr>
        <w:t xml:space="preserve">Regulamin Platformy e-Zamówienia, </w:t>
      </w:r>
      <w:r w:rsidRPr="00BA3895">
        <w:rPr>
          <w:rFonts w:ascii="Arial" w:eastAsia="Times New Roman" w:hAnsi="Arial" w:cs="Arial"/>
          <w:color w:val="000000"/>
          <w:kern w:val="0"/>
          <w:lang w:eastAsia="pl-PL" w:bidi="ar-SA"/>
        </w:rPr>
        <w:t xml:space="preserve">dostępny na stronie internetowej https://ezamowienia.gov.pl oraz informacje zamieszczone w zakładce „Centrum Pomocy”. </w:t>
      </w:r>
    </w:p>
    <w:p w14:paraId="1208ED11" w14:textId="78A106F5" w:rsidR="00624A2A" w:rsidRPr="00BA3895" w:rsidRDefault="00624A2A" w:rsidP="00624A2A">
      <w:pPr>
        <w:widowControl/>
        <w:suppressAutoHyphens w:val="0"/>
        <w:autoSpaceDE w:val="0"/>
        <w:spacing w:line="360" w:lineRule="auto"/>
        <w:textAlignment w:val="auto"/>
        <w:rPr>
          <w:color w:val="000000"/>
        </w:rPr>
      </w:pPr>
      <w:r w:rsidRPr="00BA3895">
        <w:rPr>
          <w:rFonts w:ascii="Arial" w:eastAsia="Times New Roman" w:hAnsi="Arial" w:cs="Arial"/>
          <w:color w:val="000000"/>
          <w:kern w:val="0"/>
          <w:lang w:eastAsia="pl-PL" w:bidi="ar-SA"/>
        </w:rPr>
        <w:t>1</w:t>
      </w:r>
      <w:r w:rsidR="00405EAE">
        <w:rPr>
          <w:rFonts w:ascii="Arial" w:eastAsia="Times New Roman" w:hAnsi="Arial" w:cs="Arial"/>
          <w:color w:val="000000"/>
          <w:kern w:val="0"/>
          <w:lang w:eastAsia="pl-PL" w:bidi="ar-SA"/>
        </w:rPr>
        <w:t>6</w:t>
      </w:r>
      <w:r w:rsidRPr="00BA3895">
        <w:rPr>
          <w:rFonts w:ascii="Arial" w:eastAsia="Times New Roman" w:hAnsi="Arial" w:cs="Arial"/>
          <w:color w:val="000000"/>
          <w:kern w:val="0"/>
          <w:lang w:eastAsia="pl-PL" w:bidi="ar-SA"/>
        </w:rPr>
        <w:t xml:space="preserve">.1.6. Przeglądanie i pobieranie publicznej treści dokumentacji postępowania nie wymaga posiadania konta na Platformie e-Zamówienia ani logowania. </w:t>
      </w:r>
    </w:p>
    <w:p w14:paraId="7B7B5A99" w14:textId="6BBD3B85" w:rsidR="00624A2A" w:rsidRPr="00BA3895" w:rsidRDefault="00624A2A" w:rsidP="00624A2A">
      <w:pPr>
        <w:widowControl/>
        <w:suppressAutoHyphens w:val="0"/>
        <w:autoSpaceDE w:val="0"/>
        <w:spacing w:line="360" w:lineRule="auto"/>
        <w:textAlignment w:val="auto"/>
        <w:rPr>
          <w:color w:val="000000"/>
        </w:rPr>
      </w:pPr>
      <w:r w:rsidRPr="00BA3895">
        <w:rPr>
          <w:rFonts w:ascii="Arial" w:eastAsia="Times New Roman" w:hAnsi="Arial" w:cs="Arial"/>
          <w:color w:val="000000"/>
          <w:kern w:val="0"/>
          <w:lang w:eastAsia="pl-PL" w:bidi="ar-SA"/>
        </w:rPr>
        <w:t>1</w:t>
      </w:r>
      <w:r w:rsidR="00405EAE">
        <w:rPr>
          <w:rFonts w:ascii="Arial" w:eastAsia="Times New Roman" w:hAnsi="Arial" w:cs="Arial"/>
          <w:color w:val="000000"/>
          <w:kern w:val="0"/>
          <w:lang w:eastAsia="pl-PL" w:bidi="ar-SA"/>
        </w:rPr>
        <w:t>6</w:t>
      </w:r>
      <w:r w:rsidRPr="00BA3895">
        <w:rPr>
          <w:rFonts w:ascii="Arial" w:eastAsia="Times New Roman" w:hAnsi="Arial" w:cs="Arial"/>
          <w:color w:val="000000"/>
          <w:kern w:val="0"/>
          <w:lang w:eastAsia="pl-PL" w:bidi="ar-SA"/>
        </w:rPr>
        <w:t xml:space="preserve">.1.7. Sposób sporządzenia dokumentów elektronicznych lub dokumentów elektronicznych będących kopią elektroniczną treści zapisanej w postaci papierowej (cyfrowe odwzorowania) musi być zgodny z wymaganiami określonymi w rozporządzeniu Prezesa Rady </w:t>
      </w:r>
      <w:r w:rsidRPr="00BA3895">
        <w:rPr>
          <w:rFonts w:ascii="Arial" w:eastAsia="Times New Roman" w:hAnsi="Arial" w:cs="Arial"/>
          <w:color w:val="000000"/>
          <w:kern w:val="0"/>
          <w:lang w:eastAsia="pl-PL" w:bidi="ar-SA"/>
        </w:rPr>
        <w:lastRenderedPageBreak/>
        <w:t xml:space="preserve">Ministrów z dnia 30 grudnia 2020 r. w sprawie sposobu sporządzania i przekazywania informacji oraz wymagań technicznych dla dokumentów elektronicznych oraz środków komunikacji elektronicznej w postępowaniu o udzielenie zamówienia publicznego lub konkursie Prezesa Rady Ministrów w sprawie wymagań dla dokumentów elektronicznych (dalej zwane rozporządzenie Prezesa Rady Ministrów w sprawie wymagań dla dokumentów elektronicznych). </w:t>
      </w:r>
    </w:p>
    <w:p w14:paraId="464F8CFA" w14:textId="257763BA" w:rsidR="00624A2A" w:rsidRPr="00BA3895" w:rsidRDefault="00624A2A" w:rsidP="00624A2A">
      <w:pPr>
        <w:widowControl/>
        <w:suppressAutoHyphens w:val="0"/>
        <w:autoSpaceDE w:val="0"/>
        <w:spacing w:line="360" w:lineRule="auto"/>
        <w:textAlignment w:val="auto"/>
        <w:rPr>
          <w:color w:val="000000"/>
        </w:rPr>
      </w:pPr>
      <w:r w:rsidRPr="00BA3895">
        <w:rPr>
          <w:rFonts w:ascii="Arial" w:eastAsia="Times New Roman" w:hAnsi="Arial" w:cs="Arial"/>
          <w:color w:val="000000"/>
          <w:kern w:val="0"/>
          <w:lang w:eastAsia="pl-PL" w:bidi="ar-SA"/>
        </w:rPr>
        <w:t>1</w:t>
      </w:r>
      <w:r w:rsidR="00405EAE">
        <w:rPr>
          <w:rFonts w:ascii="Arial" w:eastAsia="Times New Roman" w:hAnsi="Arial" w:cs="Arial"/>
          <w:color w:val="000000"/>
          <w:kern w:val="0"/>
          <w:lang w:eastAsia="pl-PL" w:bidi="ar-SA"/>
        </w:rPr>
        <w:t>6</w:t>
      </w:r>
      <w:r w:rsidRPr="00BA3895">
        <w:rPr>
          <w:rFonts w:ascii="Arial" w:eastAsia="Times New Roman" w:hAnsi="Arial" w:cs="Arial"/>
          <w:color w:val="000000"/>
          <w:kern w:val="0"/>
          <w:lang w:eastAsia="pl-PL" w:bidi="ar-SA"/>
        </w:rPr>
        <w:t xml:space="preserve">.1.8. Dokumenty elektroniczne, o których mowa w § 2 ust. 1 rozporządzenia Prezesa Rady Ministrów w sprawie wymagań dla dokumentów elektronicznych, sporządza się w postaci elektronicznej, w formatach danych określonych w przepisach rozporządzenia Rady Ministrów z dnia 12 kwietnia 2012 r. w sprawie Krajowych Ram Interoperacyjności, minimalnych wymagań dla rejestrów publicznych i wymiany informacji w postaci elektronicznej oraz minimalnych wymagań dla systemów teleinformatycznych (dalej zwane rozporządzenie Rady Ministrów w sprawie Krajowych Ram Interoperacyjności), z uwzględnieniem rodzaju przekazywanych danych i przekazuje się jako załączniki. </w:t>
      </w:r>
    </w:p>
    <w:p w14:paraId="74E03426" w14:textId="77777777" w:rsidR="00624A2A" w:rsidRPr="00BA3895" w:rsidRDefault="00624A2A" w:rsidP="00624A2A">
      <w:pPr>
        <w:widowControl/>
        <w:suppressAutoHyphens w:val="0"/>
        <w:autoSpaceDE w:val="0"/>
        <w:spacing w:line="360" w:lineRule="auto"/>
        <w:textAlignment w:val="auto"/>
        <w:rPr>
          <w:color w:val="000000"/>
        </w:rPr>
      </w:pPr>
      <w:r w:rsidRPr="00BA3895">
        <w:rPr>
          <w:rFonts w:ascii="Arial" w:eastAsia="Times New Roman" w:hAnsi="Arial" w:cs="Arial"/>
          <w:color w:val="000000"/>
          <w:kern w:val="0"/>
          <w:lang w:eastAsia="pl-PL" w:bidi="ar-SA"/>
        </w:rPr>
        <w:t xml:space="preserve">W przypadku formatów, o których mowa w art. 66 ust. 1 </w:t>
      </w:r>
      <w:proofErr w:type="spellStart"/>
      <w:r w:rsidRPr="00BA3895">
        <w:rPr>
          <w:rFonts w:ascii="Arial" w:eastAsia="Times New Roman" w:hAnsi="Arial" w:cs="Arial"/>
          <w:color w:val="000000"/>
          <w:kern w:val="0"/>
          <w:lang w:eastAsia="pl-PL" w:bidi="ar-SA"/>
        </w:rPr>
        <w:t>u.p.z.p</w:t>
      </w:r>
      <w:proofErr w:type="spellEnd"/>
      <w:r w:rsidRPr="00BA3895">
        <w:rPr>
          <w:rFonts w:ascii="Arial" w:eastAsia="Times New Roman" w:hAnsi="Arial" w:cs="Arial"/>
          <w:color w:val="000000"/>
          <w:kern w:val="0"/>
          <w:lang w:eastAsia="pl-PL" w:bidi="ar-SA"/>
        </w:rPr>
        <w:t xml:space="preserve">., ww. regulacje nie będą miały bezpośredniego zastosowania. </w:t>
      </w:r>
    </w:p>
    <w:p w14:paraId="583D9422" w14:textId="6A85DF20" w:rsidR="00624A2A" w:rsidRPr="00BA3895" w:rsidRDefault="00624A2A" w:rsidP="00624A2A">
      <w:pPr>
        <w:widowControl/>
        <w:suppressAutoHyphens w:val="0"/>
        <w:autoSpaceDE w:val="0"/>
        <w:spacing w:line="360" w:lineRule="auto"/>
        <w:textAlignment w:val="auto"/>
        <w:rPr>
          <w:color w:val="000000"/>
        </w:rPr>
      </w:pPr>
      <w:r w:rsidRPr="00BA3895">
        <w:rPr>
          <w:rFonts w:ascii="Arial" w:eastAsia="Times New Roman" w:hAnsi="Arial" w:cs="Arial"/>
          <w:color w:val="000000"/>
          <w:kern w:val="0"/>
          <w:lang w:eastAsia="pl-PL" w:bidi="ar-SA"/>
        </w:rPr>
        <w:t>1</w:t>
      </w:r>
      <w:r w:rsidR="00405EAE">
        <w:rPr>
          <w:rFonts w:ascii="Arial" w:eastAsia="Times New Roman" w:hAnsi="Arial" w:cs="Arial"/>
          <w:color w:val="000000"/>
          <w:kern w:val="0"/>
          <w:lang w:eastAsia="pl-PL" w:bidi="ar-SA"/>
        </w:rPr>
        <w:t>6</w:t>
      </w:r>
      <w:r w:rsidRPr="00BA3895">
        <w:rPr>
          <w:rFonts w:ascii="Arial" w:eastAsia="Times New Roman" w:hAnsi="Arial" w:cs="Arial"/>
          <w:color w:val="000000"/>
          <w:kern w:val="0"/>
          <w:lang w:eastAsia="pl-PL" w:bidi="ar-SA"/>
        </w:rPr>
        <w:t xml:space="preserve">.1.9. Informacje, oświadczenia lub dokumenty, inne niż wymienione w § 2 ust. 1 rozporządzenia Prezesa Rady Ministrów w sprawie wymagań dla dokumentów elektronicznych, przekazywane w postępowaniu sporządza się w postaci elektronicznej: </w:t>
      </w:r>
    </w:p>
    <w:p w14:paraId="4D68BFC8" w14:textId="77777777" w:rsidR="00624A2A" w:rsidRPr="00BA3895" w:rsidRDefault="00624A2A" w:rsidP="00624A2A">
      <w:pPr>
        <w:widowControl/>
        <w:suppressAutoHyphens w:val="0"/>
        <w:autoSpaceDE w:val="0"/>
        <w:spacing w:line="360" w:lineRule="auto"/>
        <w:textAlignment w:val="auto"/>
        <w:rPr>
          <w:color w:val="000000"/>
        </w:rPr>
      </w:pPr>
      <w:r w:rsidRPr="00BA3895">
        <w:rPr>
          <w:rFonts w:ascii="Arial" w:eastAsia="Times New Roman" w:hAnsi="Arial" w:cs="Arial"/>
          <w:color w:val="000000"/>
          <w:kern w:val="0"/>
          <w:lang w:eastAsia="pl-PL" w:bidi="ar-SA"/>
        </w:rPr>
        <w:t xml:space="preserve">a) w formatach danych określonych w przepisach rozporządzenia Rady Ministrów w sprawie Krajowych Ram Interoperacyjności (i przekazuje się jako załącznik), lub </w:t>
      </w:r>
    </w:p>
    <w:p w14:paraId="469236EB" w14:textId="77777777" w:rsidR="00624A2A" w:rsidRPr="00BA3895" w:rsidRDefault="00624A2A" w:rsidP="00624A2A">
      <w:pPr>
        <w:widowControl/>
        <w:suppressAutoHyphens w:val="0"/>
        <w:autoSpaceDE w:val="0"/>
        <w:spacing w:line="360" w:lineRule="auto"/>
        <w:textAlignment w:val="auto"/>
        <w:rPr>
          <w:color w:val="000000"/>
        </w:rPr>
      </w:pPr>
      <w:r w:rsidRPr="00BA3895">
        <w:rPr>
          <w:rFonts w:ascii="Arial" w:eastAsia="Times New Roman" w:hAnsi="Arial" w:cs="Arial"/>
          <w:color w:val="000000"/>
          <w:kern w:val="0"/>
          <w:lang w:eastAsia="pl-PL" w:bidi="ar-SA"/>
        </w:rPr>
        <w:t xml:space="preserve">b) jako tekst wpisany bezpośrednio do wiadomości przekazywanej przy użyciu środków komunikacji elektronicznej (np. w treści wiadomości e-mail lub w treści „Formularza do komunikacji”). </w:t>
      </w:r>
    </w:p>
    <w:p w14:paraId="7251B859" w14:textId="6A235F1F" w:rsidR="00624A2A" w:rsidRPr="00BA3895" w:rsidRDefault="00624A2A" w:rsidP="00624A2A">
      <w:pPr>
        <w:widowControl/>
        <w:suppressAutoHyphens w:val="0"/>
        <w:autoSpaceDE w:val="0"/>
        <w:spacing w:line="360" w:lineRule="auto"/>
        <w:textAlignment w:val="auto"/>
        <w:rPr>
          <w:color w:val="000000"/>
        </w:rPr>
      </w:pPr>
      <w:r w:rsidRPr="00BA3895">
        <w:rPr>
          <w:rFonts w:ascii="Arial" w:eastAsia="Times New Roman" w:hAnsi="Arial" w:cs="Arial"/>
          <w:color w:val="000000"/>
          <w:kern w:val="0"/>
          <w:lang w:eastAsia="pl-PL" w:bidi="ar-SA"/>
        </w:rPr>
        <w:t>1</w:t>
      </w:r>
      <w:r w:rsidR="00405EAE">
        <w:rPr>
          <w:rFonts w:ascii="Arial" w:eastAsia="Times New Roman" w:hAnsi="Arial" w:cs="Arial"/>
          <w:color w:val="000000"/>
          <w:kern w:val="0"/>
          <w:lang w:eastAsia="pl-PL" w:bidi="ar-SA"/>
        </w:rPr>
        <w:t>6</w:t>
      </w:r>
      <w:r w:rsidRPr="00BA3895">
        <w:rPr>
          <w:rFonts w:ascii="Arial" w:eastAsia="Times New Roman" w:hAnsi="Arial" w:cs="Arial"/>
          <w:color w:val="000000"/>
          <w:kern w:val="0"/>
          <w:lang w:eastAsia="pl-PL" w:bidi="ar-SA"/>
        </w:rPr>
        <w:t xml:space="preserve">.1.10. Jeżeli dokumenty elektroniczne, przekazywane przy użyciu środków komunikacji elektronicznej, zawierają informacje stanowiące tajemnicę przedsiębiorstwa w rozumieniu przepisów ustawy z dnia 16 kwietnia 1993 r. o zwalczaniu nieuczciwej konkurencji (Dz. U. z 2020 r. poz. 1913 oraz z 2021 r. poz. 1655) wykonawca, w celu utrzymania w poufności tych informacji, przekazuje je w wydzielonym i odpowiednio oznaczonym pliku, wraz z jednoczesnym zaznaczeniem w nazwie pliku „Dokument stanowiący tajemnicę przedsiębiorstwa”. </w:t>
      </w:r>
    </w:p>
    <w:p w14:paraId="441A2C83" w14:textId="77777777" w:rsidR="00624A2A" w:rsidRPr="00BA3895" w:rsidRDefault="00624A2A" w:rsidP="00624A2A">
      <w:pPr>
        <w:pStyle w:val="NormalnyWeb"/>
        <w:spacing w:before="0" w:after="0" w:line="360" w:lineRule="auto"/>
        <w:rPr>
          <w:color w:val="000000"/>
        </w:rPr>
      </w:pPr>
      <w:r w:rsidRPr="00BA3895">
        <w:rPr>
          <w:rStyle w:val="Domylnaczcionkaakapitu3"/>
          <w:rFonts w:ascii="Arial" w:hAnsi="Arial" w:cs="Arial"/>
          <w:color w:val="000000"/>
        </w:rPr>
        <w:lastRenderedPageBreak/>
        <w:t xml:space="preserve">Brak jednoznacznego wskazania, które informacje stanowią tajemnice przedsiębiorstwa oznaczać będzie, że wszelkie oświadczenia i zaświadczenia składane w trakcie niniejszego postepowania są jawne bez zastrzeżeń. </w:t>
      </w:r>
    </w:p>
    <w:p w14:paraId="3B2A72EF" w14:textId="77777777" w:rsidR="00624A2A" w:rsidRPr="00BA3895" w:rsidRDefault="00624A2A" w:rsidP="00624A2A">
      <w:pPr>
        <w:pStyle w:val="Textbody"/>
        <w:spacing w:after="0" w:line="360" w:lineRule="auto"/>
        <w:rPr>
          <w:color w:val="000000"/>
        </w:rPr>
      </w:pPr>
      <w:r w:rsidRPr="00BA3895">
        <w:rPr>
          <w:rFonts w:ascii="Arial" w:hAnsi="Arial" w:cs="Arial"/>
          <w:i/>
          <w:iCs/>
          <w:color w:val="000000"/>
        </w:rPr>
        <w:t>UWAGA:</w:t>
      </w:r>
    </w:p>
    <w:p w14:paraId="66881064" w14:textId="77777777" w:rsidR="00624A2A" w:rsidRPr="00BA3895" w:rsidRDefault="00624A2A" w:rsidP="00624A2A">
      <w:pPr>
        <w:pStyle w:val="Textbody"/>
        <w:spacing w:after="0" w:line="360" w:lineRule="auto"/>
        <w:rPr>
          <w:color w:val="000000"/>
        </w:rPr>
      </w:pPr>
      <w:r w:rsidRPr="00BA3895">
        <w:rPr>
          <w:rFonts w:ascii="Arial" w:hAnsi="Arial" w:cs="Arial"/>
          <w:i/>
          <w:iCs/>
          <w:color w:val="000000"/>
        </w:rPr>
        <w:t xml:space="preserve">Zastrzegając informacje w ofercie wykonawca winien mieć na względzie, że zastrzeżona informacja ma charakter tajemnicy przedsiębiorstwa, jeśli spełnia warunki określone w art. 11 ust. 2 ustawy o zwalczaniu nieuczciwej konkurencji. </w:t>
      </w:r>
    </w:p>
    <w:p w14:paraId="0CE9B6CE" w14:textId="77777777" w:rsidR="00624A2A" w:rsidRPr="00BA3895" w:rsidRDefault="00624A2A" w:rsidP="00624A2A">
      <w:pPr>
        <w:widowControl/>
        <w:suppressAutoHyphens w:val="0"/>
        <w:autoSpaceDE w:val="0"/>
        <w:spacing w:line="360" w:lineRule="auto"/>
        <w:textAlignment w:val="auto"/>
        <w:rPr>
          <w:rFonts w:ascii="Arial" w:eastAsia="Times New Roman" w:hAnsi="Arial" w:cs="Arial"/>
          <w:color w:val="000000"/>
          <w:kern w:val="0"/>
          <w:lang w:eastAsia="pl-PL" w:bidi="ar-SA"/>
        </w:rPr>
      </w:pPr>
    </w:p>
    <w:p w14:paraId="7D16B494" w14:textId="6241B6A9" w:rsidR="00624A2A" w:rsidRPr="00BA3895" w:rsidRDefault="00624A2A" w:rsidP="00624A2A">
      <w:pPr>
        <w:widowControl/>
        <w:suppressAutoHyphens w:val="0"/>
        <w:autoSpaceDE w:val="0"/>
        <w:spacing w:line="360" w:lineRule="auto"/>
        <w:textAlignment w:val="auto"/>
        <w:rPr>
          <w:color w:val="000000"/>
        </w:rPr>
      </w:pPr>
      <w:r w:rsidRPr="00BA3895">
        <w:rPr>
          <w:rFonts w:ascii="Arial" w:eastAsia="Times New Roman" w:hAnsi="Arial" w:cs="Arial"/>
          <w:color w:val="000000"/>
          <w:kern w:val="0"/>
          <w:lang w:eastAsia="pl-PL" w:bidi="ar-SA"/>
        </w:rPr>
        <w:t>1</w:t>
      </w:r>
      <w:r w:rsidR="00405EAE">
        <w:rPr>
          <w:rFonts w:ascii="Arial" w:eastAsia="Times New Roman" w:hAnsi="Arial" w:cs="Arial"/>
          <w:color w:val="000000"/>
          <w:kern w:val="0"/>
          <w:lang w:eastAsia="pl-PL" w:bidi="ar-SA"/>
        </w:rPr>
        <w:t>6</w:t>
      </w:r>
      <w:r w:rsidRPr="00BA3895">
        <w:rPr>
          <w:rFonts w:ascii="Arial" w:eastAsia="Times New Roman" w:hAnsi="Arial" w:cs="Arial"/>
          <w:color w:val="000000"/>
          <w:kern w:val="0"/>
          <w:lang w:eastAsia="pl-PL" w:bidi="ar-SA"/>
        </w:rPr>
        <w:t xml:space="preserve">.1.11. Komunikacja w postępowaniu, </w:t>
      </w:r>
      <w:r w:rsidRPr="00BA3895">
        <w:rPr>
          <w:rFonts w:ascii="Arial" w:eastAsia="Times New Roman" w:hAnsi="Arial" w:cs="Arial"/>
          <w:color w:val="000000"/>
          <w:kern w:val="0"/>
          <w:u w:val="single"/>
          <w:lang w:eastAsia="pl-PL" w:bidi="ar-SA"/>
        </w:rPr>
        <w:t>z wyłączeniem składania ofert</w:t>
      </w:r>
      <w:r w:rsidRPr="00BA3895">
        <w:rPr>
          <w:rFonts w:ascii="Arial" w:eastAsia="Times New Roman" w:hAnsi="Arial" w:cs="Arial"/>
          <w:color w:val="000000"/>
          <w:kern w:val="0"/>
          <w:lang w:eastAsia="pl-PL" w:bidi="ar-SA"/>
        </w:rPr>
        <w:t xml:space="preserve"> odbywa się drogą elektroniczną za pośrednictwem formularzy do komunikacji dostępnych w zakładce „Formularze” („Formularze do komunikacji”). </w:t>
      </w:r>
    </w:p>
    <w:p w14:paraId="6B1A975C" w14:textId="77777777" w:rsidR="00624A2A" w:rsidRPr="00BA3895" w:rsidRDefault="00624A2A" w:rsidP="00624A2A">
      <w:pPr>
        <w:widowControl/>
        <w:suppressAutoHyphens w:val="0"/>
        <w:autoSpaceDE w:val="0"/>
        <w:spacing w:line="360" w:lineRule="auto"/>
        <w:textAlignment w:val="auto"/>
        <w:rPr>
          <w:color w:val="000000"/>
        </w:rPr>
      </w:pPr>
      <w:r w:rsidRPr="00BA3895">
        <w:rPr>
          <w:rFonts w:ascii="Arial" w:eastAsia="Times New Roman" w:hAnsi="Arial" w:cs="Arial"/>
          <w:color w:val="000000"/>
          <w:kern w:val="0"/>
          <w:lang w:eastAsia="pl-PL" w:bidi="ar-SA"/>
        </w:rPr>
        <w:t xml:space="preserve">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p>
    <w:p w14:paraId="762D9F87" w14:textId="0DC420CA" w:rsidR="00624A2A" w:rsidRPr="00BA3895" w:rsidRDefault="00624A2A" w:rsidP="00624A2A">
      <w:pPr>
        <w:widowControl/>
        <w:suppressAutoHyphens w:val="0"/>
        <w:autoSpaceDE w:val="0"/>
        <w:spacing w:line="360" w:lineRule="auto"/>
        <w:textAlignment w:val="auto"/>
        <w:rPr>
          <w:color w:val="000000"/>
        </w:rPr>
      </w:pPr>
      <w:r w:rsidRPr="00BA3895">
        <w:rPr>
          <w:rFonts w:ascii="Arial" w:eastAsia="Times New Roman" w:hAnsi="Arial" w:cs="Arial"/>
          <w:color w:val="000000"/>
          <w:kern w:val="0"/>
          <w:lang w:eastAsia="pl-PL" w:bidi="ar-SA"/>
        </w:rPr>
        <w:t xml:space="preserve">W przypadku załączników, które są zgodnie z </w:t>
      </w:r>
      <w:proofErr w:type="spellStart"/>
      <w:r w:rsidRPr="00BA3895">
        <w:rPr>
          <w:rFonts w:ascii="Arial" w:eastAsia="Times New Roman" w:hAnsi="Arial" w:cs="Arial"/>
          <w:color w:val="000000"/>
          <w:kern w:val="0"/>
          <w:lang w:eastAsia="pl-PL" w:bidi="ar-SA"/>
        </w:rPr>
        <w:t>u.p.z.p</w:t>
      </w:r>
      <w:proofErr w:type="spellEnd"/>
      <w:r w:rsidRPr="00BA3895">
        <w:rPr>
          <w:rFonts w:ascii="Arial" w:eastAsia="Times New Roman" w:hAnsi="Arial" w:cs="Arial"/>
          <w:color w:val="000000"/>
          <w:kern w:val="0"/>
          <w:lang w:eastAsia="pl-PL" w:bidi="ar-SA"/>
        </w:rPr>
        <w:t>. lub rozporządzeniem Prezesa Rady Ministrów w sprawie wymagań dla dokumentów elektronicznych opatrzone kwalifikowanym podpisem elektronicznym</w:t>
      </w:r>
      <w:r w:rsidR="00405EAE">
        <w:rPr>
          <w:rFonts w:ascii="Arial" w:eastAsia="Times New Roman" w:hAnsi="Arial" w:cs="Arial"/>
          <w:color w:val="000000"/>
          <w:kern w:val="0"/>
          <w:lang w:eastAsia="pl-PL" w:bidi="ar-SA"/>
        </w:rPr>
        <w:t xml:space="preserve"> </w:t>
      </w:r>
      <w:r w:rsidRPr="00BA3895">
        <w:rPr>
          <w:rFonts w:ascii="Arial" w:eastAsia="Times New Roman" w:hAnsi="Arial" w:cs="Arial"/>
          <w:color w:val="000000"/>
          <w:kern w:val="0"/>
          <w:lang w:eastAsia="pl-PL" w:bidi="ar-SA"/>
        </w:rPr>
        <w:t xml:space="preserve">mogą być opatrzone, zgodnie z wyborem wykonawcy/wykonawcy wspólnie ubiegającego się o udzielenie zamówienia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 </w:t>
      </w:r>
    </w:p>
    <w:p w14:paraId="4F4DE8AA" w14:textId="56ACB0C8" w:rsidR="00624A2A" w:rsidRPr="00BA3895" w:rsidRDefault="00624A2A" w:rsidP="00624A2A">
      <w:pPr>
        <w:widowControl/>
        <w:suppressAutoHyphens w:val="0"/>
        <w:autoSpaceDE w:val="0"/>
        <w:spacing w:line="360" w:lineRule="auto"/>
        <w:textAlignment w:val="auto"/>
        <w:rPr>
          <w:color w:val="000000"/>
        </w:rPr>
      </w:pPr>
      <w:r w:rsidRPr="00BA3895">
        <w:rPr>
          <w:rFonts w:ascii="Arial" w:eastAsia="Times New Roman" w:hAnsi="Arial" w:cs="Arial"/>
          <w:color w:val="000000"/>
          <w:kern w:val="0"/>
          <w:lang w:eastAsia="pl-PL" w:bidi="ar-SA"/>
        </w:rPr>
        <w:t>1</w:t>
      </w:r>
      <w:r w:rsidR="00405EAE">
        <w:rPr>
          <w:rFonts w:ascii="Arial" w:eastAsia="Times New Roman" w:hAnsi="Arial" w:cs="Arial"/>
          <w:color w:val="000000"/>
          <w:kern w:val="0"/>
          <w:lang w:eastAsia="pl-PL" w:bidi="ar-SA"/>
        </w:rPr>
        <w:t>6</w:t>
      </w:r>
      <w:r w:rsidRPr="00BA3895">
        <w:rPr>
          <w:rFonts w:ascii="Arial" w:eastAsia="Times New Roman" w:hAnsi="Arial" w:cs="Arial"/>
          <w:color w:val="000000"/>
          <w:kern w:val="0"/>
          <w:lang w:eastAsia="pl-PL" w:bidi="ar-SA"/>
        </w:rPr>
        <w:t xml:space="preserve">.1.12. Możliwość korzystania w postępowaniu z „Formularzy do komunikacji” w pełnym zakresie wymaga posiadania konta „Wykonawcy” na Platformie e-Zamówienia oraz zalogowania się na Platformie e-Zamówienia. </w:t>
      </w:r>
    </w:p>
    <w:p w14:paraId="7AE3ADE0" w14:textId="77777777" w:rsidR="00624A2A" w:rsidRPr="00BA3895" w:rsidRDefault="00624A2A" w:rsidP="00624A2A">
      <w:pPr>
        <w:widowControl/>
        <w:suppressAutoHyphens w:val="0"/>
        <w:autoSpaceDE w:val="0"/>
        <w:spacing w:line="360" w:lineRule="auto"/>
        <w:textAlignment w:val="auto"/>
        <w:rPr>
          <w:color w:val="000000"/>
        </w:rPr>
      </w:pPr>
      <w:r w:rsidRPr="00BA3895">
        <w:rPr>
          <w:rFonts w:ascii="Arial" w:eastAsia="Times New Roman" w:hAnsi="Arial" w:cs="Arial"/>
          <w:color w:val="000000"/>
          <w:kern w:val="0"/>
          <w:lang w:eastAsia="pl-PL" w:bidi="ar-SA"/>
        </w:rPr>
        <w:t xml:space="preserve">Do korzystania z „Formularzy do komunikacji” służących do zadawania pytań dotyczących treści dokumentów zamówienia wystarczające jest posiadanie tzw. konta uproszczonego na Platformie e-Zamówienia. </w:t>
      </w:r>
    </w:p>
    <w:p w14:paraId="0B926EB4" w14:textId="3082D242" w:rsidR="00624A2A" w:rsidRPr="00BA3895" w:rsidRDefault="00624A2A" w:rsidP="00624A2A">
      <w:pPr>
        <w:widowControl/>
        <w:suppressAutoHyphens w:val="0"/>
        <w:autoSpaceDE w:val="0"/>
        <w:spacing w:line="360" w:lineRule="auto"/>
        <w:textAlignment w:val="auto"/>
        <w:rPr>
          <w:color w:val="000000"/>
        </w:rPr>
      </w:pPr>
      <w:r w:rsidRPr="00BA3895">
        <w:rPr>
          <w:rFonts w:ascii="Arial" w:eastAsia="Times New Roman" w:hAnsi="Arial" w:cs="Arial"/>
          <w:color w:val="000000"/>
          <w:kern w:val="0"/>
          <w:lang w:eastAsia="pl-PL" w:bidi="ar-SA"/>
        </w:rPr>
        <w:t>1</w:t>
      </w:r>
      <w:r w:rsidR="00405EAE">
        <w:rPr>
          <w:rFonts w:ascii="Arial" w:eastAsia="Times New Roman" w:hAnsi="Arial" w:cs="Arial"/>
          <w:color w:val="000000"/>
          <w:kern w:val="0"/>
          <w:lang w:eastAsia="pl-PL" w:bidi="ar-SA"/>
        </w:rPr>
        <w:t>6</w:t>
      </w:r>
      <w:r w:rsidRPr="00BA3895">
        <w:rPr>
          <w:rFonts w:ascii="Arial" w:eastAsia="Times New Roman" w:hAnsi="Arial" w:cs="Arial"/>
          <w:color w:val="000000"/>
          <w:kern w:val="0"/>
          <w:lang w:eastAsia="pl-PL" w:bidi="ar-SA"/>
        </w:rPr>
        <w:t xml:space="preserve">.1.13. Wszystkie wysłane i odebrane w postępowaniu przez wykonawcę wiadomości widoczne są po zalogowaniu w podglądzie postępowania w zakładce „Komunikacja”. </w:t>
      </w:r>
    </w:p>
    <w:p w14:paraId="0BAD9A7A" w14:textId="77777777" w:rsidR="00624A2A" w:rsidRPr="00BA3895" w:rsidRDefault="00624A2A" w:rsidP="00624A2A">
      <w:pPr>
        <w:widowControl/>
        <w:suppressAutoHyphens w:val="0"/>
        <w:autoSpaceDE w:val="0"/>
        <w:spacing w:line="360" w:lineRule="auto"/>
        <w:textAlignment w:val="auto"/>
        <w:rPr>
          <w:color w:val="000000"/>
        </w:rPr>
      </w:pPr>
      <w:r w:rsidRPr="00BA3895">
        <w:rPr>
          <w:rFonts w:ascii="Arial" w:eastAsia="Times New Roman" w:hAnsi="Arial" w:cs="Arial"/>
          <w:color w:val="000000"/>
          <w:kern w:val="0"/>
          <w:lang w:eastAsia="pl-PL" w:bidi="ar-SA"/>
        </w:rPr>
        <w:lastRenderedPageBreak/>
        <w:t xml:space="preserve">18.1.14. Maksymalny rozmiar plików przesyłanych za pośrednictwem „Formularzy do komunikacji” wynosi 150 MB (wielkość ta dotyczy plików przesyłanych jako załączniki do jednego formularza). </w:t>
      </w:r>
    </w:p>
    <w:p w14:paraId="1E0BFECF" w14:textId="2A830284" w:rsidR="00624A2A" w:rsidRPr="00BA3895" w:rsidRDefault="00624A2A" w:rsidP="00624A2A">
      <w:pPr>
        <w:widowControl/>
        <w:suppressAutoHyphens w:val="0"/>
        <w:autoSpaceDE w:val="0"/>
        <w:spacing w:line="360" w:lineRule="auto"/>
        <w:textAlignment w:val="auto"/>
        <w:rPr>
          <w:color w:val="000000"/>
        </w:rPr>
      </w:pPr>
      <w:r w:rsidRPr="00BA3895">
        <w:rPr>
          <w:rFonts w:ascii="Arial" w:eastAsia="Times New Roman" w:hAnsi="Arial" w:cs="Arial"/>
          <w:color w:val="000000"/>
          <w:kern w:val="0"/>
          <w:lang w:eastAsia="pl-PL" w:bidi="ar-SA"/>
        </w:rPr>
        <w:t>1</w:t>
      </w:r>
      <w:r w:rsidR="00405EAE">
        <w:rPr>
          <w:rFonts w:ascii="Arial" w:eastAsia="Times New Roman" w:hAnsi="Arial" w:cs="Arial"/>
          <w:color w:val="000000"/>
          <w:kern w:val="0"/>
          <w:lang w:eastAsia="pl-PL" w:bidi="ar-SA"/>
        </w:rPr>
        <w:t>6</w:t>
      </w:r>
      <w:r w:rsidRPr="00BA3895">
        <w:rPr>
          <w:rFonts w:ascii="Arial" w:eastAsia="Times New Roman" w:hAnsi="Arial" w:cs="Arial"/>
          <w:color w:val="000000"/>
          <w:kern w:val="0"/>
          <w:lang w:eastAsia="pl-PL" w:bidi="ar-SA"/>
        </w:rPr>
        <w:t xml:space="preserve">.1.15. Minimalne wymagania techniczne dotyczące sprzętu używanego w celu korzystania z usług Platformy e-Zamówienia oraz informacje dotyczące specyfikacji połączenia określa </w:t>
      </w:r>
      <w:r w:rsidRPr="00BA3895">
        <w:rPr>
          <w:rFonts w:ascii="Arial" w:eastAsia="Times New Roman" w:hAnsi="Arial" w:cs="Arial"/>
          <w:i/>
          <w:iCs/>
          <w:color w:val="000000"/>
          <w:kern w:val="0"/>
          <w:lang w:eastAsia="pl-PL" w:bidi="ar-SA"/>
        </w:rPr>
        <w:t xml:space="preserve">Regulamin Platformy e-Zamówienia. </w:t>
      </w:r>
    </w:p>
    <w:p w14:paraId="4D3AFF6C" w14:textId="62906B74" w:rsidR="00624A2A" w:rsidRPr="00BA3895" w:rsidRDefault="00624A2A" w:rsidP="00624A2A">
      <w:pPr>
        <w:widowControl/>
        <w:suppressAutoHyphens w:val="0"/>
        <w:autoSpaceDE w:val="0"/>
        <w:spacing w:line="360" w:lineRule="auto"/>
        <w:textAlignment w:val="auto"/>
        <w:rPr>
          <w:color w:val="000000"/>
        </w:rPr>
      </w:pPr>
      <w:r w:rsidRPr="00BA3895">
        <w:rPr>
          <w:rFonts w:ascii="Arial" w:eastAsia="Times New Roman" w:hAnsi="Arial" w:cs="Arial"/>
          <w:color w:val="000000"/>
          <w:kern w:val="0"/>
          <w:lang w:eastAsia="pl-PL" w:bidi="ar-SA"/>
        </w:rPr>
        <w:t>1</w:t>
      </w:r>
      <w:r w:rsidR="00405EAE">
        <w:rPr>
          <w:rFonts w:ascii="Arial" w:eastAsia="Times New Roman" w:hAnsi="Arial" w:cs="Arial"/>
          <w:color w:val="000000"/>
          <w:kern w:val="0"/>
          <w:lang w:eastAsia="pl-PL" w:bidi="ar-SA"/>
        </w:rPr>
        <w:t>6</w:t>
      </w:r>
      <w:r w:rsidRPr="00BA3895">
        <w:rPr>
          <w:rFonts w:ascii="Arial" w:eastAsia="Times New Roman" w:hAnsi="Arial" w:cs="Arial"/>
          <w:color w:val="000000"/>
          <w:kern w:val="0"/>
          <w:lang w:eastAsia="pl-PL" w:bidi="ar-SA"/>
        </w:rPr>
        <w:t xml:space="preserve">.1.16. 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https://ezamowienia.gov.pl w zakładce „Zgłoś problem”. </w:t>
      </w:r>
    </w:p>
    <w:p w14:paraId="6B65C339" w14:textId="4DC52DA4" w:rsidR="00624A2A" w:rsidRPr="00BA3895" w:rsidRDefault="00624A2A" w:rsidP="00624A2A">
      <w:pPr>
        <w:widowControl/>
        <w:suppressAutoHyphens w:val="0"/>
        <w:autoSpaceDE w:val="0"/>
        <w:spacing w:line="360" w:lineRule="auto"/>
        <w:textAlignment w:val="auto"/>
        <w:rPr>
          <w:color w:val="000000"/>
        </w:rPr>
      </w:pPr>
      <w:r w:rsidRPr="00BA3895">
        <w:rPr>
          <w:rFonts w:ascii="Arial" w:eastAsia="Times New Roman" w:hAnsi="Arial" w:cs="Arial"/>
          <w:color w:val="000000"/>
          <w:kern w:val="0"/>
          <w:lang w:eastAsia="pl-PL" w:bidi="ar-SA"/>
        </w:rPr>
        <w:t>1</w:t>
      </w:r>
      <w:r w:rsidR="00405EAE">
        <w:rPr>
          <w:rFonts w:ascii="Arial" w:eastAsia="Times New Roman" w:hAnsi="Arial" w:cs="Arial"/>
          <w:color w:val="000000"/>
          <w:kern w:val="0"/>
          <w:lang w:eastAsia="pl-PL" w:bidi="ar-SA"/>
        </w:rPr>
        <w:t>6</w:t>
      </w:r>
      <w:r w:rsidRPr="00BA3895">
        <w:rPr>
          <w:rFonts w:ascii="Arial" w:eastAsia="Times New Roman" w:hAnsi="Arial" w:cs="Arial"/>
          <w:color w:val="000000"/>
          <w:kern w:val="0"/>
          <w:lang w:eastAsia="pl-PL" w:bidi="ar-SA"/>
        </w:rPr>
        <w:t>.1.17. W szczególnie uzasadnionych przypadkach uniemożliwiających komunikację wykonawcy i Zamawiającego za pośrednictwem Platformy e-Zamówienia, Zamawiający dopuszcza komunikację za pomocą poczty elektronicznej na adres e-mail: biuro@zuokspytkowo.pl (</w:t>
      </w:r>
      <w:r w:rsidRPr="00BA3895">
        <w:rPr>
          <w:rFonts w:ascii="Arial" w:eastAsia="Times New Roman" w:hAnsi="Arial" w:cs="Arial"/>
          <w:b/>
          <w:bCs/>
          <w:color w:val="000000"/>
          <w:kern w:val="0"/>
          <w:lang w:eastAsia="pl-PL" w:bidi="ar-SA"/>
        </w:rPr>
        <w:t>nie dotyczy składania ofert</w:t>
      </w:r>
      <w:r w:rsidRPr="00BA3895">
        <w:rPr>
          <w:rFonts w:ascii="Arial" w:eastAsia="Times New Roman" w:hAnsi="Arial" w:cs="Arial"/>
          <w:color w:val="000000"/>
          <w:kern w:val="0"/>
          <w:lang w:eastAsia="pl-PL" w:bidi="ar-SA"/>
        </w:rPr>
        <w:t xml:space="preserve">). </w:t>
      </w:r>
    </w:p>
    <w:p w14:paraId="39FF5E9D" w14:textId="77777777" w:rsidR="00624A2A" w:rsidRPr="00BA3895" w:rsidRDefault="00624A2A" w:rsidP="00624A2A">
      <w:pPr>
        <w:pStyle w:val="NormalnyWeb"/>
        <w:spacing w:before="0" w:after="0" w:line="360" w:lineRule="auto"/>
        <w:rPr>
          <w:rFonts w:ascii="Arial" w:hAnsi="Arial" w:cs="Arial"/>
          <w:color w:val="000000"/>
          <w:kern w:val="0"/>
          <w:lang w:eastAsia="pl-PL" w:bidi="ar-SA"/>
        </w:rPr>
      </w:pPr>
    </w:p>
    <w:p w14:paraId="14DD7F16" w14:textId="3D81EACC" w:rsidR="00624A2A" w:rsidRPr="00BA3895" w:rsidRDefault="00624A2A" w:rsidP="00624A2A">
      <w:pPr>
        <w:pStyle w:val="NormalnyWeb"/>
        <w:spacing w:before="0" w:after="0" w:line="360" w:lineRule="auto"/>
        <w:rPr>
          <w:color w:val="000000"/>
        </w:rPr>
      </w:pPr>
      <w:r w:rsidRPr="00BA3895">
        <w:rPr>
          <w:rStyle w:val="Domylnaczcionkaakapitu3"/>
          <w:rFonts w:ascii="Arial" w:hAnsi="Arial" w:cs="Arial"/>
          <w:b/>
          <w:color w:val="000000"/>
          <w:u w:val="single"/>
        </w:rPr>
        <w:t>1</w:t>
      </w:r>
      <w:r w:rsidR="00405EAE">
        <w:rPr>
          <w:rStyle w:val="Domylnaczcionkaakapitu3"/>
          <w:rFonts w:ascii="Arial" w:hAnsi="Arial" w:cs="Arial"/>
          <w:b/>
          <w:color w:val="000000"/>
          <w:u w:val="single"/>
        </w:rPr>
        <w:t>6</w:t>
      </w:r>
      <w:r w:rsidRPr="00BA3895">
        <w:rPr>
          <w:rStyle w:val="Domylnaczcionkaakapitu3"/>
          <w:rFonts w:ascii="Arial" w:hAnsi="Arial" w:cs="Arial"/>
          <w:b/>
          <w:color w:val="000000"/>
          <w:u w:val="single"/>
        </w:rPr>
        <w:t>.2 Opis sposobu przygotowania i złożenia oferty</w:t>
      </w:r>
    </w:p>
    <w:p w14:paraId="10611E80" w14:textId="3839C254" w:rsidR="00624A2A" w:rsidRPr="00BA3895" w:rsidRDefault="00624A2A" w:rsidP="00624A2A">
      <w:pPr>
        <w:pStyle w:val="Normalny2"/>
        <w:widowControl/>
        <w:spacing w:line="360" w:lineRule="auto"/>
        <w:textAlignment w:val="auto"/>
        <w:rPr>
          <w:color w:val="000000"/>
        </w:rPr>
      </w:pPr>
      <w:r w:rsidRPr="00BA3895">
        <w:rPr>
          <w:rStyle w:val="Domylnaczcionkaakapitu3"/>
          <w:rFonts w:ascii="Arial" w:hAnsi="Arial" w:cs="Arial"/>
          <w:color w:val="000000"/>
        </w:rPr>
        <w:t>1</w:t>
      </w:r>
      <w:r w:rsidR="00405EAE">
        <w:rPr>
          <w:rStyle w:val="Domylnaczcionkaakapitu3"/>
          <w:rFonts w:ascii="Arial" w:hAnsi="Arial" w:cs="Arial"/>
          <w:color w:val="000000"/>
        </w:rPr>
        <w:t>6</w:t>
      </w:r>
      <w:r w:rsidRPr="00BA3895">
        <w:rPr>
          <w:rStyle w:val="Domylnaczcionkaakapitu3"/>
          <w:rFonts w:ascii="Arial" w:hAnsi="Arial" w:cs="Arial"/>
          <w:color w:val="000000"/>
        </w:rPr>
        <w:t>.2.1. Oferta powinna być sporządzona w języku polskim.</w:t>
      </w:r>
    </w:p>
    <w:p w14:paraId="78DBCE1E" w14:textId="328F4B38" w:rsidR="00624A2A" w:rsidRPr="00BA3895" w:rsidRDefault="00624A2A" w:rsidP="00624A2A">
      <w:pPr>
        <w:pStyle w:val="Textbody"/>
        <w:spacing w:after="0" w:line="360" w:lineRule="auto"/>
        <w:rPr>
          <w:color w:val="000000"/>
        </w:rPr>
      </w:pPr>
      <w:r w:rsidRPr="00BA3895">
        <w:rPr>
          <w:rStyle w:val="Domylnaczcionkaakapitu3"/>
          <w:rFonts w:ascii="Arial" w:hAnsi="Arial" w:cs="Arial"/>
          <w:b/>
          <w:bCs/>
          <w:color w:val="000000"/>
        </w:rPr>
        <w:t>1</w:t>
      </w:r>
      <w:r w:rsidR="00405EAE">
        <w:rPr>
          <w:rStyle w:val="Domylnaczcionkaakapitu3"/>
          <w:rFonts w:ascii="Arial" w:hAnsi="Arial" w:cs="Arial"/>
          <w:b/>
          <w:bCs/>
          <w:color w:val="000000"/>
        </w:rPr>
        <w:t>6</w:t>
      </w:r>
      <w:r w:rsidRPr="00BA3895">
        <w:rPr>
          <w:rStyle w:val="Domylnaczcionkaakapitu3"/>
          <w:rFonts w:ascii="Arial" w:hAnsi="Arial" w:cs="Arial"/>
          <w:b/>
          <w:bCs/>
          <w:color w:val="000000"/>
        </w:rPr>
        <w:t xml:space="preserve">.2.2. Ofertę </w:t>
      </w:r>
      <w:r w:rsidRPr="00BA3895">
        <w:rPr>
          <w:rFonts w:ascii="Arial" w:hAnsi="Arial" w:cs="Arial"/>
          <w:b/>
          <w:bCs/>
          <w:color w:val="000000"/>
        </w:rPr>
        <w:t>składa się pod rygorem nieważności, w formie elektronicznej</w:t>
      </w:r>
      <w:r w:rsidR="00405EAE">
        <w:rPr>
          <w:rFonts w:ascii="Arial" w:hAnsi="Arial" w:cs="Arial"/>
          <w:b/>
          <w:bCs/>
          <w:color w:val="000000"/>
        </w:rPr>
        <w:t>.</w:t>
      </w:r>
    </w:p>
    <w:p w14:paraId="237F48E4" w14:textId="43A64F09" w:rsidR="00624A2A" w:rsidRPr="00BA3895" w:rsidRDefault="00624A2A" w:rsidP="00624A2A">
      <w:pPr>
        <w:pStyle w:val="Normalny2"/>
        <w:widowControl/>
        <w:spacing w:line="360" w:lineRule="auto"/>
        <w:textAlignment w:val="auto"/>
        <w:rPr>
          <w:color w:val="000000"/>
        </w:rPr>
      </w:pPr>
      <w:r w:rsidRPr="00BA3895">
        <w:rPr>
          <w:rFonts w:ascii="Arial" w:eastAsia="Times New Roman" w:hAnsi="Arial" w:cs="Arial"/>
          <w:color w:val="000000"/>
          <w:kern w:val="0"/>
          <w:lang w:eastAsia="pl-PL" w:bidi="ar-SA"/>
        </w:rPr>
        <w:t>1</w:t>
      </w:r>
      <w:r w:rsidR="00405EAE">
        <w:rPr>
          <w:rFonts w:ascii="Arial" w:eastAsia="Times New Roman" w:hAnsi="Arial" w:cs="Arial"/>
          <w:color w:val="000000"/>
          <w:kern w:val="0"/>
          <w:lang w:eastAsia="pl-PL" w:bidi="ar-SA"/>
        </w:rPr>
        <w:t>6</w:t>
      </w:r>
      <w:r w:rsidRPr="00BA3895">
        <w:rPr>
          <w:rFonts w:ascii="Arial" w:eastAsia="Times New Roman" w:hAnsi="Arial" w:cs="Arial"/>
          <w:color w:val="000000"/>
          <w:kern w:val="0"/>
          <w:lang w:eastAsia="pl-PL" w:bidi="ar-SA"/>
        </w:rPr>
        <w:t xml:space="preserve">.2.3. </w:t>
      </w:r>
      <w:r w:rsidRPr="00BA3895">
        <w:rPr>
          <w:rStyle w:val="Domylnaczcionkaakapitu3"/>
          <w:rFonts w:ascii="Arial" w:hAnsi="Arial" w:cs="Arial"/>
          <w:color w:val="000000"/>
        </w:rPr>
        <w:t>Ofertę składa się na Formularzu Ofertowym – zgodnie z Załącznikiem nr</w:t>
      </w:r>
      <w:r w:rsidR="00ED5C26">
        <w:rPr>
          <w:rStyle w:val="Domylnaczcionkaakapitu3"/>
          <w:rFonts w:ascii="Arial" w:hAnsi="Arial" w:cs="Arial"/>
          <w:color w:val="000000"/>
        </w:rPr>
        <w:t xml:space="preserve"> 1</w:t>
      </w:r>
      <w:r w:rsidR="00405EAE">
        <w:rPr>
          <w:rStyle w:val="Domylnaczcionkaakapitu3"/>
          <w:rFonts w:ascii="Arial" w:hAnsi="Arial" w:cs="Arial"/>
          <w:color w:val="000000"/>
        </w:rPr>
        <w:t>A i/lub 1B i/lub 1C i/lub 1D i/lub 1E i/lub 1F i/lub 1G i/lub 1H i/lub 1I i/lub 1J i/lub 1K</w:t>
      </w:r>
      <w:r w:rsidRPr="00BA3895">
        <w:rPr>
          <w:rStyle w:val="Domylnaczcionkaakapitu3"/>
          <w:rFonts w:ascii="Arial" w:hAnsi="Arial" w:cs="Arial"/>
          <w:color w:val="000000"/>
        </w:rPr>
        <w:t xml:space="preserve"> </w:t>
      </w:r>
      <w:r w:rsidR="00DD6ADB">
        <w:rPr>
          <w:rStyle w:val="Domylnaczcionkaakapitu3"/>
          <w:rFonts w:ascii="Arial" w:hAnsi="Arial" w:cs="Arial"/>
          <w:color w:val="000000"/>
        </w:rPr>
        <w:t>z do SWZ.</w:t>
      </w:r>
    </w:p>
    <w:p w14:paraId="651C0D32" w14:textId="632E00C5" w:rsidR="00624A2A" w:rsidRPr="00BA3895" w:rsidRDefault="00624A2A" w:rsidP="00624A2A">
      <w:pPr>
        <w:widowControl/>
        <w:suppressAutoHyphens w:val="0"/>
        <w:autoSpaceDE w:val="0"/>
        <w:spacing w:line="360" w:lineRule="auto"/>
        <w:textAlignment w:val="auto"/>
        <w:rPr>
          <w:color w:val="000000"/>
        </w:rPr>
      </w:pPr>
      <w:r w:rsidRPr="00BA3895">
        <w:rPr>
          <w:rFonts w:ascii="Arial" w:eastAsia="Times New Roman" w:hAnsi="Arial" w:cs="Arial"/>
          <w:color w:val="000000"/>
          <w:kern w:val="0"/>
          <w:lang w:eastAsia="pl-PL" w:bidi="ar-SA"/>
        </w:rPr>
        <w:t>1</w:t>
      </w:r>
      <w:r w:rsidR="00405EAE">
        <w:rPr>
          <w:rFonts w:ascii="Arial" w:eastAsia="Times New Roman" w:hAnsi="Arial" w:cs="Arial"/>
          <w:color w:val="000000"/>
          <w:kern w:val="0"/>
          <w:lang w:eastAsia="pl-PL" w:bidi="ar-SA"/>
        </w:rPr>
        <w:t>6</w:t>
      </w:r>
      <w:r w:rsidRPr="00BA3895">
        <w:rPr>
          <w:rFonts w:ascii="Arial" w:eastAsia="Times New Roman" w:hAnsi="Arial" w:cs="Arial"/>
          <w:color w:val="000000"/>
          <w:kern w:val="0"/>
          <w:lang w:eastAsia="pl-PL" w:bidi="ar-SA"/>
        </w:rPr>
        <w:t xml:space="preserve">.2.4. 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BA3895">
        <w:rPr>
          <w:rFonts w:ascii="Arial" w:eastAsia="Times New Roman" w:hAnsi="Arial" w:cs="Arial"/>
          <w:color w:val="000000"/>
          <w:kern w:val="0"/>
          <w:lang w:eastAsia="pl-PL" w:bidi="ar-SA"/>
        </w:rPr>
        <w:t>drag&amp;drop</w:t>
      </w:r>
      <w:proofErr w:type="spellEnd"/>
      <w:r w:rsidRPr="00BA3895">
        <w:rPr>
          <w:rFonts w:ascii="Arial" w:eastAsia="Times New Roman" w:hAnsi="Arial" w:cs="Arial"/>
          <w:color w:val="000000"/>
          <w:kern w:val="0"/>
          <w:lang w:eastAsia="pl-PL" w:bidi="ar-SA"/>
        </w:rPr>
        <w:t xml:space="preserve"> („przeciągnij” i „upuść”) służące do dodawania plików. </w:t>
      </w:r>
    </w:p>
    <w:p w14:paraId="0033241D" w14:textId="1D5EF4EA" w:rsidR="00624A2A" w:rsidRPr="00BA3895" w:rsidRDefault="00624A2A" w:rsidP="00624A2A">
      <w:pPr>
        <w:widowControl/>
        <w:suppressAutoHyphens w:val="0"/>
        <w:autoSpaceDE w:val="0"/>
        <w:spacing w:line="360" w:lineRule="auto"/>
        <w:textAlignment w:val="auto"/>
        <w:rPr>
          <w:color w:val="000000"/>
        </w:rPr>
      </w:pPr>
      <w:r w:rsidRPr="00BA3895">
        <w:rPr>
          <w:rFonts w:ascii="Arial" w:eastAsia="Times New Roman" w:hAnsi="Arial" w:cs="Arial"/>
          <w:color w:val="000000"/>
          <w:kern w:val="0"/>
          <w:lang w:eastAsia="pl-PL" w:bidi="ar-SA"/>
        </w:rPr>
        <w:t>1</w:t>
      </w:r>
      <w:r w:rsidR="00405EAE">
        <w:rPr>
          <w:rFonts w:ascii="Arial" w:eastAsia="Times New Roman" w:hAnsi="Arial" w:cs="Arial"/>
          <w:color w:val="000000"/>
          <w:kern w:val="0"/>
          <w:lang w:eastAsia="pl-PL" w:bidi="ar-SA"/>
        </w:rPr>
        <w:t>6</w:t>
      </w:r>
      <w:r w:rsidRPr="00BA3895">
        <w:rPr>
          <w:rFonts w:ascii="Arial" w:eastAsia="Times New Roman" w:hAnsi="Arial" w:cs="Arial"/>
          <w:color w:val="000000"/>
          <w:kern w:val="0"/>
          <w:lang w:eastAsia="pl-PL" w:bidi="ar-SA"/>
        </w:rPr>
        <w:t xml:space="preserve">.2.5. Wykonawca dodaje wybrany z dysku i uprzednio podpisany „Formularz oferty” w pierwszym polu („Wypełniony formularz oferty”). </w:t>
      </w:r>
    </w:p>
    <w:p w14:paraId="44FD240F" w14:textId="77777777" w:rsidR="00624A2A" w:rsidRPr="00BA3895" w:rsidRDefault="00624A2A" w:rsidP="00624A2A">
      <w:pPr>
        <w:widowControl/>
        <w:suppressAutoHyphens w:val="0"/>
        <w:autoSpaceDE w:val="0"/>
        <w:spacing w:line="360" w:lineRule="auto"/>
        <w:textAlignment w:val="auto"/>
        <w:rPr>
          <w:rFonts w:ascii="Arial" w:eastAsia="Times New Roman" w:hAnsi="Arial" w:cs="Arial"/>
          <w:color w:val="000000"/>
          <w:kern w:val="0"/>
          <w:lang w:eastAsia="pl-PL" w:bidi="ar-SA"/>
        </w:rPr>
      </w:pPr>
      <w:r w:rsidRPr="00BA3895">
        <w:rPr>
          <w:rFonts w:ascii="Arial" w:eastAsia="Times New Roman" w:hAnsi="Arial" w:cs="Arial"/>
          <w:color w:val="000000"/>
          <w:kern w:val="0"/>
          <w:lang w:eastAsia="pl-PL" w:bidi="ar-SA"/>
        </w:rPr>
        <w:t>W kolejnym polu („Załączniki i inne dokumenty przedstawione w ofercie przez Wykonawcę”) wykonawca dodaje pozostałe pliki stanowiące ofertę lub składane wraz z ofertą zgodnie z zapisami niniejszej SWZ, w szczególności:</w:t>
      </w:r>
    </w:p>
    <w:p w14:paraId="3E5D1DC8" w14:textId="77777777" w:rsidR="00624A2A" w:rsidRDefault="00624A2A" w:rsidP="00624A2A">
      <w:pPr>
        <w:widowControl/>
        <w:suppressAutoHyphens w:val="0"/>
        <w:autoSpaceDE w:val="0"/>
        <w:spacing w:line="360" w:lineRule="auto"/>
        <w:textAlignment w:val="auto"/>
        <w:rPr>
          <w:rFonts w:ascii="Arial" w:eastAsia="Times New Roman" w:hAnsi="Arial" w:cs="Arial"/>
          <w:color w:val="000000"/>
          <w:kern w:val="0"/>
          <w:lang w:eastAsia="pl-PL" w:bidi="ar-SA"/>
        </w:rPr>
      </w:pPr>
      <w:r w:rsidRPr="00BA3895">
        <w:rPr>
          <w:rFonts w:ascii="Arial" w:eastAsia="Times New Roman" w:hAnsi="Arial" w:cs="Arial"/>
          <w:color w:val="000000"/>
          <w:kern w:val="0"/>
          <w:lang w:eastAsia="pl-PL" w:bidi="ar-SA"/>
        </w:rPr>
        <w:t xml:space="preserve">- pełnomocnictwo (jeśli dotyczy), </w:t>
      </w:r>
    </w:p>
    <w:p w14:paraId="0A7504C7" w14:textId="6961E262" w:rsidR="00405EAE" w:rsidRPr="00BA3895" w:rsidRDefault="00405EAE" w:rsidP="00624A2A">
      <w:pPr>
        <w:widowControl/>
        <w:suppressAutoHyphens w:val="0"/>
        <w:autoSpaceDE w:val="0"/>
        <w:spacing w:line="360" w:lineRule="auto"/>
        <w:textAlignment w:val="auto"/>
        <w:rPr>
          <w:rFonts w:ascii="Arial" w:eastAsia="Times New Roman" w:hAnsi="Arial" w:cs="Arial"/>
          <w:color w:val="000000"/>
          <w:kern w:val="0"/>
          <w:lang w:eastAsia="pl-PL" w:bidi="ar-SA"/>
        </w:rPr>
      </w:pPr>
      <w:r>
        <w:rPr>
          <w:rFonts w:ascii="Arial" w:eastAsia="Times New Roman" w:hAnsi="Arial" w:cs="Arial"/>
          <w:color w:val="000000"/>
          <w:kern w:val="0"/>
          <w:lang w:eastAsia="pl-PL" w:bidi="ar-SA"/>
        </w:rPr>
        <w:lastRenderedPageBreak/>
        <w:t>- dokumenty dotyczące wadium</w:t>
      </w:r>
      <w:r w:rsidR="00AD07F1">
        <w:rPr>
          <w:rFonts w:ascii="Arial" w:eastAsia="Times New Roman" w:hAnsi="Arial" w:cs="Arial"/>
          <w:color w:val="000000"/>
          <w:kern w:val="0"/>
          <w:lang w:eastAsia="pl-PL" w:bidi="ar-SA"/>
        </w:rPr>
        <w:t>,</w:t>
      </w:r>
    </w:p>
    <w:p w14:paraId="0734DB8E" w14:textId="25EF40D9" w:rsidR="00405EAE" w:rsidRPr="00BA3895" w:rsidRDefault="00405EAE" w:rsidP="00405EAE">
      <w:pPr>
        <w:widowControl/>
        <w:suppressAutoHyphens w:val="0"/>
        <w:autoSpaceDE w:val="0"/>
        <w:spacing w:line="360" w:lineRule="auto"/>
        <w:textAlignment w:val="auto"/>
        <w:rPr>
          <w:rFonts w:ascii="Arial" w:hAnsi="Arial" w:cs="Arial"/>
          <w:color w:val="000000"/>
        </w:rPr>
      </w:pPr>
      <w:r w:rsidRPr="00BA3895">
        <w:rPr>
          <w:rFonts w:ascii="Arial" w:eastAsia="Times New Roman" w:hAnsi="Arial" w:cs="Arial"/>
          <w:color w:val="000000"/>
          <w:kern w:val="0"/>
          <w:lang w:eastAsia="pl-PL" w:bidi="ar-SA"/>
        </w:rPr>
        <w:t xml:space="preserve">- </w:t>
      </w:r>
      <w:r w:rsidRPr="00BA3895">
        <w:rPr>
          <w:rFonts w:ascii="Arial" w:hAnsi="Arial" w:cs="Arial"/>
          <w:color w:val="000000"/>
        </w:rPr>
        <w:t>JEDZ</w:t>
      </w:r>
      <w:r w:rsidR="00AD07F1">
        <w:rPr>
          <w:rFonts w:ascii="Arial" w:hAnsi="Arial" w:cs="Arial"/>
          <w:color w:val="000000"/>
        </w:rPr>
        <w:t>,</w:t>
      </w:r>
      <w:r w:rsidRPr="00BA3895">
        <w:rPr>
          <w:rFonts w:ascii="Arial" w:hAnsi="Arial" w:cs="Arial"/>
          <w:color w:val="000000"/>
        </w:rPr>
        <w:t xml:space="preserve"> </w:t>
      </w:r>
    </w:p>
    <w:p w14:paraId="11D7995A" w14:textId="77777777" w:rsidR="00405EAE" w:rsidRPr="00BA3895" w:rsidRDefault="00405EAE" w:rsidP="00405EAE">
      <w:pPr>
        <w:widowControl/>
        <w:suppressAutoHyphens w:val="0"/>
        <w:autoSpaceDE w:val="0"/>
        <w:spacing w:line="360" w:lineRule="auto"/>
        <w:textAlignment w:val="auto"/>
        <w:rPr>
          <w:rFonts w:ascii="Arial" w:hAnsi="Arial" w:cs="Arial"/>
          <w:color w:val="000000"/>
        </w:rPr>
      </w:pPr>
      <w:r w:rsidRPr="00BA3895">
        <w:rPr>
          <w:rFonts w:ascii="Arial" w:hAnsi="Arial" w:cs="Arial"/>
          <w:color w:val="000000"/>
        </w:rPr>
        <w:t xml:space="preserve">- oświadczenie dotyczące przesłanek wykluczenia z art. 5K rozporządzenia 833/2014 w brzmieniu nadanym rozporządzeniem 2022/576, </w:t>
      </w:r>
    </w:p>
    <w:p w14:paraId="630D0FA9" w14:textId="64118700" w:rsidR="00624A2A" w:rsidRPr="00BA3895" w:rsidRDefault="00624A2A" w:rsidP="00624A2A">
      <w:pPr>
        <w:pStyle w:val="Textbody"/>
        <w:spacing w:after="0" w:line="360" w:lineRule="auto"/>
        <w:rPr>
          <w:color w:val="000000"/>
        </w:rPr>
      </w:pPr>
      <w:r w:rsidRPr="00BA3895">
        <w:rPr>
          <w:rStyle w:val="StrongEmphasis"/>
          <w:rFonts w:ascii="Arial" w:hAnsi="Arial" w:cs="Arial"/>
          <w:b w:val="0"/>
          <w:bCs w:val="0"/>
          <w:color w:val="000000"/>
        </w:rPr>
        <w:t>1</w:t>
      </w:r>
      <w:r w:rsidR="00405EAE">
        <w:rPr>
          <w:rStyle w:val="StrongEmphasis"/>
          <w:rFonts w:ascii="Arial" w:hAnsi="Arial" w:cs="Arial"/>
          <w:b w:val="0"/>
          <w:bCs w:val="0"/>
          <w:color w:val="000000"/>
        </w:rPr>
        <w:t>6</w:t>
      </w:r>
      <w:r w:rsidRPr="00BA3895">
        <w:rPr>
          <w:rStyle w:val="StrongEmphasis"/>
          <w:rFonts w:ascii="Arial" w:hAnsi="Arial" w:cs="Arial"/>
          <w:b w:val="0"/>
          <w:bCs w:val="0"/>
          <w:color w:val="000000"/>
        </w:rPr>
        <w:t xml:space="preserve">.2.6. Ofertę podpisuje osoba lub osoby upoważnione do reprezentowania Wykonawcy. </w:t>
      </w:r>
    </w:p>
    <w:p w14:paraId="3E156289" w14:textId="7F9B4F95" w:rsidR="00624A2A" w:rsidRDefault="00624A2A" w:rsidP="00624A2A">
      <w:pPr>
        <w:pStyle w:val="Textbody"/>
        <w:spacing w:after="0" w:line="360" w:lineRule="auto"/>
        <w:rPr>
          <w:color w:val="000000"/>
        </w:rPr>
      </w:pPr>
      <w:r w:rsidRPr="00BA3895">
        <w:rPr>
          <w:rStyle w:val="StrongEmphasis"/>
          <w:rFonts w:ascii="Arial" w:hAnsi="Arial" w:cs="Arial"/>
          <w:b w:val="0"/>
          <w:bCs w:val="0"/>
          <w:color w:val="000000"/>
        </w:rPr>
        <w:t xml:space="preserve">Jeżeli osobą podpisującą (składającą ofertę) nie jest osoba upoważniona do tej czynności na podstawie wypisu z Krajowego Rejestru Sądowego, zaświadczenia o prowadzeniu działalności gospodarczej lub innego dokumentu równoważnego z wyżej wymienionymi, wykonawca </w:t>
      </w:r>
      <w:r w:rsidRPr="00BA3895">
        <w:rPr>
          <w:rStyle w:val="StrongEmphasis"/>
          <w:rFonts w:ascii="Arial" w:hAnsi="Arial" w:cs="Arial"/>
          <w:b w:val="0"/>
          <w:bCs w:val="0"/>
          <w:color w:val="000000"/>
          <w:u w:val="single"/>
        </w:rPr>
        <w:t>wraz z ofertą zobowiązany jest złożyć stosowne pełnomocnictwo.</w:t>
      </w:r>
      <w:r w:rsidRPr="00BA3895">
        <w:rPr>
          <w:rStyle w:val="StrongEmphasis"/>
          <w:rFonts w:ascii="Arial" w:hAnsi="Arial" w:cs="Arial"/>
          <w:b w:val="0"/>
          <w:bCs w:val="0"/>
          <w:color w:val="000000"/>
        </w:rPr>
        <w:t xml:space="preserve"> </w:t>
      </w:r>
    </w:p>
    <w:p w14:paraId="48116EFD" w14:textId="44560D0E" w:rsidR="00C4125E" w:rsidRDefault="00C4125E" w:rsidP="00624A2A">
      <w:pPr>
        <w:pStyle w:val="Textbody"/>
        <w:spacing w:after="0" w:line="360" w:lineRule="auto"/>
        <w:rPr>
          <w:rFonts w:ascii="Arial" w:hAnsi="Arial" w:cs="Arial"/>
          <w:color w:val="000000"/>
        </w:rPr>
      </w:pPr>
      <w:r>
        <w:rPr>
          <w:rStyle w:val="StrongEmphasis"/>
          <w:rFonts w:ascii="Arial" w:hAnsi="Arial" w:cs="Arial"/>
          <w:b w:val="0"/>
          <w:bCs w:val="0"/>
          <w:color w:val="000000"/>
        </w:rPr>
        <w:t xml:space="preserve">Pełnomocnictwo do złożenia oferty musi być złożone w oryginale w takiej samej formie jak składana oferta (tj. </w:t>
      </w:r>
      <w:r>
        <w:rPr>
          <w:rFonts w:ascii="Arial" w:hAnsi="Arial" w:cs="Arial"/>
          <w:color w:val="000000"/>
        </w:rPr>
        <w:t>formie elektronicznej</w:t>
      </w:r>
      <w:r w:rsidR="00405EAE">
        <w:rPr>
          <w:rFonts w:ascii="Arial" w:hAnsi="Arial" w:cs="Arial"/>
          <w:color w:val="000000"/>
        </w:rPr>
        <w:t>).</w:t>
      </w:r>
    </w:p>
    <w:p w14:paraId="5572050C" w14:textId="21B0136F" w:rsidR="00624A2A" w:rsidRPr="00BA3895" w:rsidRDefault="00624A2A" w:rsidP="00624A2A">
      <w:pPr>
        <w:pStyle w:val="Textbody"/>
        <w:spacing w:after="0" w:line="360" w:lineRule="auto"/>
        <w:rPr>
          <w:color w:val="000000"/>
        </w:rPr>
      </w:pPr>
      <w:r w:rsidRPr="00BA3895">
        <w:rPr>
          <w:rFonts w:ascii="Arial" w:hAnsi="Arial" w:cs="Arial"/>
          <w:color w:val="000000"/>
        </w:rPr>
        <w:t>W przypadku, gdy pełnomocnictwo zostało sporządzone jako dokument w postaci papierowej i opatrzone własnoręcznym podpisem, przekazuje się cyfrowe odwzorowanie tego dokumentu (skan) opatrzone kwalifikowanym podpisem elektronicznym</w:t>
      </w:r>
      <w:r w:rsidR="00405EAE">
        <w:rPr>
          <w:rFonts w:ascii="Arial" w:hAnsi="Arial" w:cs="Arial"/>
          <w:color w:val="000000"/>
        </w:rPr>
        <w:t xml:space="preserve"> </w:t>
      </w:r>
      <w:r w:rsidRPr="00BA3895">
        <w:rPr>
          <w:rFonts w:ascii="Arial" w:hAnsi="Arial" w:cs="Arial"/>
          <w:color w:val="000000"/>
        </w:rPr>
        <w:t xml:space="preserve">poświadczającym zgodność cyfrowego odwzorowania z dokumentem w postaci papierowej. Poświadczenia zgodności cyfrowego odwzorowania z dokumentem w postaci papierowej dokonuje mocodawca lub notariusz. </w:t>
      </w:r>
    </w:p>
    <w:p w14:paraId="1238910D" w14:textId="705DB79F" w:rsidR="00624A2A" w:rsidRPr="00BA3895" w:rsidRDefault="00624A2A" w:rsidP="00624A2A">
      <w:pPr>
        <w:widowControl/>
        <w:suppressAutoHyphens w:val="0"/>
        <w:autoSpaceDE w:val="0"/>
        <w:spacing w:line="360" w:lineRule="auto"/>
        <w:textAlignment w:val="auto"/>
        <w:rPr>
          <w:color w:val="000000"/>
        </w:rPr>
      </w:pPr>
      <w:r w:rsidRPr="00BA3895">
        <w:rPr>
          <w:rFonts w:ascii="Arial" w:eastAsia="Times New Roman" w:hAnsi="Arial" w:cs="Arial"/>
          <w:color w:val="000000"/>
          <w:kern w:val="0"/>
          <w:lang w:eastAsia="pl-PL" w:bidi="ar-SA"/>
        </w:rPr>
        <w:t>1</w:t>
      </w:r>
      <w:r w:rsidR="00405EAE">
        <w:rPr>
          <w:rFonts w:ascii="Arial" w:eastAsia="Times New Roman" w:hAnsi="Arial" w:cs="Arial"/>
          <w:color w:val="000000"/>
          <w:kern w:val="0"/>
          <w:lang w:eastAsia="pl-PL" w:bidi="ar-SA"/>
        </w:rPr>
        <w:t>6</w:t>
      </w:r>
      <w:r w:rsidRPr="00BA3895">
        <w:rPr>
          <w:rFonts w:ascii="Arial" w:eastAsia="Times New Roman" w:hAnsi="Arial" w:cs="Arial"/>
          <w:color w:val="000000"/>
          <w:kern w:val="0"/>
          <w:lang w:eastAsia="pl-PL" w:bidi="ar-SA"/>
        </w:rPr>
        <w:t xml:space="preserve">.2.7. 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1F216496" w14:textId="4CA38301" w:rsidR="00624A2A" w:rsidRPr="00BA3895" w:rsidRDefault="00624A2A" w:rsidP="00624A2A">
      <w:pPr>
        <w:widowControl/>
        <w:suppressAutoHyphens w:val="0"/>
        <w:autoSpaceDE w:val="0"/>
        <w:spacing w:line="360" w:lineRule="auto"/>
        <w:textAlignment w:val="auto"/>
        <w:rPr>
          <w:color w:val="000000"/>
        </w:rPr>
      </w:pPr>
      <w:r w:rsidRPr="00BA3895">
        <w:rPr>
          <w:rFonts w:ascii="Arial" w:eastAsia="Times New Roman" w:hAnsi="Arial" w:cs="Arial"/>
          <w:color w:val="000000"/>
          <w:kern w:val="0"/>
          <w:lang w:eastAsia="pl-PL" w:bidi="ar-SA"/>
        </w:rPr>
        <w:t>1</w:t>
      </w:r>
      <w:r w:rsidR="00405EAE">
        <w:rPr>
          <w:rFonts w:ascii="Arial" w:eastAsia="Times New Roman" w:hAnsi="Arial" w:cs="Arial"/>
          <w:color w:val="000000"/>
          <w:kern w:val="0"/>
          <w:lang w:eastAsia="pl-PL" w:bidi="ar-SA"/>
        </w:rPr>
        <w:t>6</w:t>
      </w:r>
      <w:r w:rsidRPr="00BA3895">
        <w:rPr>
          <w:rFonts w:ascii="Arial" w:eastAsia="Times New Roman" w:hAnsi="Arial" w:cs="Arial"/>
          <w:color w:val="000000"/>
          <w:kern w:val="0"/>
          <w:lang w:eastAsia="pl-PL" w:bidi="ar-SA"/>
        </w:rPr>
        <w:t xml:space="preserve">.2.8. </w:t>
      </w:r>
      <w:r w:rsidRPr="00BA3895">
        <w:rPr>
          <w:rFonts w:ascii="Arial" w:eastAsia="Times New Roman" w:hAnsi="Arial" w:cs="Arial"/>
          <w:b/>
          <w:bCs/>
          <w:color w:val="000000"/>
          <w:kern w:val="0"/>
          <w:lang w:eastAsia="pl-PL" w:bidi="ar-SA"/>
        </w:rPr>
        <w:t xml:space="preserve">Formularz ofertowy </w:t>
      </w:r>
      <w:r w:rsidRPr="00BA3895">
        <w:rPr>
          <w:rFonts w:ascii="Arial" w:eastAsia="Times New Roman" w:hAnsi="Arial" w:cs="Arial"/>
          <w:color w:val="000000"/>
          <w:kern w:val="0"/>
          <w:u w:val="single"/>
          <w:lang w:eastAsia="pl-PL" w:bidi="ar-SA"/>
        </w:rPr>
        <w:t>podpisuje się kwalifikowanym podpisem elektronicznym</w:t>
      </w:r>
      <w:r w:rsidRPr="00BA3895">
        <w:rPr>
          <w:rFonts w:ascii="Arial" w:eastAsia="Times New Roman" w:hAnsi="Arial" w:cs="Arial"/>
          <w:color w:val="000000"/>
          <w:kern w:val="0"/>
          <w:lang w:eastAsia="pl-PL" w:bidi="ar-SA"/>
        </w:rPr>
        <w:t xml:space="preserve">. </w:t>
      </w:r>
      <w:r w:rsidRPr="00BA3895">
        <w:rPr>
          <w:rFonts w:ascii="Arial" w:eastAsia="Times New Roman" w:hAnsi="Arial" w:cs="Arial"/>
          <w:color w:val="000000"/>
          <w:kern w:val="0"/>
          <w:u w:val="single"/>
          <w:lang w:eastAsia="pl-PL" w:bidi="ar-SA"/>
        </w:rPr>
        <w:t>Rekomendowanym wariantem podpisu jest typ wewnętrzny</w:t>
      </w:r>
      <w:r w:rsidRPr="00BA3895">
        <w:rPr>
          <w:rFonts w:ascii="Arial" w:eastAsia="Times New Roman" w:hAnsi="Arial" w:cs="Arial"/>
          <w:color w:val="000000"/>
          <w:kern w:val="0"/>
          <w:lang w:eastAsia="pl-PL" w:bidi="ar-SA"/>
        </w:rPr>
        <w:t xml:space="preserve">. Podpis formularza ofertowego wariantem podpisu w typie zewnętrznym również jest możliwy, tylko w tym przypadku, powstały oddzielny plik podpisu dla tego formularza należy załączyć w polu „Załączniki i inne dokumenty przedstawione w ofercie przez Wykonawcę”. </w:t>
      </w:r>
    </w:p>
    <w:p w14:paraId="5F1C7F32" w14:textId="37E5ABA9" w:rsidR="00624A2A" w:rsidRPr="00BA3895" w:rsidRDefault="00624A2A" w:rsidP="00624A2A">
      <w:pPr>
        <w:widowControl/>
        <w:suppressAutoHyphens w:val="0"/>
        <w:autoSpaceDE w:val="0"/>
        <w:spacing w:line="360" w:lineRule="auto"/>
        <w:textAlignment w:val="auto"/>
        <w:rPr>
          <w:color w:val="000000"/>
        </w:rPr>
      </w:pPr>
      <w:r w:rsidRPr="00BA3895">
        <w:rPr>
          <w:rFonts w:ascii="Arial" w:eastAsia="Times New Roman" w:hAnsi="Arial" w:cs="Arial"/>
          <w:b/>
          <w:bCs/>
          <w:color w:val="000000"/>
          <w:kern w:val="0"/>
          <w:lang w:eastAsia="pl-PL" w:bidi="ar-SA"/>
        </w:rPr>
        <w:t xml:space="preserve">Pozostałe dokumenty </w:t>
      </w:r>
      <w:r w:rsidRPr="00BA3895">
        <w:rPr>
          <w:rFonts w:ascii="Arial" w:eastAsia="Times New Roman" w:hAnsi="Arial" w:cs="Arial"/>
          <w:color w:val="000000"/>
          <w:kern w:val="0"/>
          <w:lang w:eastAsia="pl-PL" w:bidi="ar-SA"/>
        </w:rPr>
        <w:t xml:space="preserve">wchodzące w skład oferty lub składane wraz z ofertą, które są zgodne z </w:t>
      </w:r>
      <w:proofErr w:type="spellStart"/>
      <w:r w:rsidRPr="00BA3895">
        <w:rPr>
          <w:rFonts w:ascii="Arial" w:eastAsia="Times New Roman" w:hAnsi="Arial" w:cs="Arial"/>
          <w:color w:val="000000"/>
          <w:kern w:val="0"/>
          <w:lang w:eastAsia="pl-PL" w:bidi="ar-SA"/>
        </w:rPr>
        <w:t>u.p.z.p</w:t>
      </w:r>
      <w:proofErr w:type="spellEnd"/>
      <w:r w:rsidRPr="00BA3895">
        <w:rPr>
          <w:rFonts w:ascii="Arial" w:eastAsia="Times New Roman" w:hAnsi="Arial" w:cs="Arial"/>
          <w:color w:val="000000"/>
          <w:kern w:val="0"/>
          <w:lang w:eastAsia="pl-PL" w:bidi="ar-SA"/>
        </w:rPr>
        <w:t xml:space="preserve">. lub rozporządzeniem Prezesa Rady Ministrów w sprawie wymagań dla dokumentów elektronicznych </w:t>
      </w:r>
      <w:r w:rsidRPr="00BA3895">
        <w:rPr>
          <w:rFonts w:ascii="Arial" w:eastAsia="Times New Roman" w:hAnsi="Arial" w:cs="Arial"/>
          <w:color w:val="000000"/>
          <w:kern w:val="0"/>
          <w:u w:val="single"/>
          <w:lang w:eastAsia="pl-PL" w:bidi="ar-SA"/>
        </w:rPr>
        <w:t>opatrzone kwalifikowanym podpisem elektronicznym</w:t>
      </w:r>
      <w:r w:rsidR="00C4125E">
        <w:rPr>
          <w:rFonts w:ascii="Arial" w:eastAsia="Times New Roman" w:hAnsi="Arial" w:cs="Arial"/>
          <w:color w:val="000000"/>
          <w:kern w:val="0"/>
          <w:u w:val="single"/>
          <w:lang w:eastAsia="pl-PL" w:bidi="ar-SA"/>
        </w:rPr>
        <w:t xml:space="preserve">, </w:t>
      </w:r>
      <w:r w:rsidRPr="00BA3895">
        <w:rPr>
          <w:rFonts w:ascii="Arial" w:eastAsia="Times New Roman" w:hAnsi="Arial" w:cs="Arial"/>
          <w:color w:val="000000"/>
          <w:kern w:val="0"/>
          <w:lang w:eastAsia="pl-PL" w:bidi="ar-SA"/>
        </w:rPr>
        <w:t xml:space="preserve">mogą </w:t>
      </w:r>
      <w:r w:rsidRPr="00BA3895">
        <w:rPr>
          <w:rFonts w:ascii="Arial" w:eastAsia="Times New Roman" w:hAnsi="Arial" w:cs="Arial"/>
          <w:color w:val="000000"/>
          <w:kern w:val="0"/>
          <w:lang w:eastAsia="pl-PL" w:bidi="ar-SA"/>
        </w:rPr>
        <w:lastRenderedPageBreak/>
        <w:t xml:space="preserve">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 </w:t>
      </w:r>
    </w:p>
    <w:p w14:paraId="63487D8C" w14:textId="430663A0" w:rsidR="00624A2A" w:rsidRPr="00BA3895" w:rsidRDefault="00624A2A" w:rsidP="00624A2A">
      <w:pPr>
        <w:pStyle w:val="Normalny2"/>
        <w:widowControl/>
        <w:spacing w:line="360" w:lineRule="auto"/>
        <w:textAlignment w:val="auto"/>
        <w:rPr>
          <w:color w:val="000000"/>
        </w:rPr>
      </w:pPr>
      <w:r w:rsidRPr="00BA3895">
        <w:rPr>
          <w:rStyle w:val="Domylnaczcionkaakapitu3"/>
          <w:rFonts w:ascii="Arial" w:hAnsi="Arial" w:cs="Arial"/>
          <w:color w:val="000000"/>
        </w:rPr>
        <w:t>W przypadku przekazywania dokumentu elektronicznego w formacie poddającym dane kompresji, opatrzenie pliku zawierającego skompresowane dokumenty kwalifikowanym podpisem elektronicznym jest równoznaczne z opatrzeniem wszystkich dokumentów zawartych w tym pliku odpowiednio kwalifikowanym podpisem elektronicznym</w:t>
      </w:r>
      <w:r w:rsidR="00D72EEC">
        <w:rPr>
          <w:rStyle w:val="Domylnaczcionkaakapitu3"/>
          <w:rFonts w:ascii="Arial" w:hAnsi="Arial" w:cs="Arial"/>
          <w:color w:val="000000"/>
        </w:rPr>
        <w:t>.</w:t>
      </w:r>
    </w:p>
    <w:p w14:paraId="6F0562A3" w14:textId="269C94DB" w:rsidR="00624A2A" w:rsidRPr="00BA3895" w:rsidRDefault="00624A2A" w:rsidP="00624A2A">
      <w:pPr>
        <w:pStyle w:val="Normalny2"/>
        <w:widowControl/>
        <w:spacing w:line="360" w:lineRule="auto"/>
        <w:textAlignment w:val="auto"/>
        <w:rPr>
          <w:color w:val="000000"/>
        </w:rPr>
      </w:pPr>
      <w:r w:rsidRPr="00BA3895">
        <w:rPr>
          <w:rStyle w:val="Domylnaczcionkaakapitu3"/>
          <w:rFonts w:ascii="Arial" w:hAnsi="Arial" w:cs="Arial"/>
          <w:color w:val="000000"/>
        </w:rPr>
        <w:t>1</w:t>
      </w:r>
      <w:r w:rsidR="00405EAE">
        <w:rPr>
          <w:rStyle w:val="Domylnaczcionkaakapitu3"/>
          <w:rFonts w:ascii="Arial" w:hAnsi="Arial" w:cs="Arial"/>
          <w:color w:val="000000"/>
        </w:rPr>
        <w:t>6</w:t>
      </w:r>
      <w:r w:rsidRPr="00BA3895">
        <w:rPr>
          <w:rStyle w:val="Domylnaczcionkaakapitu3"/>
          <w:rFonts w:ascii="Arial" w:hAnsi="Arial" w:cs="Arial"/>
          <w:color w:val="000000"/>
        </w:rPr>
        <w:t>.2.9. 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3CA5EDF1" w14:textId="14A06364" w:rsidR="00624A2A" w:rsidRPr="00BA3895" w:rsidRDefault="00624A2A" w:rsidP="00624A2A">
      <w:pPr>
        <w:pStyle w:val="Normalny2"/>
        <w:widowControl/>
        <w:spacing w:line="360" w:lineRule="auto"/>
        <w:textAlignment w:val="auto"/>
        <w:rPr>
          <w:color w:val="000000"/>
        </w:rPr>
      </w:pPr>
      <w:r w:rsidRPr="00BA3895">
        <w:rPr>
          <w:rStyle w:val="Domylnaczcionkaakapitu3"/>
          <w:rFonts w:ascii="Arial" w:hAnsi="Arial" w:cs="Arial"/>
          <w:color w:val="000000"/>
        </w:rPr>
        <w:t>1</w:t>
      </w:r>
      <w:r w:rsidR="00405EAE">
        <w:rPr>
          <w:rStyle w:val="Domylnaczcionkaakapitu3"/>
          <w:rFonts w:ascii="Arial" w:hAnsi="Arial" w:cs="Arial"/>
          <w:color w:val="000000"/>
        </w:rPr>
        <w:t>6</w:t>
      </w:r>
      <w:r w:rsidRPr="00BA3895">
        <w:rPr>
          <w:rStyle w:val="Domylnaczcionkaakapitu3"/>
          <w:rFonts w:ascii="Arial" w:hAnsi="Arial" w:cs="Arial"/>
          <w:color w:val="000000"/>
        </w:rPr>
        <w:t>.2.10. Oferta może być złożona tylko do upływu terminu składania ofert.</w:t>
      </w:r>
    </w:p>
    <w:p w14:paraId="44A61197" w14:textId="60CBE85F" w:rsidR="00624A2A" w:rsidRPr="00BA3895" w:rsidRDefault="00624A2A" w:rsidP="00624A2A">
      <w:pPr>
        <w:pStyle w:val="Normalny2"/>
        <w:widowControl/>
        <w:spacing w:line="360" w:lineRule="auto"/>
        <w:textAlignment w:val="auto"/>
        <w:rPr>
          <w:color w:val="000000"/>
        </w:rPr>
      </w:pPr>
      <w:r w:rsidRPr="00BA3895">
        <w:rPr>
          <w:rStyle w:val="Domylnaczcionkaakapitu3"/>
          <w:rFonts w:ascii="Arial" w:hAnsi="Arial" w:cs="Arial"/>
          <w:color w:val="000000"/>
        </w:rPr>
        <w:t>1</w:t>
      </w:r>
      <w:r w:rsidR="00AD07F1">
        <w:rPr>
          <w:rStyle w:val="Domylnaczcionkaakapitu3"/>
          <w:rFonts w:ascii="Arial" w:hAnsi="Arial" w:cs="Arial"/>
          <w:color w:val="000000"/>
        </w:rPr>
        <w:t>6</w:t>
      </w:r>
      <w:r w:rsidRPr="00BA3895">
        <w:rPr>
          <w:rStyle w:val="Domylnaczcionkaakapitu3"/>
          <w:rFonts w:ascii="Arial" w:hAnsi="Arial" w:cs="Arial"/>
          <w:color w:val="000000"/>
        </w:rPr>
        <w:t>.2.11. Wykonawca może przed upływem terminu składania ofert wycofać ofertę. Wykonawca wycofuje ofertę w zakładce „Oferty/wnioski” używając przycisku „Wycofaj ofertę”.</w:t>
      </w:r>
    </w:p>
    <w:p w14:paraId="31FD9BEF" w14:textId="1E50F4F1" w:rsidR="00624A2A" w:rsidRPr="00BA3895" w:rsidRDefault="00624A2A" w:rsidP="00624A2A">
      <w:pPr>
        <w:pStyle w:val="Normalny2"/>
        <w:widowControl/>
        <w:spacing w:line="360" w:lineRule="auto"/>
        <w:textAlignment w:val="auto"/>
        <w:rPr>
          <w:color w:val="000000"/>
        </w:rPr>
      </w:pPr>
      <w:r w:rsidRPr="00BA3895">
        <w:rPr>
          <w:rStyle w:val="Domylnaczcionkaakapitu3"/>
          <w:rFonts w:ascii="Arial" w:hAnsi="Arial" w:cs="Arial"/>
          <w:color w:val="000000"/>
        </w:rPr>
        <w:t>1</w:t>
      </w:r>
      <w:r w:rsidR="00AD07F1">
        <w:rPr>
          <w:rStyle w:val="Domylnaczcionkaakapitu3"/>
          <w:rFonts w:ascii="Arial" w:hAnsi="Arial" w:cs="Arial"/>
          <w:color w:val="000000"/>
        </w:rPr>
        <w:t>6</w:t>
      </w:r>
      <w:r w:rsidRPr="00BA3895">
        <w:rPr>
          <w:rStyle w:val="Domylnaczcionkaakapitu3"/>
          <w:rFonts w:ascii="Arial" w:hAnsi="Arial" w:cs="Arial"/>
          <w:color w:val="000000"/>
        </w:rPr>
        <w:t>.2.12. Maksymalny łączny rozmiar plików stanowiących ofertę lub składanych wraz z ofertą to 250 MB.</w:t>
      </w:r>
    </w:p>
    <w:p w14:paraId="720590C6" w14:textId="5D9984A1" w:rsidR="00544FD5" w:rsidRPr="000253F5" w:rsidRDefault="00544FD5" w:rsidP="00544FD5">
      <w:pPr>
        <w:pStyle w:val="Normalny2"/>
        <w:widowControl/>
        <w:spacing w:line="360" w:lineRule="auto"/>
        <w:textAlignment w:val="auto"/>
        <w:rPr>
          <w:rFonts w:ascii="Arial" w:hAnsi="Arial" w:cs="Arial"/>
          <w:color w:val="000000"/>
        </w:rPr>
      </w:pPr>
      <w:r w:rsidRPr="000253F5">
        <w:rPr>
          <w:rFonts w:ascii="Arial" w:hAnsi="Arial" w:cs="Arial"/>
          <w:color w:val="000000"/>
        </w:rPr>
        <w:t>1</w:t>
      </w:r>
      <w:r w:rsidR="00AD07F1">
        <w:rPr>
          <w:rFonts w:ascii="Arial" w:hAnsi="Arial" w:cs="Arial"/>
          <w:color w:val="000000"/>
        </w:rPr>
        <w:t>6</w:t>
      </w:r>
      <w:r w:rsidRPr="000253F5">
        <w:rPr>
          <w:rFonts w:ascii="Arial" w:hAnsi="Arial" w:cs="Arial"/>
          <w:color w:val="000000"/>
        </w:rPr>
        <w:t xml:space="preserve">.2.13. W zakresie nieuregulowanym </w:t>
      </w:r>
      <w:proofErr w:type="spellStart"/>
      <w:r w:rsidRPr="000253F5">
        <w:rPr>
          <w:rFonts w:ascii="Arial" w:hAnsi="Arial" w:cs="Arial"/>
          <w:color w:val="000000"/>
        </w:rPr>
        <w:t>u.p.z.p</w:t>
      </w:r>
      <w:proofErr w:type="spellEnd"/>
      <w:r w:rsidRPr="000253F5">
        <w:rPr>
          <w:rFonts w:ascii="Arial" w:hAnsi="Arial" w:cs="Arial"/>
          <w:color w:val="000000"/>
        </w:rPr>
        <w:t>. lub niniejszą SWZ do oświadczeń i dokumentów składanych przez Wykonawcę w postępowaniu, zastosowanie mają przepisy rozporządzenia Ministra Rozwoju, Pracy i Technologii z dnia 23 grudnia 2020 r. w sprawie podmiotowych środków dowodowych oraz innych dokumentów lub oświadczeń, jakich może żądać zamawiający od wykonawcy (Dz. U. z 2020 r. poz. 2415) oraz przepisy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w:t>
      </w:r>
    </w:p>
    <w:p w14:paraId="6953DDA3" w14:textId="77777777" w:rsidR="00624A2A" w:rsidRPr="00BA3895" w:rsidRDefault="00624A2A" w:rsidP="00624A2A">
      <w:pPr>
        <w:pStyle w:val="Normalny2"/>
        <w:widowControl/>
        <w:spacing w:line="360" w:lineRule="auto"/>
        <w:textAlignment w:val="auto"/>
        <w:rPr>
          <w:color w:val="000000"/>
        </w:rPr>
      </w:pPr>
    </w:p>
    <w:p w14:paraId="516AB0CC" w14:textId="419D0665" w:rsidR="00624A2A" w:rsidRPr="00BA3895" w:rsidRDefault="00624A2A" w:rsidP="00624A2A">
      <w:pPr>
        <w:pStyle w:val="NormalnyWeb"/>
        <w:spacing w:before="0" w:after="0" w:line="360" w:lineRule="auto"/>
        <w:rPr>
          <w:color w:val="000000"/>
        </w:rPr>
      </w:pPr>
      <w:r w:rsidRPr="00BA3895">
        <w:rPr>
          <w:rStyle w:val="Domylnaczcionkaakapitu3"/>
          <w:rFonts w:ascii="Arial" w:hAnsi="Arial" w:cs="Arial"/>
          <w:b/>
          <w:bCs/>
          <w:color w:val="000000"/>
        </w:rPr>
        <w:t xml:space="preserve">Termin składania </w:t>
      </w:r>
      <w:r w:rsidRPr="00EA3B7D">
        <w:rPr>
          <w:rStyle w:val="Domylnaczcionkaakapitu3"/>
          <w:rFonts w:ascii="Arial" w:hAnsi="Arial" w:cs="Arial"/>
          <w:b/>
          <w:bCs/>
          <w:color w:val="000000" w:themeColor="text1"/>
        </w:rPr>
        <w:t xml:space="preserve">ofert: </w:t>
      </w:r>
      <w:r w:rsidR="00AD7F9B" w:rsidRPr="00EA3B7D">
        <w:rPr>
          <w:rStyle w:val="Domylnaczcionkaakapitu3"/>
          <w:rFonts w:ascii="Arial" w:hAnsi="Arial" w:cs="Arial"/>
          <w:b/>
          <w:bCs/>
          <w:color w:val="000000" w:themeColor="text1"/>
        </w:rPr>
        <w:t>10</w:t>
      </w:r>
      <w:r w:rsidR="00721E08" w:rsidRPr="00EA3B7D">
        <w:rPr>
          <w:rStyle w:val="Domylnaczcionkaakapitu3"/>
          <w:rFonts w:ascii="Arial" w:hAnsi="Arial" w:cs="Arial"/>
          <w:b/>
          <w:bCs/>
          <w:color w:val="000000" w:themeColor="text1"/>
        </w:rPr>
        <w:t>.10.2023</w:t>
      </w:r>
      <w:r w:rsidRPr="00EA3B7D">
        <w:rPr>
          <w:rStyle w:val="Domylnaczcionkaakapitu3"/>
          <w:rFonts w:ascii="Arial" w:hAnsi="Arial" w:cs="Arial"/>
          <w:b/>
          <w:bCs/>
          <w:color w:val="000000" w:themeColor="text1"/>
        </w:rPr>
        <w:t xml:space="preserve"> rok </w:t>
      </w:r>
      <w:r w:rsidRPr="00BA3895">
        <w:rPr>
          <w:rStyle w:val="Domylnaczcionkaakapitu3"/>
          <w:rFonts w:ascii="Arial" w:hAnsi="Arial" w:cs="Arial"/>
          <w:b/>
          <w:bCs/>
          <w:color w:val="000000"/>
        </w:rPr>
        <w:t xml:space="preserve">godz. 8.00 </w:t>
      </w:r>
    </w:p>
    <w:p w14:paraId="050D623F" w14:textId="4680E897" w:rsidR="00624A2A" w:rsidRPr="00BA3895" w:rsidRDefault="00624A2A" w:rsidP="00624A2A">
      <w:pPr>
        <w:pStyle w:val="NormalnyWeb"/>
        <w:spacing w:before="0" w:after="0" w:line="360" w:lineRule="auto"/>
        <w:rPr>
          <w:color w:val="000000"/>
        </w:rPr>
      </w:pPr>
      <w:r w:rsidRPr="00BA3895">
        <w:rPr>
          <w:rStyle w:val="Domylnaczcionkaakapitu3"/>
          <w:rFonts w:ascii="Arial" w:hAnsi="Arial" w:cs="Arial"/>
          <w:b/>
          <w:bCs/>
          <w:color w:val="000000"/>
          <w:u w:val="single"/>
        </w:rPr>
        <w:lastRenderedPageBreak/>
        <w:br/>
        <w:t>1</w:t>
      </w:r>
      <w:r w:rsidR="00AD07F1">
        <w:rPr>
          <w:rStyle w:val="Domylnaczcionkaakapitu3"/>
          <w:rFonts w:ascii="Arial" w:hAnsi="Arial" w:cs="Arial"/>
          <w:b/>
          <w:bCs/>
          <w:color w:val="000000"/>
          <w:u w:val="single"/>
        </w:rPr>
        <w:t>6</w:t>
      </w:r>
      <w:r w:rsidRPr="00BA3895">
        <w:rPr>
          <w:rStyle w:val="Domylnaczcionkaakapitu3"/>
          <w:rFonts w:ascii="Arial" w:hAnsi="Arial" w:cs="Arial"/>
          <w:b/>
          <w:bCs/>
          <w:color w:val="000000"/>
          <w:u w:val="single"/>
        </w:rPr>
        <w:t>.3 Otwarcie ofert:</w:t>
      </w:r>
    </w:p>
    <w:p w14:paraId="4F1A703F" w14:textId="41CF1108" w:rsidR="00C4125E" w:rsidRPr="00BA3895" w:rsidRDefault="00C4125E" w:rsidP="00C4125E">
      <w:pPr>
        <w:pStyle w:val="NormalnyWeb"/>
        <w:spacing w:before="0" w:after="0" w:line="360" w:lineRule="auto"/>
        <w:rPr>
          <w:color w:val="000000"/>
        </w:rPr>
      </w:pPr>
      <w:r w:rsidRPr="00BA3895">
        <w:rPr>
          <w:rStyle w:val="Domylnaczcionkaakapitu3"/>
          <w:rFonts w:ascii="Arial" w:hAnsi="Arial" w:cs="Arial"/>
          <w:color w:val="000000"/>
        </w:rPr>
        <w:t>1</w:t>
      </w:r>
      <w:r w:rsidR="00AD07F1">
        <w:rPr>
          <w:rStyle w:val="Domylnaczcionkaakapitu3"/>
          <w:rFonts w:ascii="Arial" w:hAnsi="Arial" w:cs="Arial"/>
          <w:color w:val="000000"/>
        </w:rPr>
        <w:t>6</w:t>
      </w:r>
      <w:r w:rsidRPr="00BA3895">
        <w:rPr>
          <w:rStyle w:val="Domylnaczcionkaakapitu3"/>
          <w:rFonts w:ascii="Arial" w:hAnsi="Arial" w:cs="Arial"/>
          <w:color w:val="000000"/>
        </w:rPr>
        <w:t xml:space="preserve">.3.1. Otwarcie (odszyfrowanie) ofert nastąpi w </w:t>
      </w:r>
      <w:r w:rsidRPr="00EA3B7D">
        <w:rPr>
          <w:rStyle w:val="Domylnaczcionkaakapitu3"/>
          <w:rFonts w:ascii="Arial" w:hAnsi="Arial" w:cs="Arial"/>
          <w:color w:val="000000" w:themeColor="text1"/>
        </w:rPr>
        <w:t xml:space="preserve">dniu </w:t>
      </w:r>
      <w:r w:rsidR="00AD7F9B" w:rsidRPr="00EA3B7D">
        <w:rPr>
          <w:rStyle w:val="Domylnaczcionkaakapitu3"/>
          <w:rFonts w:ascii="Arial" w:hAnsi="Arial" w:cs="Arial"/>
          <w:color w:val="000000" w:themeColor="text1"/>
        </w:rPr>
        <w:t>10</w:t>
      </w:r>
      <w:r w:rsidR="00721E08" w:rsidRPr="00EA3B7D">
        <w:rPr>
          <w:rStyle w:val="Domylnaczcionkaakapitu3"/>
          <w:rFonts w:ascii="Arial" w:hAnsi="Arial" w:cs="Arial"/>
          <w:color w:val="000000" w:themeColor="text1"/>
        </w:rPr>
        <w:t>.10.2023</w:t>
      </w:r>
      <w:r w:rsidRPr="00EA3B7D">
        <w:rPr>
          <w:rStyle w:val="Domylnaczcionkaakapitu3"/>
          <w:rFonts w:ascii="Arial" w:hAnsi="Arial" w:cs="Arial"/>
          <w:color w:val="000000" w:themeColor="text1"/>
        </w:rPr>
        <w:t xml:space="preserve"> </w:t>
      </w:r>
      <w:r w:rsidRPr="00BA3895">
        <w:rPr>
          <w:rStyle w:val="Domylnaczcionkaakapitu3"/>
          <w:rFonts w:ascii="Arial" w:hAnsi="Arial" w:cs="Arial"/>
          <w:color w:val="000000"/>
        </w:rPr>
        <w:t>rok o godz. 9.00</w:t>
      </w:r>
    </w:p>
    <w:p w14:paraId="445101EB" w14:textId="4D78EE25" w:rsidR="00C4125E" w:rsidRPr="00BA3895" w:rsidRDefault="00C4125E" w:rsidP="00C4125E">
      <w:pPr>
        <w:pStyle w:val="NormalnyWeb"/>
        <w:spacing w:before="0" w:after="0" w:line="360" w:lineRule="auto"/>
        <w:rPr>
          <w:color w:val="000000"/>
        </w:rPr>
      </w:pPr>
      <w:r w:rsidRPr="00BA3895">
        <w:rPr>
          <w:rStyle w:val="Domylnaczcionkaakapitu3"/>
          <w:rFonts w:ascii="Arial" w:hAnsi="Arial" w:cs="Arial"/>
          <w:color w:val="000000"/>
        </w:rPr>
        <w:t>1</w:t>
      </w:r>
      <w:r w:rsidR="00AD07F1">
        <w:rPr>
          <w:rStyle w:val="Domylnaczcionkaakapitu3"/>
          <w:rFonts w:ascii="Arial" w:hAnsi="Arial" w:cs="Arial"/>
          <w:color w:val="000000"/>
        </w:rPr>
        <w:t>6</w:t>
      </w:r>
      <w:r w:rsidRPr="00BA3895">
        <w:rPr>
          <w:rStyle w:val="Domylnaczcionkaakapitu3"/>
          <w:rFonts w:ascii="Arial" w:hAnsi="Arial" w:cs="Arial"/>
          <w:color w:val="000000"/>
        </w:rPr>
        <w:t>.3.2. Zamawiający, najpóźniej przed otwarciem ofert, udostępnia na stronie internetowej prowadzonego postępowania informację o kwocie, jaką zamierza przeznaczyć na sfinansowanie zamówienia.</w:t>
      </w:r>
    </w:p>
    <w:p w14:paraId="72C376D3" w14:textId="5B615453" w:rsidR="00C4125E" w:rsidRPr="00BA3895" w:rsidRDefault="00C4125E" w:rsidP="00C4125E">
      <w:pPr>
        <w:pStyle w:val="NormalnyWeb"/>
        <w:spacing w:before="0" w:after="0" w:line="360" w:lineRule="auto"/>
        <w:rPr>
          <w:color w:val="000000"/>
        </w:rPr>
      </w:pPr>
      <w:r w:rsidRPr="00BA3895">
        <w:rPr>
          <w:rStyle w:val="Domylnaczcionkaakapitu3"/>
          <w:rFonts w:ascii="Arial" w:hAnsi="Arial" w:cs="Arial"/>
          <w:color w:val="000000"/>
        </w:rPr>
        <w:t>1</w:t>
      </w:r>
      <w:r w:rsidR="00AD07F1">
        <w:rPr>
          <w:rStyle w:val="Domylnaczcionkaakapitu3"/>
          <w:rFonts w:ascii="Arial" w:hAnsi="Arial" w:cs="Arial"/>
          <w:color w:val="000000"/>
        </w:rPr>
        <w:t>6</w:t>
      </w:r>
      <w:r w:rsidRPr="00BA3895">
        <w:rPr>
          <w:rStyle w:val="Domylnaczcionkaakapitu3"/>
          <w:rFonts w:ascii="Arial" w:hAnsi="Arial" w:cs="Arial"/>
          <w:color w:val="000000"/>
        </w:rPr>
        <w:t>.3.3. Zamawiający, niezwłocznie po otwarciu ofert, udostępni na stronie internetowej prowadzonego postepowania informacje o:</w:t>
      </w:r>
    </w:p>
    <w:p w14:paraId="4FB2706A" w14:textId="77777777" w:rsidR="00C4125E" w:rsidRPr="00BA3895" w:rsidRDefault="00C4125E" w:rsidP="00C4125E">
      <w:pPr>
        <w:pStyle w:val="NormalnyWeb"/>
        <w:spacing w:before="0" w:after="0" w:line="360" w:lineRule="auto"/>
        <w:rPr>
          <w:color w:val="000000"/>
        </w:rPr>
      </w:pPr>
      <w:r w:rsidRPr="00BA3895">
        <w:rPr>
          <w:rStyle w:val="Domylnaczcionkaakapitu3"/>
          <w:rFonts w:ascii="Arial" w:hAnsi="Arial" w:cs="Arial"/>
          <w:color w:val="000000"/>
        </w:rPr>
        <w:t xml:space="preserve">1) nazwach albo imionach i nazwiskach oraz siedzibach lub miejscach prowadzonej działalności gospodarczej albo miejscach zamieszkania wykonawców, których oferty zostały otwarte; </w:t>
      </w:r>
    </w:p>
    <w:p w14:paraId="0B8F84C7" w14:textId="77777777" w:rsidR="00C4125E" w:rsidRPr="00BA3895" w:rsidRDefault="00C4125E" w:rsidP="00C4125E">
      <w:pPr>
        <w:pStyle w:val="NormalnyWeb"/>
        <w:spacing w:before="0" w:after="0" w:line="360" w:lineRule="auto"/>
        <w:rPr>
          <w:color w:val="000000"/>
        </w:rPr>
      </w:pPr>
      <w:r w:rsidRPr="00BA3895">
        <w:rPr>
          <w:rStyle w:val="Domylnaczcionkaakapitu3"/>
          <w:rFonts w:ascii="Arial" w:hAnsi="Arial" w:cs="Arial"/>
          <w:color w:val="000000"/>
        </w:rPr>
        <w:t>2) cenach lub kosztach zawartych w ofertach.</w:t>
      </w:r>
    </w:p>
    <w:p w14:paraId="1BE579D9" w14:textId="7C5C4749" w:rsidR="00C4125E" w:rsidRPr="00BA3895" w:rsidRDefault="00C4125E" w:rsidP="00C4125E">
      <w:pPr>
        <w:pStyle w:val="NormalnyWeb"/>
        <w:spacing w:before="0" w:after="0" w:line="360" w:lineRule="auto"/>
        <w:rPr>
          <w:color w:val="000000"/>
        </w:rPr>
      </w:pPr>
      <w:r w:rsidRPr="00BA3895">
        <w:rPr>
          <w:rStyle w:val="Domylnaczcionkaakapitu3"/>
          <w:rFonts w:ascii="Arial" w:hAnsi="Arial" w:cs="Arial"/>
          <w:color w:val="000000"/>
        </w:rPr>
        <w:t>1</w:t>
      </w:r>
      <w:r w:rsidR="00AD07F1">
        <w:rPr>
          <w:rStyle w:val="Domylnaczcionkaakapitu3"/>
          <w:rFonts w:ascii="Arial" w:hAnsi="Arial" w:cs="Arial"/>
          <w:color w:val="000000"/>
        </w:rPr>
        <w:t>6</w:t>
      </w:r>
      <w:r w:rsidRPr="00BA3895">
        <w:rPr>
          <w:rStyle w:val="Domylnaczcionkaakapitu3"/>
          <w:rFonts w:ascii="Arial" w:hAnsi="Arial" w:cs="Arial"/>
          <w:color w:val="000000"/>
        </w:rPr>
        <w:t>.3.</w:t>
      </w:r>
      <w:r w:rsidR="00544FD5">
        <w:rPr>
          <w:rStyle w:val="Domylnaczcionkaakapitu3"/>
          <w:rFonts w:ascii="Arial" w:hAnsi="Arial" w:cs="Arial"/>
          <w:color w:val="000000"/>
        </w:rPr>
        <w:t>4</w:t>
      </w:r>
      <w:r w:rsidRPr="00BA3895">
        <w:rPr>
          <w:rStyle w:val="Domylnaczcionkaakapitu3"/>
          <w:rFonts w:ascii="Arial" w:hAnsi="Arial" w:cs="Arial"/>
          <w:color w:val="000000"/>
        </w:rPr>
        <w:t>. W przypadku wystąpienia awarii systemu teleinformatycznego, która spowoduje brak możliwości otwarcia ofert w terminie określonym przez zamawiającego, otwarcie ofert nastąpi niezwłocznie po usunięciu awarii.</w:t>
      </w:r>
    </w:p>
    <w:p w14:paraId="4D802C1C" w14:textId="140C59E6" w:rsidR="00C4125E" w:rsidRPr="00BA3895" w:rsidRDefault="00C4125E" w:rsidP="00C4125E">
      <w:pPr>
        <w:pStyle w:val="NormalnyWeb"/>
        <w:spacing w:before="0" w:after="0" w:line="360" w:lineRule="auto"/>
        <w:rPr>
          <w:color w:val="000000"/>
        </w:rPr>
      </w:pPr>
      <w:r w:rsidRPr="00BA3895">
        <w:rPr>
          <w:rStyle w:val="Domylnaczcionkaakapitu3"/>
          <w:rFonts w:ascii="Arial" w:hAnsi="Arial" w:cs="Arial"/>
          <w:color w:val="000000"/>
        </w:rPr>
        <w:t>Zamawiający poinformuje o z</w:t>
      </w:r>
      <w:r w:rsidR="00544FD5">
        <w:rPr>
          <w:rStyle w:val="Domylnaczcionkaakapitu3"/>
          <w:rFonts w:ascii="Arial" w:hAnsi="Arial" w:cs="Arial"/>
          <w:color w:val="000000"/>
        </w:rPr>
        <w:t>m</w:t>
      </w:r>
      <w:r w:rsidRPr="00BA3895">
        <w:rPr>
          <w:rStyle w:val="Domylnaczcionkaakapitu3"/>
          <w:rFonts w:ascii="Arial" w:hAnsi="Arial" w:cs="Arial"/>
          <w:color w:val="000000"/>
        </w:rPr>
        <w:t xml:space="preserve">ianie terminu otwarcia ofert na stronie internetowej prowadzonego postępowania oraz na stronie internetowej zamawiającego.  </w:t>
      </w:r>
    </w:p>
    <w:p w14:paraId="503C0900" w14:textId="77777777" w:rsidR="00702AEA" w:rsidRPr="00730B47" w:rsidRDefault="00702AEA" w:rsidP="00730B47">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730B47" w14:paraId="61DB587F"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2A322C54" w14:textId="5E8234B1" w:rsidR="00702AEA" w:rsidRPr="00730B47" w:rsidRDefault="00AD07F1" w:rsidP="00730B47">
            <w:pPr>
              <w:spacing w:line="360" w:lineRule="auto"/>
              <w:jc w:val="center"/>
              <w:rPr>
                <w:rFonts w:ascii="Arial" w:hAnsi="Arial" w:cs="Arial"/>
              </w:rPr>
            </w:pPr>
            <w:r>
              <w:rPr>
                <w:rFonts w:ascii="Arial" w:hAnsi="Arial" w:cs="Arial"/>
                <w:b/>
                <w:bCs/>
                <w:color w:val="000000"/>
              </w:rPr>
              <w:t>17</w:t>
            </w:r>
            <w:r w:rsidR="00702AEA" w:rsidRPr="00730B47">
              <w:rPr>
                <w:rFonts w:ascii="Arial" w:hAnsi="Arial" w:cs="Arial"/>
                <w:b/>
                <w:bCs/>
                <w:color w:val="000000"/>
              </w:rPr>
              <w:t>. Termin związania ofertą.</w:t>
            </w:r>
          </w:p>
        </w:tc>
      </w:tr>
    </w:tbl>
    <w:p w14:paraId="36DEF301" w14:textId="77777777" w:rsidR="00702AEA" w:rsidRPr="00730B47" w:rsidRDefault="00702AEA" w:rsidP="00730B47">
      <w:pPr>
        <w:pStyle w:val="NormalnyWeb"/>
        <w:spacing w:before="0" w:after="0" w:line="360" w:lineRule="auto"/>
        <w:rPr>
          <w:rFonts w:ascii="Arial" w:hAnsi="Arial" w:cs="Arial"/>
        </w:rPr>
      </w:pPr>
    </w:p>
    <w:p w14:paraId="742A491F" w14:textId="3DD9F552" w:rsidR="00AD07F1" w:rsidRPr="00BA3895" w:rsidRDefault="00AD07F1" w:rsidP="00AD07F1">
      <w:pPr>
        <w:pStyle w:val="NormalnyWeb"/>
        <w:spacing w:before="0" w:after="0" w:line="360" w:lineRule="auto"/>
        <w:rPr>
          <w:color w:val="000000"/>
        </w:rPr>
      </w:pPr>
      <w:r w:rsidRPr="00BA3895">
        <w:rPr>
          <w:rStyle w:val="Pogrubienie1"/>
          <w:rFonts w:ascii="Arial" w:hAnsi="Arial" w:cs="Arial"/>
          <w:b w:val="0"/>
          <w:bCs w:val="0"/>
          <w:color w:val="000000"/>
        </w:rPr>
        <w:t xml:space="preserve">Wykonawca jest związany ofertą 90 dni od dnia upływu terminu składania ofert, tj. do </w:t>
      </w:r>
      <w:r w:rsidR="00721E08" w:rsidRPr="00EA3B7D">
        <w:rPr>
          <w:rStyle w:val="Pogrubienie1"/>
          <w:rFonts w:ascii="Arial" w:hAnsi="Arial" w:cs="Arial"/>
          <w:b w:val="0"/>
          <w:bCs w:val="0"/>
          <w:color w:val="000000" w:themeColor="text1"/>
        </w:rPr>
        <w:t>0</w:t>
      </w:r>
      <w:r w:rsidR="00AD7F9B" w:rsidRPr="00EA3B7D">
        <w:rPr>
          <w:rStyle w:val="Pogrubienie1"/>
          <w:rFonts w:ascii="Arial" w:hAnsi="Arial" w:cs="Arial"/>
          <w:b w:val="0"/>
          <w:bCs w:val="0"/>
          <w:color w:val="000000" w:themeColor="text1"/>
        </w:rPr>
        <w:t>7</w:t>
      </w:r>
      <w:r w:rsidR="00721E08" w:rsidRPr="00EA3B7D">
        <w:rPr>
          <w:rStyle w:val="Pogrubienie1"/>
          <w:rFonts w:ascii="Arial" w:hAnsi="Arial" w:cs="Arial"/>
          <w:b w:val="0"/>
          <w:bCs w:val="0"/>
          <w:color w:val="000000" w:themeColor="text1"/>
        </w:rPr>
        <w:t>.01.2024</w:t>
      </w:r>
      <w:r w:rsidRPr="00EA3B7D">
        <w:rPr>
          <w:rStyle w:val="Pogrubienie1"/>
          <w:rFonts w:ascii="Arial" w:hAnsi="Arial" w:cs="Arial"/>
          <w:b w:val="0"/>
          <w:bCs w:val="0"/>
          <w:color w:val="000000" w:themeColor="text1"/>
        </w:rPr>
        <w:t xml:space="preserve"> roku </w:t>
      </w:r>
      <w:r w:rsidRPr="00BA3895">
        <w:rPr>
          <w:rStyle w:val="Pogrubienie1"/>
          <w:rFonts w:ascii="Arial" w:hAnsi="Arial" w:cs="Arial"/>
          <w:b w:val="0"/>
          <w:bCs w:val="0"/>
          <w:color w:val="000000"/>
        </w:rPr>
        <w:t xml:space="preserve">(art. 220 ust. 1 pkt 1) </w:t>
      </w:r>
    </w:p>
    <w:p w14:paraId="31717135" w14:textId="77777777" w:rsidR="00702AEA" w:rsidRPr="00730B47" w:rsidRDefault="00702AEA" w:rsidP="00730B47">
      <w:pPr>
        <w:pStyle w:val="NormalnyWeb"/>
        <w:spacing w:before="0" w:after="0" w:line="360" w:lineRule="auto"/>
        <w:rPr>
          <w:rFonts w:ascii="Arial" w:hAnsi="Arial" w:cs="Arial"/>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730B47" w14:paraId="6916A433"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6810D70B" w14:textId="7C47B933" w:rsidR="00702AEA" w:rsidRPr="00730B47" w:rsidRDefault="00AD07F1" w:rsidP="00730B47">
            <w:pPr>
              <w:spacing w:line="360" w:lineRule="auto"/>
              <w:jc w:val="center"/>
              <w:rPr>
                <w:rFonts w:ascii="Arial" w:hAnsi="Arial" w:cs="Arial"/>
              </w:rPr>
            </w:pPr>
            <w:r>
              <w:rPr>
                <w:rFonts w:ascii="Arial" w:hAnsi="Arial" w:cs="Arial"/>
                <w:b/>
                <w:bCs/>
                <w:color w:val="000000"/>
              </w:rPr>
              <w:t>18</w:t>
            </w:r>
            <w:r w:rsidR="00702AEA" w:rsidRPr="00730B47">
              <w:rPr>
                <w:rFonts w:ascii="Arial" w:hAnsi="Arial" w:cs="Arial"/>
                <w:b/>
                <w:bCs/>
                <w:color w:val="000000"/>
              </w:rPr>
              <w:t>. Sposób obliczenia ceny.</w:t>
            </w:r>
          </w:p>
        </w:tc>
      </w:tr>
    </w:tbl>
    <w:p w14:paraId="24A62540" w14:textId="17DE9285" w:rsidR="00702AEA" w:rsidRPr="00730B47" w:rsidRDefault="00702AEA" w:rsidP="00730B47">
      <w:pPr>
        <w:pStyle w:val="NormalnyWeb"/>
        <w:spacing w:before="0" w:after="0" w:line="360" w:lineRule="auto"/>
        <w:rPr>
          <w:rFonts w:ascii="Arial" w:hAnsi="Arial" w:cs="Arial"/>
        </w:rPr>
      </w:pPr>
      <w:r w:rsidRPr="00730B47">
        <w:rPr>
          <w:rFonts w:ascii="Arial" w:hAnsi="Arial" w:cs="Arial"/>
        </w:rPr>
        <w:t xml:space="preserve"> </w:t>
      </w:r>
    </w:p>
    <w:p w14:paraId="5AF1526A" w14:textId="77777777" w:rsidR="005C2236" w:rsidRPr="00BA3895" w:rsidRDefault="005C2236" w:rsidP="005C2236">
      <w:pPr>
        <w:pStyle w:val="NormalnyWeb"/>
        <w:spacing w:before="0" w:after="0" w:line="360" w:lineRule="auto"/>
        <w:rPr>
          <w:color w:val="000000"/>
        </w:rPr>
      </w:pPr>
      <w:r w:rsidRPr="00BA3895">
        <w:rPr>
          <w:rStyle w:val="Pogrubienie1"/>
          <w:rFonts w:ascii="Arial" w:hAnsi="Arial" w:cs="Arial"/>
          <w:b w:val="0"/>
          <w:bCs w:val="0"/>
          <w:color w:val="000000"/>
        </w:rPr>
        <w:t xml:space="preserve">Ceny w ofercie muszą być podane w złotych polskich (PLN) </w:t>
      </w:r>
      <w:r w:rsidRPr="00BA3895">
        <w:rPr>
          <w:rFonts w:ascii="Arial" w:hAnsi="Arial" w:cs="Arial"/>
          <w:color w:val="000000"/>
        </w:rPr>
        <w:t>w zaokrągleniu do dwóch miejsc po przecinku oraz zawierać wszystkie koszty związane z realizacją zamówienia.</w:t>
      </w:r>
    </w:p>
    <w:p w14:paraId="2E61206E" w14:textId="77777777" w:rsidR="00702AEA" w:rsidRPr="00730B47" w:rsidRDefault="00702AEA" w:rsidP="00730B47">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730B47" w14:paraId="3BA8E9BD"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4A3A5A59" w14:textId="12CE56B3" w:rsidR="00702AEA" w:rsidRPr="00730B47" w:rsidRDefault="005C2236" w:rsidP="00730B47">
            <w:pPr>
              <w:spacing w:line="360" w:lineRule="auto"/>
              <w:jc w:val="center"/>
              <w:rPr>
                <w:rFonts w:ascii="Arial" w:hAnsi="Arial" w:cs="Arial"/>
              </w:rPr>
            </w:pPr>
            <w:r>
              <w:rPr>
                <w:rFonts w:ascii="Arial" w:hAnsi="Arial" w:cs="Arial"/>
                <w:b/>
                <w:bCs/>
                <w:color w:val="000000"/>
              </w:rPr>
              <w:t>1</w:t>
            </w:r>
            <w:r w:rsidR="00AD07F1">
              <w:rPr>
                <w:rFonts w:ascii="Arial" w:hAnsi="Arial" w:cs="Arial"/>
                <w:b/>
                <w:bCs/>
                <w:color w:val="000000"/>
              </w:rPr>
              <w:t>9</w:t>
            </w:r>
            <w:r w:rsidR="00702AEA" w:rsidRPr="00730B47">
              <w:rPr>
                <w:rFonts w:ascii="Arial" w:hAnsi="Arial" w:cs="Arial"/>
                <w:b/>
                <w:bCs/>
                <w:color w:val="000000"/>
              </w:rPr>
              <w:t>. Opis kryteriów oceny ofert, wraz z podaniem wag tych kryteriów i sposobu oceny ofert.</w:t>
            </w:r>
            <w:r w:rsidR="00FF7AF2" w:rsidRPr="00730B47">
              <w:rPr>
                <w:rFonts w:ascii="Arial" w:hAnsi="Arial" w:cs="Arial"/>
              </w:rPr>
              <w:br/>
            </w:r>
          </w:p>
        </w:tc>
      </w:tr>
    </w:tbl>
    <w:p w14:paraId="388BAAF1" w14:textId="389C4346" w:rsidR="00702AEA" w:rsidRPr="00730B47" w:rsidRDefault="00702AEA" w:rsidP="00730B47">
      <w:pPr>
        <w:pStyle w:val="NormalnyWeb"/>
        <w:spacing w:before="0" w:after="0" w:line="360" w:lineRule="auto"/>
        <w:rPr>
          <w:rFonts w:ascii="Arial" w:hAnsi="Arial" w:cs="Arial"/>
        </w:rPr>
      </w:pPr>
      <w:r w:rsidRPr="00730B47">
        <w:rPr>
          <w:rFonts w:ascii="Arial" w:hAnsi="Arial" w:cs="Arial"/>
        </w:rPr>
        <w:lastRenderedPageBreak/>
        <w:br/>
      </w:r>
      <w:r w:rsidRPr="00730B47">
        <w:rPr>
          <w:rFonts w:ascii="Arial" w:hAnsi="Arial" w:cs="Arial"/>
          <w:color w:val="000000"/>
        </w:rPr>
        <w:t xml:space="preserve">Za najkorzystniejszą zostanie uznana oferta z największą ilością punktów. </w:t>
      </w:r>
    </w:p>
    <w:p w14:paraId="6129A0F6"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Cena - 100 %</w:t>
      </w:r>
    </w:p>
    <w:p w14:paraId="1510ED2A"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Cena w ofercie przetargowej musi obejmować wszystkie koszty wykonania przedmiotu zamówienia.</w:t>
      </w:r>
    </w:p>
    <w:p w14:paraId="45671809"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Ocena punktowa kryterium będzie obliczana wg następującej formuły:</w:t>
      </w:r>
    </w:p>
    <w:p w14:paraId="1F11D874" w14:textId="77777777" w:rsidR="00702AEA" w:rsidRPr="00730B47" w:rsidRDefault="00702AEA" w:rsidP="00730B47">
      <w:pPr>
        <w:pStyle w:val="NormalnyWeb"/>
        <w:spacing w:before="0" w:after="0" w:line="360" w:lineRule="auto"/>
        <w:rPr>
          <w:rFonts w:ascii="Arial" w:hAnsi="Arial" w:cs="Arial"/>
        </w:rPr>
      </w:pPr>
    </w:p>
    <w:p w14:paraId="0AA9A30D"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b/>
          <w:bCs/>
          <w:color w:val="000000"/>
        </w:rPr>
        <w:t>Ocena oferty X = (cena brutto oferty najtańszej : cena brutto oferty ocenianej) x 100</w:t>
      </w:r>
    </w:p>
    <w:p w14:paraId="28E0D316" w14:textId="77777777" w:rsidR="00702AEA" w:rsidRPr="00730B47" w:rsidRDefault="00702AEA" w:rsidP="00730B47">
      <w:pPr>
        <w:pStyle w:val="NormalnyWeb"/>
        <w:spacing w:before="0" w:after="0" w:line="360" w:lineRule="auto"/>
        <w:rPr>
          <w:rFonts w:ascii="Arial" w:hAnsi="Arial" w:cs="Arial"/>
        </w:rPr>
      </w:pPr>
    </w:p>
    <w:p w14:paraId="472C1A39"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Jeżeli zaoferowana cena wydawać się będzie rażąco niska w stosunku do przedmiotu zamówienia lub będzie budziła wątpliwości zamawiającego co do możliwości wykonania przedmiotu zamówienia zgodnie z wymaganiami określonymi w dokumentach zamówienia lub wynikającymi z odrębnych przepisów, a w szczególności będzie niższa o co najmniej 30% od wartości zamówienia powiększonej o należny podatek od towarów i usług, ustalonej przed wszczęciem postępowania lub średniej arytmetycznej cen wszystkich złożonych ofert niepodlegających odrzuceniu na podstawie art. 226 ust. 1 pkt 1 i 10, zamawiający zwróci się do wykonawcy którego wyżej opisana sytuacja dotyczy o udzielenie wyjaśnień, chyba że rozbieżność wynika z okoliczności oczywistych, które nie wymagają wyjaśnienia. </w:t>
      </w:r>
    </w:p>
    <w:p w14:paraId="01F6D786" w14:textId="77777777" w:rsidR="00702AEA" w:rsidRPr="00730B47" w:rsidRDefault="00702AEA" w:rsidP="00730B47">
      <w:pPr>
        <w:pStyle w:val="NormalnyWeb"/>
        <w:spacing w:before="0" w:after="0" w:line="360" w:lineRule="auto"/>
        <w:rPr>
          <w:rFonts w:ascii="Arial" w:hAnsi="Arial" w:cs="Arial"/>
        </w:rPr>
      </w:pPr>
    </w:p>
    <w:p w14:paraId="47E0F60C" w14:textId="5DCDA7F9"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Zamawiający </w:t>
      </w:r>
      <w:r w:rsidRPr="00730B47">
        <w:rPr>
          <w:rFonts w:ascii="Arial" w:hAnsi="Arial" w:cs="Arial"/>
          <w:color w:val="000000"/>
          <w:u w:val="single"/>
        </w:rPr>
        <w:t xml:space="preserve">odrzuci ofertę Wykonawcy, </w:t>
      </w:r>
      <w:r w:rsidRPr="00730B47">
        <w:rPr>
          <w:rFonts w:ascii="Arial" w:hAnsi="Arial" w:cs="Arial"/>
          <w:color w:val="000000"/>
        </w:rPr>
        <w:t>który nie udzielił wyjaśnień (w tym nie załączył stosownych dowodów na ich potwierdzenie) lub jeżeli dokonana ocena wyjaśnień wraz ze złożonymi dowodami potwierdza, że oferta tego Wykonawcy zawiera rażąco niską cenę.</w:t>
      </w:r>
    </w:p>
    <w:p w14:paraId="1C4C12F6" w14:textId="77777777" w:rsidR="00702AEA" w:rsidRPr="00730B47" w:rsidRDefault="00702AEA" w:rsidP="00730B47">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730B47" w14:paraId="2AB3E08B"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29D9FC61" w14:textId="1958409E" w:rsidR="00702AEA" w:rsidRPr="00730B47" w:rsidRDefault="005C2236" w:rsidP="00730B47">
            <w:pPr>
              <w:spacing w:line="360" w:lineRule="auto"/>
              <w:jc w:val="center"/>
              <w:rPr>
                <w:rFonts w:ascii="Arial" w:hAnsi="Arial" w:cs="Arial"/>
              </w:rPr>
            </w:pPr>
            <w:r>
              <w:rPr>
                <w:rFonts w:ascii="Arial" w:hAnsi="Arial" w:cs="Arial"/>
                <w:b/>
                <w:bCs/>
                <w:color w:val="000000"/>
              </w:rPr>
              <w:t>2</w:t>
            </w:r>
            <w:r w:rsidR="00AD07F1">
              <w:rPr>
                <w:rFonts w:ascii="Arial" w:hAnsi="Arial" w:cs="Arial"/>
                <w:b/>
                <w:bCs/>
                <w:color w:val="000000"/>
              </w:rPr>
              <w:t>0</w:t>
            </w:r>
            <w:r w:rsidR="00702AEA" w:rsidRPr="00730B47">
              <w:rPr>
                <w:rFonts w:ascii="Arial" w:hAnsi="Arial" w:cs="Arial"/>
                <w:b/>
                <w:bCs/>
                <w:color w:val="000000"/>
              </w:rPr>
              <w:t>. Informacje o formalnościach, jakie muszą zostać dopełnione po wyborze oferty w celu zawarcia umowy w sprawie zamówienia publicznego.</w:t>
            </w:r>
            <w:r w:rsidR="00EA217D" w:rsidRPr="00730B47">
              <w:rPr>
                <w:rFonts w:ascii="Arial" w:hAnsi="Arial" w:cs="Arial"/>
              </w:rPr>
              <w:br/>
            </w:r>
          </w:p>
        </w:tc>
      </w:tr>
    </w:tbl>
    <w:p w14:paraId="51B9FD07" w14:textId="77777777" w:rsidR="00702AEA" w:rsidRPr="00730B47" w:rsidRDefault="00702AEA" w:rsidP="00730B47">
      <w:pPr>
        <w:pStyle w:val="NormalnyWeb"/>
        <w:spacing w:before="0" w:after="0" w:line="360" w:lineRule="auto"/>
        <w:rPr>
          <w:rFonts w:ascii="Arial" w:hAnsi="Arial" w:cs="Arial"/>
        </w:rPr>
      </w:pPr>
    </w:p>
    <w:p w14:paraId="672CC8C9" w14:textId="2B662097" w:rsidR="00702AEA" w:rsidRPr="00730B47" w:rsidRDefault="005C2236" w:rsidP="00730B47">
      <w:pPr>
        <w:pStyle w:val="NormalnyWeb"/>
        <w:spacing w:before="0" w:after="0" w:line="360" w:lineRule="auto"/>
        <w:rPr>
          <w:rFonts w:ascii="Arial" w:hAnsi="Arial" w:cs="Arial"/>
        </w:rPr>
      </w:pPr>
      <w:r>
        <w:rPr>
          <w:rFonts w:ascii="Arial" w:hAnsi="Arial" w:cs="Arial"/>
          <w:color w:val="000000"/>
        </w:rPr>
        <w:t>2</w:t>
      </w:r>
      <w:r w:rsidR="00AD07F1">
        <w:rPr>
          <w:rFonts w:ascii="Arial" w:hAnsi="Arial" w:cs="Arial"/>
          <w:color w:val="000000"/>
        </w:rPr>
        <w:t>0</w:t>
      </w:r>
      <w:r w:rsidR="00702AEA" w:rsidRPr="00730B47">
        <w:rPr>
          <w:rFonts w:ascii="Arial" w:hAnsi="Arial" w:cs="Arial"/>
          <w:color w:val="000000"/>
        </w:rPr>
        <w:t xml:space="preserve">.1. Zgodnie z art. 432 </w:t>
      </w:r>
      <w:proofErr w:type="spellStart"/>
      <w:r w:rsidR="00702AEA" w:rsidRPr="00730B47">
        <w:rPr>
          <w:rFonts w:ascii="Arial" w:hAnsi="Arial" w:cs="Arial"/>
          <w:color w:val="000000"/>
        </w:rPr>
        <w:t>u.p.z.p</w:t>
      </w:r>
      <w:proofErr w:type="spellEnd"/>
      <w:r w:rsidR="00702AEA" w:rsidRPr="00730B47">
        <w:rPr>
          <w:rFonts w:ascii="Arial" w:hAnsi="Arial" w:cs="Arial"/>
          <w:color w:val="000000"/>
        </w:rPr>
        <w:t xml:space="preserve">. umowa w sprawie niniejszego zamówienia wymaga zachowania formy pisemnej. </w:t>
      </w:r>
    </w:p>
    <w:p w14:paraId="3C1FBFA8" w14:textId="13A853D5" w:rsidR="00702AEA" w:rsidRPr="00730B47" w:rsidRDefault="00E31EC0" w:rsidP="00730B47">
      <w:pPr>
        <w:pStyle w:val="NormalnyWeb"/>
        <w:spacing w:before="0" w:after="0" w:line="360" w:lineRule="auto"/>
        <w:rPr>
          <w:rFonts w:ascii="Arial" w:hAnsi="Arial" w:cs="Arial"/>
        </w:rPr>
      </w:pPr>
      <w:r>
        <w:rPr>
          <w:rFonts w:ascii="Arial" w:hAnsi="Arial" w:cs="Arial"/>
          <w:color w:val="000000"/>
        </w:rPr>
        <w:t>2</w:t>
      </w:r>
      <w:r w:rsidR="00AD07F1">
        <w:rPr>
          <w:rFonts w:ascii="Arial" w:hAnsi="Arial" w:cs="Arial"/>
          <w:color w:val="000000"/>
        </w:rPr>
        <w:t>0</w:t>
      </w:r>
      <w:r w:rsidR="00702AEA" w:rsidRPr="00730B47">
        <w:rPr>
          <w:rFonts w:ascii="Arial" w:hAnsi="Arial" w:cs="Arial"/>
          <w:color w:val="000000"/>
        </w:rPr>
        <w:t xml:space="preserve">.2. Zamawiający zawiera umowę w sprawie zamówienia publicznego, z uwzględnieniem art. 577, w terminie nie krótszym niż 5 dni od dnia przesłania zawiadomienia o wyborze najkorzystniejszej oferty, jeżeli zawiadomienie to zostało przesłane przy użyciu środków komunikacji elektronicznej, albo 10 dni, jeżeli zostało przesłane w inny sposób. </w:t>
      </w:r>
    </w:p>
    <w:p w14:paraId="29085471" w14:textId="3AA35B9A" w:rsidR="00702AEA" w:rsidRDefault="00E31EC0" w:rsidP="00730B47">
      <w:pPr>
        <w:pStyle w:val="NormalnyWeb"/>
        <w:spacing w:before="0" w:after="0" w:line="360" w:lineRule="auto"/>
        <w:rPr>
          <w:rFonts w:ascii="Arial" w:hAnsi="Arial" w:cs="Arial"/>
          <w:color w:val="000000"/>
        </w:rPr>
      </w:pPr>
      <w:r>
        <w:rPr>
          <w:rFonts w:ascii="Arial" w:hAnsi="Arial" w:cs="Arial"/>
          <w:color w:val="000000"/>
        </w:rPr>
        <w:lastRenderedPageBreak/>
        <w:t>2</w:t>
      </w:r>
      <w:r w:rsidR="00AD07F1">
        <w:rPr>
          <w:rFonts w:ascii="Arial" w:hAnsi="Arial" w:cs="Arial"/>
          <w:color w:val="000000"/>
        </w:rPr>
        <w:t>0</w:t>
      </w:r>
      <w:r w:rsidR="00702AEA" w:rsidRPr="00730B47">
        <w:rPr>
          <w:rFonts w:ascii="Arial" w:hAnsi="Arial" w:cs="Arial"/>
          <w:color w:val="000000"/>
        </w:rPr>
        <w:t xml:space="preserve">.3. Zamawiający zawiadomi wykonawcę (na adres e-mail wskazany w formularzu ofertowym), którego oferta wybrana została jako najkorzystniejsza, o terminie zawarcia umowy w siedzibie zamawiającego drogą korespondencyjną. Zamawiający zastrzega, że w przypadku zawarcia umowy drogą korespondencyjną, za dzień zawarcia umowy uważa się datę wpisaną przez zamawiającego w komparycji umowy. </w:t>
      </w:r>
    </w:p>
    <w:p w14:paraId="0E3D9401" w14:textId="75BF5720" w:rsidR="003353E5" w:rsidRPr="003353E5" w:rsidRDefault="003353E5" w:rsidP="00730B47">
      <w:pPr>
        <w:pStyle w:val="NormalnyWeb"/>
        <w:spacing w:before="0" w:after="0" w:line="360" w:lineRule="auto"/>
        <w:rPr>
          <w:color w:val="000000"/>
        </w:rPr>
      </w:pPr>
      <w:r w:rsidRPr="00BA3895">
        <w:rPr>
          <w:rStyle w:val="Pogrubienie1"/>
          <w:rFonts w:ascii="Arial" w:hAnsi="Arial" w:cs="Arial"/>
          <w:b w:val="0"/>
          <w:bCs w:val="0"/>
          <w:color w:val="000000"/>
        </w:rPr>
        <w:t xml:space="preserve">W przypadku zawarcia umowy w formie elektronicznej, za dzień zawarcia umowy uważa się datę złożenia ostatniego podpisu. </w:t>
      </w:r>
    </w:p>
    <w:p w14:paraId="3F9C46AC" w14:textId="567B5552" w:rsidR="00702AEA" w:rsidRPr="00730B47" w:rsidRDefault="00E31EC0" w:rsidP="00730B47">
      <w:pPr>
        <w:pStyle w:val="NormalnyWeb"/>
        <w:spacing w:before="0" w:after="0" w:line="360" w:lineRule="auto"/>
        <w:rPr>
          <w:rFonts w:ascii="Arial" w:hAnsi="Arial" w:cs="Arial"/>
        </w:rPr>
      </w:pPr>
      <w:r>
        <w:rPr>
          <w:rFonts w:ascii="Arial" w:hAnsi="Arial" w:cs="Arial"/>
          <w:color w:val="000000"/>
        </w:rPr>
        <w:t>2</w:t>
      </w:r>
      <w:r w:rsidR="00AD07F1">
        <w:rPr>
          <w:rFonts w:ascii="Arial" w:hAnsi="Arial" w:cs="Arial"/>
          <w:color w:val="000000"/>
        </w:rPr>
        <w:t>0</w:t>
      </w:r>
      <w:r w:rsidR="00702AEA" w:rsidRPr="00730B47">
        <w:rPr>
          <w:rFonts w:ascii="Arial" w:hAnsi="Arial" w:cs="Arial"/>
          <w:color w:val="000000"/>
        </w:rPr>
        <w:t>.4. Przed zawarciem umowy w sprawie zamówienia publicznego, wykonawcy wspólnie ubiegający się o udzielenie zamówienia są zobowiązani przedstawić zamawiającemu umowę regulującą podstawy i zasady wspólnego ubiegania się o udzielenie zamówienia.</w:t>
      </w:r>
    </w:p>
    <w:p w14:paraId="6950033B" w14:textId="0D490F16" w:rsidR="00702AEA" w:rsidRPr="00730B47" w:rsidRDefault="00E31EC0" w:rsidP="00730B47">
      <w:pPr>
        <w:pStyle w:val="NormalnyWeb"/>
        <w:spacing w:before="0" w:after="0" w:line="360" w:lineRule="auto"/>
        <w:rPr>
          <w:rFonts w:ascii="Arial" w:hAnsi="Arial" w:cs="Arial"/>
        </w:rPr>
      </w:pPr>
      <w:r>
        <w:rPr>
          <w:rFonts w:ascii="Arial" w:hAnsi="Arial" w:cs="Arial"/>
          <w:color w:val="000000"/>
        </w:rPr>
        <w:t>2</w:t>
      </w:r>
      <w:r w:rsidR="00AD07F1">
        <w:rPr>
          <w:rFonts w:ascii="Arial" w:hAnsi="Arial" w:cs="Arial"/>
          <w:color w:val="000000"/>
        </w:rPr>
        <w:t>0</w:t>
      </w:r>
      <w:r w:rsidR="00702AEA" w:rsidRPr="00730B47">
        <w:rPr>
          <w:rFonts w:ascii="Arial" w:hAnsi="Arial" w:cs="Arial"/>
          <w:color w:val="000000"/>
        </w:rPr>
        <w:t xml:space="preserve">.5. Przed zawarciem umowy w sprawie zamówienia publicznego, wykonawca składa dla osoby podpisującej umowę dokument potwierdzający uprawnienie do reprezentowania wykonawcy. Powyższe nie dotyczy sytuacji, gdy zamawiający dysponuje już odpowiednimi dokumentami złożonymi w toku postępowania. </w:t>
      </w:r>
    </w:p>
    <w:p w14:paraId="3D98EAF7" w14:textId="77777777" w:rsidR="00702AEA" w:rsidRPr="00730B47" w:rsidRDefault="00702AEA" w:rsidP="00730B47">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730B47" w14:paraId="3756E2D9"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3A38FD36" w14:textId="61857CC1" w:rsidR="00702AEA" w:rsidRPr="00730B47" w:rsidRDefault="00702AEA" w:rsidP="00730B47">
            <w:pPr>
              <w:spacing w:line="360" w:lineRule="auto"/>
              <w:jc w:val="center"/>
              <w:rPr>
                <w:rFonts w:ascii="Arial" w:hAnsi="Arial" w:cs="Arial"/>
              </w:rPr>
            </w:pPr>
            <w:r w:rsidRPr="00730B47">
              <w:rPr>
                <w:rFonts w:ascii="Arial" w:hAnsi="Arial" w:cs="Arial"/>
                <w:b/>
                <w:bCs/>
                <w:color w:val="000000"/>
              </w:rPr>
              <w:t>2</w:t>
            </w:r>
            <w:r w:rsidR="00AD07F1">
              <w:rPr>
                <w:rFonts w:ascii="Arial" w:hAnsi="Arial" w:cs="Arial"/>
                <w:b/>
                <w:bCs/>
                <w:color w:val="000000"/>
              </w:rPr>
              <w:t>1</w:t>
            </w:r>
            <w:r w:rsidRPr="00730B47">
              <w:rPr>
                <w:rFonts w:ascii="Arial" w:hAnsi="Arial" w:cs="Arial"/>
                <w:b/>
                <w:bCs/>
                <w:color w:val="000000"/>
              </w:rPr>
              <w:t>. Klauzula informacyjna z art. 13 RODO.</w:t>
            </w:r>
            <w:r w:rsidR="00FF7AF2" w:rsidRPr="00730B47">
              <w:rPr>
                <w:rFonts w:ascii="Arial" w:hAnsi="Arial" w:cs="Arial"/>
              </w:rPr>
              <w:br/>
            </w:r>
          </w:p>
        </w:tc>
      </w:tr>
    </w:tbl>
    <w:p w14:paraId="1B497DB2" w14:textId="77777777" w:rsidR="00702AEA" w:rsidRPr="00730B47" w:rsidRDefault="00702AEA" w:rsidP="00730B47">
      <w:pPr>
        <w:pStyle w:val="NormalnyWeb"/>
        <w:spacing w:before="0" w:after="0" w:line="360" w:lineRule="auto"/>
        <w:rPr>
          <w:rFonts w:ascii="Arial" w:hAnsi="Arial" w:cs="Arial"/>
        </w:rPr>
      </w:pPr>
    </w:p>
    <w:p w14:paraId="78C32F1E" w14:textId="77777777" w:rsidR="003353E5" w:rsidRPr="00BA3895" w:rsidRDefault="003353E5" w:rsidP="003353E5">
      <w:pPr>
        <w:spacing w:line="360" w:lineRule="auto"/>
        <w:jc w:val="both"/>
        <w:rPr>
          <w:color w:val="000000"/>
        </w:rPr>
      </w:pPr>
      <w:r w:rsidRPr="00BA3895">
        <w:rPr>
          <w:rFonts w:ascii="Arial" w:eastAsia="Times New Roman" w:hAnsi="Arial" w:cs="Arial"/>
          <w:color w:val="000000"/>
        </w:rPr>
        <w:t>Zgodnie z art. 13 ust. 1 i 2 Rozporządzenia Parlamentu Europejskiego i Rady (UE) 2016/679 z dnia 27 kwietnia 2016 r. w sprawie ochrony osób fizycznych w związku z przetwarzaniem danych osobowych i w sprawie swobodnego przepływu takich danych i w sprawie swobodnego przepływu takich danych oraz uchylenia dyrektywy 96/46/WE (ogólne rozporządzenie o ochronie danych osobowych) (Dz. Urz. UE L 119 z 04.05.2016, str. 1, ze zm.) zwanego dalej RODO, uprzejmie informujemy że:</w:t>
      </w:r>
    </w:p>
    <w:p w14:paraId="72F3849C" w14:textId="5B32B987" w:rsidR="003353E5" w:rsidRPr="00BA3895" w:rsidRDefault="003353E5" w:rsidP="00CC5592">
      <w:pPr>
        <w:numPr>
          <w:ilvl w:val="0"/>
          <w:numId w:val="20"/>
        </w:numPr>
        <w:autoSpaceDN/>
        <w:spacing w:line="360" w:lineRule="auto"/>
        <w:jc w:val="both"/>
        <w:rPr>
          <w:color w:val="000000"/>
        </w:rPr>
      </w:pPr>
      <w:r w:rsidRPr="00BA3895">
        <w:rPr>
          <w:rFonts w:ascii="Arial" w:eastAsia="Times New Roman" w:hAnsi="Arial" w:cs="Arial"/>
          <w:color w:val="000000"/>
        </w:rPr>
        <w:t>Administratorem danych osobowych jest </w:t>
      </w:r>
      <w:r w:rsidR="00DA304E">
        <w:rPr>
          <w:rFonts w:ascii="Arial" w:eastAsia="Times New Roman" w:hAnsi="Arial" w:cs="Arial"/>
          <w:color w:val="000000"/>
        </w:rPr>
        <w:t xml:space="preserve"> </w:t>
      </w:r>
      <w:r w:rsidRPr="00BA3895">
        <w:rPr>
          <w:rFonts w:ascii="Arial" w:eastAsia="Times New Roman" w:hAnsi="Arial" w:cs="Arial"/>
          <w:color w:val="000000"/>
        </w:rPr>
        <w:t>Zakład Unieszkodliwiania Odpadów Komunalnych Spytkowo Sp. z o.o., Spytkowo 69, 11-500 Giżycko, REGON 280470190, NIP 8451958301, tel. +48 87 555 54 10, email: biuro@zuokspytkowo.pl (dalej Zamawiający, Administrator).</w:t>
      </w:r>
    </w:p>
    <w:p w14:paraId="0333587A" w14:textId="77777777" w:rsidR="003353E5" w:rsidRPr="00BA3895" w:rsidRDefault="003353E5" w:rsidP="00CC5592">
      <w:pPr>
        <w:numPr>
          <w:ilvl w:val="0"/>
          <w:numId w:val="20"/>
        </w:numPr>
        <w:autoSpaceDN/>
        <w:spacing w:line="360" w:lineRule="auto"/>
        <w:jc w:val="both"/>
        <w:rPr>
          <w:color w:val="000000"/>
        </w:rPr>
      </w:pPr>
      <w:r w:rsidRPr="00BA3895">
        <w:rPr>
          <w:rFonts w:ascii="Arial" w:eastAsia="Times New Roman" w:hAnsi="Arial" w:cs="Arial"/>
          <w:color w:val="000000"/>
        </w:rPr>
        <w:t xml:space="preserve">W sprawach związanych z Pani/Pana danymi proszę o kontaktować się z Inspektorem Ochrony Danych, kontakt pisemny za pomocą poczty tradycyjnej na wskazany w poprzednim punkcie, pocztą elektroniczną na adres mail: kontakt@idpo.pl, tel.: +48511793443. Funkcję IOD pełni Tomasz </w:t>
      </w:r>
      <w:proofErr w:type="spellStart"/>
      <w:r w:rsidRPr="00BA3895">
        <w:rPr>
          <w:rFonts w:ascii="Arial" w:eastAsia="Times New Roman" w:hAnsi="Arial" w:cs="Arial"/>
          <w:color w:val="000000"/>
        </w:rPr>
        <w:t>Trzciałkowski</w:t>
      </w:r>
      <w:proofErr w:type="spellEnd"/>
      <w:r w:rsidRPr="00BA3895">
        <w:rPr>
          <w:rFonts w:ascii="Arial" w:eastAsia="Times New Roman" w:hAnsi="Arial" w:cs="Arial"/>
          <w:color w:val="000000"/>
        </w:rPr>
        <w:t>.</w:t>
      </w:r>
    </w:p>
    <w:p w14:paraId="63D5E0EA" w14:textId="77777777" w:rsidR="003353E5" w:rsidRPr="00BA3895" w:rsidRDefault="003353E5" w:rsidP="00CC5592">
      <w:pPr>
        <w:numPr>
          <w:ilvl w:val="0"/>
          <w:numId w:val="20"/>
        </w:numPr>
        <w:autoSpaceDN/>
        <w:spacing w:line="360" w:lineRule="auto"/>
        <w:jc w:val="both"/>
        <w:rPr>
          <w:color w:val="000000"/>
        </w:rPr>
      </w:pPr>
      <w:r w:rsidRPr="00BA3895">
        <w:rPr>
          <w:rFonts w:ascii="Arial" w:eastAsia="Times New Roman" w:hAnsi="Arial" w:cs="Arial"/>
          <w:color w:val="000000"/>
        </w:rPr>
        <w:t xml:space="preserve">Dane osobowe przetwarzane będą na podstawie art. 6 ust. 1 lit. b) i c) RODO w celu </w:t>
      </w:r>
      <w:r w:rsidRPr="00BA3895">
        <w:rPr>
          <w:rFonts w:ascii="Arial" w:eastAsia="Times New Roman" w:hAnsi="Arial" w:cs="Arial"/>
          <w:color w:val="000000"/>
        </w:rPr>
        <w:lastRenderedPageBreak/>
        <w:t>prowadzenia przedmiotowego postępowania o udzielenie zamówienia publicznego oraz zawarcia umowy, a podstawą prawną ich przetwarzania jest obowiązek prawny stosowania sformalizowanych procedur udzielania zamówień publicznych spoczywających na Administratorze.</w:t>
      </w:r>
    </w:p>
    <w:p w14:paraId="1F224B60" w14:textId="77777777" w:rsidR="003353E5" w:rsidRPr="00BA3895" w:rsidRDefault="003353E5" w:rsidP="00CC5592">
      <w:pPr>
        <w:numPr>
          <w:ilvl w:val="0"/>
          <w:numId w:val="20"/>
        </w:numPr>
        <w:autoSpaceDN/>
        <w:spacing w:line="360" w:lineRule="auto"/>
        <w:jc w:val="both"/>
        <w:rPr>
          <w:color w:val="000000"/>
        </w:rPr>
      </w:pPr>
      <w:r w:rsidRPr="00BA3895">
        <w:rPr>
          <w:rFonts w:ascii="Arial" w:eastAsia="Times New Roman" w:hAnsi="Arial" w:cs="Arial"/>
          <w:color w:val="000000"/>
        </w:rPr>
        <w:t>Odbiorcami danych osobowych będą osoby lub podmioty, którym udostępniona zostanie dokumentacja postępowania w oparciu o art.18 oraz art. 74 ustawy z dnia 11 września 2019 r. Prawo zamówień publicznych (</w:t>
      </w:r>
      <w:proofErr w:type="spellStart"/>
      <w:r w:rsidRPr="00BA3895">
        <w:rPr>
          <w:rFonts w:ascii="Arial" w:eastAsia="Times New Roman" w:hAnsi="Arial" w:cs="Arial"/>
          <w:color w:val="000000"/>
        </w:rPr>
        <w:t>t.j</w:t>
      </w:r>
      <w:proofErr w:type="spellEnd"/>
      <w:r w:rsidRPr="00BA3895">
        <w:rPr>
          <w:rFonts w:ascii="Arial" w:eastAsia="Times New Roman" w:hAnsi="Arial" w:cs="Arial"/>
          <w:color w:val="000000"/>
        </w:rPr>
        <w:t>. Dz.U. z 2021 r. poz. 1129, ze zm.) dalej PZP, a także podmioty, które przetwarzają dane osobowe w imieniu i na polecenie Administratora.</w:t>
      </w:r>
    </w:p>
    <w:p w14:paraId="01B26E9B" w14:textId="77777777" w:rsidR="003353E5" w:rsidRPr="00BA3895" w:rsidRDefault="003353E5" w:rsidP="00CC5592">
      <w:pPr>
        <w:numPr>
          <w:ilvl w:val="0"/>
          <w:numId w:val="20"/>
        </w:numPr>
        <w:autoSpaceDN/>
        <w:spacing w:line="360" w:lineRule="auto"/>
        <w:jc w:val="both"/>
        <w:rPr>
          <w:color w:val="000000"/>
        </w:rPr>
      </w:pPr>
      <w:r w:rsidRPr="00BA3895">
        <w:rPr>
          <w:rFonts w:ascii="Arial" w:eastAsia="Times New Roman" w:hAnsi="Arial" w:cs="Arial"/>
          <w:color w:val="000000"/>
        </w:rPr>
        <w:t>Dane osobowe będą przechowywane, zgodnie z art. 78 ust. 1 PZP, przez okres 4 lat</w:t>
      </w:r>
      <w:r w:rsidRPr="00BA3895">
        <w:rPr>
          <w:rFonts w:ascii="Arial" w:eastAsia="Times New Roman" w:hAnsi="Arial" w:cs="Arial"/>
          <w:color w:val="000000"/>
        </w:rPr>
        <w:br/>
        <w:t>od dnia zakończenia postępowania o udzielenie zamówienia, a jeżeli czas trwania umowy przekracza 4 lata, okres przechowywania obejmuje cały czas trwania umowy.</w:t>
      </w:r>
    </w:p>
    <w:p w14:paraId="3549E3C9" w14:textId="77777777" w:rsidR="003353E5" w:rsidRPr="00BA3895" w:rsidRDefault="003353E5" w:rsidP="00CC5592">
      <w:pPr>
        <w:numPr>
          <w:ilvl w:val="0"/>
          <w:numId w:val="20"/>
        </w:numPr>
        <w:autoSpaceDN/>
        <w:spacing w:line="360" w:lineRule="auto"/>
        <w:jc w:val="both"/>
        <w:rPr>
          <w:color w:val="000000"/>
        </w:rPr>
      </w:pPr>
      <w:r w:rsidRPr="00BA3895">
        <w:rPr>
          <w:rFonts w:ascii="Arial" w:eastAsia="Times New Roman" w:hAnsi="Arial" w:cs="Arial"/>
          <w:color w:val="000000"/>
        </w:rPr>
        <w:t>Podanie danych osobowych przez osobę, której dane dotyczą jest wymogiem określonym w przepisach ustawy PZP, związanym z udziałem w postępowaniu o udzielenie zamówienia publicznego. Konsekwencje niepodania określonych danych wynikają z ustawy PZP.</w:t>
      </w:r>
    </w:p>
    <w:p w14:paraId="6EB467B1" w14:textId="77777777" w:rsidR="003353E5" w:rsidRPr="00BA3895" w:rsidRDefault="003353E5" w:rsidP="00CC5592">
      <w:pPr>
        <w:numPr>
          <w:ilvl w:val="0"/>
          <w:numId w:val="20"/>
        </w:numPr>
        <w:autoSpaceDN/>
        <w:spacing w:line="360" w:lineRule="auto"/>
        <w:jc w:val="both"/>
        <w:rPr>
          <w:color w:val="000000"/>
        </w:rPr>
      </w:pPr>
      <w:r w:rsidRPr="00BA3895">
        <w:rPr>
          <w:rFonts w:ascii="Arial" w:eastAsia="Times New Roman" w:hAnsi="Arial" w:cs="Arial"/>
          <w:color w:val="000000"/>
        </w:rPr>
        <w:t>W odniesieniu do danych osobowych decyzje nie będą podejmowane w sposób zautomatyzowany, stosownie do brzmienia art. 22 RODO.</w:t>
      </w:r>
    </w:p>
    <w:p w14:paraId="19FAE1B2" w14:textId="77777777" w:rsidR="003353E5" w:rsidRPr="00BA3895" w:rsidRDefault="003353E5" w:rsidP="00CC5592">
      <w:pPr>
        <w:numPr>
          <w:ilvl w:val="0"/>
          <w:numId w:val="20"/>
        </w:numPr>
        <w:autoSpaceDN/>
        <w:spacing w:line="360" w:lineRule="auto"/>
        <w:jc w:val="both"/>
        <w:rPr>
          <w:color w:val="000000"/>
        </w:rPr>
      </w:pPr>
      <w:r w:rsidRPr="00BA3895">
        <w:rPr>
          <w:rFonts w:ascii="Arial" w:eastAsia="Times New Roman" w:hAnsi="Arial" w:cs="Arial"/>
          <w:color w:val="000000"/>
        </w:rPr>
        <w:t>Osoba, której dane dotyczą posiada następujące prawa wynikające z przepisów RODO:</w:t>
      </w:r>
    </w:p>
    <w:p w14:paraId="48B12ED3" w14:textId="77777777" w:rsidR="003353E5" w:rsidRPr="00BA3895" w:rsidRDefault="003353E5" w:rsidP="00CC5592">
      <w:pPr>
        <w:numPr>
          <w:ilvl w:val="0"/>
          <w:numId w:val="21"/>
        </w:numPr>
        <w:autoSpaceDN/>
        <w:spacing w:line="360" w:lineRule="auto"/>
        <w:jc w:val="both"/>
        <w:rPr>
          <w:color w:val="000000"/>
        </w:rPr>
      </w:pPr>
      <w:r w:rsidRPr="00BA3895">
        <w:rPr>
          <w:rFonts w:ascii="Arial" w:eastAsia="Times New Roman" w:hAnsi="Arial" w:cs="Arial"/>
          <w:color w:val="000000"/>
        </w:rPr>
        <w:t>na podstawie art. 15 RODO prawo dostępu do danych osobowych;</w:t>
      </w:r>
    </w:p>
    <w:p w14:paraId="505E213A" w14:textId="77777777" w:rsidR="003353E5" w:rsidRPr="00BA3895" w:rsidRDefault="003353E5" w:rsidP="00CC5592">
      <w:pPr>
        <w:numPr>
          <w:ilvl w:val="0"/>
          <w:numId w:val="21"/>
        </w:numPr>
        <w:autoSpaceDN/>
        <w:spacing w:line="360" w:lineRule="auto"/>
        <w:jc w:val="both"/>
        <w:rPr>
          <w:color w:val="000000"/>
        </w:rPr>
      </w:pPr>
      <w:r w:rsidRPr="00BA3895">
        <w:rPr>
          <w:rFonts w:ascii="Arial" w:eastAsia="Times New Roman" w:hAnsi="Arial" w:cs="Arial"/>
          <w:color w:val="000000"/>
        </w:rPr>
        <w:t>na podstawie art. 16 RODO prawo do sprostowania lub uzupełnienia danych osobowych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w:t>
      </w:r>
    </w:p>
    <w:p w14:paraId="462DA056" w14:textId="77777777" w:rsidR="003353E5" w:rsidRPr="00BA3895" w:rsidRDefault="003353E5" w:rsidP="00CC5592">
      <w:pPr>
        <w:numPr>
          <w:ilvl w:val="0"/>
          <w:numId w:val="21"/>
        </w:numPr>
        <w:autoSpaceDN/>
        <w:spacing w:line="360" w:lineRule="auto"/>
        <w:jc w:val="both"/>
        <w:rPr>
          <w:color w:val="000000"/>
        </w:rPr>
      </w:pPr>
      <w:r w:rsidRPr="00BA3895">
        <w:rPr>
          <w:rFonts w:ascii="Arial" w:eastAsia="Times New Roman" w:hAnsi="Arial" w:cs="Arial"/>
          <w:color w:val="000000"/>
        </w:rPr>
        <w:t xml:space="preserve">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w:t>
      </w:r>
      <w:r w:rsidRPr="00BA3895">
        <w:rPr>
          <w:rFonts w:ascii="Arial" w:eastAsia="Times New Roman" w:hAnsi="Arial" w:cs="Arial"/>
          <w:color w:val="000000"/>
        </w:rPr>
        <w:lastRenderedPageBreak/>
        <w:t>zakończenia postępowania o udzielenie zamówienia;</w:t>
      </w:r>
    </w:p>
    <w:p w14:paraId="5F6CDD28" w14:textId="77777777" w:rsidR="003353E5" w:rsidRPr="00BA3895" w:rsidRDefault="003353E5" w:rsidP="00CC5592">
      <w:pPr>
        <w:numPr>
          <w:ilvl w:val="0"/>
          <w:numId w:val="21"/>
        </w:numPr>
        <w:autoSpaceDN/>
        <w:spacing w:line="360" w:lineRule="auto"/>
        <w:jc w:val="both"/>
        <w:rPr>
          <w:color w:val="000000"/>
        </w:rPr>
      </w:pPr>
      <w:r w:rsidRPr="00BA3895">
        <w:rPr>
          <w:rFonts w:ascii="Arial" w:eastAsia="Times New Roman" w:hAnsi="Arial" w:cs="Arial"/>
          <w:color w:val="000000"/>
        </w:rPr>
        <w:t>prawo do wniesienia skargi do Prezesa Urzędu Ochrony Danych Osobowych w trybie i na zasadach opisanych na stronie Urzędu pod adresem: https://uodo.gov.pl/pl/83/155; </w:t>
      </w:r>
    </w:p>
    <w:p w14:paraId="6E6D202B" w14:textId="77777777" w:rsidR="003353E5" w:rsidRPr="00BA3895" w:rsidRDefault="003353E5" w:rsidP="00CC5592">
      <w:pPr>
        <w:numPr>
          <w:ilvl w:val="0"/>
          <w:numId w:val="20"/>
        </w:numPr>
        <w:autoSpaceDN/>
        <w:spacing w:line="360" w:lineRule="auto"/>
        <w:jc w:val="both"/>
        <w:rPr>
          <w:color w:val="000000"/>
        </w:rPr>
      </w:pPr>
      <w:r w:rsidRPr="00BA3895">
        <w:rPr>
          <w:rFonts w:ascii="Arial" w:eastAsia="Times New Roman" w:hAnsi="Arial" w:cs="Arial"/>
          <w:color w:val="000000"/>
        </w:rPr>
        <w:t>Jednocześnie informujemy, że osobie, której dane dotyczą nie przysługuje:</w:t>
      </w:r>
    </w:p>
    <w:p w14:paraId="6B780D40" w14:textId="77777777" w:rsidR="003353E5" w:rsidRPr="00BA3895" w:rsidRDefault="003353E5" w:rsidP="00CC5592">
      <w:pPr>
        <w:numPr>
          <w:ilvl w:val="0"/>
          <w:numId w:val="22"/>
        </w:numPr>
        <w:autoSpaceDN/>
        <w:spacing w:line="360" w:lineRule="auto"/>
        <w:jc w:val="both"/>
        <w:rPr>
          <w:color w:val="000000"/>
        </w:rPr>
      </w:pPr>
      <w:r w:rsidRPr="00BA3895">
        <w:rPr>
          <w:rFonts w:ascii="Arial" w:eastAsia="Times New Roman" w:hAnsi="Arial" w:cs="Arial"/>
          <w:color w:val="000000"/>
        </w:rPr>
        <w:t>prawo do usunięcia danych osobowych w związku z art. 17 ust. 3 lit. b), d) lub e) RODO;</w:t>
      </w:r>
    </w:p>
    <w:p w14:paraId="77A1455C" w14:textId="77777777" w:rsidR="003353E5" w:rsidRPr="00BA3895" w:rsidRDefault="003353E5" w:rsidP="00CC5592">
      <w:pPr>
        <w:numPr>
          <w:ilvl w:val="0"/>
          <w:numId w:val="22"/>
        </w:numPr>
        <w:autoSpaceDN/>
        <w:spacing w:line="360" w:lineRule="auto"/>
        <w:jc w:val="both"/>
        <w:rPr>
          <w:color w:val="000000"/>
        </w:rPr>
      </w:pPr>
      <w:r w:rsidRPr="00BA3895">
        <w:rPr>
          <w:rFonts w:ascii="Arial" w:eastAsia="Times New Roman" w:hAnsi="Arial" w:cs="Arial"/>
          <w:color w:val="000000"/>
        </w:rPr>
        <w:t>prawo do przenoszenia danych osobowych, o którym mowa w art. 20 RODO;</w:t>
      </w:r>
    </w:p>
    <w:p w14:paraId="41869F73" w14:textId="7381D30F" w:rsidR="00702AEA" w:rsidRPr="003353E5" w:rsidRDefault="003353E5" w:rsidP="00CC5592">
      <w:pPr>
        <w:numPr>
          <w:ilvl w:val="0"/>
          <w:numId w:val="22"/>
        </w:numPr>
        <w:autoSpaceDN/>
        <w:spacing w:line="360" w:lineRule="auto"/>
        <w:jc w:val="both"/>
        <w:rPr>
          <w:color w:val="000000"/>
        </w:rPr>
      </w:pPr>
      <w:r w:rsidRPr="00BA3895">
        <w:rPr>
          <w:rFonts w:ascii="Arial" w:eastAsia="Times New Roman" w:hAnsi="Arial" w:cs="Arial"/>
          <w:color w:val="000000"/>
        </w:rPr>
        <w:t>prawo sprzeciwu, wobec przetwarzania danych osobowych, o którym mowa w na art. 21 RODO, gdyż podstawą prawną przetwarzania danych osobowych jest art. 6 ust. 1 lit. b) i c) RODO;</w:t>
      </w: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730B47" w14:paraId="49C06417"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6012BBED" w14:textId="4EC57183" w:rsidR="00702AEA" w:rsidRPr="00730B47" w:rsidRDefault="00702AEA" w:rsidP="00730B47">
            <w:pPr>
              <w:spacing w:line="360" w:lineRule="auto"/>
              <w:jc w:val="center"/>
              <w:rPr>
                <w:rFonts w:ascii="Arial" w:hAnsi="Arial" w:cs="Arial"/>
              </w:rPr>
            </w:pPr>
            <w:r w:rsidRPr="00730B47">
              <w:rPr>
                <w:rFonts w:ascii="Arial" w:hAnsi="Arial" w:cs="Arial"/>
                <w:b/>
                <w:bCs/>
                <w:color w:val="000000"/>
              </w:rPr>
              <w:t>2</w:t>
            </w:r>
            <w:r w:rsidR="00AD07F1">
              <w:rPr>
                <w:rFonts w:ascii="Arial" w:hAnsi="Arial" w:cs="Arial"/>
                <w:b/>
                <w:bCs/>
                <w:color w:val="000000"/>
              </w:rPr>
              <w:t>2</w:t>
            </w:r>
            <w:r w:rsidRPr="00730B47">
              <w:rPr>
                <w:rFonts w:ascii="Arial" w:hAnsi="Arial" w:cs="Arial"/>
                <w:b/>
                <w:bCs/>
                <w:color w:val="000000"/>
              </w:rPr>
              <w:t>. Środki ochrony prawnej.</w:t>
            </w:r>
            <w:r w:rsidR="00FF7AF2" w:rsidRPr="00730B47">
              <w:rPr>
                <w:rFonts w:ascii="Arial" w:hAnsi="Arial" w:cs="Arial"/>
              </w:rPr>
              <w:br/>
            </w:r>
          </w:p>
        </w:tc>
      </w:tr>
    </w:tbl>
    <w:p w14:paraId="74CC9CE5" w14:textId="77777777" w:rsidR="00702AEA" w:rsidRPr="00730B47" w:rsidRDefault="00702AEA" w:rsidP="00730B47">
      <w:pPr>
        <w:pStyle w:val="NormalnyWeb"/>
        <w:spacing w:before="0" w:after="0" w:line="360" w:lineRule="auto"/>
        <w:rPr>
          <w:rFonts w:ascii="Arial" w:hAnsi="Arial" w:cs="Arial"/>
        </w:rPr>
      </w:pPr>
    </w:p>
    <w:p w14:paraId="74805A3E" w14:textId="77777777" w:rsidR="00AD07F1" w:rsidRPr="00BA3895" w:rsidRDefault="00AD07F1" w:rsidP="00AD07F1">
      <w:pPr>
        <w:pStyle w:val="NormalnyWeb"/>
        <w:spacing w:before="0" w:after="0" w:line="360" w:lineRule="auto"/>
        <w:rPr>
          <w:color w:val="000000"/>
        </w:rPr>
      </w:pPr>
      <w:r w:rsidRPr="00BA3895">
        <w:rPr>
          <w:rStyle w:val="Pogrubienie1"/>
          <w:rFonts w:ascii="Arial" w:hAnsi="Arial" w:cs="Arial"/>
          <w:b w:val="0"/>
          <w:bCs w:val="0"/>
          <w:color w:val="000000"/>
        </w:rPr>
        <w:t xml:space="preserve">Wykonawcy w toku postępowania o udzielenie zamówienia przysługują środki ochrony prawnej określone w Dziale IX </w:t>
      </w:r>
      <w:proofErr w:type="spellStart"/>
      <w:r w:rsidRPr="00BA3895">
        <w:rPr>
          <w:rStyle w:val="Pogrubienie1"/>
          <w:rFonts w:ascii="Arial" w:hAnsi="Arial" w:cs="Arial"/>
          <w:b w:val="0"/>
          <w:bCs w:val="0"/>
          <w:color w:val="000000"/>
        </w:rPr>
        <w:t>u.p.z.p</w:t>
      </w:r>
      <w:proofErr w:type="spellEnd"/>
      <w:r w:rsidRPr="00BA3895">
        <w:rPr>
          <w:rStyle w:val="Pogrubienie1"/>
          <w:rFonts w:ascii="Arial" w:hAnsi="Arial" w:cs="Arial"/>
          <w:b w:val="0"/>
          <w:bCs w:val="0"/>
          <w:color w:val="000000"/>
        </w:rPr>
        <w:t>.</w:t>
      </w:r>
    </w:p>
    <w:p w14:paraId="7B130018" w14:textId="77777777" w:rsidR="00AD07F1" w:rsidRPr="00BA3895" w:rsidRDefault="00AD07F1" w:rsidP="00AD07F1">
      <w:pPr>
        <w:pStyle w:val="NormalnyWeb"/>
        <w:spacing w:before="0" w:after="0" w:line="360" w:lineRule="auto"/>
        <w:rPr>
          <w:color w:val="000000"/>
        </w:rPr>
      </w:pPr>
      <w:r w:rsidRPr="00BA3895">
        <w:rPr>
          <w:rStyle w:val="Pogrubienie1"/>
          <w:rFonts w:ascii="Arial" w:hAnsi="Arial" w:cs="Arial"/>
          <w:b w:val="0"/>
          <w:bCs w:val="0"/>
          <w:color w:val="000000"/>
        </w:rPr>
        <w:t xml:space="preserve">Środki ochrony prawnej określone w Dziale IX </w:t>
      </w:r>
      <w:proofErr w:type="spellStart"/>
      <w:r w:rsidRPr="00BA3895">
        <w:rPr>
          <w:rStyle w:val="Pogrubienie1"/>
          <w:rFonts w:ascii="Arial" w:hAnsi="Arial" w:cs="Arial"/>
          <w:b w:val="0"/>
          <w:bCs w:val="0"/>
          <w:color w:val="000000"/>
        </w:rPr>
        <w:t>u.p.z.p</w:t>
      </w:r>
      <w:proofErr w:type="spellEnd"/>
      <w:r w:rsidRPr="00BA3895">
        <w:rPr>
          <w:rStyle w:val="Pogrubienie1"/>
          <w:rFonts w:ascii="Arial" w:hAnsi="Arial" w:cs="Arial"/>
          <w:b w:val="0"/>
          <w:bCs w:val="0"/>
          <w:color w:val="000000"/>
        </w:rPr>
        <w:t>. przysługują wykonawcy, uczestnikowi konkursu oraz innemu podmiotowi, jeżeli ma lub miał interes w uzyskaniu zamówienia lub nagrody w konkursie oraz poniósł lub może ponieść szkodę w wyniku naruszenia przez zamawiającego przepisów ustawy.</w:t>
      </w:r>
    </w:p>
    <w:p w14:paraId="22F7976D" w14:textId="77777777" w:rsidR="00AD07F1" w:rsidRPr="00BA3895" w:rsidRDefault="00AD07F1" w:rsidP="00AD07F1">
      <w:pPr>
        <w:pStyle w:val="NormalnyWeb"/>
        <w:spacing w:before="0" w:after="0" w:line="360" w:lineRule="auto"/>
        <w:rPr>
          <w:color w:val="000000"/>
        </w:rPr>
      </w:pPr>
      <w:r w:rsidRPr="00BA3895">
        <w:rPr>
          <w:rStyle w:val="Pogrubienie1"/>
          <w:rFonts w:ascii="Arial" w:hAnsi="Arial" w:cs="Arial"/>
          <w:b w:val="0"/>
          <w:bCs w:val="0"/>
          <w:color w:val="000000"/>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BA3895">
        <w:rPr>
          <w:rStyle w:val="Pogrubienie1"/>
          <w:rFonts w:ascii="Arial" w:hAnsi="Arial" w:cs="Arial"/>
          <w:b w:val="0"/>
          <w:bCs w:val="0"/>
          <w:color w:val="000000"/>
        </w:rPr>
        <w:t>u.p.z.p</w:t>
      </w:r>
      <w:proofErr w:type="spellEnd"/>
      <w:r w:rsidRPr="00BA3895">
        <w:rPr>
          <w:rStyle w:val="Pogrubienie1"/>
          <w:rFonts w:ascii="Arial" w:hAnsi="Arial" w:cs="Arial"/>
          <w:b w:val="0"/>
          <w:bCs w:val="0"/>
          <w:color w:val="000000"/>
        </w:rPr>
        <w:t xml:space="preserve">. oraz Rzecznikowi Małych i Średnich Przedsiębiorców. </w:t>
      </w:r>
    </w:p>
    <w:p w14:paraId="0F78EA12" w14:textId="77777777" w:rsidR="00AD07F1" w:rsidRPr="00BA3895" w:rsidRDefault="00AD07F1" w:rsidP="00AD07F1">
      <w:pPr>
        <w:pStyle w:val="NormalnyWeb"/>
        <w:spacing w:before="0" w:after="0" w:line="360" w:lineRule="auto"/>
        <w:rPr>
          <w:color w:val="000000"/>
        </w:rPr>
      </w:pPr>
    </w:p>
    <w:p w14:paraId="2CB8743B" w14:textId="77777777" w:rsidR="00AD07F1" w:rsidRPr="00BA3895" w:rsidRDefault="00AD07F1" w:rsidP="00AD07F1">
      <w:pPr>
        <w:pStyle w:val="NormalnyWeb"/>
        <w:spacing w:before="0" w:after="0" w:line="360" w:lineRule="auto"/>
        <w:rPr>
          <w:color w:val="000000"/>
        </w:rPr>
      </w:pPr>
      <w:r w:rsidRPr="00BA3895">
        <w:rPr>
          <w:rStyle w:val="Pogrubienie1"/>
          <w:rFonts w:ascii="Arial" w:hAnsi="Arial" w:cs="Arial"/>
          <w:b w:val="0"/>
          <w:bCs w:val="0"/>
          <w:color w:val="000000"/>
        </w:rPr>
        <w:t xml:space="preserve">Postępowanie odwoławcze jest prowadzone w języku polskim. </w:t>
      </w:r>
    </w:p>
    <w:p w14:paraId="3B4FBE0C" w14:textId="77777777" w:rsidR="00AD07F1" w:rsidRPr="00BA3895" w:rsidRDefault="00AD07F1" w:rsidP="00AD07F1">
      <w:pPr>
        <w:pStyle w:val="NormalnyWeb"/>
        <w:spacing w:before="0" w:after="0" w:line="360" w:lineRule="auto"/>
        <w:rPr>
          <w:color w:val="000000"/>
        </w:rPr>
      </w:pPr>
      <w:r w:rsidRPr="00BA3895">
        <w:rPr>
          <w:rFonts w:ascii="Arial" w:hAnsi="Arial" w:cs="Arial"/>
          <w:color w:val="000000"/>
        </w:rPr>
        <w:t xml:space="preserve">Odwołanie wnosi się do Prezesa Izby. </w:t>
      </w:r>
    </w:p>
    <w:p w14:paraId="7D3A9830" w14:textId="77777777" w:rsidR="00AD07F1" w:rsidRPr="00BA3895" w:rsidRDefault="00AD07F1" w:rsidP="00AD07F1">
      <w:pPr>
        <w:pStyle w:val="NormalnyWeb"/>
        <w:spacing w:before="0" w:after="0" w:line="360" w:lineRule="auto"/>
        <w:rPr>
          <w:rFonts w:ascii="Arial" w:hAnsi="Arial" w:cs="Arial"/>
          <w:color w:val="000000"/>
        </w:rPr>
      </w:pPr>
    </w:p>
    <w:p w14:paraId="4BED74BB" w14:textId="77777777" w:rsidR="00AD07F1" w:rsidRPr="00BA3895" w:rsidRDefault="00AD07F1" w:rsidP="00AD07F1">
      <w:pPr>
        <w:pStyle w:val="NormalnyWeb"/>
        <w:spacing w:before="0" w:after="0" w:line="360" w:lineRule="auto"/>
        <w:rPr>
          <w:color w:val="000000"/>
        </w:rPr>
      </w:pPr>
      <w:r w:rsidRPr="00BA3895">
        <w:rPr>
          <w:rFonts w:ascii="Arial" w:hAnsi="Arial" w:cs="Arial"/>
          <w:color w:val="000000"/>
        </w:rPr>
        <w:t>Odwołanie wobec treści ogłoszenia wszczynającego postępowanie o udzielenie zamówienia lub wobec treści dokumentów zamówienia wnosi się w terminie:</w:t>
      </w:r>
    </w:p>
    <w:p w14:paraId="6FA3F72F" w14:textId="77777777" w:rsidR="00AD07F1" w:rsidRPr="00BA3895" w:rsidRDefault="00AD07F1" w:rsidP="00AD07F1">
      <w:pPr>
        <w:pStyle w:val="NormalnyWeb"/>
        <w:spacing w:before="0" w:after="0" w:line="360" w:lineRule="auto"/>
        <w:rPr>
          <w:color w:val="000000"/>
        </w:rPr>
      </w:pPr>
      <w:r w:rsidRPr="00BA3895">
        <w:rPr>
          <w:rFonts w:ascii="Arial" w:hAnsi="Arial" w:cs="Arial"/>
          <w:color w:val="000000"/>
        </w:rPr>
        <w:t>a) 10 dni od dnia publikacji ogłoszenia w Dzienniku Urzędowym Unii Europejskiej lub zamieszczenia dokumentów zamówienia na stronie internetowej,</w:t>
      </w:r>
    </w:p>
    <w:p w14:paraId="004EAA55" w14:textId="77777777" w:rsidR="00AD07F1" w:rsidRPr="00BA3895" w:rsidRDefault="00AD07F1" w:rsidP="00AD07F1">
      <w:pPr>
        <w:pStyle w:val="NormalnyWeb"/>
        <w:spacing w:before="0" w:after="0" w:line="360" w:lineRule="auto"/>
        <w:rPr>
          <w:rFonts w:ascii="Arial" w:hAnsi="Arial" w:cs="Arial"/>
          <w:color w:val="000000"/>
        </w:rPr>
      </w:pPr>
    </w:p>
    <w:p w14:paraId="64E933DA" w14:textId="77777777" w:rsidR="00AD07F1" w:rsidRPr="00BA3895" w:rsidRDefault="00AD07F1" w:rsidP="00AD07F1">
      <w:pPr>
        <w:pStyle w:val="NormalnyWeb"/>
        <w:spacing w:before="0" w:after="0" w:line="360" w:lineRule="auto"/>
        <w:rPr>
          <w:color w:val="000000"/>
        </w:rPr>
      </w:pPr>
      <w:r w:rsidRPr="00BA3895">
        <w:rPr>
          <w:rFonts w:ascii="Arial" w:hAnsi="Arial" w:cs="Arial"/>
          <w:color w:val="000000"/>
        </w:rPr>
        <w:lastRenderedPageBreak/>
        <w:t>Odwołanie wnosi się:</w:t>
      </w:r>
    </w:p>
    <w:p w14:paraId="61771C25" w14:textId="77777777" w:rsidR="00AD07F1" w:rsidRPr="00BA3895" w:rsidRDefault="00AD07F1" w:rsidP="00AD07F1">
      <w:pPr>
        <w:pStyle w:val="NormalnyWeb"/>
        <w:spacing w:before="0" w:after="0" w:line="360" w:lineRule="auto"/>
        <w:rPr>
          <w:color w:val="000000"/>
        </w:rPr>
      </w:pPr>
      <w:r w:rsidRPr="00BA3895">
        <w:rPr>
          <w:rFonts w:ascii="Arial" w:hAnsi="Arial" w:cs="Arial"/>
          <w:color w:val="000000"/>
        </w:rPr>
        <w:t>a) 10 dni od dnia przekazania informacji o czynności zamawiającego stanowiącej podstawę jego wniesienia, jeżeli informacja została przekazana przy użyciu środków komunikacji elektronicznej,</w:t>
      </w:r>
    </w:p>
    <w:p w14:paraId="317F9986" w14:textId="77777777" w:rsidR="00AD07F1" w:rsidRPr="00BA3895" w:rsidRDefault="00AD07F1" w:rsidP="00AD07F1">
      <w:pPr>
        <w:pStyle w:val="NormalnyWeb"/>
        <w:spacing w:before="0" w:after="0" w:line="360" w:lineRule="auto"/>
        <w:rPr>
          <w:color w:val="000000"/>
        </w:rPr>
      </w:pPr>
      <w:r w:rsidRPr="00BA3895">
        <w:rPr>
          <w:rFonts w:ascii="Arial" w:hAnsi="Arial" w:cs="Arial"/>
          <w:color w:val="000000"/>
        </w:rPr>
        <w:t>b) 15 dni od dnia przekazania informacji o czynności zamawiającego stanowiącej podstawę jego wniesienia, jeżeli informacja została przekazana w sposób inny niż określony w lit. a.</w:t>
      </w:r>
    </w:p>
    <w:p w14:paraId="07317A9B" w14:textId="77777777" w:rsidR="00AD07F1" w:rsidRPr="00BA3895" w:rsidRDefault="00AD07F1" w:rsidP="00AD07F1">
      <w:pPr>
        <w:pStyle w:val="NormalnyWeb"/>
        <w:spacing w:before="0" w:after="0" w:line="360" w:lineRule="auto"/>
        <w:rPr>
          <w:rFonts w:ascii="Arial" w:hAnsi="Arial" w:cs="Arial"/>
          <w:color w:val="000000"/>
        </w:rPr>
      </w:pPr>
    </w:p>
    <w:p w14:paraId="10394662" w14:textId="77777777" w:rsidR="00AD07F1" w:rsidRPr="00BA3895" w:rsidRDefault="00AD07F1" w:rsidP="00AD07F1">
      <w:pPr>
        <w:pStyle w:val="NormalnyWeb"/>
        <w:spacing w:before="0" w:after="0" w:line="360" w:lineRule="auto"/>
        <w:rPr>
          <w:color w:val="000000"/>
        </w:rPr>
      </w:pPr>
      <w:r w:rsidRPr="00BA3895">
        <w:rPr>
          <w:rFonts w:ascii="Arial" w:hAnsi="Arial" w:cs="Arial"/>
          <w:color w:val="000000"/>
        </w:rPr>
        <w:t>Odwołanie w przypadkach innych niż określone powyżej wnosi się w terminie:</w:t>
      </w:r>
    </w:p>
    <w:p w14:paraId="004DC851" w14:textId="77777777" w:rsidR="00AD07F1" w:rsidRPr="00BA3895" w:rsidRDefault="00AD07F1" w:rsidP="00AD07F1">
      <w:pPr>
        <w:pStyle w:val="NormalnyWeb"/>
        <w:spacing w:before="0" w:after="0" w:line="360" w:lineRule="auto"/>
        <w:rPr>
          <w:color w:val="000000"/>
        </w:rPr>
      </w:pPr>
      <w:r w:rsidRPr="00BA3895">
        <w:rPr>
          <w:rFonts w:ascii="Arial" w:hAnsi="Arial" w:cs="Arial"/>
          <w:color w:val="000000"/>
        </w:rPr>
        <w:t>b) 10 dni od dnia, w którym powzięto lub przy zachowaniu należytej staranności można było powziąć wiadomość o okolicznościach stanowiących podstawę jego wniesienia.</w:t>
      </w:r>
    </w:p>
    <w:p w14:paraId="430A6D12" w14:textId="77777777" w:rsidR="00AD07F1" w:rsidRPr="00BA3895" w:rsidRDefault="00AD07F1" w:rsidP="00AD07F1">
      <w:pPr>
        <w:pStyle w:val="NormalnyWeb"/>
        <w:spacing w:before="0" w:after="0" w:line="360" w:lineRule="auto"/>
        <w:rPr>
          <w:rFonts w:ascii="Arial" w:hAnsi="Arial" w:cs="Arial"/>
          <w:color w:val="000000"/>
        </w:rPr>
      </w:pPr>
    </w:p>
    <w:p w14:paraId="02071460" w14:textId="77777777" w:rsidR="00AD07F1" w:rsidRPr="00BA3895" w:rsidRDefault="00AD07F1" w:rsidP="00AD07F1">
      <w:pPr>
        <w:pStyle w:val="NormalnyWeb"/>
        <w:spacing w:before="0" w:after="0" w:line="360" w:lineRule="auto"/>
        <w:rPr>
          <w:color w:val="000000"/>
        </w:rPr>
      </w:pPr>
      <w:r w:rsidRPr="00BA3895">
        <w:rPr>
          <w:rFonts w:ascii="Arial" w:hAnsi="Arial" w:cs="Arial"/>
          <w:color w:val="000000"/>
        </w:rPr>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14:paraId="64A557A7" w14:textId="77777777" w:rsidR="00AD07F1" w:rsidRPr="00BA3895" w:rsidRDefault="00AD07F1" w:rsidP="00AD07F1">
      <w:pPr>
        <w:pStyle w:val="NormalnyWeb"/>
        <w:spacing w:before="0" w:after="0" w:line="360" w:lineRule="auto"/>
        <w:rPr>
          <w:color w:val="000000"/>
        </w:rPr>
      </w:pPr>
      <w:r w:rsidRPr="00BA3895">
        <w:rPr>
          <w:rFonts w:ascii="Arial" w:hAnsi="Arial" w:cs="Arial"/>
          <w:color w:val="000000"/>
        </w:rPr>
        <w:t>a) 30 dni od dnia publikacji w Dzienniku Urzędowym Unii Europejskiej ogłoszenia o udzieleniu zamówienia, a w przypadku udzielenia zamówienia w trybie negocjacji bez ogłoszenia albo zamówienia z wolnej ręki – ogłoszenia o wyniku postępowania albo ogłoszenia o udzieleniu zamówienia, zawierającego uzasadnienie udzielenia zamówienia w trybie negocjacji bez ogłoszenia albo zamówienia z wolnej ręki;</w:t>
      </w:r>
    </w:p>
    <w:p w14:paraId="36208507" w14:textId="77777777" w:rsidR="00AD07F1" w:rsidRPr="00BA3895" w:rsidRDefault="00AD07F1" w:rsidP="00AD07F1">
      <w:pPr>
        <w:pStyle w:val="NormalnyWeb"/>
        <w:spacing w:before="0" w:after="0" w:line="360" w:lineRule="auto"/>
        <w:rPr>
          <w:color w:val="000000"/>
        </w:rPr>
      </w:pPr>
      <w:r w:rsidRPr="00BA3895">
        <w:rPr>
          <w:rFonts w:ascii="Arial" w:hAnsi="Arial" w:cs="Arial"/>
          <w:color w:val="000000"/>
        </w:rPr>
        <w:t>b) 6 miesięcy od dnia zawarcia umowy, jeżeli zamawiający:</w:t>
      </w:r>
    </w:p>
    <w:p w14:paraId="189C227B" w14:textId="77777777" w:rsidR="00AD07F1" w:rsidRPr="00BA3895" w:rsidRDefault="00AD07F1" w:rsidP="00AD07F1">
      <w:pPr>
        <w:pStyle w:val="NormalnyWeb"/>
        <w:spacing w:before="0" w:after="0" w:line="360" w:lineRule="auto"/>
        <w:rPr>
          <w:color w:val="000000"/>
        </w:rPr>
      </w:pPr>
      <w:r w:rsidRPr="00BA3895">
        <w:rPr>
          <w:rFonts w:ascii="Arial" w:hAnsi="Arial" w:cs="Arial"/>
          <w:color w:val="000000"/>
        </w:rPr>
        <w:t>- nie opublikował w Dzienniku Urzędowym Unii Europejskiej ogłoszenia o udzieleniu zamówienia albo</w:t>
      </w:r>
    </w:p>
    <w:p w14:paraId="38E3805B" w14:textId="77777777" w:rsidR="00AD07F1" w:rsidRPr="00BA3895" w:rsidRDefault="00AD07F1" w:rsidP="00AD07F1">
      <w:pPr>
        <w:pStyle w:val="NormalnyWeb"/>
        <w:spacing w:before="0" w:after="0" w:line="360" w:lineRule="auto"/>
        <w:rPr>
          <w:color w:val="000000"/>
        </w:rPr>
      </w:pPr>
      <w:r w:rsidRPr="00BA3895">
        <w:rPr>
          <w:rFonts w:ascii="Arial" w:hAnsi="Arial" w:cs="Arial"/>
          <w:color w:val="000000"/>
        </w:rPr>
        <w:t>- opublikował w Dzienniku Urzędowym Unii Europejskiej ogłoszenie o udzieleniu zamówienia, które nie zawiera uzasadnienia udzielenia zamówienia w trybie negocjacji bez ogłoszenia albo zamówienia z wolnej ręki;</w:t>
      </w:r>
    </w:p>
    <w:p w14:paraId="2D09A5A2" w14:textId="77777777" w:rsidR="00702AEA" w:rsidRPr="00730B47" w:rsidRDefault="00702AEA" w:rsidP="00730B47">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730B47" w14:paraId="102F2BD5"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66240DB8" w14:textId="2BEDC249" w:rsidR="00702AEA" w:rsidRPr="00730B47" w:rsidRDefault="00702AEA" w:rsidP="00730B47">
            <w:pPr>
              <w:spacing w:line="360" w:lineRule="auto"/>
              <w:jc w:val="center"/>
              <w:rPr>
                <w:rFonts w:ascii="Arial" w:hAnsi="Arial" w:cs="Arial"/>
              </w:rPr>
            </w:pPr>
            <w:r w:rsidRPr="00730B47">
              <w:rPr>
                <w:rFonts w:ascii="Arial" w:hAnsi="Arial" w:cs="Arial"/>
                <w:b/>
                <w:bCs/>
                <w:color w:val="000000"/>
              </w:rPr>
              <w:t>2</w:t>
            </w:r>
            <w:r w:rsidR="00E31EC0">
              <w:rPr>
                <w:rFonts w:ascii="Arial" w:hAnsi="Arial" w:cs="Arial"/>
                <w:b/>
                <w:bCs/>
                <w:color w:val="000000"/>
              </w:rPr>
              <w:t>3</w:t>
            </w:r>
            <w:r w:rsidRPr="00730B47">
              <w:rPr>
                <w:rFonts w:ascii="Arial" w:hAnsi="Arial" w:cs="Arial"/>
                <w:b/>
                <w:bCs/>
                <w:color w:val="000000"/>
              </w:rPr>
              <w:t>. Załączniki.</w:t>
            </w:r>
          </w:p>
        </w:tc>
      </w:tr>
    </w:tbl>
    <w:p w14:paraId="7CB131A3" w14:textId="77777777" w:rsidR="00702AEA" w:rsidRPr="00730B47" w:rsidRDefault="00702AEA" w:rsidP="00730B47">
      <w:pPr>
        <w:pStyle w:val="NormalnyWeb"/>
        <w:spacing w:before="0" w:after="0" w:line="360" w:lineRule="auto"/>
        <w:rPr>
          <w:rFonts w:ascii="Arial" w:hAnsi="Arial" w:cs="Arial"/>
        </w:rPr>
      </w:pPr>
    </w:p>
    <w:p w14:paraId="76C3B7C9" w14:textId="77777777" w:rsidR="00AD07F1" w:rsidRDefault="00AD07F1" w:rsidP="00AD07F1">
      <w:pPr>
        <w:pStyle w:val="NormalnyWeb"/>
        <w:spacing w:before="0" w:after="0" w:line="360" w:lineRule="auto"/>
        <w:rPr>
          <w:rStyle w:val="Pogrubienie1"/>
          <w:rFonts w:ascii="Arial" w:hAnsi="Arial" w:cs="Arial"/>
          <w:b w:val="0"/>
          <w:bCs w:val="0"/>
          <w:color w:val="000000"/>
        </w:rPr>
      </w:pPr>
      <w:r w:rsidRPr="00BA3895">
        <w:rPr>
          <w:rStyle w:val="Pogrubienie1"/>
          <w:rFonts w:ascii="Arial" w:hAnsi="Arial" w:cs="Arial"/>
          <w:b w:val="0"/>
          <w:bCs w:val="0"/>
          <w:color w:val="000000"/>
        </w:rPr>
        <w:t>Załącznik nr 1A Wzór Formularza Oferty cz. 1</w:t>
      </w:r>
    </w:p>
    <w:p w14:paraId="4EFEDBD1" w14:textId="6E5BDCB8" w:rsidR="00AD07F1" w:rsidRPr="00BA3895" w:rsidRDefault="00AD07F1" w:rsidP="00AD07F1">
      <w:pPr>
        <w:pStyle w:val="NormalnyWeb"/>
        <w:spacing w:before="0" w:after="0" w:line="360" w:lineRule="auto"/>
        <w:rPr>
          <w:rStyle w:val="Pogrubienie1"/>
          <w:rFonts w:ascii="Arial" w:hAnsi="Arial" w:cs="Arial"/>
          <w:b w:val="0"/>
          <w:bCs w:val="0"/>
          <w:color w:val="000000"/>
        </w:rPr>
      </w:pPr>
      <w:r w:rsidRPr="00BA3895">
        <w:rPr>
          <w:rStyle w:val="Pogrubienie1"/>
          <w:rFonts w:ascii="Arial" w:hAnsi="Arial" w:cs="Arial"/>
          <w:b w:val="0"/>
          <w:bCs w:val="0"/>
          <w:color w:val="000000"/>
        </w:rPr>
        <w:t>Załącznik nr 1</w:t>
      </w:r>
      <w:r>
        <w:rPr>
          <w:rStyle w:val="Pogrubienie1"/>
          <w:rFonts w:ascii="Arial" w:hAnsi="Arial" w:cs="Arial"/>
          <w:b w:val="0"/>
          <w:bCs w:val="0"/>
          <w:color w:val="000000"/>
        </w:rPr>
        <w:t>B</w:t>
      </w:r>
      <w:r w:rsidRPr="00BA3895">
        <w:rPr>
          <w:rStyle w:val="Pogrubienie1"/>
          <w:rFonts w:ascii="Arial" w:hAnsi="Arial" w:cs="Arial"/>
          <w:b w:val="0"/>
          <w:bCs w:val="0"/>
          <w:color w:val="000000"/>
        </w:rPr>
        <w:t xml:space="preserve"> Wzór Formularza Oferty cz. </w:t>
      </w:r>
      <w:r>
        <w:rPr>
          <w:rStyle w:val="Pogrubienie1"/>
          <w:rFonts w:ascii="Arial" w:hAnsi="Arial" w:cs="Arial"/>
          <w:b w:val="0"/>
          <w:bCs w:val="0"/>
          <w:color w:val="000000"/>
        </w:rPr>
        <w:t>2</w:t>
      </w:r>
    </w:p>
    <w:p w14:paraId="39B2D761" w14:textId="166F6C0C" w:rsidR="00AD07F1" w:rsidRPr="00BA3895" w:rsidRDefault="00AD07F1" w:rsidP="00AD07F1">
      <w:pPr>
        <w:pStyle w:val="NormalnyWeb"/>
        <w:spacing w:before="0" w:after="0" w:line="360" w:lineRule="auto"/>
        <w:rPr>
          <w:rStyle w:val="Pogrubienie1"/>
          <w:rFonts w:ascii="Arial" w:hAnsi="Arial" w:cs="Arial"/>
          <w:b w:val="0"/>
          <w:bCs w:val="0"/>
          <w:color w:val="000000"/>
        </w:rPr>
      </w:pPr>
      <w:r w:rsidRPr="00BA3895">
        <w:rPr>
          <w:rStyle w:val="Pogrubienie1"/>
          <w:rFonts w:ascii="Arial" w:hAnsi="Arial" w:cs="Arial"/>
          <w:b w:val="0"/>
          <w:bCs w:val="0"/>
          <w:color w:val="000000"/>
        </w:rPr>
        <w:lastRenderedPageBreak/>
        <w:t>Załącznik nr 1</w:t>
      </w:r>
      <w:r>
        <w:rPr>
          <w:rStyle w:val="Pogrubienie1"/>
          <w:rFonts w:ascii="Arial" w:hAnsi="Arial" w:cs="Arial"/>
          <w:b w:val="0"/>
          <w:bCs w:val="0"/>
          <w:color w:val="000000"/>
        </w:rPr>
        <w:t>C</w:t>
      </w:r>
      <w:r w:rsidRPr="00BA3895">
        <w:rPr>
          <w:rStyle w:val="Pogrubienie1"/>
          <w:rFonts w:ascii="Arial" w:hAnsi="Arial" w:cs="Arial"/>
          <w:b w:val="0"/>
          <w:bCs w:val="0"/>
          <w:color w:val="000000"/>
        </w:rPr>
        <w:t xml:space="preserve"> Wzór Formularza Oferty cz. </w:t>
      </w:r>
      <w:r>
        <w:rPr>
          <w:rStyle w:val="Pogrubienie1"/>
          <w:rFonts w:ascii="Arial" w:hAnsi="Arial" w:cs="Arial"/>
          <w:b w:val="0"/>
          <w:bCs w:val="0"/>
          <w:color w:val="000000"/>
        </w:rPr>
        <w:t>3</w:t>
      </w:r>
    </w:p>
    <w:p w14:paraId="78414996" w14:textId="098E7D69" w:rsidR="00AD07F1" w:rsidRPr="00BA3895" w:rsidRDefault="00AD07F1" w:rsidP="00AD07F1">
      <w:pPr>
        <w:pStyle w:val="NormalnyWeb"/>
        <w:spacing w:before="0" w:after="0" w:line="360" w:lineRule="auto"/>
        <w:rPr>
          <w:rStyle w:val="Pogrubienie1"/>
          <w:rFonts w:ascii="Arial" w:hAnsi="Arial" w:cs="Arial"/>
          <w:b w:val="0"/>
          <w:bCs w:val="0"/>
          <w:color w:val="000000"/>
        </w:rPr>
      </w:pPr>
      <w:r w:rsidRPr="00BA3895">
        <w:rPr>
          <w:rStyle w:val="Pogrubienie1"/>
          <w:rFonts w:ascii="Arial" w:hAnsi="Arial" w:cs="Arial"/>
          <w:b w:val="0"/>
          <w:bCs w:val="0"/>
          <w:color w:val="000000"/>
        </w:rPr>
        <w:t>Załącznik nr 1</w:t>
      </w:r>
      <w:r>
        <w:rPr>
          <w:rStyle w:val="Pogrubienie1"/>
          <w:rFonts w:ascii="Arial" w:hAnsi="Arial" w:cs="Arial"/>
          <w:b w:val="0"/>
          <w:bCs w:val="0"/>
          <w:color w:val="000000"/>
        </w:rPr>
        <w:t>D</w:t>
      </w:r>
      <w:r w:rsidRPr="00BA3895">
        <w:rPr>
          <w:rStyle w:val="Pogrubienie1"/>
          <w:rFonts w:ascii="Arial" w:hAnsi="Arial" w:cs="Arial"/>
          <w:b w:val="0"/>
          <w:bCs w:val="0"/>
          <w:color w:val="000000"/>
        </w:rPr>
        <w:t xml:space="preserve"> Wzór Formularza Oferty cz. </w:t>
      </w:r>
      <w:r>
        <w:rPr>
          <w:rStyle w:val="Pogrubienie1"/>
          <w:rFonts w:ascii="Arial" w:hAnsi="Arial" w:cs="Arial"/>
          <w:b w:val="0"/>
          <w:bCs w:val="0"/>
          <w:color w:val="000000"/>
        </w:rPr>
        <w:t>4</w:t>
      </w:r>
    </w:p>
    <w:p w14:paraId="70073C68" w14:textId="23CB758C" w:rsidR="00AD07F1" w:rsidRPr="00BA3895" w:rsidRDefault="00AD07F1" w:rsidP="00AD07F1">
      <w:pPr>
        <w:pStyle w:val="NormalnyWeb"/>
        <w:spacing w:before="0" w:after="0" w:line="360" w:lineRule="auto"/>
        <w:rPr>
          <w:rStyle w:val="Pogrubienie1"/>
          <w:rFonts w:ascii="Arial" w:hAnsi="Arial" w:cs="Arial"/>
          <w:b w:val="0"/>
          <w:bCs w:val="0"/>
          <w:color w:val="000000"/>
        </w:rPr>
      </w:pPr>
      <w:r w:rsidRPr="00BA3895">
        <w:rPr>
          <w:rStyle w:val="Pogrubienie1"/>
          <w:rFonts w:ascii="Arial" w:hAnsi="Arial" w:cs="Arial"/>
          <w:b w:val="0"/>
          <w:bCs w:val="0"/>
          <w:color w:val="000000"/>
        </w:rPr>
        <w:t>Załącznik nr 1</w:t>
      </w:r>
      <w:r>
        <w:rPr>
          <w:rStyle w:val="Pogrubienie1"/>
          <w:rFonts w:ascii="Arial" w:hAnsi="Arial" w:cs="Arial"/>
          <w:b w:val="0"/>
          <w:bCs w:val="0"/>
          <w:color w:val="000000"/>
        </w:rPr>
        <w:t>E</w:t>
      </w:r>
      <w:r w:rsidRPr="00BA3895">
        <w:rPr>
          <w:rStyle w:val="Pogrubienie1"/>
          <w:rFonts w:ascii="Arial" w:hAnsi="Arial" w:cs="Arial"/>
          <w:b w:val="0"/>
          <w:bCs w:val="0"/>
          <w:color w:val="000000"/>
        </w:rPr>
        <w:t xml:space="preserve"> Wzór Formularza Oferty cz. </w:t>
      </w:r>
      <w:r>
        <w:rPr>
          <w:rStyle w:val="Pogrubienie1"/>
          <w:rFonts w:ascii="Arial" w:hAnsi="Arial" w:cs="Arial"/>
          <w:b w:val="0"/>
          <w:bCs w:val="0"/>
          <w:color w:val="000000"/>
        </w:rPr>
        <w:t>5</w:t>
      </w:r>
    </w:p>
    <w:p w14:paraId="759DE1D0" w14:textId="13CACB14" w:rsidR="00AD07F1" w:rsidRPr="00BA3895" w:rsidRDefault="00AD07F1" w:rsidP="00AD07F1">
      <w:pPr>
        <w:pStyle w:val="NormalnyWeb"/>
        <w:spacing w:before="0" w:after="0" w:line="360" w:lineRule="auto"/>
        <w:rPr>
          <w:rStyle w:val="Pogrubienie1"/>
          <w:rFonts w:ascii="Arial" w:hAnsi="Arial" w:cs="Arial"/>
          <w:b w:val="0"/>
          <w:bCs w:val="0"/>
          <w:color w:val="000000"/>
        </w:rPr>
      </w:pPr>
      <w:r w:rsidRPr="00BA3895">
        <w:rPr>
          <w:rStyle w:val="Pogrubienie1"/>
          <w:rFonts w:ascii="Arial" w:hAnsi="Arial" w:cs="Arial"/>
          <w:b w:val="0"/>
          <w:bCs w:val="0"/>
          <w:color w:val="000000"/>
        </w:rPr>
        <w:t>Załącznik nr 1</w:t>
      </w:r>
      <w:r>
        <w:rPr>
          <w:rStyle w:val="Pogrubienie1"/>
          <w:rFonts w:ascii="Arial" w:hAnsi="Arial" w:cs="Arial"/>
          <w:b w:val="0"/>
          <w:bCs w:val="0"/>
          <w:color w:val="000000"/>
        </w:rPr>
        <w:t>F</w:t>
      </w:r>
      <w:r w:rsidRPr="00BA3895">
        <w:rPr>
          <w:rStyle w:val="Pogrubienie1"/>
          <w:rFonts w:ascii="Arial" w:hAnsi="Arial" w:cs="Arial"/>
          <w:b w:val="0"/>
          <w:bCs w:val="0"/>
          <w:color w:val="000000"/>
        </w:rPr>
        <w:t xml:space="preserve"> Wzór Formularza Oferty cz. </w:t>
      </w:r>
      <w:r>
        <w:rPr>
          <w:rStyle w:val="Pogrubienie1"/>
          <w:rFonts w:ascii="Arial" w:hAnsi="Arial" w:cs="Arial"/>
          <w:b w:val="0"/>
          <w:bCs w:val="0"/>
          <w:color w:val="000000"/>
        </w:rPr>
        <w:t>6</w:t>
      </w:r>
    </w:p>
    <w:p w14:paraId="7B9B8B9B" w14:textId="7B92357E" w:rsidR="00AD07F1" w:rsidRPr="00BA3895" w:rsidRDefault="00AD07F1" w:rsidP="00AD07F1">
      <w:pPr>
        <w:pStyle w:val="NormalnyWeb"/>
        <w:spacing w:before="0" w:after="0" w:line="360" w:lineRule="auto"/>
        <w:rPr>
          <w:rStyle w:val="Pogrubienie1"/>
          <w:rFonts w:ascii="Arial" w:hAnsi="Arial" w:cs="Arial"/>
          <w:b w:val="0"/>
          <w:bCs w:val="0"/>
          <w:color w:val="000000"/>
        </w:rPr>
      </w:pPr>
      <w:r w:rsidRPr="00BA3895">
        <w:rPr>
          <w:rStyle w:val="Pogrubienie1"/>
          <w:rFonts w:ascii="Arial" w:hAnsi="Arial" w:cs="Arial"/>
          <w:b w:val="0"/>
          <w:bCs w:val="0"/>
          <w:color w:val="000000"/>
        </w:rPr>
        <w:t>Załącznik nr 1</w:t>
      </w:r>
      <w:r>
        <w:rPr>
          <w:rStyle w:val="Pogrubienie1"/>
          <w:rFonts w:ascii="Arial" w:hAnsi="Arial" w:cs="Arial"/>
          <w:b w:val="0"/>
          <w:bCs w:val="0"/>
          <w:color w:val="000000"/>
        </w:rPr>
        <w:t>G</w:t>
      </w:r>
      <w:r w:rsidRPr="00BA3895">
        <w:rPr>
          <w:rStyle w:val="Pogrubienie1"/>
          <w:rFonts w:ascii="Arial" w:hAnsi="Arial" w:cs="Arial"/>
          <w:b w:val="0"/>
          <w:bCs w:val="0"/>
          <w:color w:val="000000"/>
        </w:rPr>
        <w:t xml:space="preserve"> Wzór Formularza Oferty cz. </w:t>
      </w:r>
      <w:r>
        <w:rPr>
          <w:rStyle w:val="Pogrubienie1"/>
          <w:rFonts w:ascii="Arial" w:hAnsi="Arial" w:cs="Arial"/>
          <w:b w:val="0"/>
          <w:bCs w:val="0"/>
          <w:color w:val="000000"/>
        </w:rPr>
        <w:t>7</w:t>
      </w:r>
    </w:p>
    <w:p w14:paraId="02E0E577" w14:textId="340837E9" w:rsidR="00AD07F1" w:rsidRPr="00BA3895" w:rsidRDefault="00AD07F1" w:rsidP="00AD07F1">
      <w:pPr>
        <w:pStyle w:val="NormalnyWeb"/>
        <w:spacing w:before="0" w:after="0" w:line="360" w:lineRule="auto"/>
        <w:rPr>
          <w:rStyle w:val="Pogrubienie1"/>
          <w:rFonts w:ascii="Arial" w:hAnsi="Arial" w:cs="Arial"/>
          <w:b w:val="0"/>
          <w:bCs w:val="0"/>
          <w:color w:val="000000"/>
        </w:rPr>
      </w:pPr>
      <w:r w:rsidRPr="00BA3895">
        <w:rPr>
          <w:rStyle w:val="Pogrubienie1"/>
          <w:rFonts w:ascii="Arial" w:hAnsi="Arial" w:cs="Arial"/>
          <w:b w:val="0"/>
          <w:bCs w:val="0"/>
          <w:color w:val="000000"/>
        </w:rPr>
        <w:t>Załącznik nr 1</w:t>
      </w:r>
      <w:r>
        <w:rPr>
          <w:rStyle w:val="Pogrubienie1"/>
          <w:rFonts w:ascii="Arial" w:hAnsi="Arial" w:cs="Arial"/>
          <w:b w:val="0"/>
          <w:bCs w:val="0"/>
          <w:color w:val="000000"/>
        </w:rPr>
        <w:t>H</w:t>
      </w:r>
      <w:r w:rsidRPr="00BA3895">
        <w:rPr>
          <w:rStyle w:val="Pogrubienie1"/>
          <w:rFonts w:ascii="Arial" w:hAnsi="Arial" w:cs="Arial"/>
          <w:b w:val="0"/>
          <w:bCs w:val="0"/>
          <w:color w:val="000000"/>
        </w:rPr>
        <w:t xml:space="preserve"> Wzór Formularza Oferty cz. </w:t>
      </w:r>
      <w:r>
        <w:rPr>
          <w:rStyle w:val="Pogrubienie1"/>
          <w:rFonts w:ascii="Arial" w:hAnsi="Arial" w:cs="Arial"/>
          <w:b w:val="0"/>
          <w:bCs w:val="0"/>
          <w:color w:val="000000"/>
        </w:rPr>
        <w:t>8</w:t>
      </w:r>
    </w:p>
    <w:p w14:paraId="7ACD204D" w14:textId="03610F19" w:rsidR="00AD07F1" w:rsidRPr="00BA3895" w:rsidRDefault="00AD07F1" w:rsidP="00AD07F1">
      <w:pPr>
        <w:pStyle w:val="NormalnyWeb"/>
        <w:spacing w:before="0" w:after="0" w:line="360" w:lineRule="auto"/>
        <w:rPr>
          <w:rStyle w:val="Pogrubienie1"/>
          <w:rFonts w:ascii="Arial" w:hAnsi="Arial" w:cs="Arial"/>
          <w:b w:val="0"/>
          <w:bCs w:val="0"/>
          <w:color w:val="000000"/>
        </w:rPr>
      </w:pPr>
      <w:r w:rsidRPr="00BA3895">
        <w:rPr>
          <w:rStyle w:val="Pogrubienie1"/>
          <w:rFonts w:ascii="Arial" w:hAnsi="Arial" w:cs="Arial"/>
          <w:b w:val="0"/>
          <w:bCs w:val="0"/>
          <w:color w:val="000000"/>
        </w:rPr>
        <w:t>Załącznik nr 1</w:t>
      </w:r>
      <w:r>
        <w:rPr>
          <w:rStyle w:val="Pogrubienie1"/>
          <w:rFonts w:ascii="Arial" w:hAnsi="Arial" w:cs="Arial"/>
          <w:b w:val="0"/>
          <w:bCs w:val="0"/>
          <w:color w:val="000000"/>
        </w:rPr>
        <w:t>I</w:t>
      </w:r>
      <w:r w:rsidRPr="00BA3895">
        <w:rPr>
          <w:rStyle w:val="Pogrubienie1"/>
          <w:rFonts w:ascii="Arial" w:hAnsi="Arial" w:cs="Arial"/>
          <w:b w:val="0"/>
          <w:bCs w:val="0"/>
          <w:color w:val="000000"/>
        </w:rPr>
        <w:t xml:space="preserve"> Wzór Formularza Oferty cz. </w:t>
      </w:r>
      <w:r>
        <w:rPr>
          <w:rStyle w:val="Pogrubienie1"/>
          <w:rFonts w:ascii="Arial" w:hAnsi="Arial" w:cs="Arial"/>
          <w:b w:val="0"/>
          <w:bCs w:val="0"/>
          <w:color w:val="000000"/>
        </w:rPr>
        <w:t>9</w:t>
      </w:r>
    </w:p>
    <w:p w14:paraId="548F1E9A" w14:textId="124D654C" w:rsidR="00AD07F1" w:rsidRPr="00BA3895" w:rsidRDefault="00AD07F1" w:rsidP="00AD07F1">
      <w:pPr>
        <w:pStyle w:val="NormalnyWeb"/>
        <w:spacing w:before="0" w:after="0" w:line="360" w:lineRule="auto"/>
        <w:rPr>
          <w:rStyle w:val="Pogrubienie1"/>
          <w:rFonts w:ascii="Arial" w:hAnsi="Arial" w:cs="Arial"/>
          <w:b w:val="0"/>
          <w:bCs w:val="0"/>
          <w:color w:val="000000"/>
        </w:rPr>
      </w:pPr>
      <w:r w:rsidRPr="00BA3895">
        <w:rPr>
          <w:rStyle w:val="Pogrubienie1"/>
          <w:rFonts w:ascii="Arial" w:hAnsi="Arial" w:cs="Arial"/>
          <w:b w:val="0"/>
          <w:bCs w:val="0"/>
          <w:color w:val="000000"/>
        </w:rPr>
        <w:t xml:space="preserve">Załącznik nr </w:t>
      </w:r>
      <w:r>
        <w:rPr>
          <w:rStyle w:val="Pogrubienie1"/>
          <w:rFonts w:ascii="Arial" w:hAnsi="Arial" w:cs="Arial"/>
          <w:b w:val="0"/>
          <w:bCs w:val="0"/>
          <w:color w:val="000000"/>
        </w:rPr>
        <w:t>1J</w:t>
      </w:r>
      <w:r w:rsidRPr="00BA3895">
        <w:rPr>
          <w:rStyle w:val="Pogrubienie1"/>
          <w:rFonts w:ascii="Arial" w:hAnsi="Arial" w:cs="Arial"/>
          <w:b w:val="0"/>
          <w:bCs w:val="0"/>
          <w:color w:val="000000"/>
        </w:rPr>
        <w:t xml:space="preserve"> Wzór Formularza Oferty cz. </w:t>
      </w:r>
      <w:r>
        <w:rPr>
          <w:rStyle w:val="Pogrubienie1"/>
          <w:rFonts w:ascii="Arial" w:hAnsi="Arial" w:cs="Arial"/>
          <w:b w:val="0"/>
          <w:bCs w:val="0"/>
          <w:color w:val="000000"/>
        </w:rPr>
        <w:t>10</w:t>
      </w:r>
    </w:p>
    <w:p w14:paraId="6473F159" w14:textId="62C68EB7" w:rsidR="00AD07F1" w:rsidRPr="00BA3895" w:rsidRDefault="00AD07F1" w:rsidP="00AD07F1">
      <w:pPr>
        <w:pStyle w:val="NormalnyWeb"/>
        <w:spacing w:before="0" w:after="0" w:line="360" w:lineRule="auto"/>
        <w:rPr>
          <w:rStyle w:val="Pogrubienie1"/>
          <w:rFonts w:ascii="Arial" w:hAnsi="Arial" w:cs="Arial"/>
          <w:b w:val="0"/>
          <w:bCs w:val="0"/>
          <w:color w:val="000000"/>
        </w:rPr>
      </w:pPr>
      <w:r w:rsidRPr="00BA3895">
        <w:rPr>
          <w:rStyle w:val="Pogrubienie1"/>
          <w:rFonts w:ascii="Arial" w:hAnsi="Arial" w:cs="Arial"/>
          <w:b w:val="0"/>
          <w:bCs w:val="0"/>
          <w:color w:val="000000"/>
        </w:rPr>
        <w:t>Załącznik nr 1</w:t>
      </w:r>
      <w:r>
        <w:rPr>
          <w:rStyle w:val="Pogrubienie1"/>
          <w:rFonts w:ascii="Arial" w:hAnsi="Arial" w:cs="Arial"/>
          <w:b w:val="0"/>
          <w:bCs w:val="0"/>
          <w:color w:val="000000"/>
        </w:rPr>
        <w:t>K</w:t>
      </w:r>
      <w:r w:rsidRPr="00BA3895">
        <w:rPr>
          <w:rStyle w:val="Pogrubienie1"/>
          <w:rFonts w:ascii="Arial" w:hAnsi="Arial" w:cs="Arial"/>
          <w:b w:val="0"/>
          <w:bCs w:val="0"/>
          <w:color w:val="000000"/>
        </w:rPr>
        <w:t xml:space="preserve"> Wzór Formularza Oferty cz. 1</w:t>
      </w:r>
      <w:r>
        <w:rPr>
          <w:rStyle w:val="Pogrubienie1"/>
          <w:rFonts w:ascii="Arial" w:hAnsi="Arial" w:cs="Arial"/>
          <w:b w:val="0"/>
          <w:bCs w:val="0"/>
          <w:color w:val="000000"/>
        </w:rPr>
        <w:t>1</w:t>
      </w:r>
    </w:p>
    <w:p w14:paraId="0CC565D7" w14:textId="77777777" w:rsidR="00AD07F1" w:rsidRPr="00BA3895" w:rsidRDefault="00AD07F1" w:rsidP="00AD07F1">
      <w:pPr>
        <w:pStyle w:val="NormalnyWeb"/>
        <w:spacing w:before="0" w:after="0" w:line="360" w:lineRule="auto"/>
        <w:rPr>
          <w:color w:val="000000"/>
        </w:rPr>
      </w:pPr>
      <w:r w:rsidRPr="00BA3895">
        <w:rPr>
          <w:rStyle w:val="Pogrubienie1"/>
          <w:rFonts w:ascii="Arial" w:hAnsi="Arial" w:cs="Arial"/>
          <w:b w:val="0"/>
          <w:bCs w:val="0"/>
          <w:color w:val="000000"/>
        </w:rPr>
        <w:t xml:space="preserve">Załącznik nr 2. </w:t>
      </w:r>
      <w:r w:rsidRPr="00BA3895">
        <w:rPr>
          <w:rFonts w:ascii="Arial" w:hAnsi="Arial" w:cs="Arial"/>
          <w:color w:val="000000"/>
        </w:rPr>
        <w:t>Oświadczenie o niepodleganiu wykluczeniu oraz spełnianiu warunków udziału w postępowaniu (JEDZ)</w:t>
      </w:r>
    </w:p>
    <w:p w14:paraId="60B756D6" w14:textId="77777777" w:rsidR="00AD07F1" w:rsidRPr="00BA3895" w:rsidRDefault="00AD07F1" w:rsidP="00AD07F1">
      <w:pPr>
        <w:pStyle w:val="Textbody"/>
        <w:spacing w:after="0" w:line="360" w:lineRule="auto"/>
        <w:rPr>
          <w:rFonts w:ascii="Arial" w:hAnsi="Arial" w:cs="Arial"/>
          <w:color w:val="000000"/>
        </w:rPr>
      </w:pPr>
      <w:r w:rsidRPr="00BA3895">
        <w:rPr>
          <w:rFonts w:ascii="Arial" w:hAnsi="Arial" w:cs="Arial"/>
          <w:color w:val="000000"/>
        </w:rPr>
        <w:t>Załącznik nr 3. Wzór oświadczenia dot. podstawy wykluczenia przewidzianej w art. 5k rozporządzenia 833/2014 w brzmieniu nadanym rozporządzeniem 2022/576</w:t>
      </w:r>
    </w:p>
    <w:p w14:paraId="77A2BFBE" w14:textId="5A7CADA3" w:rsidR="00AD07F1" w:rsidRPr="00BA3895" w:rsidRDefault="00AD07F1" w:rsidP="00AD07F1">
      <w:pPr>
        <w:pStyle w:val="NormalnyWeb"/>
        <w:spacing w:before="0" w:after="0" w:line="360" w:lineRule="auto"/>
        <w:rPr>
          <w:color w:val="000000"/>
        </w:rPr>
      </w:pPr>
      <w:r w:rsidRPr="00BA3895">
        <w:rPr>
          <w:rFonts w:ascii="Arial" w:hAnsi="Arial" w:cs="Arial"/>
          <w:color w:val="000000"/>
        </w:rPr>
        <w:t xml:space="preserve">Załącznik nr </w:t>
      </w:r>
      <w:r>
        <w:rPr>
          <w:rFonts w:ascii="Arial" w:hAnsi="Arial" w:cs="Arial"/>
          <w:color w:val="000000"/>
        </w:rPr>
        <w:t>4</w:t>
      </w:r>
      <w:r w:rsidRPr="00BA3895">
        <w:rPr>
          <w:rFonts w:ascii="Arial" w:hAnsi="Arial" w:cs="Arial"/>
          <w:color w:val="000000"/>
        </w:rPr>
        <w:t>. Wzór oświadczenia (grupa kapitałowa)</w:t>
      </w:r>
    </w:p>
    <w:p w14:paraId="39A2CF0A" w14:textId="2B44C4CF" w:rsidR="00AD07F1" w:rsidRDefault="00AD07F1" w:rsidP="00AD07F1">
      <w:pPr>
        <w:pStyle w:val="NormalnyWeb"/>
        <w:spacing w:before="0" w:after="0" w:line="360" w:lineRule="auto"/>
        <w:rPr>
          <w:rFonts w:ascii="Arial" w:hAnsi="Arial" w:cs="Arial"/>
          <w:color w:val="000000"/>
        </w:rPr>
      </w:pPr>
      <w:r w:rsidRPr="00BA3895">
        <w:rPr>
          <w:rFonts w:ascii="Arial" w:hAnsi="Arial" w:cs="Arial"/>
          <w:color w:val="000000"/>
        </w:rPr>
        <w:t xml:space="preserve">Załącznik nr </w:t>
      </w:r>
      <w:r>
        <w:rPr>
          <w:rFonts w:ascii="Arial" w:hAnsi="Arial" w:cs="Arial"/>
          <w:color w:val="000000"/>
        </w:rPr>
        <w:t>5</w:t>
      </w:r>
      <w:r w:rsidRPr="00BA3895">
        <w:rPr>
          <w:rFonts w:ascii="Arial" w:hAnsi="Arial" w:cs="Arial"/>
          <w:color w:val="000000"/>
        </w:rPr>
        <w:t xml:space="preserve">. Wzór oświadczenia o aktualności informacji zawartych w oświadczeniu, o którym mowa w art. 125 ust. 1 </w:t>
      </w:r>
      <w:proofErr w:type="spellStart"/>
      <w:r w:rsidRPr="00BA3895">
        <w:rPr>
          <w:rFonts w:ascii="Arial" w:hAnsi="Arial" w:cs="Arial"/>
          <w:color w:val="000000"/>
        </w:rPr>
        <w:t>u.p.z.p</w:t>
      </w:r>
      <w:proofErr w:type="spellEnd"/>
      <w:r w:rsidRPr="00BA3895">
        <w:rPr>
          <w:rFonts w:ascii="Arial" w:hAnsi="Arial" w:cs="Arial"/>
          <w:color w:val="000000"/>
        </w:rPr>
        <w:t>.</w:t>
      </w:r>
    </w:p>
    <w:p w14:paraId="5C9ACF02" w14:textId="6FE22D56" w:rsidR="006308BB" w:rsidRPr="00BA3895" w:rsidRDefault="006308BB" w:rsidP="00AD07F1">
      <w:pPr>
        <w:pStyle w:val="NormalnyWeb"/>
        <w:spacing w:before="0" w:after="0" w:line="360" w:lineRule="auto"/>
        <w:rPr>
          <w:rFonts w:ascii="Arial" w:hAnsi="Arial" w:cs="Arial"/>
          <w:color w:val="000000"/>
        </w:rPr>
      </w:pPr>
      <w:r>
        <w:rPr>
          <w:rFonts w:ascii="Arial" w:hAnsi="Arial" w:cs="Arial"/>
          <w:color w:val="000000"/>
        </w:rPr>
        <w:t xml:space="preserve">Załącznik nr 6 </w:t>
      </w:r>
      <w:r>
        <w:rPr>
          <w:rFonts w:ascii="Arial" w:hAnsi="Arial" w:cs="Arial"/>
        </w:rPr>
        <w:t>Lista lokalizacji</w:t>
      </w:r>
    </w:p>
    <w:p w14:paraId="1DF4A775" w14:textId="77777777" w:rsidR="00E31EC0" w:rsidRDefault="00E31EC0" w:rsidP="00730B47">
      <w:pPr>
        <w:pStyle w:val="NormalnyWeb"/>
        <w:spacing w:before="0" w:after="0" w:line="360" w:lineRule="auto"/>
        <w:rPr>
          <w:rFonts w:ascii="Arial" w:hAnsi="Arial" w:cs="Arial"/>
          <w:color w:val="000000" w:themeColor="text1"/>
        </w:rPr>
      </w:pPr>
    </w:p>
    <w:p w14:paraId="56AA365D" w14:textId="77777777" w:rsidR="004E07BB" w:rsidRPr="00730B47" w:rsidRDefault="004E07BB" w:rsidP="00730B47">
      <w:pPr>
        <w:pStyle w:val="NormalnyWeb"/>
        <w:spacing w:before="0" w:after="0" w:line="360" w:lineRule="auto"/>
        <w:rPr>
          <w:rFonts w:ascii="Arial" w:hAnsi="Arial" w:cs="Arial"/>
        </w:rPr>
      </w:pPr>
    </w:p>
    <w:p w14:paraId="4AC0383A" w14:textId="77777777" w:rsidR="00F94E5B" w:rsidRDefault="00F94E5B" w:rsidP="00677AB6">
      <w:pPr>
        <w:pStyle w:val="NormalnyWeb"/>
        <w:spacing w:before="0" w:after="0" w:line="360" w:lineRule="auto"/>
        <w:rPr>
          <w:rFonts w:ascii="Arial" w:hAnsi="Arial" w:cs="Arial"/>
          <w:color w:val="000000"/>
        </w:rPr>
      </w:pPr>
    </w:p>
    <w:p w14:paraId="4A16E63F" w14:textId="77777777" w:rsidR="008A70BE" w:rsidRDefault="008A70BE" w:rsidP="00677AB6">
      <w:pPr>
        <w:pStyle w:val="NormalnyWeb"/>
        <w:spacing w:before="0" w:after="0" w:line="360" w:lineRule="auto"/>
        <w:rPr>
          <w:rFonts w:ascii="Arial" w:hAnsi="Arial" w:cs="Arial"/>
          <w:color w:val="000000"/>
        </w:rPr>
      </w:pPr>
    </w:p>
    <w:p w14:paraId="6CB32403" w14:textId="77777777" w:rsidR="008A70BE" w:rsidRDefault="008A70BE" w:rsidP="00677AB6">
      <w:pPr>
        <w:pStyle w:val="NormalnyWeb"/>
        <w:spacing w:before="0" w:after="0" w:line="360" w:lineRule="auto"/>
        <w:rPr>
          <w:rFonts w:ascii="Arial" w:hAnsi="Arial" w:cs="Arial"/>
          <w:color w:val="000000"/>
        </w:rPr>
      </w:pPr>
    </w:p>
    <w:p w14:paraId="5FD5CD34" w14:textId="77777777" w:rsidR="008A70BE" w:rsidRDefault="008A70BE" w:rsidP="00677AB6">
      <w:pPr>
        <w:pStyle w:val="NormalnyWeb"/>
        <w:spacing w:before="0" w:after="0" w:line="360" w:lineRule="auto"/>
        <w:rPr>
          <w:rFonts w:ascii="Arial" w:hAnsi="Arial" w:cs="Arial"/>
          <w:color w:val="000000"/>
        </w:rPr>
      </w:pPr>
    </w:p>
    <w:p w14:paraId="104AD1AA" w14:textId="77777777" w:rsidR="008A70BE" w:rsidRDefault="008A70BE" w:rsidP="00677AB6">
      <w:pPr>
        <w:pStyle w:val="NormalnyWeb"/>
        <w:spacing w:before="0" w:after="0" w:line="360" w:lineRule="auto"/>
        <w:rPr>
          <w:rFonts w:ascii="Arial" w:hAnsi="Arial" w:cs="Arial"/>
          <w:color w:val="000000"/>
        </w:rPr>
      </w:pPr>
    </w:p>
    <w:p w14:paraId="18A4A1DC" w14:textId="77777777" w:rsidR="008A70BE" w:rsidRDefault="008A70BE" w:rsidP="00677AB6">
      <w:pPr>
        <w:pStyle w:val="NormalnyWeb"/>
        <w:spacing w:before="0" w:after="0" w:line="360" w:lineRule="auto"/>
        <w:rPr>
          <w:rFonts w:ascii="Arial" w:hAnsi="Arial" w:cs="Arial"/>
          <w:color w:val="000000"/>
        </w:rPr>
      </w:pPr>
    </w:p>
    <w:p w14:paraId="07D414E2" w14:textId="77777777" w:rsidR="00D058BF" w:rsidRDefault="00D058BF" w:rsidP="00677AB6">
      <w:pPr>
        <w:pStyle w:val="NormalnyWeb"/>
        <w:spacing w:before="0" w:after="0" w:line="360" w:lineRule="auto"/>
        <w:rPr>
          <w:rFonts w:ascii="Arial" w:hAnsi="Arial" w:cs="Arial"/>
          <w:color w:val="000000"/>
        </w:rPr>
      </w:pPr>
    </w:p>
    <w:p w14:paraId="0B98C0E3" w14:textId="77777777" w:rsidR="00D058BF" w:rsidRDefault="00D058BF" w:rsidP="00677AB6">
      <w:pPr>
        <w:pStyle w:val="NormalnyWeb"/>
        <w:spacing w:before="0" w:after="0" w:line="360" w:lineRule="auto"/>
        <w:rPr>
          <w:rFonts w:ascii="Arial" w:hAnsi="Arial" w:cs="Arial"/>
          <w:color w:val="000000"/>
        </w:rPr>
      </w:pPr>
    </w:p>
    <w:p w14:paraId="09C038B6" w14:textId="77777777" w:rsidR="00D058BF" w:rsidRDefault="00D058BF" w:rsidP="00677AB6">
      <w:pPr>
        <w:pStyle w:val="NormalnyWeb"/>
        <w:spacing w:before="0" w:after="0" w:line="360" w:lineRule="auto"/>
        <w:rPr>
          <w:rFonts w:ascii="Arial" w:hAnsi="Arial" w:cs="Arial"/>
          <w:color w:val="000000"/>
        </w:rPr>
      </w:pPr>
    </w:p>
    <w:p w14:paraId="41058457" w14:textId="77777777" w:rsidR="00D058BF" w:rsidRDefault="00D058BF" w:rsidP="00677AB6">
      <w:pPr>
        <w:pStyle w:val="NormalnyWeb"/>
        <w:spacing w:before="0" w:after="0" w:line="360" w:lineRule="auto"/>
        <w:rPr>
          <w:rFonts w:ascii="Arial" w:hAnsi="Arial" w:cs="Arial"/>
          <w:color w:val="000000"/>
        </w:rPr>
      </w:pPr>
    </w:p>
    <w:p w14:paraId="65455600" w14:textId="77777777" w:rsidR="00D058BF" w:rsidRDefault="00D058BF" w:rsidP="00677AB6">
      <w:pPr>
        <w:pStyle w:val="NormalnyWeb"/>
        <w:spacing w:before="0" w:after="0" w:line="360" w:lineRule="auto"/>
        <w:rPr>
          <w:rFonts w:ascii="Arial" w:hAnsi="Arial" w:cs="Arial"/>
          <w:color w:val="000000"/>
        </w:rPr>
      </w:pPr>
    </w:p>
    <w:p w14:paraId="3457CD18" w14:textId="77777777" w:rsidR="006308BB" w:rsidRDefault="006308BB" w:rsidP="00677AB6">
      <w:pPr>
        <w:pStyle w:val="NormalnyWeb"/>
        <w:spacing w:before="0" w:after="0" w:line="360" w:lineRule="auto"/>
        <w:rPr>
          <w:rFonts w:ascii="Arial" w:hAnsi="Arial" w:cs="Arial"/>
          <w:color w:val="000000"/>
        </w:rPr>
      </w:pPr>
    </w:p>
    <w:p w14:paraId="7095B511" w14:textId="77777777" w:rsidR="00697136" w:rsidRDefault="00697136" w:rsidP="00677AB6">
      <w:pPr>
        <w:pStyle w:val="NormalnyWeb"/>
        <w:spacing w:before="0" w:after="0" w:line="360" w:lineRule="auto"/>
        <w:rPr>
          <w:rFonts w:ascii="Arial" w:hAnsi="Arial" w:cs="Arial"/>
          <w:color w:val="000000"/>
        </w:rPr>
      </w:pPr>
    </w:p>
    <w:p w14:paraId="70EBA686" w14:textId="6C68B974" w:rsidR="00702AEA" w:rsidRPr="00730B47" w:rsidRDefault="00702AEA" w:rsidP="00730B47">
      <w:pPr>
        <w:pStyle w:val="NormalnyWeb"/>
        <w:spacing w:before="0" w:after="0" w:line="360" w:lineRule="auto"/>
        <w:jc w:val="right"/>
        <w:rPr>
          <w:rFonts w:ascii="Arial" w:hAnsi="Arial" w:cs="Arial"/>
        </w:rPr>
      </w:pPr>
      <w:r w:rsidRPr="00730B47">
        <w:rPr>
          <w:rFonts w:ascii="Arial" w:hAnsi="Arial" w:cs="Arial"/>
          <w:color w:val="000000"/>
        </w:rPr>
        <w:lastRenderedPageBreak/>
        <w:t>Załącznik nr 1</w:t>
      </w:r>
      <w:r w:rsidR="008A70BE">
        <w:rPr>
          <w:rFonts w:ascii="Arial" w:hAnsi="Arial" w:cs="Arial"/>
          <w:color w:val="000000"/>
        </w:rPr>
        <w:t>A</w:t>
      </w:r>
      <w:r w:rsidRPr="00730B47">
        <w:rPr>
          <w:rFonts w:ascii="Arial" w:hAnsi="Arial" w:cs="Arial"/>
          <w:color w:val="000000"/>
        </w:rPr>
        <w:t xml:space="preserve"> do SWZ</w:t>
      </w:r>
    </w:p>
    <w:p w14:paraId="1D78CF1B" w14:textId="73E83735" w:rsidR="00AD07F1" w:rsidRPr="00730B47" w:rsidRDefault="00702AEA" w:rsidP="00AD07F1">
      <w:pPr>
        <w:pStyle w:val="NormalnyWeb"/>
        <w:spacing w:before="0" w:after="0" w:line="360" w:lineRule="auto"/>
        <w:jc w:val="center"/>
        <w:rPr>
          <w:rFonts w:ascii="Arial" w:hAnsi="Arial" w:cs="Arial"/>
        </w:rPr>
      </w:pPr>
      <w:r w:rsidRPr="00730B47">
        <w:rPr>
          <w:rFonts w:ascii="Arial" w:hAnsi="Arial" w:cs="Arial"/>
          <w:b/>
          <w:bCs/>
          <w:color w:val="000000"/>
        </w:rPr>
        <w:t xml:space="preserve">FORMULARZ OFERTOWY </w:t>
      </w:r>
      <w:r w:rsidR="00AD07F1">
        <w:rPr>
          <w:rFonts w:ascii="Arial" w:hAnsi="Arial" w:cs="Arial"/>
          <w:b/>
          <w:bCs/>
          <w:color w:val="000000"/>
        </w:rPr>
        <w:t xml:space="preserve"> część 1</w:t>
      </w:r>
      <w:r w:rsidRPr="00730B47">
        <w:rPr>
          <w:rFonts w:ascii="Arial" w:hAnsi="Arial" w:cs="Arial"/>
          <w:b/>
          <w:bCs/>
          <w:color w:val="000000"/>
        </w:rPr>
        <w:br/>
      </w:r>
      <w:r w:rsidR="00AD07F1">
        <w:rPr>
          <w:rStyle w:val="Pogrubienie"/>
          <w:rFonts w:ascii="Arial" w:hAnsi="Arial" w:cs="Arial"/>
        </w:rPr>
        <w:t xml:space="preserve">Usługa rozstawienia mieszkańcom Mazurskiego Związku Międzygminnego – Gospodarka Odpadami pojemników na odpady komunalne </w:t>
      </w:r>
    </w:p>
    <w:p w14:paraId="587CAF5A" w14:textId="66762850" w:rsidR="00702AEA" w:rsidRPr="00730B47" w:rsidRDefault="00702AEA" w:rsidP="00426525">
      <w:pPr>
        <w:pStyle w:val="NormalnyWeb"/>
        <w:spacing w:before="0" w:after="0" w:line="360" w:lineRule="auto"/>
        <w:jc w:val="center"/>
        <w:rPr>
          <w:rFonts w:ascii="Arial" w:hAnsi="Arial" w:cs="Arial"/>
        </w:rPr>
      </w:pPr>
    </w:p>
    <w:p w14:paraId="4C0FCBE0" w14:textId="77777777" w:rsidR="00813898" w:rsidRPr="00730B47" w:rsidRDefault="00813898" w:rsidP="00730B47">
      <w:pPr>
        <w:pStyle w:val="NormalnyWeb"/>
        <w:spacing w:before="0" w:after="0" w:line="360" w:lineRule="auto"/>
        <w:rPr>
          <w:rFonts w:ascii="Arial" w:hAnsi="Arial" w:cs="Arial"/>
        </w:rPr>
      </w:pPr>
      <w:r w:rsidRPr="00730B47">
        <w:rPr>
          <w:rStyle w:val="Domylnaczcionkaakapitu3"/>
          <w:rFonts w:ascii="Arial" w:hAnsi="Arial" w:cs="Arial"/>
          <w:b/>
          <w:bCs/>
          <w:color w:val="000000"/>
        </w:rPr>
        <w:t>1. ZAMAWIAJĄCY:</w:t>
      </w:r>
    </w:p>
    <w:p w14:paraId="150D3D06" w14:textId="77777777" w:rsidR="00813898" w:rsidRPr="00730B47" w:rsidRDefault="00813898" w:rsidP="00730B47">
      <w:pPr>
        <w:pStyle w:val="NormalnyWeb"/>
        <w:spacing w:before="0" w:after="0" w:line="360" w:lineRule="auto"/>
        <w:rPr>
          <w:rFonts w:ascii="Arial" w:hAnsi="Arial" w:cs="Arial"/>
          <w:color w:val="000000"/>
        </w:rPr>
      </w:pPr>
      <w:r w:rsidRPr="00730B47">
        <w:rPr>
          <w:rFonts w:ascii="Arial" w:hAnsi="Arial" w:cs="Arial"/>
          <w:color w:val="000000"/>
        </w:rPr>
        <w:t>Zakład Unieszkodliwiania Odpadów Komunalnych Spytkowo Sp. z o.o.</w:t>
      </w:r>
    </w:p>
    <w:p w14:paraId="37EAD131" w14:textId="77777777" w:rsidR="00813898" w:rsidRPr="00730B47" w:rsidRDefault="00813898" w:rsidP="00730B47">
      <w:pPr>
        <w:pStyle w:val="NormalnyWeb"/>
        <w:spacing w:before="0" w:after="0" w:line="360" w:lineRule="auto"/>
        <w:rPr>
          <w:rFonts w:ascii="Arial" w:hAnsi="Arial" w:cs="Arial"/>
        </w:rPr>
      </w:pPr>
      <w:r w:rsidRPr="00730B47">
        <w:rPr>
          <w:rStyle w:val="Domylnaczcionkaakapitu3"/>
          <w:rFonts w:ascii="Arial" w:hAnsi="Arial" w:cs="Arial"/>
          <w:b/>
          <w:bCs/>
          <w:color w:val="000000"/>
        </w:rPr>
        <w:t>2. WYKONAWCA:</w:t>
      </w:r>
    </w:p>
    <w:p w14:paraId="46681F9D" w14:textId="77777777" w:rsidR="00813898" w:rsidRPr="00730B47" w:rsidRDefault="00813898" w:rsidP="00730B47">
      <w:pPr>
        <w:pStyle w:val="NormalnyWeb"/>
        <w:spacing w:before="0" w:after="0" w:line="360" w:lineRule="auto"/>
        <w:rPr>
          <w:rFonts w:ascii="Arial" w:hAnsi="Arial" w:cs="Arial"/>
        </w:rPr>
      </w:pPr>
      <w:r w:rsidRPr="00730B47">
        <w:rPr>
          <w:rStyle w:val="Domylnaczcionkaakapitu3"/>
          <w:rFonts w:ascii="Arial" w:hAnsi="Arial" w:cs="Arial"/>
          <w:color w:val="000000"/>
        </w:rPr>
        <w:t>Niniejsza oferta zostaje złożona przez</w:t>
      </w:r>
      <w:r w:rsidRPr="00730B47">
        <w:rPr>
          <w:rFonts w:ascii="Arial" w:hAnsi="Arial" w:cs="Arial"/>
          <w:color w:val="000000"/>
        </w:rPr>
        <w:t>[1]</w:t>
      </w:r>
      <w:r w:rsidRPr="00730B47">
        <w:rPr>
          <w:rStyle w:val="Domylnaczcionkaakapitu3"/>
          <w:rFonts w:ascii="Arial" w:hAnsi="Arial" w:cs="Arial"/>
          <w:color w:val="000000"/>
        </w:rPr>
        <w:t>:</w:t>
      </w:r>
    </w:p>
    <w:tbl>
      <w:tblPr>
        <w:tblW w:w="9378" w:type="dxa"/>
        <w:tblInd w:w="57" w:type="dxa"/>
        <w:tblLayout w:type="fixed"/>
        <w:tblCellMar>
          <w:left w:w="10" w:type="dxa"/>
          <w:right w:w="10" w:type="dxa"/>
        </w:tblCellMar>
        <w:tblLook w:val="0000" w:firstRow="0" w:lastRow="0" w:firstColumn="0" w:lastColumn="0" w:noHBand="0" w:noVBand="0"/>
      </w:tblPr>
      <w:tblGrid>
        <w:gridCol w:w="502"/>
        <w:gridCol w:w="3820"/>
        <w:gridCol w:w="1766"/>
        <w:gridCol w:w="3290"/>
      </w:tblGrid>
      <w:tr w:rsidR="00813898" w:rsidRPr="00730B47" w14:paraId="26EA289E" w14:textId="77777777" w:rsidTr="00813898">
        <w:tc>
          <w:tcPr>
            <w:tcW w:w="502"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2391A992" w14:textId="77777777" w:rsidR="00813898" w:rsidRPr="00730B47" w:rsidRDefault="00813898" w:rsidP="00730B47">
            <w:pPr>
              <w:pStyle w:val="Normalny2"/>
              <w:spacing w:line="360" w:lineRule="auto"/>
              <w:jc w:val="center"/>
              <w:rPr>
                <w:rFonts w:ascii="Arial" w:hAnsi="Arial" w:cs="Arial"/>
              </w:rPr>
            </w:pPr>
            <w:proofErr w:type="spellStart"/>
            <w:r w:rsidRPr="00730B47">
              <w:rPr>
                <w:rFonts w:ascii="Arial" w:hAnsi="Arial" w:cs="Arial"/>
                <w:color w:val="000000"/>
              </w:rPr>
              <w:t>Lp</w:t>
            </w:r>
            <w:proofErr w:type="spellEnd"/>
          </w:p>
        </w:tc>
        <w:tc>
          <w:tcPr>
            <w:tcW w:w="3820"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26231038" w14:textId="77777777" w:rsidR="00813898" w:rsidRPr="00730B47" w:rsidRDefault="00813898" w:rsidP="00730B47">
            <w:pPr>
              <w:pStyle w:val="Normalny2"/>
              <w:spacing w:line="360" w:lineRule="auto"/>
              <w:jc w:val="center"/>
              <w:rPr>
                <w:rFonts w:ascii="Arial" w:hAnsi="Arial" w:cs="Arial"/>
              </w:rPr>
            </w:pPr>
            <w:r w:rsidRPr="00730B47">
              <w:rPr>
                <w:rFonts w:ascii="Arial" w:hAnsi="Arial" w:cs="Arial"/>
                <w:color w:val="000000"/>
              </w:rPr>
              <w:t>Nazwa(y) Wykonawcy(ów)</w:t>
            </w:r>
          </w:p>
        </w:tc>
        <w:tc>
          <w:tcPr>
            <w:tcW w:w="1766"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2A320771" w14:textId="77777777" w:rsidR="00813898" w:rsidRPr="00730B47" w:rsidRDefault="00813898" w:rsidP="00730B47">
            <w:pPr>
              <w:pStyle w:val="Normalny2"/>
              <w:spacing w:line="360" w:lineRule="auto"/>
              <w:jc w:val="center"/>
              <w:rPr>
                <w:rFonts w:ascii="Arial" w:hAnsi="Arial" w:cs="Arial"/>
              </w:rPr>
            </w:pPr>
            <w:r w:rsidRPr="00730B47">
              <w:rPr>
                <w:rFonts w:ascii="Arial" w:hAnsi="Arial" w:cs="Arial"/>
                <w:color w:val="000000"/>
              </w:rPr>
              <w:t>NIP</w:t>
            </w:r>
          </w:p>
        </w:tc>
        <w:tc>
          <w:tcPr>
            <w:tcW w:w="3290"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5C543E62" w14:textId="77777777" w:rsidR="00813898" w:rsidRPr="00730B47" w:rsidRDefault="00813898" w:rsidP="00730B47">
            <w:pPr>
              <w:pStyle w:val="Normalny2"/>
              <w:spacing w:line="360" w:lineRule="auto"/>
              <w:jc w:val="center"/>
              <w:rPr>
                <w:rFonts w:ascii="Arial" w:hAnsi="Arial" w:cs="Arial"/>
              </w:rPr>
            </w:pPr>
            <w:r w:rsidRPr="00730B47">
              <w:rPr>
                <w:rFonts w:ascii="Arial" w:hAnsi="Arial" w:cs="Arial"/>
                <w:color w:val="000000"/>
              </w:rPr>
              <w:t>Adres(y) Wykonawcy(ów)</w:t>
            </w:r>
          </w:p>
        </w:tc>
      </w:tr>
      <w:tr w:rsidR="00813898" w:rsidRPr="00730B47" w14:paraId="7F90F459" w14:textId="77777777" w:rsidTr="00813898">
        <w:trPr>
          <w:trHeight w:val="392"/>
        </w:trPr>
        <w:tc>
          <w:tcPr>
            <w:tcW w:w="502" w:type="dxa"/>
            <w:tcBorders>
              <w:left w:val="single" w:sz="6" w:space="0" w:color="000001"/>
              <w:bottom w:val="single" w:sz="6" w:space="0" w:color="000001"/>
            </w:tcBorders>
            <w:shd w:val="clear" w:color="auto" w:fill="auto"/>
            <w:tcMar>
              <w:top w:w="0" w:type="dxa"/>
              <w:left w:w="57" w:type="dxa"/>
              <w:bottom w:w="57" w:type="dxa"/>
              <w:right w:w="57" w:type="dxa"/>
            </w:tcMar>
          </w:tcPr>
          <w:p w14:paraId="00250846" w14:textId="77777777" w:rsidR="00813898" w:rsidRPr="00730B47" w:rsidRDefault="00813898" w:rsidP="00730B47">
            <w:pPr>
              <w:pStyle w:val="Normalny2"/>
              <w:snapToGrid w:val="0"/>
              <w:spacing w:line="360" w:lineRule="auto"/>
              <w:rPr>
                <w:rFonts w:ascii="Arial" w:hAnsi="Arial" w:cs="Arial"/>
                <w:color w:val="000000"/>
              </w:rPr>
            </w:pPr>
          </w:p>
        </w:tc>
        <w:tc>
          <w:tcPr>
            <w:tcW w:w="3820" w:type="dxa"/>
            <w:tcBorders>
              <w:left w:val="single" w:sz="6" w:space="0" w:color="000001"/>
              <w:bottom w:val="single" w:sz="6" w:space="0" w:color="000001"/>
            </w:tcBorders>
            <w:shd w:val="clear" w:color="auto" w:fill="auto"/>
            <w:tcMar>
              <w:top w:w="0" w:type="dxa"/>
              <w:left w:w="57" w:type="dxa"/>
              <w:bottom w:w="57" w:type="dxa"/>
              <w:right w:w="57" w:type="dxa"/>
            </w:tcMar>
          </w:tcPr>
          <w:p w14:paraId="27BB14DC" w14:textId="77777777" w:rsidR="00813898" w:rsidRPr="00730B47" w:rsidRDefault="00813898" w:rsidP="00730B47">
            <w:pPr>
              <w:pStyle w:val="Normalny2"/>
              <w:snapToGrid w:val="0"/>
              <w:spacing w:line="360" w:lineRule="auto"/>
              <w:rPr>
                <w:rFonts w:ascii="Arial" w:hAnsi="Arial" w:cs="Arial"/>
                <w:color w:val="000000"/>
              </w:rPr>
            </w:pPr>
          </w:p>
        </w:tc>
        <w:tc>
          <w:tcPr>
            <w:tcW w:w="1766" w:type="dxa"/>
            <w:tcBorders>
              <w:left w:val="single" w:sz="6" w:space="0" w:color="000001"/>
              <w:bottom w:val="single" w:sz="6" w:space="0" w:color="000001"/>
            </w:tcBorders>
            <w:shd w:val="clear" w:color="auto" w:fill="auto"/>
            <w:tcMar>
              <w:top w:w="0" w:type="dxa"/>
              <w:left w:w="57" w:type="dxa"/>
              <w:bottom w:w="57" w:type="dxa"/>
              <w:right w:w="57" w:type="dxa"/>
            </w:tcMar>
          </w:tcPr>
          <w:p w14:paraId="4F1C14F0" w14:textId="77777777" w:rsidR="00813898" w:rsidRPr="00730B47" w:rsidRDefault="00813898" w:rsidP="00730B47">
            <w:pPr>
              <w:pStyle w:val="Normalny2"/>
              <w:snapToGrid w:val="0"/>
              <w:spacing w:line="360" w:lineRule="auto"/>
              <w:rPr>
                <w:rFonts w:ascii="Arial" w:hAnsi="Arial" w:cs="Arial"/>
                <w:color w:val="000000"/>
              </w:rPr>
            </w:pPr>
          </w:p>
        </w:tc>
        <w:tc>
          <w:tcPr>
            <w:tcW w:w="3290"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035C1B53" w14:textId="77777777" w:rsidR="00813898" w:rsidRPr="00730B47" w:rsidRDefault="00813898" w:rsidP="00730B47">
            <w:pPr>
              <w:pStyle w:val="Normalny2"/>
              <w:snapToGrid w:val="0"/>
              <w:spacing w:line="360" w:lineRule="auto"/>
              <w:rPr>
                <w:rFonts w:ascii="Arial" w:hAnsi="Arial" w:cs="Arial"/>
                <w:color w:val="000000"/>
              </w:rPr>
            </w:pPr>
          </w:p>
        </w:tc>
      </w:tr>
    </w:tbl>
    <w:p w14:paraId="32A3671F" w14:textId="77777777" w:rsidR="00813898" w:rsidRPr="00730B47" w:rsidRDefault="00813898" w:rsidP="00730B47">
      <w:pPr>
        <w:pStyle w:val="NormalnyWeb"/>
        <w:spacing w:before="0" w:after="0" w:line="360" w:lineRule="auto"/>
        <w:rPr>
          <w:rFonts w:ascii="Arial" w:hAnsi="Arial" w:cs="Arial"/>
        </w:rPr>
      </w:pPr>
      <w:r w:rsidRPr="00730B47">
        <w:rPr>
          <w:rFonts w:ascii="Arial" w:hAnsi="Arial" w:cs="Arial"/>
          <w:b/>
          <w:bCs/>
          <w:color w:val="000000"/>
        </w:rPr>
        <w:t>3. KORESPONDENCJĘ NALEŻY KIEROWAĆ NA ADRES:</w:t>
      </w:r>
    </w:p>
    <w:tbl>
      <w:tblPr>
        <w:tblW w:w="9660" w:type="dxa"/>
        <w:tblInd w:w="57" w:type="dxa"/>
        <w:tblLayout w:type="fixed"/>
        <w:tblCellMar>
          <w:left w:w="10" w:type="dxa"/>
          <w:right w:w="10" w:type="dxa"/>
        </w:tblCellMar>
        <w:tblLook w:val="0000" w:firstRow="0" w:lastRow="0" w:firstColumn="0" w:lastColumn="0" w:noHBand="0" w:noVBand="0"/>
      </w:tblPr>
      <w:tblGrid>
        <w:gridCol w:w="3148"/>
        <w:gridCol w:w="6512"/>
      </w:tblGrid>
      <w:tr w:rsidR="00813898" w:rsidRPr="00730B47" w14:paraId="550733BC" w14:textId="77777777" w:rsidTr="00813898">
        <w:tc>
          <w:tcPr>
            <w:tcW w:w="3148"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41B7DC17" w14:textId="77777777" w:rsidR="00813898" w:rsidRPr="00730B47" w:rsidRDefault="00813898" w:rsidP="00730B47">
            <w:pPr>
              <w:pStyle w:val="Normalny2"/>
              <w:spacing w:line="360" w:lineRule="auto"/>
              <w:rPr>
                <w:rFonts w:ascii="Arial" w:hAnsi="Arial" w:cs="Arial"/>
              </w:rPr>
            </w:pPr>
            <w:r w:rsidRPr="00730B47">
              <w:rPr>
                <w:rFonts w:ascii="Arial" w:hAnsi="Arial" w:cs="Arial"/>
                <w:color w:val="000000"/>
              </w:rPr>
              <w:t>Wykonawca</w:t>
            </w:r>
          </w:p>
        </w:tc>
        <w:tc>
          <w:tcPr>
            <w:tcW w:w="6512"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4583314D" w14:textId="77777777" w:rsidR="00813898" w:rsidRPr="00730B47" w:rsidRDefault="00813898" w:rsidP="00730B47">
            <w:pPr>
              <w:pStyle w:val="Normalny2"/>
              <w:snapToGrid w:val="0"/>
              <w:spacing w:line="360" w:lineRule="auto"/>
              <w:rPr>
                <w:rFonts w:ascii="Arial" w:hAnsi="Arial" w:cs="Arial"/>
                <w:color w:val="000000"/>
              </w:rPr>
            </w:pPr>
          </w:p>
        </w:tc>
      </w:tr>
      <w:tr w:rsidR="00813898" w:rsidRPr="00730B47" w14:paraId="1983E793" w14:textId="77777777" w:rsidTr="00813898">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10588832" w14:textId="77777777" w:rsidR="00813898" w:rsidRPr="00730B47" w:rsidRDefault="00813898" w:rsidP="00730B47">
            <w:pPr>
              <w:pStyle w:val="Normalny2"/>
              <w:spacing w:line="360" w:lineRule="auto"/>
              <w:rPr>
                <w:rFonts w:ascii="Arial" w:hAnsi="Arial" w:cs="Arial"/>
              </w:rPr>
            </w:pPr>
            <w:r w:rsidRPr="00730B47">
              <w:rPr>
                <w:rFonts w:ascii="Arial" w:hAnsi="Arial" w:cs="Arial"/>
                <w:color w:val="000000"/>
              </w:rPr>
              <w:t>Imię i nazwisko osoby uprawnionej do kontaktu</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2F6D91EC" w14:textId="77777777" w:rsidR="00813898" w:rsidRPr="00730B47" w:rsidRDefault="00813898" w:rsidP="00730B47">
            <w:pPr>
              <w:pStyle w:val="Normalny2"/>
              <w:snapToGrid w:val="0"/>
              <w:spacing w:line="360" w:lineRule="auto"/>
              <w:rPr>
                <w:rFonts w:ascii="Arial" w:hAnsi="Arial" w:cs="Arial"/>
                <w:color w:val="000000"/>
              </w:rPr>
            </w:pPr>
          </w:p>
        </w:tc>
      </w:tr>
      <w:tr w:rsidR="00813898" w:rsidRPr="00730B47" w14:paraId="2D6912A9" w14:textId="77777777" w:rsidTr="00813898">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7457A7E6" w14:textId="77777777" w:rsidR="00813898" w:rsidRPr="00730B47" w:rsidRDefault="00813898" w:rsidP="00730B47">
            <w:pPr>
              <w:pStyle w:val="Normalny2"/>
              <w:spacing w:line="360" w:lineRule="auto"/>
              <w:rPr>
                <w:rFonts w:ascii="Arial" w:hAnsi="Arial" w:cs="Arial"/>
              </w:rPr>
            </w:pPr>
            <w:r w:rsidRPr="00730B47">
              <w:rPr>
                <w:rFonts w:ascii="Arial" w:hAnsi="Arial" w:cs="Arial"/>
                <w:color w:val="000000"/>
              </w:rPr>
              <w:t>Adres</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61D116EB" w14:textId="77777777" w:rsidR="00813898" w:rsidRPr="00730B47" w:rsidRDefault="00813898" w:rsidP="00730B47">
            <w:pPr>
              <w:pStyle w:val="Normalny2"/>
              <w:snapToGrid w:val="0"/>
              <w:spacing w:line="360" w:lineRule="auto"/>
              <w:rPr>
                <w:rFonts w:ascii="Arial" w:hAnsi="Arial" w:cs="Arial"/>
                <w:color w:val="000000"/>
              </w:rPr>
            </w:pPr>
          </w:p>
        </w:tc>
      </w:tr>
      <w:tr w:rsidR="00813898" w:rsidRPr="00730B47" w14:paraId="765520FB" w14:textId="77777777" w:rsidTr="00813898">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32FD9657" w14:textId="77777777" w:rsidR="00813898" w:rsidRPr="00730B47" w:rsidRDefault="00813898" w:rsidP="00730B47">
            <w:pPr>
              <w:pStyle w:val="Normalny2"/>
              <w:spacing w:line="360" w:lineRule="auto"/>
              <w:rPr>
                <w:rFonts w:ascii="Arial" w:hAnsi="Arial" w:cs="Arial"/>
              </w:rPr>
            </w:pPr>
            <w:r w:rsidRPr="00730B47">
              <w:rPr>
                <w:rFonts w:ascii="Arial" w:hAnsi="Arial" w:cs="Arial"/>
                <w:color w:val="000000"/>
              </w:rPr>
              <w:t>Nr telefonu</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457D633E" w14:textId="77777777" w:rsidR="00813898" w:rsidRPr="00730B47" w:rsidRDefault="00813898" w:rsidP="00730B47">
            <w:pPr>
              <w:pStyle w:val="Normalny2"/>
              <w:snapToGrid w:val="0"/>
              <w:spacing w:line="360" w:lineRule="auto"/>
              <w:rPr>
                <w:rFonts w:ascii="Arial" w:hAnsi="Arial" w:cs="Arial"/>
                <w:color w:val="000000"/>
              </w:rPr>
            </w:pPr>
          </w:p>
        </w:tc>
      </w:tr>
      <w:tr w:rsidR="00813898" w:rsidRPr="00730B47" w14:paraId="043CCB80" w14:textId="77777777" w:rsidTr="00813898">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3ADF26C2" w14:textId="77777777" w:rsidR="00813898" w:rsidRPr="00730B47" w:rsidRDefault="00813898" w:rsidP="00730B47">
            <w:pPr>
              <w:pStyle w:val="Normalny2"/>
              <w:spacing w:line="360" w:lineRule="auto"/>
              <w:rPr>
                <w:rFonts w:ascii="Arial" w:hAnsi="Arial" w:cs="Arial"/>
                <w:color w:val="000000"/>
              </w:rPr>
            </w:pPr>
            <w:r w:rsidRPr="00730B47">
              <w:rPr>
                <w:rFonts w:ascii="Arial" w:hAnsi="Arial" w:cs="Arial"/>
                <w:color w:val="000000"/>
              </w:rPr>
              <w:t>E-mail</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1DDEB7C5" w14:textId="77777777" w:rsidR="00813898" w:rsidRPr="00730B47" w:rsidRDefault="00813898" w:rsidP="00730B47">
            <w:pPr>
              <w:pStyle w:val="Normalny2"/>
              <w:snapToGrid w:val="0"/>
              <w:spacing w:line="360" w:lineRule="auto"/>
              <w:rPr>
                <w:rFonts w:ascii="Arial" w:hAnsi="Arial" w:cs="Arial"/>
                <w:color w:val="000000"/>
              </w:rPr>
            </w:pPr>
          </w:p>
        </w:tc>
      </w:tr>
    </w:tbl>
    <w:p w14:paraId="4633EC68"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b/>
          <w:bCs/>
          <w:color w:val="000000"/>
        </w:rPr>
        <w:br/>
      </w:r>
      <w:r w:rsidRPr="00730B47">
        <w:rPr>
          <w:rFonts w:ascii="Arial" w:hAnsi="Arial" w:cs="Arial"/>
          <w:b/>
          <w:bCs/>
        </w:rPr>
        <w:t>4. Ja (my) niżej podpisany (i), działając w imieniu i na rzecz Wykonawcy składającego niniejszą ofertę oświadczam(y), że:</w:t>
      </w:r>
    </w:p>
    <w:p w14:paraId="51012660"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rPr>
        <w:t>1. Zapoznałem(liśmy) się z treścią SWZ oraz jej załączników dla niniejszego postępowania o zamówienie publiczne i akceptuję (jemy) ją w całości bez zastrzeżeń.</w:t>
      </w:r>
    </w:p>
    <w:p w14:paraId="342A0D7D"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rPr>
        <w:t>2. Gwarantuje(my) wykonanie całości przedmiotu niniejszego zamówienia publicznego.</w:t>
      </w:r>
    </w:p>
    <w:p w14:paraId="6BE0BFFF" w14:textId="77777777" w:rsidR="0094591B" w:rsidRDefault="00702AEA" w:rsidP="00730B47">
      <w:pPr>
        <w:pStyle w:val="NormalnyWeb"/>
        <w:spacing w:before="0" w:after="0" w:line="360" w:lineRule="auto"/>
        <w:rPr>
          <w:rStyle w:val="Domylnaczcionkaakapitu3"/>
          <w:rFonts w:ascii="Arial" w:hAnsi="Arial" w:cs="Arial"/>
        </w:rPr>
      </w:pPr>
      <w:r w:rsidRPr="00730B47">
        <w:rPr>
          <w:rFonts w:ascii="Arial" w:hAnsi="Arial" w:cs="Arial"/>
        </w:rPr>
        <w:t xml:space="preserve">3. Gwarantuje(my) termin wykonania zamówienia zgodny z zapisami SWZ. </w:t>
      </w:r>
      <w:r w:rsidR="008639CD" w:rsidRPr="00730B47">
        <w:rPr>
          <w:rFonts w:ascii="Arial" w:hAnsi="Arial" w:cs="Arial"/>
        </w:rPr>
        <w:br/>
        <w:t>4. C</w:t>
      </w:r>
      <w:r w:rsidR="008639CD" w:rsidRPr="00730B47">
        <w:rPr>
          <w:rStyle w:val="Domylnaczcionkaakapitu3"/>
          <w:rFonts w:ascii="Arial" w:hAnsi="Arial" w:cs="Arial"/>
        </w:rPr>
        <w:t xml:space="preserve">ena mojej (naszej) oferty za realizację całego zamówienia </w:t>
      </w:r>
      <w:r w:rsidR="008A70BE" w:rsidRPr="00BA3895">
        <w:rPr>
          <w:rStyle w:val="Domylnaczcionkaakapitu3"/>
          <w:rFonts w:ascii="Arial" w:hAnsi="Arial" w:cs="Arial"/>
          <w:color w:val="000000"/>
        </w:rPr>
        <w:t>(</w:t>
      </w:r>
      <w:r w:rsidR="008A70BE" w:rsidRPr="00BA3895">
        <w:rPr>
          <w:rStyle w:val="Domylnaczcionkaakapitu3"/>
          <w:rFonts w:ascii="Arial" w:hAnsi="Arial" w:cs="Arial"/>
          <w:color w:val="000000"/>
          <w:u w:val="single"/>
        </w:rPr>
        <w:t>zamówienie podstawowe oraz opcja</w:t>
      </w:r>
      <w:r w:rsidR="008A70BE" w:rsidRPr="00BA3895">
        <w:rPr>
          <w:rStyle w:val="Domylnaczcionkaakapitu3"/>
          <w:rFonts w:ascii="Arial" w:hAnsi="Arial" w:cs="Arial"/>
          <w:color w:val="000000"/>
        </w:rPr>
        <w:t xml:space="preserve">) </w:t>
      </w:r>
      <w:r w:rsidR="008639CD" w:rsidRPr="00730B47">
        <w:rPr>
          <w:rStyle w:val="Domylnaczcionkaakapitu3"/>
          <w:rFonts w:ascii="Arial" w:hAnsi="Arial" w:cs="Arial"/>
        </w:rPr>
        <w:t xml:space="preserve">wynosi </w:t>
      </w:r>
      <w:r w:rsidR="008639CD" w:rsidRPr="00730B47">
        <w:rPr>
          <w:rStyle w:val="Domylnaczcionkaakapitu3"/>
          <w:rFonts w:ascii="Arial" w:hAnsi="Arial" w:cs="Arial"/>
          <w:b/>
          <w:bCs/>
        </w:rPr>
        <w:t>.......................</w:t>
      </w:r>
      <w:r w:rsidR="00CD0646" w:rsidRPr="00730B47">
        <w:rPr>
          <w:rStyle w:val="Domylnaczcionkaakapitu3"/>
          <w:rFonts w:ascii="Arial" w:hAnsi="Arial" w:cs="Arial"/>
        </w:rPr>
        <w:t xml:space="preserve">PLN </w:t>
      </w:r>
      <w:r w:rsidR="0094591B">
        <w:rPr>
          <w:rStyle w:val="Domylnaczcionkaakapitu3"/>
          <w:rFonts w:ascii="Arial" w:hAnsi="Arial" w:cs="Arial"/>
        </w:rPr>
        <w:t>brutto</w:t>
      </w:r>
      <w:r w:rsidR="00E31EC0">
        <w:rPr>
          <w:rStyle w:val="Domylnaczcionkaakapitu3"/>
          <w:rFonts w:ascii="Arial" w:hAnsi="Arial" w:cs="Arial"/>
        </w:rPr>
        <w:t xml:space="preserve"> </w:t>
      </w:r>
    </w:p>
    <w:p w14:paraId="4BFB5125" w14:textId="30269CA7" w:rsidR="00662384" w:rsidRDefault="0094591B" w:rsidP="00730B47">
      <w:pPr>
        <w:pStyle w:val="NormalnyWeb"/>
        <w:spacing w:before="0" w:after="0" w:line="360" w:lineRule="auto"/>
        <w:rPr>
          <w:rStyle w:val="Domylnaczcionkaakapitu3"/>
          <w:rFonts w:ascii="Arial" w:hAnsi="Arial" w:cs="Arial"/>
        </w:rPr>
      </w:pPr>
      <w:r>
        <w:rPr>
          <w:rStyle w:val="Domylnaczcionkaakapitu3"/>
          <w:rFonts w:ascii="Arial" w:hAnsi="Arial" w:cs="Arial"/>
        </w:rPr>
        <w:t>S</w:t>
      </w:r>
      <w:r w:rsidR="00E31EC0">
        <w:rPr>
          <w:rStyle w:val="Domylnaczcionkaakapitu3"/>
          <w:rFonts w:ascii="Arial" w:hAnsi="Arial" w:cs="Arial"/>
        </w:rPr>
        <w:t>tawka</w:t>
      </w:r>
      <w:r>
        <w:rPr>
          <w:rStyle w:val="Domylnaczcionkaakapitu3"/>
          <w:rFonts w:ascii="Arial" w:hAnsi="Arial" w:cs="Arial"/>
        </w:rPr>
        <w:t xml:space="preserve"> VAT</w:t>
      </w:r>
      <w:r w:rsidR="00E31EC0" w:rsidRPr="008A70BE">
        <w:rPr>
          <w:rStyle w:val="Domylnaczcionkaakapitu3"/>
          <w:rFonts w:ascii="Arial" w:hAnsi="Arial" w:cs="Arial"/>
          <w:b/>
          <w:bCs/>
        </w:rPr>
        <w:t>………….</w:t>
      </w:r>
      <w:r w:rsidR="00E31EC0">
        <w:rPr>
          <w:rStyle w:val="Domylnaczcionkaakapitu3"/>
          <w:rFonts w:ascii="Arial" w:hAnsi="Arial" w:cs="Arial"/>
        </w:rPr>
        <w:t xml:space="preserve">% </w:t>
      </w:r>
    </w:p>
    <w:p w14:paraId="3DAF50A9" w14:textId="77777777" w:rsidR="008A70BE" w:rsidRDefault="008A70BE" w:rsidP="00730B47">
      <w:pPr>
        <w:pStyle w:val="NormalnyWeb"/>
        <w:spacing w:before="0" w:after="0" w:line="360" w:lineRule="auto"/>
        <w:rPr>
          <w:rStyle w:val="Domylnaczcionkaakapitu3"/>
          <w:rFonts w:ascii="Arial" w:hAnsi="Arial" w:cs="Arial"/>
        </w:rPr>
      </w:pPr>
    </w:p>
    <w:p w14:paraId="314C21F8" w14:textId="77777777" w:rsidR="008A70BE" w:rsidRDefault="008A70BE" w:rsidP="00730B47">
      <w:pPr>
        <w:pStyle w:val="NormalnyWeb"/>
        <w:spacing w:before="0" w:after="0" w:line="360" w:lineRule="auto"/>
        <w:rPr>
          <w:rStyle w:val="Domylnaczcionkaakapitu3"/>
          <w:rFonts w:ascii="Arial" w:hAnsi="Arial" w:cs="Arial"/>
        </w:rPr>
      </w:pPr>
    </w:p>
    <w:p w14:paraId="6CE5D10D" w14:textId="5BADC90C" w:rsidR="008A70BE" w:rsidRDefault="008A70BE" w:rsidP="00730B47">
      <w:pPr>
        <w:pStyle w:val="NormalnyWeb"/>
        <w:spacing w:before="0" w:after="0" w:line="360" w:lineRule="auto"/>
        <w:rPr>
          <w:rFonts w:ascii="Arial" w:eastAsia="TimesNewRomanPSMT" w:hAnsi="Arial" w:cs="Arial"/>
          <w:color w:val="000000"/>
          <w:kern w:val="0"/>
          <w:lang w:bidi="ar-SA"/>
        </w:rPr>
      </w:pPr>
      <w:r w:rsidRPr="00BA3895">
        <w:rPr>
          <w:rFonts w:ascii="Arial" w:eastAsia="TimesNewRomanPSMT" w:hAnsi="Arial" w:cs="Arial"/>
          <w:color w:val="000000"/>
          <w:kern w:val="0"/>
          <w:lang w:bidi="ar-SA"/>
        </w:rPr>
        <w:lastRenderedPageBreak/>
        <w:t>Tabela kalkulacji wartości całego zamówienia (podstawowe oraz opcja) brutto: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1385"/>
        <w:gridCol w:w="1217"/>
        <w:gridCol w:w="1217"/>
        <w:gridCol w:w="1581"/>
        <w:gridCol w:w="1522"/>
        <w:gridCol w:w="1478"/>
      </w:tblGrid>
      <w:tr w:rsidR="00C359FD" w:rsidRPr="00BA3895" w14:paraId="0739AD5C" w14:textId="77777777" w:rsidTr="0094591B">
        <w:tc>
          <w:tcPr>
            <w:tcW w:w="1227" w:type="dxa"/>
            <w:shd w:val="clear" w:color="auto" w:fill="auto"/>
          </w:tcPr>
          <w:p w14:paraId="55FB8B50" w14:textId="794C7D2D" w:rsidR="008A70BE" w:rsidRPr="00E04A9A" w:rsidRDefault="008A70BE" w:rsidP="001B3EA3">
            <w:pPr>
              <w:spacing w:line="360" w:lineRule="auto"/>
              <w:jc w:val="center"/>
              <w:rPr>
                <w:rFonts w:ascii="Arial" w:eastAsia="Times New Roman" w:hAnsi="Arial" w:cs="Arial"/>
                <w:color w:val="000000" w:themeColor="text1"/>
                <w:sz w:val="18"/>
                <w:szCs w:val="18"/>
                <w:lang w:eastAsia="pl-PL"/>
              </w:rPr>
            </w:pPr>
            <w:r w:rsidRPr="00E04A9A">
              <w:rPr>
                <w:rFonts w:ascii="Arial" w:eastAsia="Times New Roman" w:hAnsi="Arial" w:cs="Arial"/>
                <w:color w:val="000000" w:themeColor="text1"/>
                <w:sz w:val="18"/>
                <w:szCs w:val="18"/>
                <w:lang w:eastAsia="pl-PL"/>
              </w:rPr>
              <w:t>Rodzaj pojemnika</w:t>
            </w:r>
          </w:p>
        </w:tc>
        <w:tc>
          <w:tcPr>
            <w:tcW w:w="1385" w:type="dxa"/>
            <w:shd w:val="clear" w:color="auto" w:fill="auto"/>
          </w:tcPr>
          <w:p w14:paraId="2E1C5335" w14:textId="77777777" w:rsidR="008A70BE" w:rsidRPr="00E04A9A" w:rsidRDefault="008A70BE" w:rsidP="001B3EA3">
            <w:pPr>
              <w:spacing w:line="360" w:lineRule="auto"/>
              <w:jc w:val="center"/>
              <w:rPr>
                <w:rFonts w:ascii="Arial" w:eastAsia="Times New Roman" w:hAnsi="Arial" w:cs="Arial"/>
                <w:color w:val="000000" w:themeColor="text1"/>
                <w:sz w:val="18"/>
                <w:szCs w:val="18"/>
                <w:lang w:eastAsia="pl-PL"/>
              </w:rPr>
            </w:pPr>
            <w:r w:rsidRPr="00E04A9A">
              <w:rPr>
                <w:rFonts w:ascii="Arial" w:eastAsia="Times New Roman" w:hAnsi="Arial" w:cs="Arial"/>
                <w:color w:val="000000" w:themeColor="text1"/>
                <w:sz w:val="18"/>
                <w:szCs w:val="18"/>
                <w:lang w:eastAsia="pl-PL"/>
              </w:rPr>
              <w:t>Ilość (sztuk)</w:t>
            </w:r>
          </w:p>
          <w:p w14:paraId="0FB0D540" w14:textId="52EB97F0" w:rsidR="008A70BE" w:rsidRPr="00E04A9A" w:rsidRDefault="00C359FD" w:rsidP="001B3EA3">
            <w:pPr>
              <w:spacing w:line="360" w:lineRule="auto"/>
              <w:jc w:val="center"/>
              <w:rPr>
                <w:rFonts w:ascii="Arial" w:eastAsia="Times New Roman" w:hAnsi="Arial" w:cs="Arial"/>
                <w:color w:val="000000" w:themeColor="text1"/>
                <w:sz w:val="18"/>
                <w:szCs w:val="18"/>
                <w:lang w:eastAsia="pl-PL"/>
              </w:rPr>
            </w:pPr>
            <w:r w:rsidRPr="00E04A9A">
              <w:rPr>
                <w:rFonts w:ascii="Arial" w:eastAsia="Times New Roman" w:hAnsi="Arial" w:cs="Arial"/>
                <w:color w:val="000000" w:themeColor="text1"/>
                <w:sz w:val="18"/>
                <w:szCs w:val="18"/>
                <w:lang w:eastAsia="pl-PL"/>
              </w:rPr>
              <w:t>Do rozstawienia w</w:t>
            </w:r>
            <w:r w:rsidR="008A70BE" w:rsidRPr="00E04A9A">
              <w:rPr>
                <w:rFonts w:ascii="Arial" w:eastAsia="Times New Roman" w:hAnsi="Arial" w:cs="Arial"/>
                <w:color w:val="000000" w:themeColor="text1"/>
                <w:sz w:val="18"/>
                <w:szCs w:val="18"/>
                <w:lang w:eastAsia="pl-PL"/>
              </w:rPr>
              <w:t xml:space="preserve"> zamówieniu podstawowym</w:t>
            </w:r>
          </w:p>
        </w:tc>
        <w:tc>
          <w:tcPr>
            <w:tcW w:w="1217" w:type="dxa"/>
            <w:shd w:val="clear" w:color="auto" w:fill="auto"/>
          </w:tcPr>
          <w:p w14:paraId="0DF1A62F" w14:textId="0B7DDF63" w:rsidR="008A70BE" w:rsidRPr="00E04A9A" w:rsidRDefault="008A70BE" w:rsidP="001B3EA3">
            <w:pPr>
              <w:spacing w:line="360" w:lineRule="auto"/>
              <w:jc w:val="center"/>
              <w:rPr>
                <w:rFonts w:ascii="Arial" w:eastAsia="Times New Roman" w:hAnsi="Arial" w:cs="Arial"/>
                <w:color w:val="000000" w:themeColor="text1"/>
                <w:sz w:val="18"/>
                <w:szCs w:val="18"/>
                <w:lang w:eastAsia="pl-PL"/>
              </w:rPr>
            </w:pPr>
            <w:r w:rsidRPr="00E04A9A">
              <w:rPr>
                <w:rFonts w:ascii="Arial" w:eastAsia="Times New Roman" w:hAnsi="Arial" w:cs="Arial"/>
                <w:color w:val="000000" w:themeColor="text1"/>
                <w:sz w:val="18"/>
                <w:szCs w:val="18"/>
                <w:lang w:eastAsia="pl-PL"/>
              </w:rPr>
              <w:t xml:space="preserve">Ilość (sztuk) </w:t>
            </w:r>
            <w:r w:rsidR="00C359FD" w:rsidRPr="00E04A9A">
              <w:rPr>
                <w:rFonts w:ascii="Arial" w:eastAsia="Times New Roman" w:hAnsi="Arial" w:cs="Arial"/>
                <w:color w:val="000000" w:themeColor="text1"/>
                <w:sz w:val="18"/>
                <w:szCs w:val="18"/>
                <w:lang w:eastAsia="pl-PL"/>
              </w:rPr>
              <w:t xml:space="preserve">do rozstawienia </w:t>
            </w:r>
            <w:r w:rsidRPr="00E04A9A">
              <w:rPr>
                <w:rFonts w:ascii="Arial" w:eastAsia="Times New Roman" w:hAnsi="Arial" w:cs="Arial"/>
                <w:color w:val="000000" w:themeColor="text1"/>
                <w:sz w:val="18"/>
                <w:szCs w:val="18"/>
                <w:lang w:eastAsia="pl-PL"/>
              </w:rPr>
              <w:t>opcja</w:t>
            </w:r>
          </w:p>
        </w:tc>
        <w:tc>
          <w:tcPr>
            <w:tcW w:w="1217" w:type="dxa"/>
            <w:shd w:val="clear" w:color="auto" w:fill="auto"/>
          </w:tcPr>
          <w:p w14:paraId="0A8119D1" w14:textId="0066A836" w:rsidR="008A70BE" w:rsidRPr="00E04A9A" w:rsidRDefault="008A70BE" w:rsidP="001B3EA3">
            <w:pPr>
              <w:spacing w:line="360" w:lineRule="auto"/>
              <w:jc w:val="center"/>
              <w:rPr>
                <w:rFonts w:ascii="Arial" w:eastAsia="Times New Roman" w:hAnsi="Arial" w:cs="Arial"/>
                <w:color w:val="000000" w:themeColor="text1"/>
                <w:sz w:val="18"/>
                <w:szCs w:val="18"/>
                <w:lang w:eastAsia="pl-PL"/>
              </w:rPr>
            </w:pPr>
            <w:r w:rsidRPr="00E04A9A">
              <w:rPr>
                <w:rFonts w:ascii="Arial" w:eastAsia="Times New Roman" w:hAnsi="Arial" w:cs="Arial"/>
                <w:color w:val="000000" w:themeColor="text1"/>
                <w:sz w:val="18"/>
                <w:szCs w:val="18"/>
                <w:lang w:eastAsia="pl-PL"/>
              </w:rPr>
              <w:t xml:space="preserve">Cena jednostkowa brutto </w:t>
            </w:r>
            <w:r w:rsidR="00C359FD" w:rsidRPr="00E04A9A">
              <w:rPr>
                <w:rFonts w:ascii="Arial" w:eastAsia="Times New Roman" w:hAnsi="Arial" w:cs="Arial"/>
                <w:color w:val="000000" w:themeColor="text1"/>
                <w:sz w:val="18"/>
                <w:szCs w:val="18"/>
                <w:lang w:eastAsia="pl-PL"/>
              </w:rPr>
              <w:t>za rozstawienie</w:t>
            </w:r>
            <w:r w:rsidRPr="00E04A9A">
              <w:rPr>
                <w:rFonts w:ascii="Arial" w:eastAsia="Times New Roman" w:hAnsi="Arial" w:cs="Arial"/>
                <w:color w:val="000000" w:themeColor="text1"/>
                <w:sz w:val="18"/>
                <w:szCs w:val="18"/>
                <w:lang w:eastAsia="pl-PL"/>
              </w:rPr>
              <w:t xml:space="preserve"> 1 sztuki</w:t>
            </w:r>
          </w:p>
        </w:tc>
        <w:tc>
          <w:tcPr>
            <w:tcW w:w="1581" w:type="dxa"/>
            <w:shd w:val="clear" w:color="auto" w:fill="auto"/>
          </w:tcPr>
          <w:p w14:paraId="15C81802" w14:textId="77777777" w:rsidR="008A70BE" w:rsidRPr="00E04A9A" w:rsidRDefault="008A70BE" w:rsidP="001B3EA3">
            <w:pPr>
              <w:spacing w:line="360" w:lineRule="auto"/>
              <w:jc w:val="center"/>
              <w:rPr>
                <w:rFonts w:ascii="Arial" w:eastAsia="Times New Roman" w:hAnsi="Arial" w:cs="Arial"/>
                <w:color w:val="000000" w:themeColor="text1"/>
                <w:sz w:val="18"/>
                <w:szCs w:val="18"/>
                <w:lang w:eastAsia="pl-PL"/>
              </w:rPr>
            </w:pPr>
            <w:r w:rsidRPr="00E04A9A">
              <w:rPr>
                <w:rFonts w:ascii="Arial" w:eastAsia="Times New Roman" w:hAnsi="Arial" w:cs="Arial"/>
                <w:color w:val="000000" w:themeColor="text1"/>
                <w:sz w:val="18"/>
                <w:szCs w:val="18"/>
                <w:lang w:eastAsia="pl-PL"/>
              </w:rPr>
              <w:t>Cena zamówienia podstawowego brutto [poz. 2 x 4]</w:t>
            </w:r>
          </w:p>
        </w:tc>
        <w:tc>
          <w:tcPr>
            <w:tcW w:w="1522" w:type="dxa"/>
            <w:shd w:val="clear" w:color="auto" w:fill="auto"/>
          </w:tcPr>
          <w:p w14:paraId="384DB73B" w14:textId="77777777" w:rsidR="008A70BE" w:rsidRPr="00E04A9A" w:rsidRDefault="008A70BE" w:rsidP="001B3EA3">
            <w:pPr>
              <w:spacing w:line="360" w:lineRule="auto"/>
              <w:jc w:val="center"/>
              <w:rPr>
                <w:rFonts w:ascii="Arial" w:eastAsia="Times New Roman" w:hAnsi="Arial" w:cs="Arial"/>
                <w:color w:val="000000" w:themeColor="text1"/>
                <w:sz w:val="18"/>
                <w:szCs w:val="18"/>
                <w:lang w:eastAsia="pl-PL"/>
              </w:rPr>
            </w:pPr>
            <w:r w:rsidRPr="00E04A9A">
              <w:rPr>
                <w:rFonts w:ascii="Arial" w:eastAsia="Times New Roman" w:hAnsi="Arial" w:cs="Arial"/>
                <w:color w:val="000000" w:themeColor="text1"/>
                <w:sz w:val="18"/>
                <w:szCs w:val="18"/>
                <w:lang w:eastAsia="pl-PL"/>
              </w:rPr>
              <w:t xml:space="preserve">Cena opcji </w:t>
            </w:r>
          </w:p>
          <w:p w14:paraId="187B163F" w14:textId="77777777" w:rsidR="008A70BE" w:rsidRPr="00E04A9A" w:rsidRDefault="008A70BE" w:rsidP="001B3EA3">
            <w:pPr>
              <w:spacing w:line="360" w:lineRule="auto"/>
              <w:jc w:val="center"/>
              <w:rPr>
                <w:rFonts w:ascii="Arial" w:eastAsia="Times New Roman" w:hAnsi="Arial" w:cs="Arial"/>
                <w:color w:val="000000" w:themeColor="text1"/>
                <w:sz w:val="18"/>
                <w:szCs w:val="18"/>
                <w:lang w:eastAsia="pl-PL"/>
              </w:rPr>
            </w:pPr>
            <w:r w:rsidRPr="00E04A9A">
              <w:rPr>
                <w:rFonts w:ascii="Arial" w:eastAsia="Times New Roman" w:hAnsi="Arial" w:cs="Arial"/>
                <w:color w:val="000000" w:themeColor="text1"/>
                <w:sz w:val="18"/>
                <w:szCs w:val="18"/>
                <w:lang w:eastAsia="pl-PL"/>
              </w:rPr>
              <w:t>[poz. 3 x 4]</w:t>
            </w:r>
          </w:p>
        </w:tc>
        <w:tc>
          <w:tcPr>
            <w:tcW w:w="1478" w:type="dxa"/>
          </w:tcPr>
          <w:p w14:paraId="45113120" w14:textId="77777777" w:rsidR="008A70BE" w:rsidRPr="00E04A9A" w:rsidRDefault="008A70BE" w:rsidP="001B3EA3">
            <w:pPr>
              <w:spacing w:line="360" w:lineRule="auto"/>
              <w:jc w:val="center"/>
              <w:rPr>
                <w:rFonts w:ascii="Arial" w:eastAsia="Times New Roman" w:hAnsi="Arial" w:cs="Arial"/>
                <w:color w:val="000000" w:themeColor="text1"/>
                <w:sz w:val="18"/>
                <w:szCs w:val="18"/>
                <w:lang w:eastAsia="pl-PL"/>
              </w:rPr>
            </w:pPr>
            <w:r w:rsidRPr="00E04A9A">
              <w:rPr>
                <w:rFonts w:ascii="Arial" w:eastAsia="Times New Roman" w:hAnsi="Arial" w:cs="Arial"/>
                <w:color w:val="000000" w:themeColor="text1"/>
                <w:sz w:val="18"/>
                <w:szCs w:val="18"/>
                <w:lang w:eastAsia="pl-PL"/>
              </w:rPr>
              <w:t>Cena całego zamówienia (podstawowe oraz opcja)</w:t>
            </w:r>
          </w:p>
          <w:p w14:paraId="3F9661FB" w14:textId="77777777" w:rsidR="008A70BE" w:rsidRPr="00E04A9A" w:rsidRDefault="008A70BE" w:rsidP="001B3EA3">
            <w:pPr>
              <w:spacing w:line="360" w:lineRule="auto"/>
              <w:jc w:val="center"/>
              <w:rPr>
                <w:rFonts w:ascii="Arial" w:eastAsia="Times New Roman" w:hAnsi="Arial" w:cs="Arial"/>
                <w:color w:val="000000" w:themeColor="text1"/>
                <w:sz w:val="18"/>
                <w:szCs w:val="18"/>
                <w:lang w:eastAsia="pl-PL"/>
              </w:rPr>
            </w:pPr>
            <w:r w:rsidRPr="00E04A9A">
              <w:rPr>
                <w:rFonts w:ascii="Arial" w:eastAsia="Times New Roman" w:hAnsi="Arial" w:cs="Arial"/>
                <w:color w:val="000000" w:themeColor="text1"/>
                <w:sz w:val="18"/>
                <w:szCs w:val="18"/>
                <w:lang w:eastAsia="pl-PL"/>
              </w:rPr>
              <w:t>[poz. 5 + 6]</w:t>
            </w:r>
          </w:p>
        </w:tc>
      </w:tr>
      <w:tr w:rsidR="00C359FD" w:rsidRPr="00BA3895" w14:paraId="01042832" w14:textId="77777777" w:rsidTr="0094591B">
        <w:tc>
          <w:tcPr>
            <w:tcW w:w="1227" w:type="dxa"/>
            <w:shd w:val="clear" w:color="auto" w:fill="auto"/>
          </w:tcPr>
          <w:p w14:paraId="4ABC475C" w14:textId="77777777" w:rsidR="008A70BE" w:rsidRPr="00E04A9A" w:rsidRDefault="008A70BE" w:rsidP="001B3EA3">
            <w:pPr>
              <w:spacing w:line="360" w:lineRule="auto"/>
              <w:jc w:val="center"/>
              <w:rPr>
                <w:rFonts w:ascii="Arial" w:eastAsia="Times New Roman" w:hAnsi="Arial" w:cs="Arial"/>
                <w:color w:val="000000" w:themeColor="text1"/>
                <w:sz w:val="16"/>
                <w:szCs w:val="16"/>
                <w:lang w:eastAsia="pl-PL"/>
              </w:rPr>
            </w:pPr>
            <w:r w:rsidRPr="00E04A9A">
              <w:rPr>
                <w:rFonts w:ascii="Arial" w:eastAsia="Times New Roman" w:hAnsi="Arial" w:cs="Arial"/>
                <w:color w:val="000000" w:themeColor="text1"/>
                <w:sz w:val="16"/>
                <w:szCs w:val="16"/>
                <w:lang w:eastAsia="pl-PL"/>
              </w:rPr>
              <w:t>1</w:t>
            </w:r>
          </w:p>
        </w:tc>
        <w:tc>
          <w:tcPr>
            <w:tcW w:w="1385" w:type="dxa"/>
            <w:shd w:val="clear" w:color="auto" w:fill="auto"/>
          </w:tcPr>
          <w:p w14:paraId="340A8351" w14:textId="77777777" w:rsidR="008A70BE" w:rsidRPr="00E04A9A" w:rsidRDefault="008A70BE" w:rsidP="001B3EA3">
            <w:pPr>
              <w:spacing w:line="360" w:lineRule="auto"/>
              <w:jc w:val="center"/>
              <w:rPr>
                <w:rFonts w:ascii="Arial" w:eastAsia="Times New Roman" w:hAnsi="Arial" w:cs="Arial"/>
                <w:color w:val="000000" w:themeColor="text1"/>
                <w:sz w:val="16"/>
                <w:szCs w:val="16"/>
                <w:lang w:eastAsia="pl-PL"/>
              </w:rPr>
            </w:pPr>
            <w:r w:rsidRPr="00E04A9A">
              <w:rPr>
                <w:rFonts w:ascii="Arial" w:eastAsia="Times New Roman" w:hAnsi="Arial" w:cs="Arial"/>
                <w:color w:val="000000" w:themeColor="text1"/>
                <w:sz w:val="16"/>
                <w:szCs w:val="16"/>
                <w:lang w:eastAsia="pl-PL"/>
              </w:rPr>
              <w:t>2</w:t>
            </w:r>
          </w:p>
        </w:tc>
        <w:tc>
          <w:tcPr>
            <w:tcW w:w="1217" w:type="dxa"/>
            <w:shd w:val="clear" w:color="auto" w:fill="auto"/>
          </w:tcPr>
          <w:p w14:paraId="125C8DAD" w14:textId="77777777" w:rsidR="008A70BE" w:rsidRPr="00E04A9A" w:rsidRDefault="008A70BE" w:rsidP="001B3EA3">
            <w:pPr>
              <w:spacing w:line="360" w:lineRule="auto"/>
              <w:jc w:val="center"/>
              <w:rPr>
                <w:rFonts w:ascii="Arial" w:eastAsia="Times New Roman" w:hAnsi="Arial" w:cs="Arial"/>
                <w:color w:val="000000" w:themeColor="text1"/>
                <w:sz w:val="16"/>
                <w:szCs w:val="16"/>
                <w:lang w:eastAsia="pl-PL"/>
              </w:rPr>
            </w:pPr>
            <w:r w:rsidRPr="00E04A9A">
              <w:rPr>
                <w:rFonts w:ascii="Arial" w:eastAsia="Times New Roman" w:hAnsi="Arial" w:cs="Arial"/>
                <w:color w:val="000000" w:themeColor="text1"/>
                <w:sz w:val="16"/>
                <w:szCs w:val="16"/>
                <w:lang w:eastAsia="pl-PL"/>
              </w:rPr>
              <w:t>3</w:t>
            </w:r>
          </w:p>
        </w:tc>
        <w:tc>
          <w:tcPr>
            <w:tcW w:w="1217" w:type="dxa"/>
            <w:shd w:val="clear" w:color="auto" w:fill="auto"/>
          </w:tcPr>
          <w:p w14:paraId="03B3D1C2" w14:textId="77777777" w:rsidR="008A70BE" w:rsidRPr="00E04A9A" w:rsidRDefault="008A70BE" w:rsidP="001B3EA3">
            <w:pPr>
              <w:spacing w:line="360" w:lineRule="auto"/>
              <w:jc w:val="center"/>
              <w:rPr>
                <w:rFonts w:ascii="Arial" w:eastAsia="Times New Roman" w:hAnsi="Arial" w:cs="Arial"/>
                <w:color w:val="000000" w:themeColor="text1"/>
                <w:sz w:val="16"/>
                <w:szCs w:val="16"/>
                <w:lang w:eastAsia="pl-PL"/>
              </w:rPr>
            </w:pPr>
            <w:r w:rsidRPr="00E04A9A">
              <w:rPr>
                <w:rFonts w:ascii="Arial" w:eastAsia="Times New Roman" w:hAnsi="Arial" w:cs="Arial"/>
                <w:color w:val="000000" w:themeColor="text1"/>
                <w:sz w:val="16"/>
                <w:szCs w:val="16"/>
                <w:lang w:eastAsia="pl-PL"/>
              </w:rPr>
              <w:t>4</w:t>
            </w:r>
          </w:p>
        </w:tc>
        <w:tc>
          <w:tcPr>
            <w:tcW w:w="1581" w:type="dxa"/>
            <w:shd w:val="clear" w:color="auto" w:fill="auto"/>
          </w:tcPr>
          <w:p w14:paraId="2482C3E3" w14:textId="77777777" w:rsidR="008A70BE" w:rsidRPr="00E04A9A" w:rsidRDefault="008A70BE" w:rsidP="001B3EA3">
            <w:pPr>
              <w:spacing w:line="360" w:lineRule="auto"/>
              <w:jc w:val="center"/>
              <w:rPr>
                <w:rFonts w:ascii="Arial" w:eastAsia="Times New Roman" w:hAnsi="Arial" w:cs="Arial"/>
                <w:color w:val="000000" w:themeColor="text1"/>
                <w:sz w:val="16"/>
                <w:szCs w:val="16"/>
                <w:lang w:eastAsia="pl-PL"/>
              </w:rPr>
            </w:pPr>
            <w:r w:rsidRPr="00E04A9A">
              <w:rPr>
                <w:rFonts w:ascii="Arial" w:eastAsia="Times New Roman" w:hAnsi="Arial" w:cs="Arial"/>
                <w:color w:val="000000" w:themeColor="text1"/>
                <w:sz w:val="16"/>
                <w:szCs w:val="16"/>
                <w:lang w:eastAsia="pl-PL"/>
              </w:rPr>
              <w:t>5</w:t>
            </w:r>
          </w:p>
        </w:tc>
        <w:tc>
          <w:tcPr>
            <w:tcW w:w="1522" w:type="dxa"/>
            <w:shd w:val="clear" w:color="auto" w:fill="auto"/>
          </w:tcPr>
          <w:p w14:paraId="47A1AF16" w14:textId="77777777" w:rsidR="008A70BE" w:rsidRPr="00E04A9A" w:rsidRDefault="008A70BE" w:rsidP="001B3EA3">
            <w:pPr>
              <w:spacing w:line="360" w:lineRule="auto"/>
              <w:jc w:val="center"/>
              <w:rPr>
                <w:rFonts w:ascii="Arial" w:eastAsia="Times New Roman" w:hAnsi="Arial" w:cs="Arial"/>
                <w:color w:val="000000" w:themeColor="text1"/>
                <w:sz w:val="16"/>
                <w:szCs w:val="16"/>
                <w:lang w:eastAsia="pl-PL"/>
              </w:rPr>
            </w:pPr>
            <w:r w:rsidRPr="00E04A9A">
              <w:rPr>
                <w:rFonts w:ascii="Arial" w:eastAsia="Times New Roman" w:hAnsi="Arial" w:cs="Arial"/>
                <w:color w:val="000000" w:themeColor="text1"/>
                <w:sz w:val="16"/>
                <w:szCs w:val="16"/>
                <w:lang w:eastAsia="pl-PL"/>
              </w:rPr>
              <w:t>6</w:t>
            </w:r>
          </w:p>
        </w:tc>
        <w:tc>
          <w:tcPr>
            <w:tcW w:w="1478" w:type="dxa"/>
          </w:tcPr>
          <w:p w14:paraId="20C6ADBE" w14:textId="77777777" w:rsidR="008A70BE" w:rsidRPr="00E04A9A" w:rsidRDefault="008A70BE" w:rsidP="001B3EA3">
            <w:pPr>
              <w:spacing w:line="360" w:lineRule="auto"/>
              <w:jc w:val="center"/>
              <w:rPr>
                <w:rFonts w:ascii="Arial" w:eastAsia="Times New Roman" w:hAnsi="Arial" w:cs="Arial"/>
                <w:color w:val="000000" w:themeColor="text1"/>
                <w:sz w:val="16"/>
                <w:szCs w:val="16"/>
                <w:lang w:eastAsia="pl-PL"/>
              </w:rPr>
            </w:pPr>
            <w:r w:rsidRPr="00E04A9A">
              <w:rPr>
                <w:rFonts w:ascii="Arial" w:eastAsia="Times New Roman" w:hAnsi="Arial" w:cs="Arial"/>
                <w:color w:val="000000" w:themeColor="text1"/>
                <w:sz w:val="16"/>
                <w:szCs w:val="16"/>
                <w:lang w:eastAsia="pl-PL"/>
              </w:rPr>
              <w:t>7</w:t>
            </w:r>
          </w:p>
        </w:tc>
      </w:tr>
      <w:tr w:rsidR="00C359FD" w:rsidRPr="00BA3895" w14:paraId="1C6A58BF" w14:textId="77777777" w:rsidTr="0094591B">
        <w:tc>
          <w:tcPr>
            <w:tcW w:w="1227" w:type="dxa"/>
            <w:shd w:val="clear" w:color="auto" w:fill="auto"/>
          </w:tcPr>
          <w:p w14:paraId="1786B54C" w14:textId="03E73F04" w:rsidR="008A70BE" w:rsidRPr="00E04A9A" w:rsidRDefault="00591FE2" w:rsidP="001B3EA3">
            <w:pPr>
              <w:spacing w:line="360" w:lineRule="auto"/>
              <w:jc w:val="center"/>
              <w:rPr>
                <w:rFonts w:ascii="Arial" w:eastAsia="Times New Roman" w:hAnsi="Arial" w:cs="Arial"/>
                <w:color w:val="000000" w:themeColor="text1"/>
                <w:sz w:val="18"/>
                <w:szCs w:val="18"/>
                <w:lang w:eastAsia="pl-PL"/>
              </w:rPr>
            </w:pPr>
            <w:r w:rsidRPr="00E04A9A">
              <w:rPr>
                <w:rFonts w:ascii="Arial" w:eastAsia="Times New Roman" w:hAnsi="Arial" w:cs="Arial"/>
                <w:color w:val="000000" w:themeColor="text1"/>
                <w:sz w:val="18"/>
                <w:szCs w:val="18"/>
                <w:lang w:eastAsia="pl-PL"/>
              </w:rPr>
              <w:t>120</w:t>
            </w:r>
          </w:p>
        </w:tc>
        <w:tc>
          <w:tcPr>
            <w:tcW w:w="1385" w:type="dxa"/>
            <w:shd w:val="clear" w:color="auto" w:fill="auto"/>
          </w:tcPr>
          <w:p w14:paraId="25E5E1C1" w14:textId="0F0FBA2C" w:rsidR="008A70BE" w:rsidRPr="00721E08" w:rsidRDefault="006308BB"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973</w:t>
            </w:r>
          </w:p>
        </w:tc>
        <w:tc>
          <w:tcPr>
            <w:tcW w:w="1217" w:type="dxa"/>
            <w:shd w:val="clear" w:color="auto" w:fill="auto"/>
          </w:tcPr>
          <w:p w14:paraId="7F12707B" w14:textId="0B13CE90" w:rsidR="008A70BE" w:rsidRPr="00721E08" w:rsidRDefault="006308BB"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292</w:t>
            </w:r>
          </w:p>
        </w:tc>
        <w:tc>
          <w:tcPr>
            <w:tcW w:w="1217" w:type="dxa"/>
            <w:shd w:val="clear" w:color="auto" w:fill="auto"/>
          </w:tcPr>
          <w:p w14:paraId="01720C32" w14:textId="77777777" w:rsidR="008A70BE" w:rsidRPr="006308BB" w:rsidRDefault="008A70BE" w:rsidP="001B3EA3">
            <w:pPr>
              <w:spacing w:line="360" w:lineRule="auto"/>
              <w:jc w:val="center"/>
              <w:rPr>
                <w:rFonts w:ascii="Arial" w:eastAsia="Times New Roman" w:hAnsi="Arial" w:cs="Arial"/>
                <w:color w:val="000000" w:themeColor="text1"/>
                <w:sz w:val="20"/>
                <w:szCs w:val="20"/>
                <w:lang w:eastAsia="pl-PL"/>
              </w:rPr>
            </w:pPr>
          </w:p>
        </w:tc>
        <w:tc>
          <w:tcPr>
            <w:tcW w:w="1581" w:type="dxa"/>
            <w:shd w:val="clear" w:color="auto" w:fill="auto"/>
          </w:tcPr>
          <w:p w14:paraId="0F4A8C72" w14:textId="77777777" w:rsidR="008A70BE" w:rsidRPr="006308BB" w:rsidRDefault="008A70BE" w:rsidP="001B3EA3">
            <w:pPr>
              <w:spacing w:line="360" w:lineRule="auto"/>
              <w:jc w:val="center"/>
              <w:rPr>
                <w:rFonts w:ascii="Arial" w:eastAsia="Times New Roman" w:hAnsi="Arial" w:cs="Arial"/>
                <w:color w:val="000000" w:themeColor="text1"/>
                <w:sz w:val="20"/>
                <w:szCs w:val="20"/>
                <w:lang w:eastAsia="pl-PL"/>
              </w:rPr>
            </w:pPr>
          </w:p>
        </w:tc>
        <w:tc>
          <w:tcPr>
            <w:tcW w:w="1522" w:type="dxa"/>
            <w:shd w:val="clear" w:color="auto" w:fill="auto"/>
          </w:tcPr>
          <w:p w14:paraId="39FAA052" w14:textId="77777777" w:rsidR="008A70BE" w:rsidRPr="006308BB" w:rsidRDefault="008A70BE" w:rsidP="001B3EA3">
            <w:pPr>
              <w:spacing w:line="360" w:lineRule="auto"/>
              <w:jc w:val="center"/>
              <w:rPr>
                <w:rFonts w:ascii="Arial" w:eastAsia="Times New Roman" w:hAnsi="Arial" w:cs="Arial"/>
                <w:color w:val="000000" w:themeColor="text1"/>
                <w:sz w:val="20"/>
                <w:szCs w:val="20"/>
                <w:lang w:eastAsia="pl-PL"/>
              </w:rPr>
            </w:pPr>
          </w:p>
        </w:tc>
        <w:tc>
          <w:tcPr>
            <w:tcW w:w="1478" w:type="dxa"/>
          </w:tcPr>
          <w:p w14:paraId="5EE543E4" w14:textId="77777777" w:rsidR="008A70BE" w:rsidRPr="006308BB" w:rsidRDefault="008A70BE" w:rsidP="001B3EA3">
            <w:pPr>
              <w:spacing w:line="360" w:lineRule="auto"/>
              <w:jc w:val="center"/>
              <w:rPr>
                <w:rFonts w:ascii="Arial" w:eastAsia="Times New Roman" w:hAnsi="Arial" w:cs="Arial"/>
                <w:color w:val="000000" w:themeColor="text1"/>
                <w:sz w:val="20"/>
                <w:szCs w:val="20"/>
                <w:lang w:eastAsia="pl-PL"/>
              </w:rPr>
            </w:pPr>
          </w:p>
        </w:tc>
      </w:tr>
      <w:tr w:rsidR="00C359FD" w:rsidRPr="00BA3895" w14:paraId="732A411C" w14:textId="77777777" w:rsidTr="0094591B">
        <w:tc>
          <w:tcPr>
            <w:tcW w:w="1227" w:type="dxa"/>
            <w:shd w:val="clear" w:color="auto" w:fill="auto"/>
          </w:tcPr>
          <w:p w14:paraId="19DEA367" w14:textId="78630ED0" w:rsidR="008A70BE" w:rsidRPr="00E04A9A" w:rsidRDefault="0094591B" w:rsidP="00591FE2">
            <w:pPr>
              <w:spacing w:line="360" w:lineRule="auto"/>
              <w:jc w:val="center"/>
              <w:rPr>
                <w:rFonts w:ascii="Arial" w:eastAsia="Times New Roman" w:hAnsi="Arial" w:cs="Arial"/>
                <w:color w:val="000000" w:themeColor="text1"/>
                <w:sz w:val="18"/>
                <w:szCs w:val="18"/>
                <w:lang w:eastAsia="pl-PL"/>
              </w:rPr>
            </w:pPr>
            <w:r w:rsidRPr="00E04A9A">
              <w:rPr>
                <w:rFonts w:ascii="Arial" w:eastAsia="Times New Roman" w:hAnsi="Arial" w:cs="Arial"/>
                <w:color w:val="000000" w:themeColor="text1"/>
                <w:sz w:val="18"/>
                <w:szCs w:val="18"/>
                <w:lang w:eastAsia="pl-PL"/>
              </w:rPr>
              <w:t>240</w:t>
            </w:r>
          </w:p>
        </w:tc>
        <w:tc>
          <w:tcPr>
            <w:tcW w:w="1385" w:type="dxa"/>
            <w:shd w:val="clear" w:color="auto" w:fill="auto"/>
          </w:tcPr>
          <w:p w14:paraId="0D2F6609" w14:textId="459E295B" w:rsidR="008A70BE" w:rsidRPr="00721E08" w:rsidRDefault="00E04A9A"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7</w:t>
            </w:r>
            <w:r w:rsidR="006308BB" w:rsidRPr="00721E08">
              <w:rPr>
                <w:rFonts w:ascii="Arial" w:eastAsia="Times New Roman" w:hAnsi="Arial" w:cs="Arial"/>
                <w:color w:val="000000" w:themeColor="text1"/>
                <w:sz w:val="20"/>
                <w:szCs w:val="20"/>
                <w:lang w:eastAsia="pl-PL"/>
              </w:rPr>
              <w:t>1</w:t>
            </w:r>
          </w:p>
        </w:tc>
        <w:tc>
          <w:tcPr>
            <w:tcW w:w="1217" w:type="dxa"/>
            <w:shd w:val="clear" w:color="auto" w:fill="auto"/>
          </w:tcPr>
          <w:p w14:paraId="6E6A22E9" w14:textId="0EAF385F" w:rsidR="008A70BE" w:rsidRPr="00721E08" w:rsidRDefault="006308BB"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21</w:t>
            </w:r>
          </w:p>
        </w:tc>
        <w:tc>
          <w:tcPr>
            <w:tcW w:w="1217" w:type="dxa"/>
            <w:shd w:val="clear" w:color="auto" w:fill="auto"/>
          </w:tcPr>
          <w:p w14:paraId="78CA34F5" w14:textId="77777777" w:rsidR="008A70BE" w:rsidRPr="006308BB" w:rsidRDefault="008A70BE" w:rsidP="001B3EA3">
            <w:pPr>
              <w:spacing w:line="360" w:lineRule="auto"/>
              <w:jc w:val="center"/>
              <w:rPr>
                <w:rFonts w:ascii="Arial" w:eastAsia="Times New Roman" w:hAnsi="Arial" w:cs="Arial"/>
                <w:color w:val="000000" w:themeColor="text1"/>
                <w:sz w:val="20"/>
                <w:szCs w:val="20"/>
                <w:lang w:eastAsia="pl-PL"/>
              </w:rPr>
            </w:pPr>
          </w:p>
        </w:tc>
        <w:tc>
          <w:tcPr>
            <w:tcW w:w="1581" w:type="dxa"/>
            <w:shd w:val="clear" w:color="auto" w:fill="auto"/>
          </w:tcPr>
          <w:p w14:paraId="005EA600" w14:textId="77777777" w:rsidR="008A70BE" w:rsidRPr="006308BB" w:rsidRDefault="008A70BE" w:rsidP="001B3EA3">
            <w:pPr>
              <w:spacing w:line="360" w:lineRule="auto"/>
              <w:jc w:val="center"/>
              <w:rPr>
                <w:rFonts w:ascii="Arial" w:eastAsia="Times New Roman" w:hAnsi="Arial" w:cs="Arial"/>
                <w:color w:val="000000" w:themeColor="text1"/>
                <w:sz w:val="20"/>
                <w:szCs w:val="20"/>
                <w:lang w:eastAsia="pl-PL"/>
              </w:rPr>
            </w:pPr>
          </w:p>
        </w:tc>
        <w:tc>
          <w:tcPr>
            <w:tcW w:w="1522" w:type="dxa"/>
            <w:shd w:val="clear" w:color="auto" w:fill="auto"/>
          </w:tcPr>
          <w:p w14:paraId="4A12FF61" w14:textId="77777777" w:rsidR="008A70BE" w:rsidRPr="006308BB" w:rsidRDefault="008A70BE" w:rsidP="001B3EA3">
            <w:pPr>
              <w:spacing w:line="360" w:lineRule="auto"/>
              <w:jc w:val="center"/>
              <w:rPr>
                <w:rFonts w:ascii="Arial" w:eastAsia="Times New Roman" w:hAnsi="Arial" w:cs="Arial"/>
                <w:color w:val="000000" w:themeColor="text1"/>
                <w:sz w:val="20"/>
                <w:szCs w:val="20"/>
                <w:lang w:eastAsia="pl-PL"/>
              </w:rPr>
            </w:pPr>
          </w:p>
        </w:tc>
        <w:tc>
          <w:tcPr>
            <w:tcW w:w="1478" w:type="dxa"/>
          </w:tcPr>
          <w:p w14:paraId="55DBFA9D" w14:textId="77777777" w:rsidR="008A70BE" w:rsidRPr="006308BB" w:rsidRDefault="008A70BE" w:rsidP="001B3EA3">
            <w:pPr>
              <w:spacing w:line="360" w:lineRule="auto"/>
              <w:jc w:val="center"/>
              <w:rPr>
                <w:rFonts w:ascii="Arial" w:eastAsia="Times New Roman" w:hAnsi="Arial" w:cs="Arial"/>
                <w:color w:val="000000" w:themeColor="text1"/>
                <w:sz w:val="20"/>
                <w:szCs w:val="20"/>
                <w:lang w:eastAsia="pl-PL"/>
              </w:rPr>
            </w:pPr>
          </w:p>
        </w:tc>
      </w:tr>
      <w:tr w:rsidR="00C359FD" w:rsidRPr="00BA3895" w14:paraId="5EA0A12A" w14:textId="77777777" w:rsidTr="0094591B">
        <w:tc>
          <w:tcPr>
            <w:tcW w:w="1227" w:type="dxa"/>
            <w:shd w:val="clear" w:color="auto" w:fill="auto"/>
          </w:tcPr>
          <w:p w14:paraId="3710B47A" w14:textId="1C7CACCD" w:rsidR="008A70BE" w:rsidRPr="00E04A9A" w:rsidRDefault="0094591B" w:rsidP="001B3EA3">
            <w:pPr>
              <w:spacing w:line="360" w:lineRule="auto"/>
              <w:jc w:val="center"/>
              <w:rPr>
                <w:rFonts w:ascii="Arial" w:eastAsia="Times New Roman" w:hAnsi="Arial" w:cs="Arial"/>
                <w:color w:val="000000" w:themeColor="text1"/>
                <w:sz w:val="18"/>
                <w:szCs w:val="18"/>
                <w:lang w:eastAsia="pl-PL"/>
              </w:rPr>
            </w:pPr>
            <w:r w:rsidRPr="00E04A9A">
              <w:rPr>
                <w:rFonts w:ascii="Arial" w:eastAsia="Times New Roman" w:hAnsi="Arial" w:cs="Arial"/>
                <w:color w:val="000000" w:themeColor="text1"/>
                <w:sz w:val="18"/>
                <w:szCs w:val="18"/>
                <w:lang w:eastAsia="pl-PL"/>
              </w:rPr>
              <w:t>360</w:t>
            </w:r>
          </w:p>
        </w:tc>
        <w:tc>
          <w:tcPr>
            <w:tcW w:w="1385" w:type="dxa"/>
            <w:shd w:val="clear" w:color="auto" w:fill="auto"/>
          </w:tcPr>
          <w:p w14:paraId="16E875FA" w14:textId="6530F72B" w:rsidR="008A70BE" w:rsidRPr="00721E08" w:rsidRDefault="00E04A9A"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6</w:t>
            </w:r>
            <w:r w:rsidR="006308BB" w:rsidRPr="00721E08">
              <w:rPr>
                <w:rFonts w:ascii="Arial" w:eastAsia="Times New Roman" w:hAnsi="Arial" w:cs="Arial"/>
                <w:color w:val="000000" w:themeColor="text1"/>
                <w:sz w:val="20"/>
                <w:szCs w:val="20"/>
                <w:lang w:eastAsia="pl-PL"/>
              </w:rPr>
              <w:t>6</w:t>
            </w:r>
          </w:p>
        </w:tc>
        <w:tc>
          <w:tcPr>
            <w:tcW w:w="1217" w:type="dxa"/>
            <w:shd w:val="clear" w:color="auto" w:fill="auto"/>
          </w:tcPr>
          <w:p w14:paraId="6F02C080" w14:textId="206EBA6D" w:rsidR="008A70BE" w:rsidRPr="00721E08" w:rsidRDefault="006308BB"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20</w:t>
            </w:r>
          </w:p>
        </w:tc>
        <w:tc>
          <w:tcPr>
            <w:tcW w:w="1217" w:type="dxa"/>
            <w:shd w:val="clear" w:color="auto" w:fill="auto"/>
          </w:tcPr>
          <w:p w14:paraId="579FCFAE" w14:textId="77777777" w:rsidR="008A70BE" w:rsidRPr="006308BB" w:rsidRDefault="008A70BE" w:rsidP="001B3EA3">
            <w:pPr>
              <w:spacing w:line="360" w:lineRule="auto"/>
              <w:jc w:val="center"/>
              <w:rPr>
                <w:rFonts w:ascii="Arial" w:eastAsia="Times New Roman" w:hAnsi="Arial" w:cs="Arial"/>
                <w:color w:val="000000" w:themeColor="text1"/>
                <w:sz w:val="20"/>
                <w:szCs w:val="20"/>
                <w:lang w:eastAsia="pl-PL"/>
              </w:rPr>
            </w:pPr>
          </w:p>
        </w:tc>
        <w:tc>
          <w:tcPr>
            <w:tcW w:w="1581" w:type="dxa"/>
            <w:shd w:val="clear" w:color="auto" w:fill="auto"/>
          </w:tcPr>
          <w:p w14:paraId="28EF36AE" w14:textId="77777777" w:rsidR="008A70BE" w:rsidRPr="006308BB" w:rsidRDefault="008A70BE" w:rsidP="001B3EA3">
            <w:pPr>
              <w:spacing w:line="360" w:lineRule="auto"/>
              <w:jc w:val="center"/>
              <w:rPr>
                <w:rFonts w:ascii="Arial" w:eastAsia="Times New Roman" w:hAnsi="Arial" w:cs="Arial"/>
                <w:color w:val="000000" w:themeColor="text1"/>
                <w:sz w:val="20"/>
                <w:szCs w:val="20"/>
                <w:lang w:eastAsia="pl-PL"/>
              </w:rPr>
            </w:pPr>
          </w:p>
        </w:tc>
        <w:tc>
          <w:tcPr>
            <w:tcW w:w="1522" w:type="dxa"/>
            <w:shd w:val="clear" w:color="auto" w:fill="auto"/>
          </w:tcPr>
          <w:p w14:paraId="7C117D56" w14:textId="77777777" w:rsidR="008A70BE" w:rsidRPr="006308BB" w:rsidRDefault="008A70BE" w:rsidP="001B3EA3">
            <w:pPr>
              <w:spacing w:line="360" w:lineRule="auto"/>
              <w:jc w:val="center"/>
              <w:rPr>
                <w:rFonts w:ascii="Arial" w:eastAsia="Times New Roman" w:hAnsi="Arial" w:cs="Arial"/>
                <w:color w:val="000000" w:themeColor="text1"/>
                <w:sz w:val="20"/>
                <w:szCs w:val="20"/>
                <w:lang w:eastAsia="pl-PL"/>
              </w:rPr>
            </w:pPr>
          </w:p>
        </w:tc>
        <w:tc>
          <w:tcPr>
            <w:tcW w:w="1478" w:type="dxa"/>
          </w:tcPr>
          <w:p w14:paraId="46023B10" w14:textId="77777777" w:rsidR="008A70BE" w:rsidRPr="006308BB" w:rsidRDefault="008A70BE" w:rsidP="001B3EA3">
            <w:pPr>
              <w:spacing w:line="360" w:lineRule="auto"/>
              <w:jc w:val="center"/>
              <w:rPr>
                <w:rFonts w:ascii="Arial" w:eastAsia="Times New Roman" w:hAnsi="Arial" w:cs="Arial"/>
                <w:color w:val="000000" w:themeColor="text1"/>
                <w:sz w:val="20"/>
                <w:szCs w:val="20"/>
                <w:lang w:eastAsia="pl-PL"/>
              </w:rPr>
            </w:pPr>
          </w:p>
        </w:tc>
      </w:tr>
      <w:tr w:rsidR="00C359FD" w:rsidRPr="00BA3895" w14:paraId="4127FEB8" w14:textId="77777777" w:rsidTr="0094591B">
        <w:tc>
          <w:tcPr>
            <w:tcW w:w="1227" w:type="dxa"/>
            <w:shd w:val="clear" w:color="auto" w:fill="auto"/>
          </w:tcPr>
          <w:p w14:paraId="4B0584AD" w14:textId="31688432" w:rsidR="008A70BE" w:rsidRPr="00E04A9A" w:rsidRDefault="0094591B" w:rsidP="0094591B">
            <w:pPr>
              <w:spacing w:line="360" w:lineRule="auto"/>
              <w:jc w:val="center"/>
              <w:rPr>
                <w:rFonts w:ascii="Arial" w:eastAsia="Times New Roman" w:hAnsi="Arial" w:cs="Arial"/>
                <w:color w:val="000000" w:themeColor="text1"/>
                <w:sz w:val="18"/>
                <w:szCs w:val="18"/>
                <w:lang w:eastAsia="pl-PL"/>
              </w:rPr>
            </w:pPr>
            <w:r w:rsidRPr="00E04A9A">
              <w:rPr>
                <w:rFonts w:ascii="Arial" w:eastAsia="Times New Roman" w:hAnsi="Arial" w:cs="Arial"/>
                <w:color w:val="000000" w:themeColor="text1"/>
                <w:sz w:val="18"/>
                <w:szCs w:val="18"/>
                <w:lang w:eastAsia="pl-PL"/>
              </w:rPr>
              <w:t>1100</w:t>
            </w:r>
          </w:p>
        </w:tc>
        <w:tc>
          <w:tcPr>
            <w:tcW w:w="1385" w:type="dxa"/>
            <w:shd w:val="clear" w:color="auto" w:fill="auto"/>
          </w:tcPr>
          <w:p w14:paraId="2DBFB85E" w14:textId="415C4231" w:rsidR="008A70BE" w:rsidRPr="00721E08" w:rsidRDefault="006308BB"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29</w:t>
            </w:r>
          </w:p>
        </w:tc>
        <w:tc>
          <w:tcPr>
            <w:tcW w:w="1217" w:type="dxa"/>
            <w:shd w:val="clear" w:color="auto" w:fill="auto"/>
          </w:tcPr>
          <w:p w14:paraId="2F10A79F" w14:textId="52F2BD3D" w:rsidR="008A70BE" w:rsidRPr="00721E08" w:rsidRDefault="006308BB"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9</w:t>
            </w:r>
          </w:p>
        </w:tc>
        <w:tc>
          <w:tcPr>
            <w:tcW w:w="1217" w:type="dxa"/>
            <w:shd w:val="clear" w:color="auto" w:fill="auto"/>
          </w:tcPr>
          <w:p w14:paraId="2CFB3E74" w14:textId="77777777" w:rsidR="008A70BE" w:rsidRPr="006308BB" w:rsidRDefault="008A70BE" w:rsidP="001B3EA3">
            <w:pPr>
              <w:spacing w:line="360" w:lineRule="auto"/>
              <w:jc w:val="center"/>
              <w:rPr>
                <w:rFonts w:ascii="Arial" w:eastAsia="Times New Roman" w:hAnsi="Arial" w:cs="Arial"/>
                <w:color w:val="000000" w:themeColor="text1"/>
                <w:sz w:val="20"/>
                <w:szCs w:val="20"/>
                <w:lang w:eastAsia="pl-PL"/>
              </w:rPr>
            </w:pPr>
          </w:p>
        </w:tc>
        <w:tc>
          <w:tcPr>
            <w:tcW w:w="1581" w:type="dxa"/>
            <w:shd w:val="clear" w:color="auto" w:fill="auto"/>
          </w:tcPr>
          <w:p w14:paraId="3D97AAC1" w14:textId="77777777" w:rsidR="008A70BE" w:rsidRPr="006308BB" w:rsidRDefault="008A70BE" w:rsidP="001B3EA3">
            <w:pPr>
              <w:spacing w:line="360" w:lineRule="auto"/>
              <w:jc w:val="center"/>
              <w:rPr>
                <w:rFonts w:ascii="Arial" w:eastAsia="Times New Roman" w:hAnsi="Arial" w:cs="Arial"/>
                <w:color w:val="000000" w:themeColor="text1"/>
                <w:sz w:val="20"/>
                <w:szCs w:val="20"/>
                <w:lang w:eastAsia="pl-PL"/>
              </w:rPr>
            </w:pPr>
          </w:p>
        </w:tc>
        <w:tc>
          <w:tcPr>
            <w:tcW w:w="1522" w:type="dxa"/>
            <w:shd w:val="clear" w:color="auto" w:fill="auto"/>
          </w:tcPr>
          <w:p w14:paraId="7E7E73F1" w14:textId="77777777" w:rsidR="008A70BE" w:rsidRPr="006308BB" w:rsidRDefault="008A70BE" w:rsidP="001B3EA3">
            <w:pPr>
              <w:spacing w:line="360" w:lineRule="auto"/>
              <w:jc w:val="center"/>
              <w:rPr>
                <w:rFonts w:ascii="Arial" w:eastAsia="Times New Roman" w:hAnsi="Arial" w:cs="Arial"/>
                <w:color w:val="000000" w:themeColor="text1"/>
                <w:sz w:val="20"/>
                <w:szCs w:val="20"/>
                <w:lang w:eastAsia="pl-PL"/>
              </w:rPr>
            </w:pPr>
          </w:p>
        </w:tc>
        <w:tc>
          <w:tcPr>
            <w:tcW w:w="1478" w:type="dxa"/>
          </w:tcPr>
          <w:p w14:paraId="5432EFD7" w14:textId="77777777" w:rsidR="008A70BE" w:rsidRPr="006308BB" w:rsidRDefault="008A70BE" w:rsidP="001B3EA3">
            <w:pPr>
              <w:spacing w:line="360" w:lineRule="auto"/>
              <w:jc w:val="center"/>
              <w:rPr>
                <w:rFonts w:ascii="Arial" w:eastAsia="Times New Roman" w:hAnsi="Arial" w:cs="Arial"/>
                <w:color w:val="000000" w:themeColor="text1"/>
                <w:sz w:val="20"/>
                <w:szCs w:val="20"/>
                <w:lang w:eastAsia="pl-PL"/>
              </w:rPr>
            </w:pPr>
          </w:p>
        </w:tc>
      </w:tr>
      <w:tr w:rsidR="00C359FD" w:rsidRPr="00BA3895" w14:paraId="32F351A4" w14:textId="77777777" w:rsidTr="0094591B">
        <w:tc>
          <w:tcPr>
            <w:tcW w:w="5046" w:type="dxa"/>
            <w:gridSpan w:val="4"/>
            <w:shd w:val="clear" w:color="auto" w:fill="auto"/>
          </w:tcPr>
          <w:p w14:paraId="5E5C3B65" w14:textId="77777777" w:rsidR="008A70BE" w:rsidRPr="00E04A9A" w:rsidRDefault="008A70BE" w:rsidP="001B3EA3">
            <w:pPr>
              <w:spacing w:line="360" w:lineRule="auto"/>
              <w:jc w:val="center"/>
              <w:rPr>
                <w:rFonts w:ascii="Arial" w:eastAsia="Times New Roman" w:hAnsi="Arial" w:cs="Arial"/>
                <w:color w:val="000000" w:themeColor="text1"/>
                <w:sz w:val="20"/>
                <w:szCs w:val="20"/>
                <w:lang w:eastAsia="pl-PL"/>
              </w:rPr>
            </w:pPr>
            <w:r w:rsidRPr="00E04A9A">
              <w:rPr>
                <w:rFonts w:ascii="Arial" w:hAnsi="Arial" w:cs="Arial"/>
                <w:b/>
                <w:bCs/>
                <w:color w:val="000000" w:themeColor="text1"/>
                <w:sz w:val="18"/>
                <w:szCs w:val="18"/>
              </w:rPr>
              <w:t>Całkowita cena za realizację zamówienia:</w:t>
            </w:r>
          </w:p>
        </w:tc>
        <w:tc>
          <w:tcPr>
            <w:tcW w:w="1581" w:type="dxa"/>
            <w:shd w:val="clear" w:color="auto" w:fill="auto"/>
          </w:tcPr>
          <w:p w14:paraId="135F6FF4" w14:textId="77777777" w:rsidR="008A70BE" w:rsidRPr="00E04A9A" w:rsidRDefault="008A70BE" w:rsidP="001B3EA3">
            <w:pPr>
              <w:spacing w:line="360" w:lineRule="auto"/>
              <w:jc w:val="center"/>
              <w:rPr>
                <w:rFonts w:ascii="Arial" w:eastAsia="Times New Roman" w:hAnsi="Arial" w:cs="Arial"/>
                <w:color w:val="000000" w:themeColor="text1"/>
                <w:sz w:val="16"/>
                <w:szCs w:val="16"/>
                <w:lang w:eastAsia="pl-PL"/>
              </w:rPr>
            </w:pPr>
            <w:r w:rsidRPr="00E04A9A">
              <w:rPr>
                <w:rFonts w:ascii="Arial" w:eastAsia="Times New Roman" w:hAnsi="Arial" w:cs="Arial"/>
                <w:color w:val="000000" w:themeColor="text1"/>
                <w:sz w:val="16"/>
                <w:szCs w:val="16"/>
                <w:lang w:eastAsia="pl-PL"/>
              </w:rPr>
              <w:t>*należy wpisać  sumę poszczególnych kwot z kolumny 5</w:t>
            </w:r>
          </w:p>
          <w:p w14:paraId="4F56AA72" w14:textId="77777777" w:rsidR="008A70BE" w:rsidRPr="00E04A9A" w:rsidRDefault="008A70BE" w:rsidP="001B3EA3">
            <w:pPr>
              <w:spacing w:line="360" w:lineRule="auto"/>
              <w:jc w:val="center"/>
              <w:rPr>
                <w:rFonts w:ascii="Arial" w:eastAsia="Times New Roman" w:hAnsi="Arial" w:cs="Arial"/>
                <w:b/>
                <w:bCs/>
                <w:color w:val="000000" w:themeColor="text1"/>
                <w:sz w:val="20"/>
                <w:szCs w:val="20"/>
                <w:lang w:eastAsia="pl-PL"/>
              </w:rPr>
            </w:pPr>
            <w:r w:rsidRPr="00E04A9A">
              <w:rPr>
                <w:rFonts w:ascii="Arial" w:eastAsia="Times New Roman" w:hAnsi="Arial" w:cs="Arial"/>
                <w:b/>
                <w:bCs/>
                <w:color w:val="000000" w:themeColor="text1"/>
                <w:sz w:val="20"/>
                <w:szCs w:val="20"/>
                <w:lang w:eastAsia="pl-PL"/>
              </w:rPr>
              <w:t>……………….</w:t>
            </w:r>
          </w:p>
        </w:tc>
        <w:tc>
          <w:tcPr>
            <w:tcW w:w="1522" w:type="dxa"/>
            <w:shd w:val="clear" w:color="auto" w:fill="auto"/>
          </w:tcPr>
          <w:p w14:paraId="4AD5CA34" w14:textId="77777777" w:rsidR="008A70BE" w:rsidRPr="00E04A9A" w:rsidRDefault="008A70BE" w:rsidP="001B3EA3">
            <w:pPr>
              <w:spacing w:line="360" w:lineRule="auto"/>
              <w:jc w:val="center"/>
              <w:rPr>
                <w:rFonts w:ascii="Arial" w:eastAsia="Times New Roman" w:hAnsi="Arial" w:cs="Arial"/>
                <w:color w:val="000000" w:themeColor="text1"/>
                <w:sz w:val="16"/>
                <w:szCs w:val="16"/>
                <w:lang w:eastAsia="pl-PL"/>
              </w:rPr>
            </w:pPr>
            <w:r w:rsidRPr="00E04A9A">
              <w:rPr>
                <w:rFonts w:ascii="Arial" w:eastAsia="Times New Roman" w:hAnsi="Arial" w:cs="Arial"/>
                <w:color w:val="000000" w:themeColor="text1"/>
                <w:sz w:val="16"/>
                <w:szCs w:val="16"/>
                <w:lang w:eastAsia="pl-PL"/>
              </w:rPr>
              <w:t>*należy wpisać  sumę poszczególnych kwot z kolumny 6</w:t>
            </w:r>
          </w:p>
          <w:p w14:paraId="06BB1139" w14:textId="77777777" w:rsidR="008A70BE" w:rsidRPr="00E04A9A" w:rsidRDefault="008A70BE" w:rsidP="001B3EA3">
            <w:pPr>
              <w:spacing w:line="360" w:lineRule="auto"/>
              <w:jc w:val="center"/>
              <w:rPr>
                <w:rFonts w:ascii="Arial" w:eastAsia="Times New Roman" w:hAnsi="Arial" w:cs="Arial"/>
                <w:b/>
                <w:bCs/>
                <w:color w:val="000000" w:themeColor="text1"/>
                <w:sz w:val="20"/>
                <w:szCs w:val="20"/>
                <w:lang w:eastAsia="pl-PL"/>
              </w:rPr>
            </w:pPr>
            <w:r w:rsidRPr="00E04A9A">
              <w:rPr>
                <w:rFonts w:ascii="Arial" w:eastAsia="Times New Roman" w:hAnsi="Arial" w:cs="Arial"/>
                <w:b/>
                <w:bCs/>
                <w:color w:val="000000" w:themeColor="text1"/>
                <w:sz w:val="20"/>
                <w:szCs w:val="20"/>
                <w:lang w:eastAsia="pl-PL"/>
              </w:rPr>
              <w:t>……………….</w:t>
            </w:r>
          </w:p>
        </w:tc>
        <w:tc>
          <w:tcPr>
            <w:tcW w:w="1478" w:type="dxa"/>
          </w:tcPr>
          <w:p w14:paraId="51907380" w14:textId="77777777" w:rsidR="008A70BE" w:rsidRPr="00E04A9A" w:rsidRDefault="008A70BE" w:rsidP="001B3EA3">
            <w:pPr>
              <w:spacing w:line="360" w:lineRule="auto"/>
              <w:jc w:val="center"/>
              <w:rPr>
                <w:rFonts w:ascii="Arial" w:eastAsia="Times New Roman" w:hAnsi="Arial" w:cs="Arial"/>
                <w:color w:val="000000" w:themeColor="text1"/>
                <w:sz w:val="16"/>
                <w:szCs w:val="16"/>
                <w:lang w:eastAsia="pl-PL"/>
              </w:rPr>
            </w:pPr>
            <w:r w:rsidRPr="00E04A9A">
              <w:rPr>
                <w:rFonts w:ascii="Arial" w:eastAsia="Times New Roman" w:hAnsi="Arial" w:cs="Arial"/>
                <w:color w:val="000000" w:themeColor="text1"/>
                <w:sz w:val="16"/>
                <w:szCs w:val="16"/>
                <w:lang w:eastAsia="pl-PL"/>
              </w:rPr>
              <w:t>*należy wpisać  sumę poszczególnych kwot z kolumny 7</w:t>
            </w:r>
          </w:p>
          <w:p w14:paraId="2DABCD64" w14:textId="77777777" w:rsidR="008A70BE" w:rsidRPr="00E04A9A" w:rsidRDefault="008A70BE" w:rsidP="001B3EA3">
            <w:pPr>
              <w:spacing w:line="360" w:lineRule="auto"/>
              <w:jc w:val="center"/>
              <w:rPr>
                <w:rFonts w:ascii="Arial" w:eastAsia="Times New Roman" w:hAnsi="Arial" w:cs="Arial"/>
                <w:b/>
                <w:bCs/>
                <w:color w:val="000000" w:themeColor="text1"/>
                <w:sz w:val="20"/>
                <w:szCs w:val="20"/>
                <w:lang w:eastAsia="pl-PL"/>
              </w:rPr>
            </w:pPr>
            <w:r w:rsidRPr="00E04A9A">
              <w:rPr>
                <w:rFonts w:ascii="Arial" w:eastAsia="Times New Roman" w:hAnsi="Arial" w:cs="Arial"/>
                <w:b/>
                <w:bCs/>
                <w:color w:val="000000" w:themeColor="text1"/>
                <w:sz w:val="20"/>
                <w:szCs w:val="20"/>
                <w:lang w:eastAsia="pl-PL"/>
              </w:rPr>
              <w:t>………………</w:t>
            </w:r>
          </w:p>
        </w:tc>
      </w:tr>
    </w:tbl>
    <w:p w14:paraId="6029C3ED" w14:textId="77777777" w:rsidR="008A70BE" w:rsidRPr="008A70BE" w:rsidRDefault="008A70BE" w:rsidP="00730B47">
      <w:pPr>
        <w:pStyle w:val="NormalnyWeb"/>
        <w:spacing w:before="0" w:after="0" w:line="360" w:lineRule="auto"/>
        <w:rPr>
          <w:rFonts w:ascii="Arial" w:eastAsia="TimesNewRomanPSMT" w:hAnsi="Arial" w:cs="Arial"/>
          <w:color w:val="000000"/>
          <w:kern w:val="0"/>
          <w:lang w:bidi="ar-SA"/>
        </w:rPr>
      </w:pPr>
    </w:p>
    <w:p w14:paraId="486042C3" w14:textId="12CD7D01" w:rsidR="0094591B" w:rsidRDefault="0094591B" w:rsidP="00730B47">
      <w:pPr>
        <w:pStyle w:val="NormalnyWeb"/>
        <w:spacing w:before="0" w:after="0" w:line="360" w:lineRule="auto"/>
        <w:rPr>
          <w:rFonts w:ascii="Arial" w:hAnsi="Arial" w:cs="Arial"/>
        </w:rPr>
      </w:pPr>
      <w:r w:rsidRPr="00BA3895">
        <w:rPr>
          <w:rStyle w:val="Domylnaczcionkaakapitu3"/>
          <w:rFonts w:ascii="Arial" w:hAnsi="Arial" w:cs="Arial"/>
          <w:b/>
          <w:bCs/>
          <w:color w:val="000000"/>
          <w:shd w:val="clear" w:color="auto" w:fill="FFFFFF"/>
        </w:rPr>
        <w:t>Uwaga</w:t>
      </w:r>
      <w:r w:rsidRPr="00BA3895">
        <w:rPr>
          <w:rStyle w:val="Domylnaczcionkaakapitu3"/>
          <w:rFonts w:ascii="Arial" w:hAnsi="Arial" w:cs="Arial"/>
          <w:color w:val="000000"/>
          <w:shd w:val="clear" w:color="auto" w:fill="FFFFFF"/>
        </w:rPr>
        <w:t>: Ceny należy podać w zaokrągleniu do dwóch miejsc po przecinku.</w:t>
      </w:r>
    </w:p>
    <w:p w14:paraId="1BB589E9" w14:textId="54547D85" w:rsidR="00702AEA" w:rsidRPr="00730B47" w:rsidRDefault="005A6DFA" w:rsidP="00730B47">
      <w:pPr>
        <w:pStyle w:val="NormalnyWeb"/>
        <w:spacing w:before="0" w:after="0" w:line="360" w:lineRule="auto"/>
        <w:rPr>
          <w:rFonts w:ascii="Arial" w:hAnsi="Arial" w:cs="Arial"/>
        </w:rPr>
      </w:pPr>
      <w:r w:rsidRPr="00730B47">
        <w:rPr>
          <w:rFonts w:ascii="Arial" w:hAnsi="Arial" w:cs="Arial"/>
        </w:rPr>
        <w:t xml:space="preserve">5. Akceptuje(my) bez zastrzeżeń </w:t>
      </w:r>
      <w:r w:rsidR="00CD0646" w:rsidRPr="00730B47">
        <w:rPr>
          <w:rFonts w:ascii="Arial" w:hAnsi="Arial" w:cs="Arial"/>
        </w:rPr>
        <w:t>istotne postanowienia umowy przedstawiony</w:t>
      </w:r>
      <w:r w:rsidRPr="00730B47">
        <w:rPr>
          <w:rFonts w:ascii="Arial" w:hAnsi="Arial" w:cs="Arial"/>
        </w:rPr>
        <w:t xml:space="preserve"> w Części III SWZ</w:t>
      </w:r>
      <w:r w:rsidRPr="00730B47">
        <w:rPr>
          <w:rFonts w:ascii="Arial" w:hAnsi="Arial" w:cs="Arial"/>
        </w:rPr>
        <w:br/>
      </w:r>
      <w:r w:rsidRPr="00730B47">
        <w:rPr>
          <w:rFonts w:ascii="Arial" w:hAnsi="Arial" w:cs="Arial"/>
          <w:color w:val="000000"/>
        </w:rPr>
        <w:t>6</w:t>
      </w:r>
      <w:r w:rsidR="00702AEA" w:rsidRPr="00730B47">
        <w:rPr>
          <w:rFonts w:ascii="Arial" w:hAnsi="Arial" w:cs="Arial"/>
          <w:color w:val="000000"/>
        </w:rPr>
        <w:t>. W przypadku uznania mojej(naszej) oferty za najkorzystniejszą, umowę zobowiązuję(my) się zawrzeć w miejscu i terminie jakie zostaną wskazane przez Zamawiającego.</w:t>
      </w:r>
    </w:p>
    <w:p w14:paraId="1E786572" w14:textId="6DA720B1" w:rsidR="00702AEA" w:rsidRPr="00730B47" w:rsidRDefault="00CD0646" w:rsidP="00730B47">
      <w:pPr>
        <w:pStyle w:val="NormalnyWeb"/>
        <w:spacing w:before="0" w:after="0" w:line="360" w:lineRule="auto"/>
        <w:rPr>
          <w:rFonts w:ascii="Arial" w:hAnsi="Arial" w:cs="Arial"/>
        </w:rPr>
      </w:pPr>
      <w:r w:rsidRPr="00730B47">
        <w:rPr>
          <w:rFonts w:ascii="Arial" w:hAnsi="Arial" w:cs="Arial"/>
          <w:color w:val="000000"/>
        </w:rPr>
        <w:t>7</w:t>
      </w:r>
      <w:r w:rsidR="00702AEA" w:rsidRPr="00730B47">
        <w:rPr>
          <w:rFonts w:ascii="Arial" w:hAnsi="Arial" w:cs="Arial"/>
          <w:color w:val="000000"/>
        </w:rPr>
        <w:t xml:space="preserve">. Składam(y) niniejszą ofertę </w:t>
      </w:r>
      <w:r w:rsidR="00702AEA" w:rsidRPr="00730B47">
        <w:rPr>
          <w:rFonts w:ascii="Arial" w:hAnsi="Arial" w:cs="Arial"/>
          <w:i/>
          <w:iCs/>
          <w:color w:val="000000"/>
        </w:rPr>
        <w:t>[we własnym imieniu] / [jako Wykonawcy wspólnie ubiegający się o udzielenie zamówienia],</w:t>
      </w:r>
    </w:p>
    <w:p w14:paraId="0BD889EE" w14:textId="0BBA7920" w:rsidR="00702AEA" w:rsidRPr="00730B47" w:rsidRDefault="00CD0646" w:rsidP="00730B47">
      <w:pPr>
        <w:pStyle w:val="NormalnyWeb"/>
        <w:spacing w:before="0" w:after="0" w:line="360" w:lineRule="auto"/>
        <w:rPr>
          <w:rFonts w:ascii="Arial" w:hAnsi="Arial" w:cs="Arial"/>
        </w:rPr>
      </w:pPr>
      <w:r w:rsidRPr="00730B47">
        <w:rPr>
          <w:rFonts w:ascii="Arial" w:hAnsi="Arial" w:cs="Arial"/>
          <w:color w:val="000000"/>
        </w:rPr>
        <w:t>8</w:t>
      </w:r>
      <w:r w:rsidR="00702AEA" w:rsidRPr="00730B47">
        <w:rPr>
          <w:rFonts w:ascii="Arial" w:hAnsi="Arial" w:cs="Arial"/>
          <w:color w:val="000000"/>
        </w:rPr>
        <w:t xml:space="preserve">. </w:t>
      </w:r>
      <w:r w:rsidR="00702AEA" w:rsidRPr="00730B47">
        <w:rPr>
          <w:rFonts w:ascii="Arial" w:hAnsi="Arial" w:cs="Arial"/>
          <w:i/>
          <w:iCs/>
          <w:color w:val="000000"/>
        </w:rPr>
        <w:t>[żadne z informacji zawartych w ofercie nie stanowią tajemnicy przedsiębiorstwa w rozumieniu przepisów o zwalczaniu nieuczciwej konkurencji</w:t>
      </w:r>
      <w:r w:rsidR="00165C2A">
        <w:rPr>
          <w:rFonts w:ascii="Arial" w:hAnsi="Arial" w:cs="Arial"/>
          <w:i/>
          <w:iCs/>
          <w:color w:val="000000"/>
        </w:rPr>
        <w:t>]</w:t>
      </w:r>
      <w:r w:rsidR="00702AEA" w:rsidRPr="00730B47">
        <w:rPr>
          <w:rFonts w:ascii="Arial" w:hAnsi="Arial" w:cs="Arial"/>
          <w:i/>
          <w:iCs/>
          <w:color w:val="000000"/>
        </w:rPr>
        <w:t xml:space="preserve"> / </w:t>
      </w:r>
      <w:r w:rsidR="00165C2A">
        <w:rPr>
          <w:rFonts w:ascii="Arial" w:hAnsi="Arial" w:cs="Arial"/>
          <w:i/>
          <w:iCs/>
          <w:color w:val="000000"/>
        </w:rPr>
        <w:t>[</w:t>
      </w:r>
      <w:r w:rsidR="00702AEA" w:rsidRPr="00730B47">
        <w:rPr>
          <w:rFonts w:ascii="Arial" w:hAnsi="Arial" w:cs="Arial"/>
          <w:i/>
          <w:iCs/>
          <w:color w:val="000000"/>
        </w:rPr>
        <w:t>wskazane poniżej informacje zawarte w ofercie stanowią tajemnicę przedsiębiorstwa w rozumieniu przepisów o zwalczaniu nieuczciwej konkurencji i w związku z niniejszym nie mogą być one udostępniane, w szczególności innym uczestnikom postępowania</w:t>
      </w:r>
      <w:r w:rsidR="00165C2A">
        <w:rPr>
          <w:rFonts w:ascii="Arial" w:hAnsi="Arial" w:cs="Arial"/>
          <w:i/>
          <w:iCs/>
          <w:color w:val="000000"/>
        </w:rPr>
        <w:t>]</w:t>
      </w:r>
      <w:r w:rsidR="00702AEA" w:rsidRPr="00730B47">
        <w:rPr>
          <w:rFonts w:ascii="Arial" w:hAnsi="Arial" w:cs="Arial"/>
          <w:i/>
          <w:iCs/>
          <w:color w:val="000000"/>
        </w:rPr>
        <w:t>:</w:t>
      </w:r>
    </w:p>
    <w:tbl>
      <w:tblPr>
        <w:tblW w:w="9660" w:type="dxa"/>
        <w:tblInd w:w="57" w:type="dxa"/>
        <w:tblLayout w:type="fixed"/>
        <w:tblCellMar>
          <w:left w:w="10" w:type="dxa"/>
          <w:right w:w="10" w:type="dxa"/>
        </w:tblCellMar>
        <w:tblLook w:val="0000" w:firstRow="0" w:lastRow="0" w:firstColumn="0" w:lastColumn="0" w:noHBand="0" w:noVBand="0"/>
      </w:tblPr>
      <w:tblGrid>
        <w:gridCol w:w="502"/>
        <w:gridCol w:w="4251"/>
        <w:gridCol w:w="2376"/>
        <w:gridCol w:w="2531"/>
      </w:tblGrid>
      <w:tr w:rsidR="005A6DFA" w:rsidRPr="00730B47" w14:paraId="17952E78" w14:textId="77777777" w:rsidTr="00F94E5B">
        <w:tc>
          <w:tcPr>
            <w:tcW w:w="502"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19EB8C09" w14:textId="77777777" w:rsidR="005A6DFA" w:rsidRPr="00730B47" w:rsidRDefault="005A6DFA" w:rsidP="00730B47">
            <w:pPr>
              <w:pStyle w:val="Normalny2"/>
              <w:spacing w:line="360" w:lineRule="auto"/>
              <w:jc w:val="center"/>
              <w:rPr>
                <w:rFonts w:ascii="Arial" w:hAnsi="Arial" w:cs="Arial"/>
              </w:rPr>
            </w:pPr>
            <w:r w:rsidRPr="00730B47">
              <w:rPr>
                <w:rFonts w:ascii="Arial" w:hAnsi="Arial" w:cs="Arial"/>
                <w:color w:val="000000"/>
              </w:rPr>
              <w:t>Lp.</w:t>
            </w:r>
          </w:p>
        </w:tc>
        <w:tc>
          <w:tcPr>
            <w:tcW w:w="4251"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7C67F1F5" w14:textId="77777777" w:rsidR="005A6DFA" w:rsidRPr="00730B47" w:rsidRDefault="005A6DFA" w:rsidP="00730B47">
            <w:pPr>
              <w:pStyle w:val="Normalny2"/>
              <w:spacing w:line="360" w:lineRule="auto"/>
              <w:jc w:val="center"/>
              <w:rPr>
                <w:rFonts w:ascii="Arial" w:hAnsi="Arial" w:cs="Arial"/>
              </w:rPr>
            </w:pPr>
            <w:r w:rsidRPr="00730B47">
              <w:rPr>
                <w:rFonts w:ascii="Arial" w:hAnsi="Arial" w:cs="Arial"/>
                <w:color w:val="000000"/>
              </w:rPr>
              <w:t>Oznaczenie rodzaju (nazwy) informacji</w:t>
            </w:r>
          </w:p>
        </w:tc>
        <w:tc>
          <w:tcPr>
            <w:tcW w:w="4907" w:type="dxa"/>
            <w:gridSpan w:val="2"/>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3ABA4927" w14:textId="77777777" w:rsidR="005A6DFA" w:rsidRPr="00730B47" w:rsidRDefault="005A6DFA" w:rsidP="00730B47">
            <w:pPr>
              <w:pStyle w:val="Normalny2"/>
              <w:spacing w:line="360" w:lineRule="auto"/>
              <w:jc w:val="center"/>
              <w:rPr>
                <w:rFonts w:ascii="Arial" w:hAnsi="Arial" w:cs="Arial"/>
              </w:rPr>
            </w:pPr>
            <w:r w:rsidRPr="00730B47">
              <w:rPr>
                <w:rFonts w:ascii="Arial" w:hAnsi="Arial" w:cs="Arial"/>
                <w:color w:val="000000"/>
              </w:rPr>
              <w:t>Strony w ofercie (wyrażone cyfrą)</w:t>
            </w:r>
          </w:p>
        </w:tc>
      </w:tr>
      <w:tr w:rsidR="005A6DFA" w:rsidRPr="00730B47" w14:paraId="6EBD4E43" w14:textId="77777777" w:rsidTr="00F94E5B">
        <w:tc>
          <w:tcPr>
            <w:tcW w:w="502"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51246824" w14:textId="77777777" w:rsidR="005A6DFA" w:rsidRPr="00730B47" w:rsidRDefault="005A6DFA" w:rsidP="00730B47">
            <w:pPr>
              <w:snapToGrid w:val="0"/>
              <w:spacing w:line="360" w:lineRule="auto"/>
              <w:rPr>
                <w:rFonts w:ascii="Arial" w:hAnsi="Arial" w:cs="Arial"/>
                <w:color w:val="000000"/>
              </w:rPr>
            </w:pPr>
          </w:p>
        </w:tc>
        <w:tc>
          <w:tcPr>
            <w:tcW w:w="4251"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7CBC0FE8" w14:textId="77777777" w:rsidR="005A6DFA" w:rsidRPr="00730B47" w:rsidRDefault="005A6DFA" w:rsidP="00730B47">
            <w:pPr>
              <w:snapToGrid w:val="0"/>
              <w:spacing w:line="360" w:lineRule="auto"/>
              <w:rPr>
                <w:rFonts w:ascii="Arial" w:hAnsi="Arial" w:cs="Arial"/>
                <w:color w:val="00000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55BB2786" w14:textId="77777777" w:rsidR="005A6DFA" w:rsidRPr="00730B47" w:rsidRDefault="005A6DFA" w:rsidP="00730B47">
            <w:pPr>
              <w:pStyle w:val="Normalny2"/>
              <w:spacing w:line="360" w:lineRule="auto"/>
              <w:jc w:val="center"/>
              <w:rPr>
                <w:rFonts w:ascii="Arial" w:hAnsi="Arial" w:cs="Arial"/>
              </w:rPr>
            </w:pPr>
            <w:r w:rsidRPr="00730B47">
              <w:rPr>
                <w:rFonts w:ascii="Arial" w:hAnsi="Arial" w:cs="Arial"/>
                <w:color w:val="000000"/>
              </w:rPr>
              <w:t>od</w:t>
            </w: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07E81D6B" w14:textId="77777777" w:rsidR="005A6DFA" w:rsidRPr="00730B47" w:rsidRDefault="005A6DFA" w:rsidP="00730B47">
            <w:pPr>
              <w:pStyle w:val="Normalny2"/>
              <w:spacing w:line="360" w:lineRule="auto"/>
              <w:jc w:val="center"/>
              <w:rPr>
                <w:rFonts w:ascii="Arial" w:hAnsi="Arial" w:cs="Arial"/>
              </w:rPr>
            </w:pPr>
            <w:r w:rsidRPr="00730B47">
              <w:rPr>
                <w:rFonts w:ascii="Arial" w:hAnsi="Arial" w:cs="Arial"/>
                <w:color w:val="000000"/>
              </w:rPr>
              <w:t>do</w:t>
            </w:r>
          </w:p>
        </w:tc>
      </w:tr>
      <w:tr w:rsidR="005A6DFA" w:rsidRPr="00730B47" w14:paraId="361C585C" w14:textId="77777777" w:rsidTr="00F94E5B">
        <w:trPr>
          <w:trHeight w:val="327"/>
        </w:trPr>
        <w:tc>
          <w:tcPr>
            <w:tcW w:w="502" w:type="dxa"/>
            <w:tcBorders>
              <w:left w:val="single" w:sz="6" w:space="0" w:color="000001"/>
              <w:bottom w:val="single" w:sz="6" w:space="0" w:color="000001"/>
            </w:tcBorders>
            <w:shd w:val="clear" w:color="auto" w:fill="auto"/>
            <w:tcMar>
              <w:top w:w="0" w:type="dxa"/>
              <w:left w:w="57" w:type="dxa"/>
              <w:bottom w:w="57" w:type="dxa"/>
              <w:right w:w="57" w:type="dxa"/>
            </w:tcMar>
          </w:tcPr>
          <w:p w14:paraId="6F70499D" w14:textId="77777777" w:rsidR="005A6DFA" w:rsidRPr="00730B47" w:rsidRDefault="005A6DFA" w:rsidP="00730B47">
            <w:pPr>
              <w:pStyle w:val="Normalny2"/>
              <w:snapToGrid w:val="0"/>
              <w:spacing w:line="360" w:lineRule="auto"/>
              <w:rPr>
                <w:rFonts w:ascii="Arial" w:hAnsi="Arial" w:cs="Arial"/>
                <w:color w:val="000000"/>
              </w:rPr>
            </w:pPr>
          </w:p>
        </w:tc>
        <w:tc>
          <w:tcPr>
            <w:tcW w:w="4251" w:type="dxa"/>
            <w:tcBorders>
              <w:left w:val="single" w:sz="6" w:space="0" w:color="000001"/>
              <w:bottom w:val="single" w:sz="6" w:space="0" w:color="000001"/>
            </w:tcBorders>
            <w:shd w:val="clear" w:color="auto" w:fill="auto"/>
            <w:tcMar>
              <w:top w:w="0" w:type="dxa"/>
              <w:left w:w="57" w:type="dxa"/>
              <w:bottom w:w="57" w:type="dxa"/>
              <w:right w:w="57" w:type="dxa"/>
            </w:tcMar>
          </w:tcPr>
          <w:p w14:paraId="41C4EDD1" w14:textId="77777777" w:rsidR="005A6DFA" w:rsidRPr="00730B47" w:rsidRDefault="005A6DFA" w:rsidP="00730B47">
            <w:pPr>
              <w:pStyle w:val="Normalny2"/>
              <w:snapToGrid w:val="0"/>
              <w:spacing w:line="360" w:lineRule="auto"/>
              <w:rPr>
                <w:rFonts w:ascii="Arial" w:hAnsi="Arial" w:cs="Arial"/>
                <w:color w:val="00000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3AE4466A" w14:textId="77777777" w:rsidR="005A6DFA" w:rsidRPr="00730B47" w:rsidRDefault="005A6DFA" w:rsidP="00730B47">
            <w:pPr>
              <w:pStyle w:val="Normalny2"/>
              <w:snapToGrid w:val="0"/>
              <w:spacing w:line="360" w:lineRule="auto"/>
              <w:rPr>
                <w:rFonts w:ascii="Arial" w:hAnsi="Arial" w:cs="Arial"/>
                <w:color w:val="000000"/>
              </w:rPr>
            </w:pP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626E2207" w14:textId="77777777" w:rsidR="005A6DFA" w:rsidRPr="00730B47" w:rsidRDefault="005A6DFA" w:rsidP="00730B47">
            <w:pPr>
              <w:pStyle w:val="Normalny2"/>
              <w:snapToGrid w:val="0"/>
              <w:spacing w:line="360" w:lineRule="auto"/>
              <w:rPr>
                <w:rFonts w:ascii="Arial" w:hAnsi="Arial" w:cs="Arial"/>
                <w:color w:val="000000"/>
              </w:rPr>
            </w:pPr>
          </w:p>
        </w:tc>
      </w:tr>
    </w:tbl>
    <w:p w14:paraId="62BB1635" w14:textId="77777777" w:rsidR="00702AEA" w:rsidRPr="00730B47" w:rsidRDefault="00702AEA" w:rsidP="00730B47">
      <w:pPr>
        <w:pStyle w:val="NormalnyWeb"/>
        <w:spacing w:before="0" w:after="0" w:line="360" w:lineRule="auto"/>
        <w:rPr>
          <w:rFonts w:ascii="Arial" w:hAnsi="Arial" w:cs="Arial"/>
        </w:rPr>
      </w:pPr>
    </w:p>
    <w:p w14:paraId="3E4FE5A4" w14:textId="339F1E7B" w:rsidR="00702AEA" w:rsidRPr="00730B47" w:rsidRDefault="00CD0646" w:rsidP="00730B47">
      <w:pPr>
        <w:pStyle w:val="NormalnyWeb"/>
        <w:spacing w:before="0" w:after="0" w:line="360" w:lineRule="auto"/>
        <w:rPr>
          <w:rFonts w:ascii="Arial" w:hAnsi="Arial" w:cs="Arial"/>
        </w:rPr>
      </w:pPr>
      <w:r w:rsidRPr="00730B47">
        <w:rPr>
          <w:rFonts w:ascii="Arial" w:hAnsi="Arial" w:cs="Arial"/>
          <w:color w:val="000000"/>
        </w:rPr>
        <w:lastRenderedPageBreak/>
        <w:t>9</w:t>
      </w:r>
      <w:r w:rsidR="00702AEA" w:rsidRPr="00730B47">
        <w:rPr>
          <w:rFonts w:ascii="Arial" w:hAnsi="Arial" w:cs="Arial"/>
          <w:color w:val="000000"/>
        </w:rPr>
        <w:t>. Części zamówienia, których wykonanie wykonawca zamierza powierzyć podwykonawcom:</w:t>
      </w:r>
    </w:p>
    <w:tbl>
      <w:tblPr>
        <w:tblW w:w="9660" w:type="dxa"/>
        <w:tblInd w:w="57" w:type="dxa"/>
        <w:tblLayout w:type="fixed"/>
        <w:tblCellMar>
          <w:left w:w="10" w:type="dxa"/>
          <w:right w:w="10" w:type="dxa"/>
        </w:tblCellMar>
        <w:tblLook w:val="0000" w:firstRow="0" w:lastRow="0" w:firstColumn="0" w:lastColumn="0" w:noHBand="0" w:noVBand="0"/>
      </w:tblPr>
      <w:tblGrid>
        <w:gridCol w:w="4815"/>
        <w:gridCol w:w="4845"/>
      </w:tblGrid>
      <w:tr w:rsidR="005A6DFA" w:rsidRPr="00730B47" w14:paraId="4CB07448" w14:textId="77777777" w:rsidTr="007E22CF">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3B1AD90F" w14:textId="77777777" w:rsidR="005A6DFA" w:rsidRPr="00730B47" w:rsidRDefault="005A6DFA" w:rsidP="00730B47">
            <w:pPr>
              <w:pStyle w:val="Normalny2"/>
              <w:spacing w:line="360" w:lineRule="auto"/>
              <w:rPr>
                <w:rFonts w:ascii="Arial" w:hAnsi="Arial" w:cs="Arial"/>
              </w:rPr>
            </w:pPr>
            <w:r w:rsidRPr="00730B47">
              <w:rPr>
                <w:rFonts w:ascii="Arial" w:hAnsi="Arial" w:cs="Arial"/>
                <w:color w:val="000000"/>
              </w:rPr>
              <w:t>Nazwa części zamówienia</w:t>
            </w: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1005E1B4" w14:textId="77777777" w:rsidR="005A6DFA" w:rsidRPr="00730B47" w:rsidRDefault="005A6DFA" w:rsidP="00730B47">
            <w:pPr>
              <w:pStyle w:val="Normalny2"/>
              <w:spacing w:line="360" w:lineRule="auto"/>
              <w:rPr>
                <w:rFonts w:ascii="Arial" w:hAnsi="Arial" w:cs="Arial"/>
              </w:rPr>
            </w:pPr>
            <w:r w:rsidRPr="00730B47">
              <w:rPr>
                <w:rFonts w:ascii="Arial" w:hAnsi="Arial" w:cs="Arial"/>
                <w:color w:val="000000"/>
              </w:rPr>
              <w:t>Nazwa firm podwykonawców</w:t>
            </w:r>
          </w:p>
        </w:tc>
      </w:tr>
      <w:tr w:rsidR="005A6DFA" w:rsidRPr="00730B47" w14:paraId="1CBE4920" w14:textId="77777777" w:rsidTr="007E22CF">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2869C959" w14:textId="77777777" w:rsidR="005A6DFA" w:rsidRPr="00730B47" w:rsidRDefault="005A6DFA" w:rsidP="00730B47">
            <w:pPr>
              <w:pStyle w:val="Normalny2"/>
              <w:spacing w:line="360" w:lineRule="auto"/>
              <w:rPr>
                <w:rFonts w:ascii="Arial" w:hAnsi="Arial" w:cs="Arial"/>
                <w:color w:val="000000"/>
              </w:rPr>
            </w:pP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7D5E10FA" w14:textId="77777777" w:rsidR="005A6DFA" w:rsidRPr="00730B47" w:rsidRDefault="005A6DFA" w:rsidP="00730B47">
            <w:pPr>
              <w:pStyle w:val="Normalny2"/>
              <w:spacing w:line="360" w:lineRule="auto"/>
              <w:rPr>
                <w:rFonts w:ascii="Arial" w:hAnsi="Arial" w:cs="Arial"/>
                <w:color w:val="000000"/>
              </w:rPr>
            </w:pPr>
          </w:p>
        </w:tc>
      </w:tr>
    </w:tbl>
    <w:p w14:paraId="469994BC" w14:textId="77777777" w:rsidR="004259E1" w:rsidRDefault="004259E1" w:rsidP="00730B47">
      <w:pPr>
        <w:pStyle w:val="NormalnyWeb"/>
        <w:spacing w:before="0" w:after="0" w:line="360" w:lineRule="auto"/>
        <w:rPr>
          <w:rFonts w:ascii="Arial" w:hAnsi="Arial" w:cs="Arial"/>
          <w:color w:val="000000"/>
        </w:rPr>
      </w:pPr>
    </w:p>
    <w:p w14:paraId="037E7D7F" w14:textId="7BC16DAE" w:rsidR="00702AEA" w:rsidRPr="00730B47" w:rsidRDefault="00CD0646" w:rsidP="00730B47">
      <w:pPr>
        <w:pStyle w:val="NormalnyWeb"/>
        <w:spacing w:before="0" w:after="0" w:line="360" w:lineRule="auto"/>
        <w:rPr>
          <w:rFonts w:ascii="Arial" w:hAnsi="Arial" w:cs="Arial"/>
        </w:rPr>
      </w:pPr>
      <w:r w:rsidRPr="00730B47">
        <w:rPr>
          <w:rFonts w:ascii="Arial" w:hAnsi="Arial" w:cs="Arial"/>
          <w:color w:val="000000"/>
        </w:rPr>
        <w:t>10</w:t>
      </w:r>
      <w:r w:rsidR="00702AEA" w:rsidRPr="00730B47">
        <w:rPr>
          <w:rFonts w:ascii="Arial" w:hAnsi="Arial" w:cs="Arial"/>
          <w:color w:val="000000"/>
        </w:rPr>
        <w:t>. Inne oświadczenia:</w:t>
      </w:r>
    </w:p>
    <w:p w14:paraId="26A11687" w14:textId="77777777" w:rsidR="00702AEA" w:rsidRPr="00730B47" w:rsidRDefault="00702AEA" w:rsidP="00730B47">
      <w:pPr>
        <w:pStyle w:val="NormalnyWeb"/>
        <w:spacing w:before="0" w:after="0" w:line="360" w:lineRule="auto"/>
        <w:ind w:left="284" w:hanging="284"/>
        <w:rPr>
          <w:rFonts w:ascii="Arial" w:hAnsi="Arial" w:cs="Arial"/>
        </w:rPr>
      </w:pPr>
      <w:r w:rsidRPr="00730B47">
        <w:rPr>
          <w:rFonts w:ascii="Arial" w:hAnsi="Arial" w:cs="Arial"/>
          <w:color w:val="000000"/>
        </w:rPr>
        <w:t>a) Oświadczam(y), że wypełniłem(liśmy) obowiązki informacyjne przewidziane w art. 13 lub art. 14 RODO wobec osób fizycznych, od których dane osobowe bezpośrednio lub pośrednio pozyskałem(liśmy) w celu ubiegania się o udzielenie zamówienia publicznego w niniejszym postępowaniu.*</w:t>
      </w:r>
    </w:p>
    <w:p w14:paraId="0CEA0506" w14:textId="77777777" w:rsidR="00702AEA" w:rsidRPr="00426525" w:rsidRDefault="00702AEA" w:rsidP="00730B47">
      <w:pPr>
        <w:pStyle w:val="NormalnyWeb"/>
        <w:spacing w:before="0" w:after="0" w:line="360" w:lineRule="auto"/>
        <w:rPr>
          <w:rFonts w:ascii="Arial" w:hAnsi="Arial" w:cs="Arial"/>
          <w:sz w:val="20"/>
          <w:szCs w:val="20"/>
        </w:rPr>
      </w:pPr>
      <w:r w:rsidRPr="00426525">
        <w:rPr>
          <w:rFonts w:ascii="Arial" w:hAnsi="Arial" w:cs="Arial"/>
          <w:i/>
          <w:iCs/>
          <w:color w:val="000000"/>
          <w:sz w:val="20"/>
          <w:szCs w:val="20"/>
        </w:rPr>
        <w:t>* W przypadku gdy wykonawca nie przekazuje danych osobowych innych niż bezpośrednio jego dotyczących lub zachodzi wyłączenie stosowania obowiązku informacyjnego, stosownie do art. 13 ust. 4 lub art. 14 ust</w:t>
      </w:r>
      <w:r w:rsidRPr="00426525">
        <w:rPr>
          <w:rFonts w:ascii="Arial" w:hAnsi="Arial" w:cs="Arial"/>
          <w:color w:val="000000"/>
          <w:sz w:val="20"/>
          <w:szCs w:val="20"/>
        </w:rPr>
        <w:t>. 5 RODO treści oświadczenia wykonawca nie składa (usunięcie treści oświadczenia np. przez jego wykreślenie).</w:t>
      </w:r>
    </w:p>
    <w:p w14:paraId="08CF71B4"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b) W myśl art. 225 </w:t>
      </w:r>
      <w:proofErr w:type="spellStart"/>
      <w:r w:rsidRPr="00730B47">
        <w:rPr>
          <w:rFonts w:ascii="Arial" w:hAnsi="Arial" w:cs="Arial"/>
          <w:color w:val="000000"/>
        </w:rPr>
        <w:t>u.p.z.p</w:t>
      </w:r>
      <w:proofErr w:type="spellEnd"/>
      <w:r w:rsidRPr="00730B47">
        <w:rPr>
          <w:rFonts w:ascii="Arial" w:hAnsi="Arial" w:cs="Arial"/>
          <w:color w:val="000000"/>
        </w:rPr>
        <w:t xml:space="preserve"> informuję(my), że zgodnie z przepisami o podatku od towarów i usług wybór mojej/ naszej oferty (należy zaznaczyć właściwy kwadrat):</w:t>
      </w:r>
    </w:p>
    <w:p w14:paraId="1949B48D" w14:textId="77777777" w:rsidR="00702AEA" w:rsidRPr="00730B47" w:rsidRDefault="00702AEA" w:rsidP="00730B47">
      <w:pPr>
        <w:pStyle w:val="NormalnyWeb"/>
        <w:spacing w:before="0" w:after="0" w:line="360" w:lineRule="auto"/>
        <w:ind w:left="709"/>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w:t>
      </w:r>
      <w:r w:rsidRPr="00730B47">
        <w:rPr>
          <w:rFonts w:ascii="Arial" w:hAnsi="Arial" w:cs="Arial"/>
          <w:b/>
          <w:bCs/>
          <w:color w:val="000000"/>
        </w:rPr>
        <w:t>nie będzie</w:t>
      </w:r>
      <w:r w:rsidRPr="00730B47">
        <w:rPr>
          <w:rFonts w:ascii="Arial" w:hAnsi="Arial" w:cs="Arial"/>
          <w:color w:val="000000"/>
        </w:rPr>
        <w:t xml:space="preserve"> prowadzić do powstania </w:t>
      </w:r>
      <w:r w:rsidRPr="00426525">
        <w:rPr>
          <w:rFonts w:ascii="Arial" w:hAnsi="Arial" w:cs="Arial"/>
          <w:color w:val="000000"/>
        </w:rPr>
        <w:t>u zamawiającego</w:t>
      </w:r>
      <w:r w:rsidRPr="00730B47">
        <w:rPr>
          <w:rFonts w:ascii="Arial" w:hAnsi="Arial" w:cs="Arial"/>
          <w:color w:val="000000"/>
        </w:rPr>
        <w:t xml:space="preserve"> obowiązku podatkowego.</w:t>
      </w:r>
    </w:p>
    <w:p w14:paraId="3BA03481" w14:textId="6004AF7B" w:rsidR="00702AEA" w:rsidRPr="00730B47" w:rsidRDefault="00702AEA" w:rsidP="00730B47">
      <w:pPr>
        <w:pStyle w:val="NormalnyWeb"/>
        <w:spacing w:before="0" w:after="0" w:line="360" w:lineRule="auto"/>
        <w:ind w:left="709"/>
        <w:rPr>
          <w:rFonts w:ascii="Arial" w:hAnsi="Arial" w:cs="Arial"/>
          <w:color w:val="000000"/>
        </w:rPr>
      </w:pPr>
      <w:r w:rsidRPr="00730B47">
        <w:rPr>
          <w:rFonts w:ascii="Arial" w:hAnsi="Arial" w:cs="Arial"/>
          <w:color w:val="000000"/>
        </w:rPr>
        <w:sym w:font="Symbol" w:char="F07F"/>
      </w:r>
      <w:r w:rsidRPr="00730B47">
        <w:rPr>
          <w:rFonts w:ascii="Arial" w:hAnsi="Arial" w:cs="Arial"/>
          <w:color w:val="000000"/>
        </w:rPr>
        <w:t xml:space="preserve"> </w:t>
      </w:r>
      <w:r w:rsidRPr="00730B47">
        <w:rPr>
          <w:rFonts w:ascii="Arial" w:hAnsi="Arial" w:cs="Arial"/>
          <w:b/>
          <w:bCs/>
          <w:color w:val="000000"/>
        </w:rPr>
        <w:t>będzie</w:t>
      </w:r>
      <w:r w:rsidRPr="00730B47">
        <w:rPr>
          <w:rFonts w:ascii="Arial" w:hAnsi="Arial" w:cs="Arial"/>
          <w:color w:val="000000"/>
        </w:rPr>
        <w:t xml:space="preserve"> prowadzić do powstania u zamawiającego obowiązku podatkowego w następującym zakresie:</w:t>
      </w:r>
      <w:r w:rsidR="00813898" w:rsidRPr="00730B47">
        <w:rPr>
          <w:rFonts w:ascii="Arial" w:hAnsi="Arial" w:cs="Arial"/>
          <w:color w:val="000000"/>
        </w:rPr>
        <w:br/>
      </w:r>
    </w:p>
    <w:tbl>
      <w:tblPr>
        <w:tblW w:w="9469" w:type="dxa"/>
        <w:tblInd w:w="-5" w:type="dxa"/>
        <w:tblCellMar>
          <w:left w:w="10" w:type="dxa"/>
          <w:right w:w="10" w:type="dxa"/>
        </w:tblCellMar>
        <w:tblLook w:val="0000" w:firstRow="0" w:lastRow="0" w:firstColumn="0" w:lastColumn="0" w:noHBand="0" w:noVBand="0"/>
      </w:tblPr>
      <w:tblGrid>
        <w:gridCol w:w="3828"/>
        <w:gridCol w:w="3373"/>
        <w:gridCol w:w="2268"/>
      </w:tblGrid>
      <w:tr w:rsidR="00813898" w:rsidRPr="00730B47" w14:paraId="78CDB20E" w14:textId="77777777" w:rsidTr="0081389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630379" w14:textId="77777777" w:rsidR="00813898" w:rsidRPr="00730B47" w:rsidRDefault="00813898" w:rsidP="00730B47">
            <w:pPr>
              <w:pStyle w:val="Tekstpodstawowy3"/>
              <w:spacing w:after="0" w:line="360" w:lineRule="auto"/>
              <w:jc w:val="center"/>
              <w:rPr>
                <w:rFonts w:ascii="Arial" w:hAnsi="Arial" w:cs="Arial"/>
                <w:color w:val="000000"/>
                <w:szCs w:val="16"/>
              </w:rPr>
            </w:pPr>
            <w:r w:rsidRPr="00730B47">
              <w:rPr>
                <w:rFonts w:ascii="Arial" w:hAnsi="Arial" w:cs="Arial"/>
                <w:color w:val="000000"/>
                <w:szCs w:val="16"/>
              </w:rPr>
              <w:t>Nazwa (rodzaj) towaru lub usług których dostawa lub świadczenie będą prowadziły do powstania obowiązku podatkowego</w:t>
            </w: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8909E2" w14:textId="77777777" w:rsidR="00813898" w:rsidRPr="00730B47" w:rsidRDefault="00813898" w:rsidP="00730B47">
            <w:pPr>
              <w:pStyle w:val="Tekstpodstawowy3"/>
              <w:spacing w:after="0" w:line="360" w:lineRule="auto"/>
              <w:jc w:val="center"/>
              <w:rPr>
                <w:rFonts w:ascii="Arial" w:hAnsi="Arial" w:cs="Arial"/>
                <w:color w:val="000000"/>
                <w:szCs w:val="16"/>
              </w:rPr>
            </w:pPr>
            <w:r w:rsidRPr="00730B47">
              <w:rPr>
                <w:rFonts w:ascii="Arial" w:hAnsi="Arial" w:cs="Arial"/>
                <w:color w:val="000000"/>
                <w:szCs w:val="16"/>
              </w:rPr>
              <w:t>Wartość towaru lub usługi objętego obowiązkiem podatkowym zamawiającego, bez kwoty podatku</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CDD2C" w14:textId="77777777" w:rsidR="00813898" w:rsidRPr="00730B47" w:rsidRDefault="00813898" w:rsidP="00730B47">
            <w:pPr>
              <w:pStyle w:val="Tekstpodstawowy3"/>
              <w:spacing w:after="0" w:line="360" w:lineRule="auto"/>
              <w:jc w:val="center"/>
              <w:rPr>
                <w:rFonts w:ascii="Arial" w:hAnsi="Arial" w:cs="Arial"/>
                <w:color w:val="000000"/>
                <w:szCs w:val="16"/>
              </w:rPr>
            </w:pPr>
            <w:r w:rsidRPr="00730B47">
              <w:rPr>
                <w:rFonts w:ascii="Arial" w:hAnsi="Arial" w:cs="Arial"/>
                <w:color w:val="000000"/>
                <w:szCs w:val="16"/>
              </w:rPr>
              <w:t>Stawka podatku od towarów i usług, która zgodnie z wiedzą wykonawcy, będzie miała zastosowanie.</w:t>
            </w:r>
          </w:p>
        </w:tc>
      </w:tr>
      <w:tr w:rsidR="00813898" w:rsidRPr="00730B47" w14:paraId="7918B5AD" w14:textId="77777777" w:rsidTr="0081389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4B176" w14:textId="77777777" w:rsidR="00813898" w:rsidRPr="00730B47" w:rsidRDefault="00813898" w:rsidP="00730B47">
            <w:pPr>
              <w:pStyle w:val="Tekstpodstawowy3"/>
              <w:spacing w:after="0" w:line="360" w:lineRule="auto"/>
              <w:rPr>
                <w:rFonts w:ascii="Arial" w:hAnsi="Arial" w:cs="Arial"/>
                <w:color w:val="000000"/>
                <w:sz w:val="24"/>
                <w:szCs w:val="24"/>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89E69" w14:textId="77777777" w:rsidR="00813898" w:rsidRPr="00730B47" w:rsidRDefault="00813898" w:rsidP="00730B47">
            <w:pPr>
              <w:pStyle w:val="Tekstpodstawowy3"/>
              <w:spacing w:after="0" w:line="360" w:lineRule="auto"/>
              <w:rPr>
                <w:rFonts w:ascii="Arial" w:hAnsi="Arial" w:cs="Arial"/>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1F1DE" w14:textId="77777777" w:rsidR="00813898" w:rsidRPr="00730B47" w:rsidRDefault="00813898" w:rsidP="00730B47">
            <w:pPr>
              <w:pStyle w:val="Tekstpodstawowy3"/>
              <w:spacing w:after="0" w:line="360" w:lineRule="auto"/>
              <w:rPr>
                <w:rFonts w:ascii="Arial" w:hAnsi="Arial" w:cs="Arial"/>
                <w:color w:val="000000"/>
                <w:sz w:val="24"/>
                <w:szCs w:val="24"/>
              </w:rPr>
            </w:pPr>
          </w:p>
        </w:tc>
      </w:tr>
      <w:tr w:rsidR="00813898" w:rsidRPr="00730B47" w14:paraId="3296D8B7" w14:textId="77777777" w:rsidTr="0081389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E9A7E" w14:textId="77777777" w:rsidR="00813898" w:rsidRPr="00730B47" w:rsidRDefault="00813898" w:rsidP="00730B47">
            <w:pPr>
              <w:pStyle w:val="Tekstpodstawowy3"/>
              <w:spacing w:after="0" w:line="360" w:lineRule="auto"/>
              <w:rPr>
                <w:rFonts w:ascii="Arial" w:hAnsi="Arial" w:cs="Arial"/>
                <w:color w:val="000000"/>
                <w:sz w:val="24"/>
                <w:szCs w:val="24"/>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9BC4D" w14:textId="77777777" w:rsidR="00813898" w:rsidRPr="00730B47" w:rsidRDefault="00813898" w:rsidP="00730B47">
            <w:pPr>
              <w:pStyle w:val="Tekstpodstawowy3"/>
              <w:spacing w:after="0" w:line="360" w:lineRule="auto"/>
              <w:rPr>
                <w:rFonts w:ascii="Arial" w:hAnsi="Arial" w:cs="Arial"/>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9985B" w14:textId="77777777" w:rsidR="00813898" w:rsidRPr="00730B47" w:rsidRDefault="00813898" w:rsidP="00730B47">
            <w:pPr>
              <w:pStyle w:val="Tekstpodstawowy3"/>
              <w:spacing w:after="0" w:line="360" w:lineRule="auto"/>
              <w:rPr>
                <w:rFonts w:ascii="Arial" w:hAnsi="Arial" w:cs="Arial"/>
                <w:color w:val="000000"/>
                <w:sz w:val="24"/>
                <w:szCs w:val="24"/>
              </w:rPr>
            </w:pPr>
          </w:p>
        </w:tc>
      </w:tr>
    </w:tbl>
    <w:p w14:paraId="1F8A28A4" w14:textId="0BE3AC59" w:rsidR="00702AEA" w:rsidRPr="00730B47" w:rsidRDefault="00CD0646" w:rsidP="00730B47">
      <w:pPr>
        <w:pStyle w:val="NormalnyWeb"/>
        <w:spacing w:before="0" w:after="0" w:line="360" w:lineRule="auto"/>
        <w:rPr>
          <w:rFonts w:ascii="Arial" w:hAnsi="Arial" w:cs="Arial"/>
        </w:rPr>
      </w:pPr>
      <w:r w:rsidRPr="00730B47">
        <w:rPr>
          <w:rFonts w:ascii="Arial" w:hAnsi="Arial" w:cs="Arial"/>
        </w:rPr>
        <w:br/>
      </w:r>
      <w:r w:rsidR="00702AEA" w:rsidRPr="00730B47">
        <w:rPr>
          <w:rFonts w:ascii="Arial" w:hAnsi="Arial" w:cs="Arial"/>
          <w:color w:val="000000"/>
        </w:rPr>
        <w:t xml:space="preserve">c) Wykonawca oświadcza iż jest* (należy zaznaczyć właściwy kwadrat): </w:t>
      </w:r>
    </w:p>
    <w:p w14:paraId="1245E862"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Mikro przedsiębiorstwem</w:t>
      </w:r>
    </w:p>
    <w:p w14:paraId="1EF0B20C"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Małym przedsiębiorstwem</w:t>
      </w:r>
    </w:p>
    <w:p w14:paraId="12EB43EA"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Średnim przedsiębiorstwem</w:t>
      </w:r>
    </w:p>
    <w:p w14:paraId="1ABD55DA" w14:textId="3F03B280"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Dużym przedsiębiorstwem</w:t>
      </w:r>
    </w:p>
    <w:p w14:paraId="6C934357" w14:textId="77777777" w:rsidR="00702AEA" w:rsidRPr="00F94E5B" w:rsidRDefault="00702AEA" w:rsidP="00730B47">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lastRenderedPageBreak/>
        <w:t xml:space="preserve">* zaznaczyć właściwe - Por. zalecenie Komisji z dnia 6 maja 2003 r. dotyczące definicji mikroprzedsiębiorstw oraz małych, średnich i dużych przedsiębiorstw (Dz.U. L 124 z 20.5.2003, s. 36). </w:t>
      </w:r>
    </w:p>
    <w:p w14:paraId="688B54D1" w14:textId="77777777" w:rsidR="00702AEA" w:rsidRPr="00F94E5B" w:rsidRDefault="00702AEA" w:rsidP="00730B47">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W przypadku konsorcjum wymaganą informację należy podać w odniesieniu do lidera konsorcjum.</w:t>
      </w:r>
    </w:p>
    <w:p w14:paraId="4441CBA3" w14:textId="77777777" w:rsidR="00702AEA" w:rsidRPr="00F94E5B" w:rsidRDefault="00702AEA" w:rsidP="00730B47">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Mikro przedsiębiorstwo: przedsiębiorstwo zatrudnia mniej niż 10 pracowników a jego roczny obrót nie przekracza (lub/i jego całkowity bilans roczny) 2 milionów EUR.</w:t>
      </w:r>
    </w:p>
    <w:p w14:paraId="2B2E13C4" w14:textId="77777777" w:rsidR="00702AEA" w:rsidRPr="00F94E5B" w:rsidRDefault="00702AEA" w:rsidP="00730B47">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Małe przedsiębiorstwo: przedsiębiorstwo, które zatrudnia mniej niż 50 osób i którego roczny obrót lub roczna suma bilansowa nie przekracza 10 milionów EUR.</w:t>
      </w:r>
    </w:p>
    <w:p w14:paraId="21B92118" w14:textId="77777777" w:rsidR="00702AEA" w:rsidRPr="00F94E5B" w:rsidRDefault="00702AEA" w:rsidP="00730B47">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563755DB" w14:textId="77777777" w:rsidR="00702AEA" w:rsidRPr="00F94E5B" w:rsidRDefault="00702AEA" w:rsidP="00730B47">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Duże przedsiębiorstwo: jest to przedsiębiorstwo, które nie kwalifikuje się do żadnej z ww. kategorii przedsiębiorstw.</w:t>
      </w:r>
    </w:p>
    <w:p w14:paraId="0E567087" w14:textId="77777777" w:rsidR="00426525" w:rsidRDefault="00426525" w:rsidP="00730B47">
      <w:pPr>
        <w:pStyle w:val="NormalnyWeb"/>
        <w:spacing w:before="0" w:after="0" w:line="360" w:lineRule="auto"/>
        <w:rPr>
          <w:rFonts w:ascii="Arial" w:hAnsi="Arial" w:cs="Arial"/>
        </w:rPr>
      </w:pPr>
    </w:p>
    <w:p w14:paraId="191BF1C2" w14:textId="77777777" w:rsidR="0094591B" w:rsidRPr="00730B47" w:rsidRDefault="0094591B" w:rsidP="00730B47">
      <w:pPr>
        <w:pStyle w:val="NormalnyWeb"/>
        <w:spacing w:before="0" w:after="0" w:line="360" w:lineRule="auto"/>
        <w:rPr>
          <w:rFonts w:ascii="Arial" w:hAnsi="Arial" w:cs="Arial"/>
        </w:rPr>
      </w:pPr>
    </w:p>
    <w:p w14:paraId="1007ABD9" w14:textId="77777777" w:rsidR="00702AEA" w:rsidRPr="0094591B" w:rsidRDefault="00702AEA" w:rsidP="00730B47">
      <w:pPr>
        <w:pStyle w:val="NormalnyWeb"/>
        <w:spacing w:before="0" w:after="0" w:line="360" w:lineRule="auto"/>
        <w:rPr>
          <w:rFonts w:ascii="Arial" w:hAnsi="Arial" w:cs="Arial"/>
        </w:rPr>
      </w:pPr>
      <w:r w:rsidRPr="0094591B">
        <w:rPr>
          <w:rFonts w:ascii="Arial" w:hAnsi="Arial" w:cs="Arial"/>
          <w:b/>
          <w:bCs/>
          <w:color w:val="000000"/>
        </w:rPr>
        <w:t>UWAGA:</w:t>
      </w:r>
    </w:p>
    <w:p w14:paraId="1E65D0A9" w14:textId="77777777" w:rsidR="0094591B" w:rsidRPr="0094591B" w:rsidRDefault="0094591B" w:rsidP="0094591B">
      <w:pPr>
        <w:pStyle w:val="rozdzia"/>
        <w:rPr>
          <w:rFonts w:ascii="Arial" w:hAnsi="Arial" w:cs="Arial"/>
          <w:sz w:val="24"/>
          <w:szCs w:val="24"/>
        </w:rPr>
      </w:pPr>
      <w:r w:rsidRPr="0094591B">
        <w:rPr>
          <w:rFonts w:ascii="Arial" w:hAnsi="Arial" w:cs="Arial"/>
          <w:sz w:val="24"/>
          <w:szCs w:val="24"/>
        </w:rPr>
        <w:t xml:space="preserve">Ofertę składa się pod rygorem nieważności w formie elektronicznej. </w:t>
      </w:r>
    </w:p>
    <w:p w14:paraId="225EA83C" w14:textId="1173B14F" w:rsidR="00702AEA" w:rsidRPr="00730B47" w:rsidRDefault="00813898" w:rsidP="00730B47">
      <w:pPr>
        <w:pStyle w:val="NormalnyWeb"/>
        <w:spacing w:before="0" w:after="0" w:line="360" w:lineRule="auto"/>
        <w:rPr>
          <w:rFonts w:ascii="Arial" w:hAnsi="Arial" w:cs="Arial"/>
          <w:spacing w:val="8"/>
        </w:rPr>
      </w:pPr>
      <w:r w:rsidRPr="00730B47">
        <w:rPr>
          <w:rFonts w:ascii="Arial" w:hAnsi="Arial" w:cs="Arial"/>
          <w:spacing w:val="8"/>
        </w:rPr>
        <w:br/>
      </w:r>
    </w:p>
    <w:p w14:paraId="2468C484"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i/>
          <w:iCs/>
          <w:color w:val="000000"/>
        </w:rPr>
        <w:t>[1] W przypadku Wykonawców wspólnie ubiegających się o udzielenie zamówienia zaleca się wpisanie danych wszystkich Wykonawców – wszystkich wspólników spółki cywilnej lub członków konsorcjum.</w:t>
      </w:r>
    </w:p>
    <w:p w14:paraId="6247B0B3" w14:textId="77777777" w:rsidR="00702AEA" w:rsidRPr="00730B47" w:rsidRDefault="00702AEA" w:rsidP="00730B47">
      <w:pPr>
        <w:pStyle w:val="NormalnyWeb"/>
        <w:spacing w:before="0" w:after="0" w:line="360" w:lineRule="auto"/>
        <w:rPr>
          <w:rFonts w:ascii="Arial" w:hAnsi="Arial" w:cs="Arial"/>
        </w:rPr>
      </w:pPr>
    </w:p>
    <w:p w14:paraId="785CCC87" w14:textId="191034BE" w:rsidR="00426525" w:rsidRDefault="00426525" w:rsidP="00730B47">
      <w:pPr>
        <w:pStyle w:val="NormalnyWeb"/>
        <w:spacing w:before="0" w:after="0" w:line="360" w:lineRule="auto"/>
        <w:rPr>
          <w:rFonts w:ascii="Arial" w:hAnsi="Arial" w:cs="Arial"/>
        </w:rPr>
      </w:pPr>
    </w:p>
    <w:p w14:paraId="4268F8CB" w14:textId="77777777" w:rsidR="0094591B" w:rsidRDefault="0094591B" w:rsidP="00730B47">
      <w:pPr>
        <w:pStyle w:val="NormalnyWeb"/>
        <w:spacing w:before="0" w:after="0" w:line="360" w:lineRule="auto"/>
        <w:rPr>
          <w:rFonts w:ascii="Arial" w:hAnsi="Arial" w:cs="Arial"/>
        </w:rPr>
      </w:pPr>
    </w:p>
    <w:p w14:paraId="1406195D" w14:textId="77777777" w:rsidR="0094591B" w:rsidRDefault="0094591B" w:rsidP="00730B47">
      <w:pPr>
        <w:pStyle w:val="NormalnyWeb"/>
        <w:spacing w:before="0" w:after="0" w:line="360" w:lineRule="auto"/>
        <w:rPr>
          <w:rFonts w:ascii="Arial" w:hAnsi="Arial" w:cs="Arial"/>
        </w:rPr>
      </w:pPr>
    </w:p>
    <w:p w14:paraId="57673F0C" w14:textId="77777777" w:rsidR="0094591B" w:rsidRDefault="0094591B" w:rsidP="00730B47">
      <w:pPr>
        <w:pStyle w:val="NormalnyWeb"/>
        <w:spacing w:before="0" w:after="0" w:line="360" w:lineRule="auto"/>
        <w:rPr>
          <w:rFonts w:ascii="Arial" w:hAnsi="Arial" w:cs="Arial"/>
        </w:rPr>
      </w:pPr>
    </w:p>
    <w:p w14:paraId="78DD2155" w14:textId="77777777" w:rsidR="0094591B" w:rsidRDefault="0094591B" w:rsidP="00730B47">
      <w:pPr>
        <w:pStyle w:val="NormalnyWeb"/>
        <w:spacing w:before="0" w:after="0" w:line="360" w:lineRule="auto"/>
        <w:rPr>
          <w:rFonts w:ascii="Arial" w:hAnsi="Arial" w:cs="Arial"/>
        </w:rPr>
      </w:pPr>
    </w:p>
    <w:p w14:paraId="08996A3A" w14:textId="77777777" w:rsidR="0094591B" w:rsidRDefault="0094591B" w:rsidP="00730B47">
      <w:pPr>
        <w:pStyle w:val="NormalnyWeb"/>
        <w:spacing w:before="0" w:after="0" w:line="360" w:lineRule="auto"/>
        <w:rPr>
          <w:rFonts w:ascii="Arial" w:hAnsi="Arial" w:cs="Arial"/>
        </w:rPr>
      </w:pPr>
    </w:p>
    <w:p w14:paraId="3B131C66" w14:textId="77777777" w:rsidR="0094591B" w:rsidRDefault="0094591B" w:rsidP="00730B47">
      <w:pPr>
        <w:pStyle w:val="NormalnyWeb"/>
        <w:spacing w:before="0" w:after="0" w:line="360" w:lineRule="auto"/>
        <w:rPr>
          <w:rFonts w:ascii="Arial" w:hAnsi="Arial" w:cs="Arial"/>
        </w:rPr>
      </w:pPr>
    </w:p>
    <w:p w14:paraId="02E4270C" w14:textId="77777777" w:rsidR="0094591B" w:rsidRDefault="0094591B" w:rsidP="00730B47">
      <w:pPr>
        <w:pStyle w:val="NormalnyWeb"/>
        <w:spacing w:before="0" w:after="0" w:line="360" w:lineRule="auto"/>
        <w:rPr>
          <w:rFonts w:ascii="Arial" w:hAnsi="Arial" w:cs="Arial"/>
        </w:rPr>
      </w:pPr>
    </w:p>
    <w:p w14:paraId="656C6316" w14:textId="77777777" w:rsidR="0094591B" w:rsidRDefault="0094591B" w:rsidP="00730B47">
      <w:pPr>
        <w:pStyle w:val="NormalnyWeb"/>
        <w:spacing w:before="0" w:after="0" w:line="360" w:lineRule="auto"/>
        <w:rPr>
          <w:rFonts w:ascii="Arial" w:hAnsi="Arial" w:cs="Arial"/>
        </w:rPr>
      </w:pPr>
    </w:p>
    <w:p w14:paraId="5D7B81B7" w14:textId="77777777" w:rsidR="0094591B" w:rsidRDefault="0094591B" w:rsidP="00730B47">
      <w:pPr>
        <w:pStyle w:val="NormalnyWeb"/>
        <w:spacing w:before="0" w:after="0" w:line="360" w:lineRule="auto"/>
        <w:rPr>
          <w:rFonts w:ascii="Arial" w:hAnsi="Arial" w:cs="Arial"/>
        </w:rPr>
      </w:pPr>
    </w:p>
    <w:p w14:paraId="47969B20" w14:textId="77777777" w:rsidR="0094591B" w:rsidRPr="00730B47" w:rsidRDefault="0094591B" w:rsidP="00730B47">
      <w:pPr>
        <w:pStyle w:val="NormalnyWeb"/>
        <w:spacing w:before="0" w:after="0" w:line="360" w:lineRule="auto"/>
        <w:rPr>
          <w:rFonts w:ascii="Arial" w:hAnsi="Arial" w:cs="Arial"/>
        </w:rPr>
      </w:pPr>
    </w:p>
    <w:p w14:paraId="55192DE5" w14:textId="3D302552" w:rsidR="0094591B" w:rsidRPr="00730B47" w:rsidRDefault="0094591B" w:rsidP="0094591B">
      <w:pPr>
        <w:pStyle w:val="NormalnyWeb"/>
        <w:spacing w:before="0" w:after="0" w:line="360" w:lineRule="auto"/>
        <w:jc w:val="right"/>
        <w:rPr>
          <w:rFonts w:ascii="Arial" w:hAnsi="Arial" w:cs="Arial"/>
        </w:rPr>
      </w:pPr>
      <w:r w:rsidRPr="00730B47">
        <w:rPr>
          <w:rFonts w:ascii="Arial" w:hAnsi="Arial" w:cs="Arial"/>
          <w:color w:val="000000"/>
        </w:rPr>
        <w:lastRenderedPageBreak/>
        <w:t>Załącznik nr 1</w:t>
      </w:r>
      <w:r>
        <w:rPr>
          <w:rFonts w:ascii="Arial" w:hAnsi="Arial" w:cs="Arial"/>
          <w:color w:val="000000"/>
        </w:rPr>
        <w:t>B</w:t>
      </w:r>
      <w:r w:rsidRPr="00730B47">
        <w:rPr>
          <w:rFonts w:ascii="Arial" w:hAnsi="Arial" w:cs="Arial"/>
          <w:color w:val="000000"/>
        </w:rPr>
        <w:t xml:space="preserve"> do SWZ</w:t>
      </w:r>
    </w:p>
    <w:p w14:paraId="42028322" w14:textId="61208471" w:rsidR="0094591B" w:rsidRPr="00730B47" w:rsidRDefault="0094591B" w:rsidP="0094591B">
      <w:pPr>
        <w:pStyle w:val="NormalnyWeb"/>
        <w:spacing w:before="0" w:after="0" w:line="360" w:lineRule="auto"/>
        <w:jc w:val="center"/>
        <w:rPr>
          <w:rFonts w:ascii="Arial" w:hAnsi="Arial" w:cs="Arial"/>
        </w:rPr>
      </w:pPr>
      <w:r w:rsidRPr="00730B47">
        <w:rPr>
          <w:rFonts w:ascii="Arial" w:hAnsi="Arial" w:cs="Arial"/>
          <w:b/>
          <w:bCs/>
          <w:color w:val="000000"/>
        </w:rPr>
        <w:t xml:space="preserve">FORMULARZ OFERTOWY </w:t>
      </w:r>
      <w:r>
        <w:rPr>
          <w:rFonts w:ascii="Arial" w:hAnsi="Arial" w:cs="Arial"/>
          <w:b/>
          <w:bCs/>
          <w:color w:val="000000"/>
        </w:rPr>
        <w:t xml:space="preserve"> część 2</w:t>
      </w:r>
      <w:r w:rsidRPr="00730B47">
        <w:rPr>
          <w:rFonts w:ascii="Arial" w:hAnsi="Arial" w:cs="Arial"/>
          <w:b/>
          <w:bCs/>
          <w:color w:val="000000"/>
        </w:rPr>
        <w:br/>
      </w:r>
      <w:r>
        <w:rPr>
          <w:rStyle w:val="Pogrubienie"/>
          <w:rFonts w:ascii="Arial" w:hAnsi="Arial" w:cs="Arial"/>
        </w:rPr>
        <w:t xml:space="preserve">Usługa rozstawienia mieszkańcom Mazurskiego Związku Międzygminnego – Gospodarka Odpadami pojemników na odpady komunalne </w:t>
      </w:r>
    </w:p>
    <w:p w14:paraId="756D7A21" w14:textId="77777777" w:rsidR="0094591B" w:rsidRPr="00730B47" w:rsidRDefault="0094591B" w:rsidP="0094591B">
      <w:pPr>
        <w:pStyle w:val="NormalnyWeb"/>
        <w:spacing w:before="0" w:after="0" w:line="360" w:lineRule="auto"/>
        <w:jc w:val="center"/>
        <w:rPr>
          <w:rFonts w:ascii="Arial" w:hAnsi="Arial" w:cs="Arial"/>
        </w:rPr>
      </w:pPr>
    </w:p>
    <w:p w14:paraId="03F32879" w14:textId="77777777" w:rsidR="0094591B" w:rsidRPr="00730B47" w:rsidRDefault="0094591B" w:rsidP="0094591B">
      <w:pPr>
        <w:pStyle w:val="NormalnyWeb"/>
        <w:spacing w:before="0" w:after="0" w:line="360" w:lineRule="auto"/>
        <w:rPr>
          <w:rFonts w:ascii="Arial" w:hAnsi="Arial" w:cs="Arial"/>
        </w:rPr>
      </w:pPr>
      <w:r w:rsidRPr="00730B47">
        <w:rPr>
          <w:rStyle w:val="Domylnaczcionkaakapitu3"/>
          <w:rFonts w:ascii="Arial" w:hAnsi="Arial" w:cs="Arial"/>
          <w:b/>
          <w:bCs/>
          <w:color w:val="000000"/>
        </w:rPr>
        <w:t>1. ZAMAWIAJĄCY:</w:t>
      </w:r>
    </w:p>
    <w:p w14:paraId="22644D66" w14:textId="77777777" w:rsidR="0094591B" w:rsidRPr="00730B47" w:rsidRDefault="0094591B" w:rsidP="0094591B">
      <w:pPr>
        <w:pStyle w:val="NormalnyWeb"/>
        <w:spacing w:before="0" w:after="0" w:line="360" w:lineRule="auto"/>
        <w:rPr>
          <w:rFonts w:ascii="Arial" w:hAnsi="Arial" w:cs="Arial"/>
          <w:color w:val="000000"/>
        </w:rPr>
      </w:pPr>
      <w:r w:rsidRPr="00730B47">
        <w:rPr>
          <w:rFonts w:ascii="Arial" w:hAnsi="Arial" w:cs="Arial"/>
          <w:color w:val="000000"/>
        </w:rPr>
        <w:t>Zakład Unieszkodliwiania Odpadów Komunalnych Spytkowo Sp. z o.o.</w:t>
      </w:r>
    </w:p>
    <w:p w14:paraId="7CFA18AB" w14:textId="77777777" w:rsidR="0094591B" w:rsidRPr="00730B47" w:rsidRDefault="0094591B" w:rsidP="0094591B">
      <w:pPr>
        <w:pStyle w:val="NormalnyWeb"/>
        <w:spacing w:before="0" w:after="0" w:line="360" w:lineRule="auto"/>
        <w:rPr>
          <w:rFonts w:ascii="Arial" w:hAnsi="Arial" w:cs="Arial"/>
        </w:rPr>
      </w:pPr>
      <w:r w:rsidRPr="00730B47">
        <w:rPr>
          <w:rStyle w:val="Domylnaczcionkaakapitu3"/>
          <w:rFonts w:ascii="Arial" w:hAnsi="Arial" w:cs="Arial"/>
          <w:b/>
          <w:bCs/>
          <w:color w:val="000000"/>
        </w:rPr>
        <w:t>2. WYKONAWCA:</w:t>
      </w:r>
    </w:p>
    <w:p w14:paraId="2191576D" w14:textId="77777777" w:rsidR="0094591B" w:rsidRPr="00730B47" w:rsidRDefault="0094591B" w:rsidP="0094591B">
      <w:pPr>
        <w:pStyle w:val="NormalnyWeb"/>
        <w:spacing w:before="0" w:after="0" w:line="360" w:lineRule="auto"/>
        <w:rPr>
          <w:rFonts w:ascii="Arial" w:hAnsi="Arial" w:cs="Arial"/>
        </w:rPr>
      </w:pPr>
      <w:r w:rsidRPr="00730B47">
        <w:rPr>
          <w:rStyle w:val="Domylnaczcionkaakapitu3"/>
          <w:rFonts w:ascii="Arial" w:hAnsi="Arial" w:cs="Arial"/>
          <w:color w:val="000000"/>
        </w:rPr>
        <w:t>Niniejsza oferta zostaje złożona przez</w:t>
      </w:r>
      <w:r w:rsidRPr="00730B47">
        <w:rPr>
          <w:rFonts w:ascii="Arial" w:hAnsi="Arial" w:cs="Arial"/>
          <w:color w:val="000000"/>
        </w:rPr>
        <w:t>[1]</w:t>
      </w:r>
      <w:r w:rsidRPr="00730B47">
        <w:rPr>
          <w:rStyle w:val="Domylnaczcionkaakapitu3"/>
          <w:rFonts w:ascii="Arial" w:hAnsi="Arial" w:cs="Arial"/>
          <w:color w:val="000000"/>
        </w:rPr>
        <w:t>:</w:t>
      </w:r>
    </w:p>
    <w:tbl>
      <w:tblPr>
        <w:tblW w:w="9378" w:type="dxa"/>
        <w:tblInd w:w="57" w:type="dxa"/>
        <w:tblLayout w:type="fixed"/>
        <w:tblCellMar>
          <w:left w:w="10" w:type="dxa"/>
          <w:right w:w="10" w:type="dxa"/>
        </w:tblCellMar>
        <w:tblLook w:val="0000" w:firstRow="0" w:lastRow="0" w:firstColumn="0" w:lastColumn="0" w:noHBand="0" w:noVBand="0"/>
      </w:tblPr>
      <w:tblGrid>
        <w:gridCol w:w="502"/>
        <w:gridCol w:w="3820"/>
        <w:gridCol w:w="1766"/>
        <w:gridCol w:w="3290"/>
      </w:tblGrid>
      <w:tr w:rsidR="0094591B" w:rsidRPr="00730B47" w14:paraId="6B076256" w14:textId="77777777" w:rsidTr="001B3EA3">
        <w:tc>
          <w:tcPr>
            <w:tcW w:w="502"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5FD3BB73" w14:textId="77777777" w:rsidR="0094591B" w:rsidRPr="00730B47" w:rsidRDefault="0094591B" w:rsidP="001B3EA3">
            <w:pPr>
              <w:pStyle w:val="Normalny2"/>
              <w:spacing w:line="360" w:lineRule="auto"/>
              <w:jc w:val="center"/>
              <w:rPr>
                <w:rFonts w:ascii="Arial" w:hAnsi="Arial" w:cs="Arial"/>
              </w:rPr>
            </w:pPr>
            <w:proofErr w:type="spellStart"/>
            <w:r w:rsidRPr="00730B47">
              <w:rPr>
                <w:rFonts w:ascii="Arial" w:hAnsi="Arial" w:cs="Arial"/>
                <w:color w:val="000000"/>
              </w:rPr>
              <w:t>Lp</w:t>
            </w:r>
            <w:proofErr w:type="spellEnd"/>
          </w:p>
        </w:tc>
        <w:tc>
          <w:tcPr>
            <w:tcW w:w="3820"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58CB1639" w14:textId="77777777" w:rsidR="0094591B" w:rsidRPr="00730B47" w:rsidRDefault="0094591B" w:rsidP="001B3EA3">
            <w:pPr>
              <w:pStyle w:val="Normalny2"/>
              <w:spacing w:line="360" w:lineRule="auto"/>
              <w:jc w:val="center"/>
              <w:rPr>
                <w:rFonts w:ascii="Arial" w:hAnsi="Arial" w:cs="Arial"/>
              </w:rPr>
            </w:pPr>
            <w:r w:rsidRPr="00730B47">
              <w:rPr>
                <w:rFonts w:ascii="Arial" w:hAnsi="Arial" w:cs="Arial"/>
                <w:color w:val="000000"/>
              </w:rPr>
              <w:t>Nazwa(y) Wykonawcy(ów)</w:t>
            </w:r>
          </w:p>
        </w:tc>
        <w:tc>
          <w:tcPr>
            <w:tcW w:w="1766"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022074AF" w14:textId="77777777" w:rsidR="0094591B" w:rsidRPr="00730B47" w:rsidRDefault="0094591B" w:rsidP="001B3EA3">
            <w:pPr>
              <w:pStyle w:val="Normalny2"/>
              <w:spacing w:line="360" w:lineRule="auto"/>
              <w:jc w:val="center"/>
              <w:rPr>
                <w:rFonts w:ascii="Arial" w:hAnsi="Arial" w:cs="Arial"/>
              </w:rPr>
            </w:pPr>
            <w:r w:rsidRPr="00730B47">
              <w:rPr>
                <w:rFonts w:ascii="Arial" w:hAnsi="Arial" w:cs="Arial"/>
                <w:color w:val="000000"/>
              </w:rPr>
              <w:t>NIP</w:t>
            </w:r>
          </w:p>
        </w:tc>
        <w:tc>
          <w:tcPr>
            <w:tcW w:w="3290"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3229073C" w14:textId="77777777" w:rsidR="0094591B" w:rsidRPr="00730B47" w:rsidRDefault="0094591B" w:rsidP="001B3EA3">
            <w:pPr>
              <w:pStyle w:val="Normalny2"/>
              <w:spacing w:line="360" w:lineRule="auto"/>
              <w:jc w:val="center"/>
              <w:rPr>
                <w:rFonts w:ascii="Arial" w:hAnsi="Arial" w:cs="Arial"/>
              </w:rPr>
            </w:pPr>
            <w:r w:rsidRPr="00730B47">
              <w:rPr>
                <w:rFonts w:ascii="Arial" w:hAnsi="Arial" w:cs="Arial"/>
                <w:color w:val="000000"/>
              </w:rPr>
              <w:t>Adres(y) Wykonawcy(ów)</w:t>
            </w:r>
          </w:p>
        </w:tc>
      </w:tr>
      <w:tr w:rsidR="0094591B" w:rsidRPr="00730B47" w14:paraId="220184C5" w14:textId="77777777" w:rsidTr="001B3EA3">
        <w:trPr>
          <w:trHeight w:val="392"/>
        </w:trPr>
        <w:tc>
          <w:tcPr>
            <w:tcW w:w="502" w:type="dxa"/>
            <w:tcBorders>
              <w:left w:val="single" w:sz="6" w:space="0" w:color="000001"/>
              <w:bottom w:val="single" w:sz="6" w:space="0" w:color="000001"/>
            </w:tcBorders>
            <w:shd w:val="clear" w:color="auto" w:fill="auto"/>
            <w:tcMar>
              <w:top w:w="0" w:type="dxa"/>
              <w:left w:w="57" w:type="dxa"/>
              <w:bottom w:w="57" w:type="dxa"/>
              <w:right w:w="57" w:type="dxa"/>
            </w:tcMar>
          </w:tcPr>
          <w:p w14:paraId="15547069" w14:textId="77777777" w:rsidR="0094591B" w:rsidRPr="00730B47" w:rsidRDefault="0094591B" w:rsidP="001B3EA3">
            <w:pPr>
              <w:pStyle w:val="Normalny2"/>
              <w:snapToGrid w:val="0"/>
              <w:spacing w:line="360" w:lineRule="auto"/>
              <w:rPr>
                <w:rFonts w:ascii="Arial" w:hAnsi="Arial" w:cs="Arial"/>
                <w:color w:val="000000"/>
              </w:rPr>
            </w:pPr>
          </w:p>
        </w:tc>
        <w:tc>
          <w:tcPr>
            <w:tcW w:w="3820" w:type="dxa"/>
            <w:tcBorders>
              <w:left w:val="single" w:sz="6" w:space="0" w:color="000001"/>
              <w:bottom w:val="single" w:sz="6" w:space="0" w:color="000001"/>
            </w:tcBorders>
            <w:shd w:val="clear" w:color="auto" w:fill="auto"/>
            <w:tcMar>
              <w:top w:w="0" w:type="dxa"/>
              <w:left w:w="57" w:type="dxa"/>
              <w:bottom w:w="57" w:type="dxa"/>
              <w:right w:w="57" w:type="dxa"/>
            </w:tcMar>
          </w:tcPr>
          <w:p w14:paraId="636926A9" w14:textId="77777777" w:rsidR="0094591B" w:rsidRPr="00730B47" w:rsidRDefault="0094591B" w:rsidP="001B3EA3">
            <w:pPr>
              <w:pStyle w:val="Normalny2"/>
              <w:snapToGrid w:val="0"/>
              <w:spacing w:line="360" w:lineRule="auto"/>
              <w:rPr>
                <w:rFonts w:ascii="Arial" w:hAnsi="Arial" w:cs="Arial"/>
                <w:color w:val="000000"/>
              </w:rPr>
            </w:pPr>
          </w:p>
        </w:tc>
        <w:tc>
          <w:tcPr>
            <w:tcW w:w="1766" w:type="dxa"/>
            <w:tcBorders>
              <w:left w:val="single" w:sz="6" w:space="0" w:color="000001"/>
              <w:bottom w:val="single" w:sz="6" w:space="0" w:color="000001"/>
            </w:tcBorders>
            <w:shd w:val="clear" w:color="auto" w:fill="auto"/>
            <w:tcMar>
              <w:top w:w="0" w:type="dxa"/>
              <w:left w:w="57" w:type="dxa"/>
              <w:bottom w:w="57" w:type="dxa"/>
              <w:right w:w="57" w:type="dxa"/>
            </w:tcMar>
          </w:tcPr>
          <w:p w14:paraId="53FD1C47" w14:textId="77777777" w:rsidR="0094591B" w:rsidRPr="00730B47" w:rsidRDefault="0094591B" w:rsidP="001B3EA3">
            <w:pPr>
              <w:pStyle w:val="Normalny2"/>
              <w:snapToGrid w:val="0"/>
              <w:spacing w:line="360" w:lineRule="auto"/>
              <w:rPr>
                <w:rFonts w:ascii="Arial" w:hAnsi="Arial" w:cs="Arial"/>
                <w:color w:val="000000"/>
              </w:rPr>
            </w:pPr>
          </w:p>
        </w:tc>
        <w:tc>
          <w:tcPr>
            <w:tcW w:w="3290"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3032A570" w14:textId="77777777" w:rsidR="0094591B" w:rsidRPr="00730B47" w:rsidRDefault="0094591B" w:rsidP="001B3EA3">
            <w:pPr>
              <w:pStyle w:val="Normalny2"/>
              <w:snapToGrid w:val="0"/>
              <w:spacing w:line="360" w:lineRule="auto"/>
              <w:rPr>
                <w:rFonts w:ascii="Arial" w:hAnsi="Arial" w:cs="Arial"/>
                <w:color w:val="000000"/>
              </w:rPr>
            </w:pPr>
          </w:p>
        </w:tc>
      </w:tr>
    </w:tbl>
    <w:p w14:paraId="2F4F2D31"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b/>
          <w:bCs/>
          <w:color w:val="000000"/>
        </w:rPr>
        <w:t>3. KORESPONDENCJĘ NALEŻY KIEROWAĆ NA ADRES:</w:t>
      </w:r>
    </w:p>
    <w:tbl>
      <w:tblPr>
        <w:tblW w:w="9660" w:type="dxa"/>
        <w:tblInd w:w="57" w:type="dxa"/>
        <w:tblLayout w:type="fixed"/>
        <w:tblCellMar>
          <w:left w:w="10" w:type="dxa"/>
          <w:right w:w="10" w:type="dxa"/>
        </w:tblCellMar>
        <w:tblLook w:val="0000" w:firstRow="0" w:lastRow="0" w:firstColumn="0" w:lastColumn="0" w:noHBand="0" w:noVBand="0"/>
      </w:tblPr>
      <w:tblGrid>
        <w:gridCol w:w="3148"/>
        <w:gridCol w:w="6512"/>
      </w:tblGrid>
      <w:tr w:rsidR="0094591B" w:rsidRPr="00730B47" w14:paraId="48935538" w14:textId="77777777" w:rsidTr="001B3EA3">
        <w:tc>
          <w:tcPr>
            <w:tcW w:w="3148"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0B85906A" w14:textId="77777777" w:rsidR="0094591B" w:rsidRPr="00730B47" w:rsidRDefault="0094591B" w:rsidP="001B3EA3">
            <w:pPr>
              <w:pStyle w:val="Normalny2"/>
              <w:spacing w:line="360" w:lineRule="auto"/>
              <w:rPr>
                <w:rFonts w:ascii="Arial" w:hAnsi="Arial" w:cs="Arial"/>
              </w:rPr>
            </w:pPr>
            <w:r w:rsidRPr="00730B47">
              <w:rPr>
                <w:rFonts w:ascii="Arial" w:hAnsi="Arial" w:cs="Arial"/>
                <w:color w:val="000000"/>
              </w:rPr>
              <w:t>Wykonawca</w:t>
            </w:r>
          </w:p>
        </w:tc>
        <w:tc>
          <w:tcPr>
            <w:tcW w:w="6512"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1E01DD4B" w14:textId="77777777" w:rsidR="0094591B" w:rsidRPr="00730B47" w:rsidRDefault="0094591B" w:rsidP="001B3EA3">
            <w:pPr>
              <w:pStyle w:val="Normalny2"/>
              <w:snapToGrid w:val="0"/>
              <w:spacing w:line="360" w:lineRule="auto"/>
              <w:rPr>
                <w:rFonts w:ascii="Arial" w:hAnsi="Arial" w:cs="Arial"/>
                <w:color w:val="000000"/>
              </w:rPr>
            </w:pPr>
          </w:p>
        </w:tc>
      </w:tr>
      <w:tr w:rsidR="0094591B" w:rsidRPr="00730B47" w14:paraId="4007DEA1" w14:textId="77777777" w:rsidTr="001B3EA3">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5739306A" w14:textId="77777777" w:rsidR="0094591B" w:rsidRPr="00730B47" w:rsidRDefault="0094591B" w:rsidP="001B3EA3">
            <w:pPr>
              <w:pStyle w:val="Normalny2"/>
              <w:spacing w:line="360" w:lineRule="auto"/>
              <w:rPr>
                <w:rFonts w:ascii="Arial" w:hAnsi="Arial" w:cs="Arial"/>
              </w:rPr>
            </w:pPr>
            <w:r w:rsidRPr="00730B47">
              <w:rPr>
                <w:rFonts w:ascii="Arial" w:hAnsi="Arial" w:cs="Arial"/>
                <w:color w:val="000000"/>
              </w:rPr>
              <w:t>Imię i nazwisko osoby uprawnionej do kontaktu</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48034200" w14:textId="77777777" w:rsidR="0094591B" w:rsidRPr="00730B47" w:rsidRDefault="0094591B" w:rsidP="001B3EA3">
            <w:pPr>
              <w:pStyle w:val="Normalny2"/>
              <w:snapToGrid w:val="0"/>
              <w:spacing w:line="360" w:lineRule="auto"/>
              <w:rPr>
                <w:rFonts w:ascii="Arial" w:hAnsi="Arial" w:cs="Arial"/>
                <w:color w:val="000000"/>
              </w:rPr>
            </w:pPr>
          </w:p>
        </w:tc>
      </w:tr>
      <w:tr w:rsidR="0094591B" w:rsidRPr="00730B47" w14:paraId="3CF67400" w14:textId="77777777" w:rsidTr="001B3EA3">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08F49E28" w14:textId="77777777" w:rsidR="0094591B" w:rsidRPr="00730B47" w:rsidRDefault="0094591B" w:rsidP="001B3EA3">
            <w:pPr>
              <w:pStyle w:val="Normalny2"/>
              <w:spacing w:line="360" w:lineRule="auto"/>
              <w:rPr>
                <w:rFonts w:ascii="Arial" w:hAnsi="Arial" w:cs="Arial"/>
              </w:rPr>
            </w:pPr>
            <w:r w:rsidRPr="00730B47">
              <w:rPr>
                <w:rFonts w:ascii="Arial" w:hAnsi="Arial" w:cs="Arial"/>
                <w:color w:val="000000"/>
              </w:rPr>
              <w:t>Adres</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2B642BF1" w14:textId="77777777" w:rsidR="0094591B" w:rsidRPr="00730B47" w:rsidRDefault="0094591B" w:rsidP="001B3EA3">
            <w:pPr>
              <w:pStyle w:val="Normalny2"/>
              <w:snapToGrid w:val="0"/>
              <w:spacing w:line="360" w:lineRule="auto"/>
              <w:rPr>
                <w:rFonts w:ascii="Arial" w:hAnsi="Arial" w:cs="Arial"/>
                <w:color w:val="000000"/>
              </w:rPr>
            </w:pPr>
          </w:p>
        </w:tc>
      </w:tr>
      <w:tr w:rsidR="0094591B" w:rsidRPr="00730B47" w14:paraId="67147E7B" w14:textId="77777777" w:rsidTr="001B3EA3">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55CCE75C" w14:textId="77777777" w:rsidR="0094591B" w:rsidRPr="00730B47" w:rsidRDefault="0094591B" w:rsidP="001B3EA3">
            <w:pPr>
              <w:pStyle w:val="Normalny2"/>
              <w:spacing w:line="360" w:lineRule="auto"/>
              <w:rPr>
                <w:rFonts w:ascii="Arial" w:hAnsi="Arial" w:cs="Arial"/>
              </w:rPr>
            </w:pPr>
            <w:r w:rsidRPr="00730B47">
              <w:rPr>
                <w:rFonts w:ascii="Arial" w:hAnsi="Arial" w:cs="Arial"/>
                <w:color w:val="000000"/>
              </w:rPr>
              <w:t>Nr telefonu</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30D49994" w14:textId="77777777" w:rsidR="0094591B" w:rsidRPr="00730B47" w:rsidRDefault="0094591B" w:rsidP="001B3EA3">
            <w:pPr>
              <w:pStyle w:val="Normalny2"/>
              <w:snapToGrid w:val="0"/>
              <w:spacing w:line="360" w:lineRule="auto"/>
              <w:rPr>
                <w:rFonts w:ascii="Arial" w:hAnsi="Arial" w:cs="Arial"/>
                <w:color w:val="000000"/>
              </w:rPr>
            </w:pPr>
          </w:p>
        </w:tc>
      </w:tr>
      <w:tr w:rsidR="0094591B" w:rsidRPr="00730B47" w14:paraId="1DD8711E" w14:textId="77777777" w:rsidTr="001B3EA3">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18452BF9" w14:textId="77777777" w:rsidR="0094591B" w:rsidRPr="00730B47" w:rsidRDefault="0094591B" w:rsidP="001B3EA3">
            <w:pPr>
              <w:pStyle w:val="Normalny2"/>
              <w:spacing w:line="360" w:lineRule="auto"/>
              <w:rPr>
                <w:rFonts w:ascii="Arial" w:hAnsi="Arial" w:cs="Arial"/>
                <w:color w:val="000000"/>
              </w:rPr>
            </w:pPr>
            <w:r w:rsidRPr="00730B47">
              <w:rPr>
                <w:rFonts w:ascii="Arial" w:hAnsi="Arial" w:cs="Arial"/>
                <w:color w:val="000000"/>
              </w:rPr>
              <w:t>E-mail</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30B4A987" w14:textId="77777777" w:rsidR="0094591B" w:rsidRPr="00730B47" w:rsidRDefault="0094591B" w:rsidP="001B3EA3">
            <w:pPr>
              <w:pStyle w:val="Normalny2"/>
              <w:snapToGrid w:val="0"/>
              <w:spacing w:line="360" w:lineRule="auto"/>
              <w:rPr>
                <w:rFonts w:ascii="Arial" w:hAnsi="Arial" w:cs="Arial"/>
                <w:color w:val="000000"/>
              </w:rPr>
            </w:pPr>
          </w:p>
        </w:tc>
      </w:tr>
    </w:tbl>
    <w:p w14:paraId="137853E8"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b/>
          <w:bCs/>
          <w:color w:val="000000"/>
        </w:rPr>
        <w:br/>
      </w:r>
      <w:r w:rsidRPr="00730B47">
        <w:rPr>
          <w:rFonts w:ascii="Arial" w:hAnsi="Arial" w:cs="Arial"/>
          <w:b/>
          <w:bCs/>
        </w:rPr>
        <w:t>4. Ja (my) niżej podpisany (i), działając w imieniu i na rzecz Wykonawcy składającego niniejszą ofertę oświadczam(y), że:</w:t>
      </w:r>
    </w:p>
    <w:p w14:paraId="0A37B41D"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rPr>
        <w:t>1. Zapoznałem(liśmy) się z treścią SWZ oraz jej załączników dla niniejszego postępowania o zamówienie publiczne i akceptuję (jemy) ją w całości bez zastrzeżeń.</w:t>
      </w:r>
    </w:p>
    <w:p w14:paraId="1605854B"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rPr>
        <w:t>2. Gwarantuje(my) wykonanie całości przedmiotu niniejszego zamówienia publicznego.</w:t>
      </w:r>
    </w:p>
    <w:p w14:paraId="6CD75008" w14:textId="77777777" w:rsidR="0094591B" w:rsidRDefault="0094591B" w:rsidP="0094591B">
      <w:pPr>
        <w:pStyle w:val="NormalnyWeb"/>
        <w:spacing w:before="0" w:after="0" w:line="360" w:lineRule="auto"/>
        <w:rPr>
          <w:rStyle w:val="Domylnaczcionkaakapitu3"/>
          <w:rFonts w:ascii="Arial" w:hAnsi="Arial" w:cs="Arial"/>
        </w:rPr>
      </w:pPr>
      <w:r w:rsidRPr="00730B47">
        <w:rPr>
          <w:rFonts w:ascii="Arial" w:hAnsi="Arial" w:cs="Arial"/>
        </w:rPr>
        <w:t xml:space="preserve">3. Gwarantuje(my) termin wykonania zamówienia zgodny z zapisami SWZ. </w:t>
      </w:r>
      <w:r w:rsidRPr="00730B47">
        <w:rPr>
          <w:rFonts w:ascii="Arial" w:hAnsi="Arial" w:cs="Arial"/>
        </w:rPr>
        <w:br/>
        <w:t>4. C</w:t>
      </w:r>
      <w:r w:rsidRPr="00730B47">
        <w:rPr>
          <w:rStyle w:val="Domylnaczcionkaakapitu3"/>
          <w:rFonts w:ascii="Arial" w:hAnsi="Arial" w:cs="Arial"/>
        </w:rPr>
        <w:t xml:space="preserve">ena mojej (naszej) oferty za realizację całego zamówienia </w:t>
      </w:r>
      <w:r w:rsidRPr="00BA3895">
        <w:rPr>
          <w:rStyle w:val="Domylnaczcionkaakapitu3"/>
          <w:rFonts w:ascii="Arial" w:hAnsi="Arial" w:cs="Arial"/>
          <w:color w:val="000000"/>
        </w:rPr>
        <w:t>(</w:t>
      </w:r>
      <w:r w:rsidRPr="00BA3895">
        <w:rPr>
          <w:rStyle w:val="Domylnaczcionkaakapitu3"/>
          <w:rFonts w:ascii="Arial" w:hAnsi="Arial" w:cs="Arial"/>
          <w:color w:val="000000"/>
          <w:u w:val="single"/>
        </w:rPr>
        <w:t>zamówienie podstawowe oraz opcja</w:t>
      </w:r>
      <w:r w:rsidRPr="00BA3895">
        <w:rPr>
          <w:rStyle w:val="Domylnaczcionkaakapitu3"/>
          <w:rFonts w:ascii="Arial" w:hAnsi="Arial" w:cs="Arial"/>
          <w:color w:val="000000"/>
        </w:rPr>
        <w:t xml:space="preserve">) </w:t>
      </w:r>
      <w:r w:rsidRPr="00730B47">
        <w:rPr>
          <w:rStyle w:val="Domylnaczcionkaakapitu3"/>
          <w:rFonts w:ascii="Arial" w:hAnsi="Arial" w:cs="Arial"/>
        </w:rPr>
        <w:t xml:space="preserve">wynosi </w:t>
      </w:r>
      <w:r w:rsidRPr="00730B47">
        <w:rPr>
          <w:rStyle w:val="Domylnaczcionkaakapitu3"/>
          <w:rFonts w:ascii="Arial" w:hAnsi="Arial" w:cs="Arial"/>
          <w:b/>
          <w:bCs/>
        </w:rPr>
        <w:t>.......................</w:t>
      </w:r>
      <w:r w:rsidRPr="00730B47">
        <w:rPr>
          <w:rStyle w:val="Domylnaczcionkaakapitu3"/>
          <w:rFonts w:ascii="Arial" w:hAnsi="Arial" w:cs="Arial"/>
        </w:rPr>
        <w:t xml:space="preserve">PLN </w:t>
      </w:r>
      <w:r>
        <w:rPr>
          <w:rStyle w:val="Domylnaczcionkaakapitu3"/>
          <w:rFonts w:ascii="Arial" w:hAnsi="Arial" w:cs="Arial"/>
        </w:rPr>
        <w:t xml:space="preserve">brutto </w:t>
      </w:r>
    </w:p>
    <w:p w14:paraId="1B262F2E" w14:textId="77777777" w:rsidR="0094591B" w:rsidRDefault="0094591B" w:rsidP="0094591B">
      <w:pPr>
        <w:pStyle w:val="NormalnyWeb"/>
        <w:spacing w:before="0" w:after="0" w:line="360" w:lineRule="auto"/>
        <w:rPr>
          <w:rStyle w:val="Domylnaczcionkaakapitu3"/>
          <w:rFonts w:ascii="Arial" w:hAnsi="Arial" w:cs="Arial"/>
        </w:rPr>
      </w:pPr>
      <w:r>
        <w:rPr>
          <w:rStyle w:val="Domylnaczcionkaakapitu3"/>
          <w:rFonts w:ascii="Arial" w:hAnsi="Arial" w:cs="Arial"/>
        </w:rPr>
        <w:t>Stawka VAT</w:t>
      </w:r>
      <w:r w:rsidRPr="008A70BE">
        <w:rPr>
          <w:rStyle w:val="Domylnaczcionkaakapitu3"/>
          <w:rFonts w:ascii="Arial" w:hAnsi="Arial" w:cs="Arial"/>
          <w:b/>
          <w:bCs/>
        </w:rPr>
        <w:t>………….</w:t>
      </w:r>
      <w:r>
        <w:rPr>
          <w:rStyle w:val="Domylnaczcionkaakapitu3"/>
          <w:rFonts w:ascii="Arial" w:hAnsi="Arial" w:cs="Arial"/>
        </w:rPr>
        <w:t xml:space="preserve">% </w:t>
      </w:r>
    </w:p>
    <w:p w14:paraId="22ECBD52" w14:textId="77777777" w:rsidR="0094591B" w:rsidRDefault="0094591B" w:rsidP="0094591B">
      <w:pPr>
        <w:pStyle w:val="NormalnyWeb"/>
        <w:spacing w:before="0" w:after="0" w:line="360" w:lineRule="auto"/>
        <w:rPr>
          <w:rStyle w:val="Domylnaczcionkaakapitu3"/>
          <w:rFonts w:ascii="Arial" w:hAnsi="Arial" w:cs="Arial"/>
        </w:rPr>
      </w:pPr>
    </w:p>
    <w:p w14:paraId="6F27C2CF" w14:textId="77777777" w:rsidR="0094591B" w:rsidRDefault="0094591B" w:rsidP="0094591B">
      <w:pPr>
        <w:pStyle w:val="NormalnyWeb"/>
        <w:spacing w:before="0" w:after="0" w:line="360" w:lineRule="auto"/>
        <w:rPr>
          <w:rStyle w:val="Domylnaczcionkaakapitu3"/>
          <w:rFonts w:ascii="Arial" w:hAnsi="Arial" w:cs="Arial"/>
        </w:rPr>
      </w:pPr>
    </w:p>
    <w:p w14:paraId="63697F1A" w14:textId="77777777" w:rsidR="0094591B" w:rsidRDefault="0094591B" w:rsidP="0094591B">
      <w:pPr>
        <w:pStyle w:val="NormalnyWeb"/>
        <w:spacing w:before="0" w:after="0" w:line="360" w:lineRule="auto"/>
        <w:rPr>
          <w:rFonts w:ascii="Arial" w:eastAsia="TimesNewRomanPSMT" w:hAnsi="Arial" w:cs="Arial"/>
          <w:color w:val="000000"/>
          <w:kern w:val="0"/>
          <w:lang w:bidi="ar-SA"/>
        </w:rPr>
      </w:pPr>
      <w:r w:rsidRPr="00BA3895">
        <w:rPr>
          <w:rFonts w:ascii="Arial" w:eastAsia="TimesNewRomanPSMT" w:hAnsi="Arial" w:cs="Arial"/>
          <w:color w:val="000000"/>
          <w:kern w:val="0"/>
          <w:lang w:bidi="ar-SA"/>
        </w:rPr>
        <w:lastRenderedPageBreak/>
        <w:t>Tabela kalkulacji wartości całego zamówienia (podstawowe oraz opcja) brutto: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1385"/>
        <w:gridCol w:w="1217"/>
        <w:gridCol w:w="1217"/>
        <w:gridCol w:w="1581"/>
        <w:gridCol w:w="1522"/>
        <w:gridCol w:w="1478"/>
      </w:tblGrid>
      <w:tr w:rsidR="0094591B" w:rsidRPr="00BA3895" w14:paraId="35F9C8E2" w14:textId="77777777" w:rsidTr="001B3EA3">
        <w:tc>
          <w:tcPr>
            <w:tcW w:w="1227" w:type="dxa"/>
            <w:shd w:val="clear" w:color="auto" w:fill="auto"/>
          </w:tcPr>
          <w:p w14:paraId="613DE4AE" w14:textId="77777777" w:rsidR="0094591B" w:rsidRPr="00BA3895" w:rsidRDefault="0094591B"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Rodzaj pojemnika</w:t>
            </w:r>
          </w:p>
        </w:tc>
        <w:tc>
          <w:tcPr>
            <w:tcW w:w="1385" w:type="dxa"/>
            <w:shd w:val="clear" w:color="auto" w:fill="auto"/>
          </w:tcPr>
          <w:p w14:paraId="1E7AD80E" w14:textId="77777777" w:rsidR="0094591B" w:rsidRPr="00BA3895" w:rsidRDefault="0094591B"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Ilość (sztuk)</w:t>
            </w:r>
          </w:p>
          <w:p w14:paraId="69BF59B0" w14:textId="77777777" w:rsidR="0094591B" w:rsidRPr="00BA3895" w:rsidRDefault="0094591B"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Do rozstawienia w</w:t>
            </w:r>
            <w:r w:rsidRPr="00BA3895">
              <w:rPr>
                <w:rFonts w:ascii="Arial" w:eastAsia="Times New Roman" w:hAnsi="Arial" w:cs="Arial"/>
                <w:color w:val="000000"/>
                <w:sz w:val="18"/>
                <w:szCs w:val="18"/>
                <w:lang w:eastAsia="pl-PL"/>
              </w:rPr>
              <w:t xml:space="preserve"> zamówieniu podstawowym</w:t>
            </w:r>
          </w:p>
        </w:tc>
        <w:tc>
          <w:tcPr>
            <w:tcW w:w="1217" w:type="dxa"/>
            <w:shd w:val="clear" w:color="auto" w:fill="auto"/>
          </w:tcPr>
          <w:p w14:paraId="6CE0B583" w14:textId="77777777" w:rsidR="0094591B" w:rsidRPr="00BA3895" w:rsidRDefault="0094591B"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 xml:space="preserve">Ilość (sztuk) </w:t>
            </w:r>
            <w:r>
              <w:rPr>
                <w:rFonts w:ascii="Arial" w:eastAsia="Times New Roman" w:hAnsi="Arial" w:cs="Arial"/>
                <w:color w:val="000000"/>
                <w:sz w:val="18"/>
                <w:szCs w:val="18"/>
                <w:lang w:eastAsia="pl-PL"/>
              </w:rPr>
              <w:t xml:space="preserve">do rozstawienia </w:t>
            </w:r>
            <w:r w:rsidRPr="00BA3895">
              <w:rPr>
                <w:rFonts w:ascii="Arial" w:eastAsia="Times New Roman" w:hAnsi="Arial" w:cs="Arial"/>
                <w:color w:val="000000"/>
                <w:sz w:val="18"/>
                <w:szCs w:val="18"/>
                <w:lang w:eastAsia="pl-PL"/>
              </w:rPr>
              <w:t>opcja</w:t>
            </w:r>
          </w:p>
        </w:tc>
        <w:tc>
          <w:tcPr>
            <w:tcW w:w="1217" w:type="dxa"/>
            <w:shd w:val="clear" w:color="auto" w:fill="auto"/>
          </w:tcPr>
          <w:p w14:paraId="03A0571B" w14:textId="77777777" w:rsidR="0094591B" w:rsidRPr="00BA3895" w:rsidRDefault="0094591B"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 xml:space="preserve">Cena jednostkowa brutto </w:t>
            </w:r>
            <w:r>
              <w:rPr>
                <w:rFonts w:ascii="Arial" w:eastAsia="Times New Roman" w:hAnsi="Arial" w:cs="Arial"/>
                <w:color w:val="000000"/>
                <w:sz w:val="18"/>
                <w:szCs w:val="18"/>
                <w:lang w:eastAsia="pl-PL"/>
              </w:rPr>
              <w:t>za rozstawienie</w:t>
            </w:r>
            <w:r w:rsidRPr="00BA3895">
              <w:rPr>
                <w:rFonts w:ascii="Arial" w:eastAsia="Times New Roman" w:hAnsi="Arial" w:cs="Arial"/>
                <w:color w:val="000000"/>
                <w:sz w:val="18"/>
                <w:szCs w:val="18"/>
                <w:lang w:eastAsia="pl-PL"/>
              </w:rPr>
              <w:t xml:space="preserve"> 1 sztuki</w:t>
            </w:r>
          </w:p>
        </w:tc>
        <w:tc>
          <w:tcPr>
            <w:tcW w:w="1581" w:type="dxa"/>
            <w:shd w:val="clear" w:color="auto" w:fill="auto"/>
          </w:tcPr>
          <w:p w14:paraId="393A6BAB" w14:textId="77777777" w:rsidR="0094591B" w:rsidRPr="00BA3895" w:rsidRDefault="0094591B"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Cena zamówienia podstawowego brutto [poz. 2 x 4]</w:t>
            </w:r>
          </w:p>
        </w:tc>
        <w:tc>
          <w:tcPr>
            <w:tcW w:w="1522" w:type="dxa"/>
            <w:shd w:val="clear" w:color="auto" w:fill="auto"/>
          </w:tcPr>
          <w:p w14:paraId="11415631" w14:textId="77777777" w:rsidR="0094591B" w:rsidRPr="00BA3895" w:rsidRDefault="0094591B"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 xml:space="preserve">Cena opcji </w:t>
            </w:r>
          </w:p>
          <w:p w14:paraId="12944BD4" w14:textId="77777777" w:rsidR="0094591B" w:rsidRPr="00BA3895" w:rsidRDefault="0094591B"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[poz. 3 x 4]</w:t>
            </w:r>
          </w:p>
        </w:tc>
        <w:tc>
          <w:tcPr>
            <w:tcW w:w="1478" w:type="dxa"/>
          </w:tcPr>
          <w:p w14:paraId="5E2DB611" w14:textId="77777777" w:rsidR="0094591B" w:rsidRPr="00BA3895" w:rsidRDefault="0094591B"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Cena całego zamówienia (podstawowe oraz opcja)</w:t>
            </w:r>
          </w:p>
          <w:p w14:paraId="1AAE90E8" w14:textId="77777777" w:rsidR="0094591B" w:rsidRPr="00BA3895" w:rsidRDefault="0094591B"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[poz. 5 + 6]</w:t>
            </w:r>
          </w:p>
        </w:tc>
      </w:tr>
      <w:tr w:rsidR="0094591B" w:rsidRPr="00BA3895" w14:paraId="05292CE2" w14:textId="77777777" w:rsidTr="001B3EA3">
        <w:tc>
          <w:tcPr>
            <w:tcW w:w="1227" w:type="dxa"/>
            <w:shd w:val="clear" w:color="auto" w:fill="auto"/>
          </w:tcPr>
          <w:p w14:paraId="4A9C4D35" w14:textId="77777777" w:rsidR="0094591B" w:rsidRPr="00BA3895" w:rsidRDefault="0094591B"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1</w:t>
            </w:r>
          </w:p>
        </w:tc>
        <w:tc>
          <w:tcPr>
            <w:tcW w:w="1385" w:type="dxa"/>
            <w:shd w:val="clear" w:color="auto" w:fill="auto"/>
          </w:tcPr>
          <w:p w14:paraId="694AD28D" w14:textId="77777777" w:rsidR="0094591B" w:rsidRPr="00BA3895" w:rsidRDefault="0094591B"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2</w:t>
            </w:r>
          </w:p>
        </w:tc>
        <w:tc>
          <w:tcPr>
            <w:tcW w:w="1217" w:type="dxa"/>
            <w:shd w:val="clear" w:color="auto" w:fill="auto"/>
          </w:tcPr>
          <w:p w14:paraId="767C656D" w14:textId="77777777" w:rsidR="0094591B" w:rsidRPr="00BA3895" w:rsidRDefault="0094591B"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3</w:t>
            </w:r>
          </w:p>
        </w:tc>
        <w:tc>
          <w:tcPr>
            <w:tcW w:w="1217" w:type="dxa"/>
            <w:shd w:val="clear" w:color="auto" w:fill="auto"/>
          </w:tcPr>
          <w:p w14:paraId="1D4C109E" w14:textId="77777777" w:rsidR="0094591B" w:rsidRPr="00BA3895" w:rsidRDefault="0094591B"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4</w:t>
            </w:r>
          </w:p>
        </w:tc>
        <w:tc>
          <w:tcPr>
            <w:tcW w:w="1581" w:type="dxa"/>
            <w:shd w:val="clear" w:color="auto" w:fill="auto"/>
          </w:tcPr>
          <w:p w14:paraId="0A26475B" w14:textId="77777777" w:rsidR="0094591B" w:rsidRPr="00BA3895" w:rsidRDefault="0094591B"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5</w:t>
            </w:r>
          </w:p>
        </w:tc>
        <w:tc>
          <w:tcPr>
            <w:tcW w:w="1522" w:type="dxa"/>
            <w:shd w:val="clear" w:color="auto" w:fill="auto"/>
          </w:tcPr>
          <w:p w14:paraId="798C2C3F" w14:textId="77777777" w:rsidR="0094591B" w:rsidRPr="00BA3895" w:rsidRDefault="0094591B"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6</w:t>
            </w:r>
          </w:p>
        </w:tc>
        <w:tc>
          <w:tcPr>
            <w:tcW w:w="1478" w:type="dxa"/>
          </w:tcPr>
          <w:p w14:paraId="118A63F3" w14:textId="77777777" w:rsidR="0094591B" w:rsidRPr="00BA3895" w:rsidRDefault="0094591B"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7</w:t>
            </w:r>
          </w:p>
        </w:tc>
      </w:tr>
      <w:tr w:rsidR="0094591B" w:rsidRPr="00BA3895" w14:paraId="115894A7" w14:textId="77777777" w:rsidTr="001B3EA3">
        <w:tc>
          <w:tcPr>
            <w:tcW w:w="1227" w:type="dxa"/>
            <w:shd w:val="clear" w:color="auto" w:fill="auto"/>
          </w:tcPr>
          <w:p w14:paraId="17AB9825" w14:textId="77777777" w:rsidR="0094591B" w:rsidRPr="00BA3895" w:rsidRDefault="0094591B"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120</w:t>
            </w:r>
          </w:p>
        </w:tc>
        <w:tc>
          <w:tcPr>
            <w:tcW w:w="1385" w:type="dxa"/>
            <w:shd w:val="clear" w:color="auto" w:fill="auto"/>
          </w:tcPr>
          <w:p w14:paraId="2CF88634" w14:textId="6EEDC96E" w:rsidR="0094591B" w:rsidRPr="00721E08" w:rsidRDefault="006308BB"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773</w:t>
            </w:r>
          </w:p>
        </w:tc>
        <w:tc>
          <w:tcPr>
            <w:tcW w:w="1217" w:type="dxa"/>
            <w:shd w:val="clear" w:color="auto" w:fill="auto"/>
          </w:tcPr>
          <w:p w14:paraId="55414CA9" w14:textId="567FDAC1" w:rsidR="0094591B" w:rsidRPr="00721E08" w:rsidRDefault="006308BB"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232</w:t>
            </w:r>
          </w:p>
        </w:tc>
        <w:tc>
          <w:tcPr>
            <w:tcW w:w="1217" w:type="dxa"/>
            <w:shd w:val="clear" w:color="auto" w:fill="auto"/>
          </w:tcPr>
          <w:p w14:paraId="4526CC15"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c>
          <w:tcPr>
            <w:tcW w:w="1581" w:type="dxa"/>
            <w:shd w:val="clear" w:color="auto" w:fill="auto"/>
          </w:tcPr>
          <w:p w14:paraId="7C700F8D"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c>
          <w:tcPr>
            <w:tcW w:w="1522" w:type="dxa"/>
            <w:shd w:val="clear" w:color="auto" w:fill="auto"/>
          </w:tcPr>
          <w:p w14:paraId="721190D3"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c>
          <w:tcPr>
            <w:tcW w:w="1478" w:type="dxa"/>
          </w:tcPr>
          <w:p w14:paraId="26EDF18E"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r>
      <w:tr w:rsidR="0094591B" w:rsidRPr="00BA3895" w14:paraId="3890D2C6" w14:textId="77777777" w:rsidTr="001B3EA3">
        <w:tc>
          <w:tcPr>
            <w:tcW w:w="1227" w:type="dxa"/>
            <w:shd w:val="clear" w:color="auto" w:fill="auto"/>
          </w:tcPr>
          <w:p w14:paraId="0E4B89C3" w14:textId="77777777" w:rsidR="0094591B" w:rsidRPr="00BA3895" w:rsidRDefault="0094591B"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240</w:t>
            </w:r>
          </w:p>
        </w:tc>
        <w:tc>
          <w:tcPr>
            <w:tcW w:w="1385" w:type="dxa"/>
            <w:shd w:val="clear" w:color="auto" w:fill="auto"/>
          </w:tcPr>
          <w:p w14:paraId="02F0AF12" w14:textId="61B1CDC6" w:rsidR="0094591B" w:rsidRPr="00721E08" w:rsidRDefault="006308BB"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58</w:t>
            </w:r>
          </w:p>
        </w:tc>
        <w:tc>
          <w:tcPr>
            <w:tcW w:w="1217" w:type="dxa"/>
            <w:shd w:val="clear" w:color="auto" w:fill="auto"/>
          </w:tcPr>
          <w:p w14:paraId="667905FA" w14:textId="21EA3210" w:rsidR="0094591B" w:rsidRPr="00721E08" w:rsidRDefault="006308BB"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17</w:t>
            </w:r>
          </w:p>
        </w:tc>
        <w:tc>
          <w:tcPr>
            <w:tcW w:w="1217" w:type="dxa"/>
            <w:shd w:val="clear" w:color="auto" w:fill="auto"/>
          </w:tcPr>
          <w:p w14:paraId="4BE729C1"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c>
          <w:tcPr>
            <w:tcW w:w="1581" w:type="dxa"/>
            <w:shd w:val="clear" w:color="auto" w:fill="auto"/>
          </w:tcPr>
          <w:p w14:paraId="7E39AB19"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c>
          <w:tcPr>
            <w:tcW w:w="1522" w:type="dxa"/>
            <w:shd w:val="clear" w:color="auto" w:fill="auto"/>
          </w:tcPr>
          <w:p w14:paraId="0565E40F"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c>
          <w:tcPr>
            <w:tcW w:w="1478" w:type="dxa"/>
          </w:tcPr>
          <w:p w14:paraId="30EABE3C"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r>
      <w:tr w:rsidR="0094591B" w:rsidRPr="00BA3895" w14:paraId="3A348740" w14:textId="77777777" w:rsidTr="001B3EA3">
        <w:tc>
          <w:tcPr>
            <w:tcW w:w="1227" w:type="dxa"/>
            <w:shd w:val="clear" w:color="auto" w:fill="auto"/>
          </w:tcPr>
          <w:p w14:paraId="26F2BAA4" w14:textId="77777777" w:rsidR="0094591B" w:rsidRPr="00BA3895" w:rsidRDefault="0094591B"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360</w:t>
            </w:r>
          </w:p>
        </w:tc>
        <w:tc>
          <w:tcPr>
            <w:tcW w:w="1385" w:type="dxa"/>
            <w:shd w:val="clear" w:color="auto" w:fill="auto"/>
          </w:tcPr>
          <w:p w14:paraId="48EEEEB5" w14:textId="4E359953" w:rsidR="0094591B" w:rsidRPr="00721E08" w:rsidRDefault="006308BB"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47</w:t>
            </w:r>
          </w:p>
        </w:tc>
        <w:tc>
          <w:tcPr>
            <w:tcW w:w="1217" w:type="dxa"/>
            <w:shd w:val="clear" w:color="auto" w:fill="auto"/>
          </w:tcPr>
          <w:p w14:paraId="11487A63" w14:textId="06C70C03" w:rsidR="0094591B" w:rsidRPr="00721E08" w:rsidRDefault="006308BB"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14</w:t>
            </w:r>
          </w:p>
        </w:tc>
        <w:tc>
          <w:tcPr>
            <w:tcW w:w="1217" w:type="dxa"/>
            <w:shd w:val="clear" w:color="auto" w:fill="auto"/>
          </w:tcPr>
          <w:p w14:paraId="248BD945"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c>
          <w:tcPr>
            <w:tcW w:w="1581" w:type="dxa"/>
            <w:shd w:val="clear" w:color="auto" w:fill="auto"/>
          </w:tcPr>
          <w:p w14:paraId="241AF37A"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c>
          <w:tcPr>
            <w:tcW w:w="1522" w:type="dxa"/>
            <w:shd w:val="clear" w:color="auto" w:fill="auto"/>
          </w:tcPr>
          <w:p w14:paraId="38FB46C5"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c>
          <w:tcPr>
            <w:tcW w:w="1478" w:type="dxa"/>
          </w:tcPr>
          <w:p w14:paraId="1AD6B6EE"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r>
      <w:tr w:rsidR="0094591B" w:rsidRPr="00BA3895" w14:paraId="5D7B9934" w14:textId="77777777" w:rsidTr="001B3EA3">
        <w:tc>
          <w:tcPr>
            <w:tcW w:w="1227" w:type="dxa"/>
            <w:shd w:val="clear" w:color="auto" w:fill="auto"/>
          </w:tcPr>
          <w:p w14:paraId="0C358456" w14:textId="77777777" w:rsidR="0094591B" w:rsidRPr="00BA3895" w:rsidRDefault="0094591B"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1100</w:t>
            </w:r>
          </w:p>
        </w:tc>
        <w:tc>
          <w:tcPr>
            <w:tcW w:w="1385" w:type="dxa"/>
            <w:shd w:val="clear" w:color="auto" w:fill="auto"/>
          </w:tcPr>
          <w:p w14:paraId="7C2281CC" w14:textId="592F5924" w:rsidR="0094591B" w:rsidRPr="00721E08" w:rsidRDefault="00AE0443"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4</w:t>
            </w:r>
          </w:p>
        </w:tc>
        <w:tc>
          <w:tcPr>
            <w:tcW w:w="1217" w:type="dxa"/>
            <w:shd w:val="clear" w:color="auto" w:fill="auto"/>
          </w:tcPr>
          <w:p w14:paraId="52DA75E8" w14:textId="1D24924E" w:rsidR="0094591B" w:rsidRPr="00721E08" w:rsidRDefault="006308BB"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1</w:t>
            </w:r>
          </w:p>
        </w:tc>
        <w:tc>
          <w:tcPr>
            <w:tcW w:w="1217" w:type="dxa"/>
            <w:shd w:val="clear" w:color="auto" w:fill="auto"/>
          </w:tcPr>
          <w:p w14:paraId="21EA166E"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c>
          <w:tcPr>
            <w:tcW w:w="1581" w:type="dxa"/>
            <w:shd w:val="clear" w:color="auto" w:fill="auto"/>
          </w:tcPr>
          <w:p w14:paraId="2C6B48F0"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c>
          <w:tcPr>
            <w:tcW w:w="1522" w:type="dxa"/>
            <w:shd w:val="clear" w:color="auto" w:fill="auto"/>
          </w:tcPr>
          <w:p w14:paraId="2AD9E3E6"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c>
          <w:tcPr>
            <w:tcW w:w="1478" w:type="dxa"/>
          </w:tcPr>
          <w:p w14:paraId="0408B7B0"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r>
      <w:tr w:rsidR="0094591B" w:rsidRPr="00BA3895" w14:paraId="060407FB" w14:textId="77777777" w:rsidTr="001B3EA3">
        <w:tc>
          <w:tcPr>
            <w:tcW w:w="5046" w:type="dxa"/>
            <w:gridSpan w:val="4"/>
            <w:shd w:val="clear" w:color="auto" w:fill="auto"/>
          </w:tcPr>
          <w:p w14:paraId="69B1378E"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r w:rsidRPr="00BA3895">
              <w:rPr>
                <w:rFonts w:ascii="Arial" w:hAnsi="Arial" w:cs="Arial"/>
                <w:b/>
                <w:bCs/>
                <w:color w:val="000000"/>
                <w:sz w:val="18"/>
                <w:szCs w:val="18"/>
              </w:rPr>
              <w:t>Całkowita cena za realizację zamówienia:</w:t>
            </w:r>
          </w:p>
        </w:tc>
        <w:tc>
          <w:tcPr>
            <w:tcW w:w="1581" w:type="dxa"/>
            <w:shd w:val="clear" w:color="auto" w:fill="auto"/>
          </w:tcPr>
          <w:p w14:paraId="4EAD305B" w14:textId="77777777" w:rsidR="0094591B" w:rsidRPr="00BA3895" w:rsidRDefault="0094591B"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*należy wpisać  sumę poszczególnych kwot z kolumny 5</w:t>
            </w:r>
          </w:p>
          <w:p w14:paraId="6524F0DE" w14:textId="77777777" w:rsidR="0094591B" w:rsidRPr="00BA3895" w:rsidRDefault="0094591B" w:rsidP="001B3EA3">
            <w:pPr>
              <w:spacing w:line="360" w:lineRule="auto"/>
              <w:jc w:val="center"/>
              <w:rPr>
                <w:rFonts w:ascii="Arial" w:eastAsia="Times New Roman" w:hAnsi="Arial" w:cs="Arial"/>
                <w:b/>
                <w:bCs/>
                <w:color w:val="000000"/>
                <w:sz w:val="20"/>
                <w:szCs w:val="20"/>
                <w:lang w:eastAsia="pl-PL"/>
              </w:rPr>
            </w:pPr>
            <w:r w:rsidRPr="00BA3895">
              <w:rPr>
                <w:rFonts w:ascii="Arial" w:eastAsia="Times New Roman" w:hAnsi="Arial" w:cs="Arial"/>
                <w:b/>
                <w:bCs/>
                <w:color w:val="000000"/>
                <w:sz w:val="20"/>
                <w:szCs w:val="20"/>
                <w:lang w:eastAsia="pl-PL"/>
              </w:rPr>
              <w:t>……………….</w:t>
            </w:r>
          </w:p>
        </w:tc>
        <w:tc>
          <w:tcPr>
            <w:tcW w:w="1522" w:type="dxa"/>
            <w:shd w:val="clear" w:color="auto" w:fill="auto"/>
          </w:tcPr>
          <w:p w14:paraId="55395E5F" w14:textId="77777777" w:rsidR="0094591B" w:rsidRPr="00BA3895" w:rsidRDefault="0094591B"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*należy wpisać  sumę poszczególnych kwot z kolumny 6</w:t>
            </w:r>
          </w:p>
          <w:p w14:paraId="14E647AB" w14:textId="77777777" w:rsidR="0094591B" w:rsidRPr="00BA3895" w:rsidRDefault="0094591B" w:rsidP="001B3EA3">
            <w:pPr>
              <w:spacing w:line="360" w:lineRule="auto"/>
              <w:jc w:val="center"/>
              <w:rPr>
                <w:rFonts w:ascii="Arial" w:eastAsia="Times New Roman" w:hAnsi="Arial" w:cs="Arial"/>
                <w:b/>
                <w:bCs/>
                <w:color w:val="000000"/>
                <w:sz w:val="20"/>
                <w:szCs w:val="20"/>
                <w:lang w:eastAsia="pl-PL"/>
              </w:rPr>
            </w:pPr>
            <w:r w:rsidRPr="00BA3895">
              <w:rPr>
                <w:rFonts w:ascii="Arial" w:eastAsia="Times New Roman" w:hAnsi="Arial" w:cs="Arial"/>
                <w:b/>
                <w:bCs/>
                <w:color w:val="000000"/>
                <w:sz w:val="20"/>
                <w:szCs w:val="20"/>
                <w:lang w:eastAsia="pl-PL"/>
              </w:rPr>
              <w:t>……………….</w:t>
            </w:r>
          </w:p>
        </w:tc>
        <w:tc>
          <w:tcPr>
            <w:tcW w:w="1478" w:type="dxa"/>
          </w:tcPr>
          <w:p w14:paraId="615826D6" w14:textId="77777777" w:rsidR="0094591B" w:rsidRPr="00BA3895" w:rsidRDefault="0094591B"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*należy wpisać  sumę poszczególnych kwot z kolumny 7</w:t>
            </w:r>
          </w:p>
          <w:p w14:paraId="0DD6D708" w14:textId="77777777" w:rsidR="0094591B" w:rsidRPr="00BA3895" w:rsidRDefault="0094591B" w:rsidP="001B3EA3">
            <w:pPr>
              <w:spacing w:line="360" w:lineRule="auto"/>
              <w:jc w:val="center"/>
              <w:rPr>
                <w:rFonts w:ascii="Arial" w:eastAsia="Times New Roman" w:hAnsi="Arial" w:cs="Arial"/>
                <w:b/>
                <w:bCs/>
                <w:color w:val="000000"/>
                <w:sz w:val="20"/>
                <w:szCs w:val="20"/>
                <w:lang w:eastAsia="pl-PL"/>
              </w:rPr>
            </w:pPr>
            <w:r w:rsidRPr="00BA3895">
              <w:rPr>
                <w:rFonts w:ascii="Arial" w:eastAsia="Times New Roman" w:hAnsi="Arial" w:cs="Arial"/>
                <w:b/>
                <w:bCs/>
                <w:color w:val="000000"/>
                <w:sz w:val="20"/>
                <w:szCs w:val="20"/>
                <w:lang w:eastAsia="pl-PL"/>
              </w:rPr>
              <w:t>………………</w:t>
            </w:r>
          </w:p>
        </w:tc>
      </w:tr>
    </w:tbl>
    <w:p w14:paraId="63B2D2E4" w14:textId="77777777" w:rsidR="0094591B" w:rsidRPr="008A70BE" w:rsidRDefault="0094591B" w:rsidP="0094591B">
      <w:pPr>
        <w:pStyle w:val="NormalnyWeb"/>
        <w:spacing w:before="0" w:after="0" w:line="360" w:lineRule="auto"/>
        <w:rPr>
          <w:rFonts w:ascii="Arial" w:eastAsia="TimesNewRomanPSMT" w:hAnsi="Arial" w:cs="Arial"/>
          <w:color w:val="000000"/>
          <w:kern w:val="0"/>
          <w:lang w:bidi="ar-SA"/>
        </w:rPr>
      </w:pPr>
    </w:p>
    <w:p w14:paraId="5E516332" w14:textId="77777777" w:rsidR="0094591B" w:rsidRDefault="0094591B" w:rsidP="0094591B">
      <w:pPr>
        <w:pStyle w:val="NormalnyWeb"/>
        <w:spacing w:before="0" w:after="0" w:line="360" w:lineRule="auto"/>
        <w:rPr>
          <w:rFonts w:ascii="Arial" w:hAnsi="Arial" w:cs="Arial"/>
        </w:rPr>
      </w:pPr>
      <w:r w:rsidRPr="00BA3895">
        <w:rPr>
          <w:rStyle w:val="Domylnaczcionkaakapitu3"/>
          <w:rFonts w:ascii="Arial" w:hAnsi="Arial" w:cs="Arial"/>
          <w:b/>
          <w:bCs/>
          <w:color w:val="000000"/>
          <w:shd w:val="clear" w:color="auto" w:fill="FFFFFF"/>
        </w:rPr>
        <w:t>Uwaga</w:t>
      </w:r>
      <w:r w:rsidRPr="00BA3895">
        <w:rPr>
          <w:rStyle w:val="Domylnaczcionkaakapitu3"/>
          <w:rFonts w:ascii="Arial" w:hAnsi="Arial" w:cs="Arial"/>
          <w:color w:val="000000"/>
          <w:shd w:val="clear" w:color="auto" w:fill="FFFFFF"/>
        </w:rPr>
        <w:t>: Ceny należy podać w zaokrągleniu do dwóch miejsc po przecinku.</w:t>
      </w:r>
    </w:p>
    <w:p w14:paraId="7357645B"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rPr>
        <w:t>5. Akceptuje(my) bez zastrzeżeń istotne postanowienia umowy przedstawiony w Części III SWZ</w:t>
      </w:r>
      <w:r w:rsidRPr="00730B47">
        <w:rPr>
          <w:rFonts w:ascii="Arial" w:hAnsi="Arial" w:cs="Arial"/>
        </w:rPr>
        <w:br/>
      </w:r>
      <w:r w:rsidRPr="00730B47">
        <w:rPr>
          <w:rFonts w:ascii="Arial" w:hAnsi="Arial" w:cs="Arial"/>
          <w:color w:val="000000"/>
        </w:rPr>
        <w:t>6. W przypadku uznania mojej(naszej) oferty za najkorzystniejszą, umowę zobowiązuję(my) się zawrzeć w miejscu i terminie jakie zostaną wskazane przez Zamawiającego.</w:t>
      </w:r>
    </w:p>
    <w:p w14:paraId="7AB1E62D"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color w:val="000000"/>
        </w:rPr>
        <w:t xml:space="preserve">7. Składam(y) niniejszą ofertę </w:t>
      </w:r>
      <w:r w:rsidRPr="00730B47">
        <w:rPr>
          <w:rFonts w:ascii="Arial" w:hAnsi="Arial" w:cs="Arial"/>
          <w:i/>
          <w:iCs/>
          <w:color w:val="000000"/>
        </w:rPr>
        <w:t>[we własnym imieniu] / [jako Wykonawcy wspólnie ubiegający się o udzielenie zamówienia],</w:t>
      </w:r>
    </w:p>
    <w:p w14:paraId="15D83493" w14:textId="7A513D6F" w:rsidR="0094591B" w:rsidRPr="00730B47" w:rsidRDefault="0094591B" w:rsidP="0094591B">
      <w:pPr>
        <w:pStyle w:val="NormalnyWeb"/>
        <w:spacing w:before="0" w:after="0" w:line="360" w:lineRule="auto"/>
        <w:rPr>
          <w:rFonts w:ascii="Arial" w:hAnsi="Arial" w:cs="Arial"/>
        </w:rPr>
      </w:pPr>
      <w:r w:rsidRPr="00730B47">
        <w:rPr>
          <w:rFonts w:ascii="Arial" w:hAnsi="Arial" w:cs="Arial"/>
          <w:color w:val="000000"/>
        </w:rPr>
        <w:t xml:space="preserve">8. </w:t>
      </w:r>
      <w:r w:rsidRPr="00730B47">
        <w:rPr>
          <w:rFonts w:ascii="Arial" w:hAnsi="Arial" w:cs="Arial"/>
          <w:i/>
          <w:iCs/>
          <w:color w:val="000000"/>
        </w:rPr>
        <w:t>[żadne z informacji zawartych w ofercie nie stanowią tajemnicy przedsiębiorstwa w rozumieniu przepisów o zwalczaniu nieuczciwej konkurencji</w:t>
      </w:r>
      <w:r w:rsidR="00165C2A">
        <w:rPr>
          <w:rFonts w:ascii="Arial" w:hAnsi="Arial" w:cs="Arial"/>
          <w:i/>
          <w:iCs/>
          <w:color w:val="000000"/>
        </w:rPr>
        <w:t>]</w:t>
      </w:r>
      <w:r w:rsidRPr="00730B47">
        <w:rPr>
          <w:rFonts w:ascii="Arial" w:hAnsi="Arial" w:cs="Arial"/>
          <w:i/>
          <w:iCs/>
          <w:color w:val="000000"/>
        </w:rPr>
        <w:t xml:space="preserve"> / </w:t>
      </w:r>
      <w:r w:rsidR="00165C2A">
        <w:rPr>
          <w:rFonts w:ascii="Arial" w:hAnsi="Arial" w:cs="Arial"/>
          <w:i/>
          <w:iCs/>
          <w:color w:val="000000"/>
        </w:rPr>
        <w:t>[</w:t>
      </w:r>
      <w:r w:rsidRPr="00730B47">
        <w:rPr>
          <w:rFonts w:ascii="Arial" w:hAnsi="Arial" w:cs="Arial"/>
          <w:i/>
          <w:iCs/>
          <w:color w:val="000000"/>
        </w:rPr>
        <w:t>wskazane poniżej informacje zawarte w ofercie stanowią tajemnicę przedsiębiorstwa w rozumieniu przepisów o zwalczaniu nieuczciwej konkurencji i w związku z niniejszym nie mogą być one udostępniane, w szczególności innym uczestnikom postępowania</w:t>
      </w:r>
      <w:r w:rsidR="00165C2A">
        <w:rPr>
          <w:rFonts w:ascii="Arial" w:hAnsi="Arial" w:cs="Arial"/>
          <w:i/>
          <w:iCs/>
          <w:color w:val="000000"/>
        </w:rPr>
        <w:t>]</w:t>
      </w:r>
      <w:r w:rsidRPr="00730B47">
        <w:rPr>
          <w:rFonts w:ascii="Arial" w:hAnsi="Arial" w:cs="Arial"/>
          <w:i/>
          <w:iCs/>
          <w:color w:val="000000"/>
        </w:rPr>
        <w:t>:</w:t>
      </w:r>
    </w:p>
    <w:tbl>
      <w:tblPr>
        <w:tblW w:w="9660" w:type="dxa"/>
        <w:tblInd w:w="57" w:type="dxa"/>
        <w:tblLayout w:type="fixed"/>
        <w:tblCellMar>
          <w:left w:w="10" w:type="dxa"/>
          <w:right w:w="10" w:type="dxa"/>
        </w:tblCellMar>
        <w:tblLook w:val="0000" w:firstRow="0" w:lastRow="0" w:firstColumn="0" w:lastColumn="0" w:noHBand="0" w:noVBand="0"/>
      </w:tblPr>
      <w:tblGrid>
        <w:gridCol w:w="502"/>
        <w:gridCol w:w="4251"/>
        <w:gridCol w:w="2376"/>
        <w:gridCol w:w="2531"/>
      </w:tblGrid>
      <w:tr w:rsidR="0094591B" w:rsidRPr="00730B47" w14:paraId="4716A2EF" w14:textId="77777777" w:rsidTr="001B3EA3">
        <w:tc>
          <w:tcPr>
            <w:tcW w:w="502"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2265B85B" w14:textId="77777777" w:rsidR="0094591B" w:rsidRPr="00730B47" w:rsidRDefault="0094591B" w:rsidP="001B3EA3">
            <w:pPr>
              <w:pStyle w:val="Normalny2"/>
              <w:spacing w:line="360" w:lineRule="auto"/>
              <w:jc w:val="center"/>
              <w:rPr>
                <w:rFonts w:ascii="Arial" w:hAnsi="Arial" w:cs="Arial"/>
              </w:rPr>
            </w:pPr>
            <w:r w:rsidRPr="00730B47">
              <w:rPr>
                <w:rFonts w:ascii="Arial" w:hAnsi="Arial" w:cs="Arial"/>
                <w:color w:val="000000"/>
              </w:rPr>
              <w:t>Lp.</w:t>
            </w:r>
          </w:p>
        </w:tc>
        <w:tc>
          <w:tcPr>
            <w:tcW w:w="4251"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335E4371" w14:textId="77777777" w:rsidR="0094591B" w:rsidRPr="00730B47" w:rsidRDefault="0094591B" w:rsidP="001B3EA3">
            <w:pPr>
              <w:pStyle w:val="Normalny2"/>
              <w:spacing w:line="360" w:lineRule="auto"/>
              <w:jc w:val="center"/>
              <w:rPr>
                <w:rFonts w:ascii="Arial" w:hAnsi="Arial" w:cs="Arial"/>
              </w:rPr>
            </w:pPr>
            <w:r w:rsidRPr="00730B47">
              <w:rPr>
                <w:rFonts w:ascii="Arial" w:hAnsi="Arial" w:cs="Arial"/>
                <w:color w:val="000000"/>
              </w:rPr>
              <w:t>Oznaczenie rodzaju (nazwy) informacji</w:t>
            </w:r>
          </w:p>
        </w:tc>
        <w:tc>
          <w:tcPr>
            <w:tcW w:w="4907" w:type="dxa"/>
            <w:gridSpan w:val="2"/>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424E0B5C" w14:textId="77777777" w:rsidR="0094591B" w:rsidRPr="00730B47" w:rsidRDefault="0094591B" w:rsidP="001B3EA3">
            <w:pPr>
              <w:pStyle w:val="Normalny2"/>
              <w:spacing w:line="360" w:lineRule="auto"/>
              <w:jc w:val="center"/>
              <w:rPr>
                <w:rFonts w:ascii="Arial" w:hAnsi="Arial" w:cs="Arial"/>
              </w:rPr>
            </w:pPr>
            <w:r w:rsidRPr="00730B47">
              <w:rPr>
                <w:rFonts w:ascii="Arial" w:hAnsi="Arial" w:cs="Arial"/>
                <w:color w:val="000000"/>
              </w:rPr>
              <w:t>Strony w ofercie (wyrażone cyfrą)</w:t>
            </w:r>
          </w:p>
        </w:tc>
      </w:tr>
      <w:tr w:rsidR="0094591B" w:rsidRPr="00730B47" w14:paraId="249BBB31" w14:textId="77777777" w:rsidTr="001B3EA3">
        <w:tc>
          <w:tcPr>
            <w:tcW w:w="502"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4A7594D9" w14:textId="77777777" w:rsidR="0094591B" w:rsidRPr="00730B47" w:rsidRDefault="0094591B" w:rsidP="001B3EA3">
            <w:pPr>
              <w:snapToGrid w:val="0"/>
              <w:spacing w:line="360" w:lineRule="auto"/>
              <w:rPr>
                <w:rFonts w:ascii="Arial" w:hAnsi="Arial" w:cs="Arial"/>
                <w:color w:val="000000"/>
              </w:rPr>
            </w:pPr>
          </w:p>
        </w:tc>
        <w:tc>
          <w:tcPr>
            <w:tcW w:w="4251"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1BDC237F" w14:textId="77777777" w:rsidR="0094591B" w:rsidRPr="00730B47" w:rsidRDefault="0094591B" w:rsidP="001B3EA3">
            <w:pPr>
              <w:snapToGrid w:val="0"/>
              <w:spacing w:line="360" w:lineRule="auto"/>
              <w:rPr>
                <w:rFonts w:ascii="Arial" w:hAnsi="Arial" w:cs="Arial"/>
                <w:color w:val="00000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674A90BB" w14:textId="77777777" w:rsidR="0094591B" w:rsidRPr="00730B47" w:rsidRDefault="0094591B" w:rsidP="001B3EA3">
            <w:pPr>
              <w:pStyle w:val="Normalny2"/>
              <w:spacing w:line="360" w:lineRule="auto"/>
              <w:jc w:val="center"/>
              <w:rPr>
                <w:rFonts w:ascii="Arial" w:hAnsi="Arial" w:cs="Arial"/>
              </w:rPr>
            </w:pPr>
            <w:r w:rsidRPr="00730B47">
              <w:rPr>
                <w:rFonts w:ascii="Arial" w:hAnsi="Arial" w:cs="Arial"/>
                <w:color w:val="000000"/>
              </w:rPr>
              <w:t>od</w:t>
            </w: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329F4EB8" w14:textId="77777777" w:rsidR="0094591B" w:rsidRPr="00730B47" w:rsidRDefault="0094591B" w:rsidP="001B3EA3">
            <w:pPr>
              <w:pStyle w:val="Normalny2"/>
              <w:spacing w:line="360" w:lineRule="auto"/>
              <w:jc w:val="center"/>
              <w:rPr>
                <w:rFonts w:ascii="Arial" w:hAnsi="Arial" w:cs="Arial"/>
              </w:rPr>
            </w:pPr>
            <w:r w:rsidRPr="00730B47">
              <w:rPr>
                <w:rFonts w:ascii="Arial" w:hAnsi="Arial" w:cs="Arial"/>
                <w:color w:val="000000"/>
              </w:rPr>
              <w:t>do</w:t>
            </w:r>
          </w:p>
        </w:tc>
      </w:tr>
      <w:tr w:rsidR="0094591B" w:rsidRPr="00730B47" w14:paraId="1E879260" w14:textId="77777777" w:rsidTr="001B3EA3">
        <w:trPr>
          <w:trHeight w:val="327"/>
        </w:trPr>
        <w:tc>
          <w:tcPr>
            <w:tcW w:w="502" w:type="dxa"/>
            <w:tcBorders>
              <w:left w:val="single" w:sz="6" w:space="0" w:color="000001"/>
              <w:bottom w:val="single" w:sz="6" w:space="0" w:color="000001"/>
            </w:tcBorders>
            <w:shd w:val="clear" w:color="auto" w:fill="auto"/>
            <w:tcMar>
              <w:top w:w="0" w:type="dxa"/>
              <w:left w:w="57" w:type="dxa"/>
              <w:bottom w:w="57" w:type="dxa"/>
              <w:right w:w="57" w:type="dxa"/>
            </w:tcMar>
          </w:tcPr>
          <w:p w14:paraId="0569122F" w14:textId="77777777" w:rsidR="0094591B" w:rsidRPr="00730B47" w:rsidRDefault="0094591B" w:rsidP="001B3EA3">
            <w:pPr>
              <w:pStyle w:val="Normalny2"/>
              <w:snapToGrid w:val="0"/>
              <w:spacing w:line="360" w:lineRule="auto"/>
              <w:rPr>
                <w:rFonts w:ascii="Arial" w:hAnsi="Arial" w:cs="Arial"/>
                <w:color w:val="000000"/>
              </w:rPr>
            </w:pPr>
          </w:p>
        </w:tc>
        <w:tc>
          <w:tcPr>
            <w:tcW w:w="4251" w:type="dxa"/>
            <w:tcBorders>
              <w:left w:val="single" w:sz="6" w:space="0" w:color="000001"/>
              <w:bottom w:val="single" w:sz="6" w:space="0" w:color="000001"/>
            </w:tcBorders>
            <w:shd w:val="clear" w:color="auto" w:fill="auto"/>
            <w:tcMar>
              <w:top w:w="0" w:type="dxa"/>
              <w:left w:w="57" w:type="dxa"/>
              <w:bottom w:w="57" w:type="dxa"/>
              <w:right w:w="57" w:type="dxa"/>
            </w:tcMar>
          </w:tcPr>
          <w:p w14:paraId="2AEB3E36" w14:textId="77777777" w:rsidR="0094591B" w:rsidRPr="00730B47" w:rsidRDefault="0094591B" w:rsidP="001B3EA3">
            <w:pPr>
              <w:pStyle w:val="Normalny2"/>
              <w:snapToGrid w:val="0"/>
              <w:spacing w:line="360" w:lineRule="auto"/>
              <w:rPr>
                <w:rFonts w:ascii="Arial" w:hAnsi="Arial" w:cs="Arial"/>
                <w:color w:val="00000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1DBE6CBE" w14:textId="77777777" w:rsidR="0094591B" w:rsidRPr="00730B47" w:rsidRDefault="0094591B" w:rsidP="001B3EA3">
            <w:pPr>
              <w:pStyle w:val="Normalny2"/>
              <w:snapToGrid w:val="0"/>
              <w:spacing w:line="360" w:lineRule="auto"/>
              <w:rPr>
                <w:rFonts w:ascii="Arial" w:hAnsi="Arial" w:cs="Arial"/>
                <w:color w:val="000000"/>
              </w:rPr>
            </w:pP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2D5E87AC" w14:textId="77777777" w:rsidR="0094591B" w:rsidRPr="00730B47" w:rsidRDefault="0094591B" w:rsidP="001B3EA3">
            <w:pPr>
              <w:pStyle w:val="Normalny2"/>
              <w:snapToGrid w:val="0"/>
              <w:spacing w:line="360" w:lineRule="auto"/>
              <w:rPr>
                <w:rFonts w:ascii="Arial" w:hAnsi="Arial" w:cs="Arial"/>
                <w:color w:val="000000"/>
              </w:rPr>
            </w:pPr>
          </w:p>
        </w:tc>
      </w:tr>
    </w:tbl>
    <w:p w14:paraId="52072BE4" w14:textId="77777777" w:rsidR="0094591B" w:rsidRPr="00730B47" w:rsidRDefault="0094591B" w:rsidP="0094591B">
      <w:pPr>
        <w:pStyle w:val="NormalnyWeb"/>
        <w:spacing w:before="0" w:after="0" w:line="360" w:lineRule="auto"/>
        <w:rPr>
          <w:rFonts w:ascii="Arial" w:hAnsi="Arial" w:cs="Arial"/>
        </w:rPr>
      </w:pPr>
    </w:p>
    <w:p w14:paraId="782B9A73"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color w:val="000000"/>
        </w:rPr>
        <w:lastRenderedPageBreak/>
        <w:t>9. Części zamówienia, których wykonanie wykonawca zamierza powierzyć podwykonawcom:</w:t>
      </w:r>
    </w:p>
    <w:tbl>
      <w:tblPr>
        <w:tblW w:w="9660" w:type="dxa"/>
        <w:tblInd w:w="57" w:type="dxa"/>
        <w:tblLayout w:type="fixed"/>
        <w:tblCellMar>
          <w:left w:w="10" w:type="dxa"/>
          <w:right w:w="10" w:type="dxa"/>
        </w:tblCellMar>
        <w:tblLook w:val="0000" w:firstRow="0" w:lastRow="0" w:firstColumn="0" w:lastColumn="0" w:noHBand="0" w:noVBand="0"/>
      </w:tblPr>
      <w:tblGrid>
        <w:gridCol w:w="4815"/>
        <w:gridCol w:w="4845"/>
      </w:tblGrid>
      <w:tr w:rsidR="0094591B" w:rsidRPr="00730B47" w14:paraId="1B2E5CDF" w14:textId="77777777" w:rsidTr="001B3EA3">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3BD118B3" w14:textId="77777777" w:rsidR="0094591B" w:rsidRPr="00730B47" w:rsidRDefault="0094591B" w:rsidP="001B3EA3">
            <w:pPr>
              <w:pStyle w:val="Normalny2"/>
              <w:spacing w:line="360" w:lineRule="auto"/>
              <w:rPr>
                <w:rFonts w:ascii="Arial" w:hAnsi="Arial" w:cs="Arial"/>
              </w:rPr>
            </w:pPr>
            <w:r w:rsidRPr="00730B47">
              <w:rPr>
                <w:rFonts w:ascii="Arial" w:hAnsi="Arial" w:cs="Arial"/>
                <w:color w:val="000000"/>
              </w:rPr>
              <w:t>Nazwa części zamówienia</w:t>
            </w: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5FAD6CA8" w14:textId="77777777" w:rsidR="0094591B" w:rsidRPr="00730B47" w:rsidRDefault="0094591B" w:rsidP="001B3EA3">
            <w:pPr>
              <w:pStyle w:val="Normalny2"/>
              <w:spacing w:line="360" w:lineRule="auto"/>
              <w:rPr>
                <w:rFonts w:ascii="Arial" w:hAnsi="Arial" w:cs="Arial"/>
              </w:rPr>
            </w:pPr>
            <w:r w:rsidRPr="00730B47">
              <w:rPr>
                <w:rFonts w:ascii="Arial" w:hAnsi="Arial" w:cs="Arial"/>
                <w:color w:val="000000"/>
              </w:rPr>
              <w:t>Nazwa firm podwykonawców</w:t>
            </w:r>
          </w:p>
        </w:tc>
      </w:tr>
      <w:tr w:rsidR="0094591B" w:rsidRPr="00730B47" w14:paraId="0C907852" w14:textId="77777777" w:rsidTr="001B3EA3">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5CADA9CE" w14:textId="77777777" w:rsidR="0094591B" w:rsidRPr="00730B47" w:rsidRDefault="0094591B" w:rsidP="001B3EA3">
            <w:pPr>
              <w:pStyle w:val="Normalny2"/>
              <w:spacing w:line="360" w:lineRule="auto"/>
              <w:rPr>
                <w:rFonts w:ascii="Arial" w:hAnsi="Arial" w:cs="Arial"/>
                <w:color w:val="000000"/>
              </w:rPr>
            </w:pP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0D583907" w14:textId="77777777" w:rsidR="0094591B" w:rsidRPr="00730B47" w:rsidRDefault="0094591B" w:rsidP="001B3EA3">
            <w:pPr>
              <w:pStyle w:val="Normalny2"/>
              <w:spacing w:line="360" w:lineRule="auto"/>
              <w:rPr>
                <w:rFonts w:ascii="Arial" w:hAnsi="Arial" w:cs="Arial"/>
                <w:color w:val="000000"/>
              </w:rPr>
            </w:pPr>
          </w:p>
        </w:tc>
      </w:tr>
    </w:tbl>
    <w:p w14:paraId="1D648CCD" w14:textId="77777777" w:rsidR="0094591B" w:rsidRDefault="0094591B" w:rsidP="0094591B">
      <w:pPr>
        <w:pStyle w:val="NormalnyWeb"/>
        <w:spacing w:before="0" w:after="0" w:line="360" w:lineRule="auto"/>
        <w:rPr>
          <w:rFonts w:ascii="Arial" w:hAnsi="Arial" w:cs="Arial"/>
          <w:color w:val="000000"/>
        </w:rPr>
      </w:pPr>
    </w:p>
    <w:p w14:paraId="357A51FD"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color w:val="000000"/>
        </w:rPr>
        <w:t>10. Inne oświadczenia:</w:t>
      </w:r>
    </w:p>
    <w:p w14:paraId="30A8359F" w14:textId="77777777" w:rsidR="0094591B" w:rsidRPr="00730B47" w:rsidRDefault="0094591B" w:rsidP="0094591B">
      <w:pPr>
        <w:pStyle w:val="NormalnyWeb"/>
        <w:spacing w:before="0" w:after="0" w:line="360" w:lineRule="auto"/>
        <w:ind w:left="284" w:hanging="284"/>
        <w:rPr>
          <w:rFonts w:ascii="Arial" w:hAnsi="Arial" w:cs="Arial"/>
        </w:rPr>
      </w:pPr>
      <w:r w:rsidRPr="00730B47">
        <w:rPr>
          <w:rFonts w:ascii="Arial" w:hAnsi="Arial" w:cs="Arial"/>
          <w:color w:val="000000"/>
        </w:rPr>
        <w:t>a) Oświadczam(y), że wypełniłem(liśmy) obowiązki informacyjne przewidziane w art. 13 lub art. 14 RODO wobec osób fizycznych, od których dane osobowe bezpośrednio lub pośrednio pozyskałem(liśmy) w celu ubiegania się o udzielenie zamówienia publicznego w niniejszym postępowaniu.*</w:t>
      </w:r>
    </w:p>
    <w:p w14:paraId="401DDF04" w14:textId="77777777" w:rsidR="0094591B" w:rsidRPr="00426525" w:rsidRDefault="0094591B" w:rsidP="0094591B">
      <w:pPr>
        <w:pStyle w:val="NormalnyWeb"/>
        <w:spacing w:before="0" w:after="0" w:line="360" w:lineRule="auto"/>
        <w:rPr>
          <w:rFonts w:ascii="Arial" w:hAnsi="Arial" w:cs="Arial"/>
          <w:sz w:val="20"/>
          <w:szCs w:val="20"/>
        </w:rPr>
      </w:pPr>
      <w:r w:rsidRPr="00426525">
        <w:rPr>
          <w:rFonts w:ascii="Arial" w:hAnsi="Arial" w:cs="Arial"/>
          <w:i/>
          <w:iCs/>
          <w:color w:val="000000"/>
          <w:sz w:val="20"/>
          <w:szCs w:val="20"/>
        </w:rPr>
        <w:t>* W przypadku gdy wykonawca nie przekazuje danych osobowych innych niż bezpośrednio jego dotyczących lub zachodzi wyłączenie stosowania obowiązku informacyjnego, stosownie do art. 13 ust. 4 lub art. 14 ust</w:t>
      </w:r>
      <w:r w:rsidRPr="00426525">
        <w:rPr>
          <w:rFonts w:ascii="Arial" w:hAnsi="Arial" w:cs="Arial"/>
          <w:color w:val="000000"/>
          <w:sz w:val="20"/>
          <w:szCs w:val="20"/>
        </w:rPr>
        <w:t>. 5 RODO treści oświadczenia wykonawca nie składa (usunięcie treści oświadczenia np. przez jego wykreślenie).</w:t>
      </w:r>
    </w:p>
    <w:p w14:paraId="55017684"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color w:val="000000"/>
        </w:rPr>
        <w:t xml:space="preserve">b) W myśl art. 225 </w:t>
      </w:r>
      <w:proofErr w:type="spellStart"/>
      <w:r w:rsidRPr="00730B47">
        <w:rPr>
          <w:rFonts w:ascii="Arial" w:hAnsi="Arial" w:cs="Arial"/>
          <w:color w:val="000000"/>
        </w:rPr>
        <w:t>u.p.z.p</w:t>
      </w:r>
      <w:proofErr w:type="spellEnd"/>
      <w:r w:rsidRPr="00730B47">
        <w:rPr>
          <w:rFonts w:ascii="Arial" w:hAnsi="Arial" w:cs="Arial"/>
          <w:color w:val="000000"/>
        </w:rPr>
        <w:t xml:space="preserve"> informuję(my), że zgodnie z przepisami o podatku od towarów i usług wybór mojej/ naszej oferty (należy zaznaczyć właściwy kwadrat):</w:t>
      </w:r>
    </w:p>
    <w:p w14:paraId="342C8C88" w14:textId="77777777" w:rsidR="0094591B" w:rsidRPr="00730B47" w:rsidRDefault="0094591B" w:rsidP="0094591B">
      <w:pPr>
        <w:pStyle w:val="NormalnyWeb"/>
        <w:spacing w:before="0" w:after="0" w:line="360" w:lineRule="auto"/>
        <w:ind w:left="709"/>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w:t>
      </w:r>
      <w:r w:rsidRPr="00730B47">
        <w:rPr>
          <w:rFonts w:ascii="Arial" w:hAnsi="Arial" w:cs="Arial"/>
          <w:b/>
          <w:bCs/>
          <w:color w:val="000000"/>
        </w:rPr>
        <w:t>nie będzie</w:t>
      </w:r>
      <w:r w:rsidRPr="00730B47">
        <w:rPr>
          <w:rFonts w:ascii="Arial" w:hAnsi="Arial" w:cs="Arial"/>
          <w:color w:val="000000"/>
        </w:rPr>
        <w:t xml:space="preserve"> prowadzić do powstania </w:t>
      </w:r>
      <w:r w:rsidRPr="00426525">
        <w:rPr>
          <w:rFonts w:ascii="Arial" w:hAnsi="Arial" w:cs="Arial"/>
          <w:color w:val="000000"/>
        </w:rPr>
        <w:t>u zamawiającego</w:t>
      </w:r>
      <w:r w:rsidRPr="00730B47">
        <w:rPr>
          <w:rFonts w:ascii="Arial" w:hAnsi="Arial" w:cs="Arial"/>
          <w:color w:val="000000"/>
        </w:rPr>
        <w:t xml:space="preserve"> obowiązku podatkowego.</w:t>
      </w:r>
    </w:p>
    <w:p w14:paraId="2C180A6F" w14:textId="77777777" w:rsidR="0094591B" w:rsidRPr="00730B47" w:rsidRDefault="0094591B" w:rsidP="0094591B">
      <w:pPr>
        <w:pStyle w:val="NormalnyWeb"/>
        <w:spacing w:before="0" w:after="0" w:line="360" w:lineRule="auto"/>
        <w:ind w:left="709"/>
        <w:rPr>
          <w:rFonts w:ascii="Arial" w:hAnsi="Arial" w:cs="Arial"/>
          <w:color w:val="000000"/>
        </w:rPr>
      </w:pPr>
      <w:r w:rsidRPr="00730B47">
        <w:rPr>
          <w:rFonts w:ascii="Arial" w:hAnsi="Arial" w:cs="Arial"/>
          <w:color w:val="000000"/>
        </w:rPr>
        <w:sym w:font="Symbol" w:char="F07F"/>
      </w:r>
      <w:r w:rsidRPr="00730B47">
        <w:rPr>
          <w:rFonts w:ascii="Arial" w:hAnsi="Arial" w:cs="Arial"/>
          <w:color w:val="000000"/>
        </w:rPr>
        <w:t xml:space="preserve"> </w:t>
      </w:r>
      <w:r w:rsidRPr="00730B47">
        <w:rPr>
          <w:rFonts w:ascii="Arial" w:hAnsi="Arial" w:cs="Arial"/>
          <w:b/>
          <w:bCs/>
          <w:color w:val="000000"/>
        </w:rPr>
        <w:t>będzie</w:t>
      </w:r>
      <w:r w:rsidRPr="00730B47">
        <w:rPr>
          <w:rFonts w:ascii="Arial" w:hAnsi="Arial" w:cs="Arial"/>
          <w:color w:val="000000"/>
        </w:rPr>
        <w:t xml:space="preserve"> prowadzić do powstania u zamawiającego obowiązku podatkowego w następującym zakresie:</w:t>
      </w:r>
      <w:r w:rsidRPr="00730B47">
        <w:rPr>
          <w:rFonts w:ascii="Arial" w:hAnsi="Arial" w:cs="Arial"/>
          <w:color w:val="000000"/>
        </w:rPr>
        <w:br/>
      </w:r>
    </w:p>
    <w:tbl>
      <w:tblPr>
        <w:tblW w:w="9469" w:type="dxa"/>
        <w:tblInd w:w="-5" w:type="dxa"/>
        <w:tblCellMar>
          <w:left w:w="10" w:type="dxa"/>
          <w:right w:w="10" w:type="dxa"/>
        </w:tblCellMar>
        <w:tblLook w:val="0000" w:firstRow="0" w:lastRow="0" w:firstColumn="0" w:lastColumn="0" w:noHBand="0" w:noVBand="0"/>
      </w:tblPr>
      <w:tblGrid>
        <w:gridCol w:w="3828"/>
        <w:gridCol w:w="3373"/>
        <w:gridCol w:w="2268"/>
      </w:tblGrid>
      <w:tr w:rsidR="0094591B" w:rsidRPr="00730B47" w14:paraId="5349C608" w14:textId="77777777" w:rsidTr="001B3EA3">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5513AD" w14:textId="77777777" w:rsidR="0094591B" w:rsidRPr="00730B47" w:rsidRDefault="0094591B" w:rsidP="001B3EA3">
            <w:pPr>
              <w:pStyle w:val="Tekstpodstawowy3"/>
              <w:spacing w:after="0" w:line="360" w:lineRule="auto"/>
              <w:jc w:val="center"/>
              <w:rPr>
                <w:rFonts w:ascii="Arial" w:hAnsi="Arial" w:cs="Arial"/>
                <w:color w:val="000000"/>
                <w:szCs w:val="16"/>
              </w:rPr>
            </w:pPr>
            <w:r w:rsidRPr="00730B47">
              <w:rPr>
                <w:rFonts w:ascii="Arial" w:hAnsi="Arial" w:cs="Arial"/>
                <w:color w:val="000000"/>
                <w:szCs w:val="16"/>
              </w:rPr>
              <w:t>Nazwa (rodzaj) towaru lub usług których dostawa lub świadczenie będą prowadziły do powstania obowiązku podatkowego</w:t>
            </w: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E09509" w14:textId="77777777" w:rsidR="0094591B" w:rsidRPr="00730B47" w:rsidRDefault="0094591B" w:rsidP="001B3EA3">
            <w:pPr>
              <w:pStyle w:val="Tekstpodstawowy3"/>
              <w:spacing w:after="0" w:line="360" w:lineRule="auto"/>
              <w:jc w:val="center"/>
              <w:rPr>
                <w:rFonts w:ascii="Arial" w:hAnsi="Arial" w:cs="Arial"/>
                <w:color w:val="000000"/>
                <w:szCs w:val="16"/>
              </w:rPr>
            </w:pPr>
            <w:r w:rsidRPr="00730B47">
              <w:rPr>
                <w:rFonts w:ascii="Arial" w:hAnsi="Arial" w:cs="Arial"/>
                <w:color w:val="000000"/>
                <w:szCs w:val="16"/>
              </w:rPr>
              <w:t>Wartość towaru lub usługi objętego obowiązkiem podatkowym zamawiającego, bez kwoty podatku</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25528" w14:textId="77777777" w:rsidR="0094591B" w:rsidRPr="00730B47" w:rsidRDefault="0094591B" w:rsidP="001B3EA3">
            <w:pPr>
              <w:pStyle w:val="Tekstpodstawowy3"/>
              <w:spacing w:after="0" w:line="360" w:lineRule="auto"/>
              <w:jc w:val="center"/>
              <w:rPr>
                <w:rFonts w:ascii="Arial" w:hAnsi="Arial" w:cs="Arial"/>
                <w:color w:val="000000"/>
                <w:szCs w:val="16"/>
              </w:rPr>
            </w:pPr>
            <w:r w:rsidRPr="00730B47">
              <w:rPr>
                <w:rFonts w:ascii="Arial" w:hAnsi="Arial" w:cs="Arial"/>
                <w:color w:val="000000"/>
                <w:szCs w:val="16"/>
              </w:rPr>
              <w:t>Stawka podatku od towarów i usług, która zgodnie z wiedzą wykonawcy, będzie miała zastosowanie.</w:t>
            </w:r>
          </w:p>
        </w:tc>
      </w:tr>
      <w:tr w:rsidR="0094591B" w:rsidRPr="00730B47" w14:paraId="6CA80B9D" w14:textId="77777777" w:rsidTr="001B3EA3">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F0D54" w14:textId="77777777" w:rsidR="0094591B" w:rsidRPr="00730B47" w:rsidRDefault="0094591B" w:rsidP="001B3EA3">
            <w:pPr>
              <w:pStyle w:val="Tekstpodstawowy3"/>
              <w:spacing w:after="0" w:line="360" w:lineRule="auto"/>
              <w:rPr>
                <w:rFonts w:ascii="Arial" w:hAnsi="Arial" w:cs="Arial"/>
                <w:color w:val="000000"/>
                <w:sz w:val="24"/>
                <w:szCs w:val="24"/>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22FD" w14:textId="77777777" w:rsidR="0094591B" w:rsidRPr="00730B47" w:rsidRDefault="0094591B" w:rsidP="001B3EA3">
            <w:pPr>
              <w:pStyle w:val="Tekstpodstawowy3"/>
              <w:spacing w:after="0" w:line="360" w:lineRule="auto"/>
              <w:rPr>
                <w:rFonts w:ascii="Arial" w:hAnsi="Arial" w:cs="Arial"/>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E04B8" w14:textId="77777777" w:rsidR="0094591B" w:rsidRPr="00730B47" w:rsidRDefault="0094591B" w:rsidP="001B3EA3">
            <w:pPr>
              <w:pStyle w:val="Tekstpodstawowy3"/>
              <w:spacing w:after="0" w:line="360" w:lineRule="auto"/>
              <w:rPr>
                <w:rFonts w:ascii="Arial" w:hAnsi="Arial" w:cs="Arial"/>
                <w:color w:val="000000"/>
                <w:sz w:val="24"/>
                <w:szCs w:val="24"/>
              </w:rPr>
            </w:pPr>
          </w:p>
        </w:tc>
      </w:tr>
      <w:tr w:rsidR="0094591B" w:rsidRPr="00730B47" w14:paraId="7A719F0A" w14:textId="77777777" w:rsidTr="001B3EA3">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28125" w14:textId="77777777" w:rsidR="0094591B" w:rsidRPr="00730B47" w:rsidRDefault="0094591B" w:rsidP="001B3EA3">
            <w:pPr>
              <w:pStyle w:val="Tekstpodstawowy3"/>
              <w:spacing w:after="0" w:line="360" w:lineRule="auto"/>
              <w:rPr>
                <w:rFonts w:ascii="Arial" w:hAnsi="Arial" w:cs="Arial"/>
                <w:color w:val="000000"/>
                <w:sz w:val="24"/>
                <w:szCs w:val="24"/>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12CB3" w14:textId="77777777" w:rsidR="0094591B" w:rsidRPr="00730B47" w:rsidRDefault="0094591B" w:rsidP="001B3EA3">
            <w:pPr>
              <w:pStyle w:val="Tekstpodstawowy3"/>
              <w:spacing w:after="0" w:line="360" w:lineRule="auto"/>
              <w:rPr>
                <w:rFonts w:ascii="Arial" w:hAnsi="Arial" w:cs="Arial"/>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CBB12" w14:textId="77777777" w:rsidR="0094591B" w:rsidRPr="00730B47" w:rsidRDefault="0094591B" w:rsidP="001B3EA3">
            <w:pPr>
              <w:pStyle w:val="Tekstpodstawowy3"/>
              <w:spacing w:after="0" w:line="360" w:lineRule="auto"/>
              <w:rPr>
                <w:rFonts w:ascii="Arial" w:hAnsi="Arial" w:cs="Arial"/>
                <w:color w:val="000000"/>
                <w:sz w:val="24"/>
                <w:szCs w:val="24"/>
              </w:rPr>
            </w:pPr>
          </w:p>
        </w:tc>
      </w:tr>
    </w:tbl>
    <w:p w14:paraId="73EF4C59"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rPr>
        <w:br/>
      </w:r>
      <w:r w:rsidRPr="00730B47">
        <w:rPr>
          <w:rFonts w:ascii="Arial" w:hAnsi="Arial" w:cs="Arial"/>
          <w:color w:val="000000"/>
        </w:rPr>
        <w:t xml:space="preserve">c) Wykonawca oświadcza iż jest* (należy zaznaczyć właściwy kwadrat): </w:t>
      </w:r>
    </w:p>
    <w:p w14:paraId="3E50ED24"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Mikro przedsiębiorstwem</w:t>
      </w:r>
    </w:p>
    <w:p w14:paraId="41A64CD4"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Małym przedsiębiorstwem</w:t>
      </w:r>
    </w:p>
    <w:p w14:paraId="23DE372F"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Średnim przedsiębiorstwem</w:t>
      </w:r>
    </w:p>
    <w:p w14:paraId="1EF7DB92"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Dużym przedsiębiorstwem</w:t>
      </w:r>
    </w:p>
    <w:p w14:paraId="25AF2D2F" w14:textId="77777777" w:rsidR="0094591B" w:rsidRPr="00F94E5B" w:rsidRDefault="0094591B" w:rsidP="0094591B">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lastRenderedPageBreak/>
        <w:t xml:space="preserve">* zaznaczyć właściwe - Por. zalecenie Komisji z dnia 6 maja 2003 r. dotyczące definicji mikroprzedsiębiorstw oraz małych, średnich i dużych przedsiębiorstw (Dz.U. L 124 z 20.5.2003, s. 36). </w:t>
      </w:r>
    </w:p>
    <w:p w14:paraId="4C651FF1" w14:textId="77777777" w:rsidR="0094591B" w:rsidRPr="00F94E5B" w:rsidRDefault="0094591B" w:rsidP="0094591B">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W przypadku konsorcjum wymaganą informację należy podać w odniesieniu do lidera konsorcjum.</w:t>
      </w:r>
    </w:p>
    <w:p w14:paraId="5E873F69" w14:textId="77777777" w:rsidR="0094591B" w:rsidRPr="00F94E5B" w:rsidRDefault="0094591B" w:rsidP="0094591B">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Mikro przedsiębiorstwo: przedsiębiorstwo zatrudnia mniej niż 10 pracowników a jego roczny obrót nie przekracza (lub/i jego całkowity bilans roczny) 2 milionów EUR.</w:t>
      </w:r>
    </w:p>
    <w:p w14:paraId="05987757" w14:textId="77777777" w:rsidR="0094591B" w:rsidRPr="00F94E5B" w:rsidRDefault="0094591B" w:rsidP="0094591B">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Małe przedsiębiorstwo: przedsiębiorstwo, które zatrudnia mniej niż 50 osób i którego roczny obrót lub roczna suma bilansowa nie przekracza 10 milionów EUR.</w:t>
      </w:r>
    </w:p>
    <w:p w14:paraId="4526F010" w14:textId="77777777" w:rsidR="0094591B" w:rsidRPr="00F94E5B" w:rsidRDefault="0094591B" w:rsidP="0094591B">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01D47D25" w14:textId="77777777" w:rsidR="0094591B" w:rsidRPr="00F94E5B" w:rsidRDefault="0094591B" w:rsidP="0094591B">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Duże przedsiębiorstwo: jest to przedsiębiorstwo, które nie kwalifikuje się do żadnej z ww. kategorii przedsiębiorstw.</w:t>
      </w:r>
    </w:p>
    <w:p w14:paraId="4FD1940F" w14:textId="77777777" w:rsidR="0094591B" w:rsidRDefault="0094591B" w:rsidP="0094591B">
      <w:pPr>
        <w:pStyle w:val="NormalnyWeb"/>
        <w:spacing w:before="0" w:after="0" w:line="360" w:lineRule="auto"/>
        <w:rPr>
          <w:rFonts w:ascii="Arial" w:hAnsi="Arial" w:cs="Arial"/>
        </w:rPr>
      </w:pPr>
    </w:p>
    <w:p w14:paraId="3629F651" w14:textId="77777777" w:rsidR="0094591B" w:rsidRPr="00730B47" w:rsidRDefault="0094591B" w:rsidP="0094591B">
      <w:pPr>
        <w:pStyle w:val="NormalnyWeb"/>
        <w:spacing w:before="0" w:after="0" w:line="360" w:lineRule="auto"/>
        <w:rPr>
          <w:rFonts w:ascii="Arial" w:hAnsi="Arial" w:cs="Arial"/>
        </w:rPr>
      </w:pPr>
    </w:p>
    <w:p w14:paraId="02DB5D5E" w14:textId="77777777" w:rsidR="0094591B" w:rsidRPr="0094591B" w:rsidRDefault="0094591B" w:rsidP="0094591B">
      <w:pPr>
        <w:pStyle w:val="NormalnyWeb"/>
        <w:spacing w:before="0" w:after="0" w:line="360" w:lineRule="auto"/>
        <w:rPr>
          <w:rFonts w:ascii="Arial" w:hAnsi="Arial" w:cs="Arial"/>
        </w:rPr>
      </w:pPr>
      <w:r w:rsidRPr="0094591B">
        <w:rPr>
          <w:rFonts w:ascii="Arial" w:hAnsi="Arial" w:cs="Arial"/>
          <w:b/>
          <w:bCs/>
          <w:color w:val="000000"/>
        </w:rPr>
        <w:t>UWAGA:</w:t>
      </w:r>
    </w:p>
    <w:p w14:paraId="34998DC1" w14:textId="77777777" w:rsidR="0094591B" w:rsidRPr="0094591B" w:rsidRDefault="0094591B" w:rsidP="0094591B">
      <w:pPr>
        <w:pStyle w:val="rozdzia"/>
        <w:rPr>
          <w:rFonts w:ascii="Arial" w:hAnsi="Arial" w:cs="Arial"/>
          <w:sz w:val="24"/>
          <w:szCs w:val="24"/>
        </w:rPr>
      </w:pPr>
      <w:r w:rsidRPr="0094591B">
        <w:rPr>
          <w:rFonts w:ascii="Arial" w:hAnsi="Arial" w:cs="Arial"/>
          <w:sz w:val="24"/>
          <w:szCs w:val="24"/>
        </w:rPr>
        <w:t xml:space="preserve">Ofertę składa się pod rygorem nieważności w formie elektronicznej. </w:t>
      </w:r>
    </w:p>
    <w:p w14:paraId="01DFFE36" w14:textId="77777777" w:rsidR="0094591B" w:rsidRPr="00730B47" w:rsidRDefault="0094591B" w:rsidP="0094591B">
      <w:pPr>
        <w:pStyle w:val="NormalnyWeb"/>
        <w:spacing w:before="0" w:after="0" w:line="360" w:lineRule="auto"/>
        <w:rPr>
          <w:rFonts w:ascii="Arial" w:hAnsi="Arial" w:cs="Arial"/>
          <w:spacing w:val="8"/>
        </w:rPr>
      </w:pPr>
      <w:r w:rsidRPr="00730B47">
        <w:rPr>
          <w:rFonts w:ascii="Arial" w:hAnsi="Arial" w:cs="Arial"/>
          <w:spacing w:val="8"/>
        </w:rPr>
        <w:br/>
      </w:r>
    </w:p>
    <w:p w14:paraId="0928009D"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i/>
          <w:iCs/>
          <w:color w:val="000000"/>
        </w:rPr>
        <w:t>[1] W przypadku Wykonawców wspólnie ubiegających się o udzielenie zamówienia zaleca się wpisanie danych wszystkich Wykonawców – wszystkich wspólników spółki cywilnej lub członków konsorcjum.</w:t>
      </w:r>
    </w:p>
    <w:p w14:paraId="5EAC33D8" w14:textId="77777777" w:rsidR="0094591B" w:rsidRPr="00730B47" w:rsidRDefault="0094591B" w:rsidP="0094591B">
      <w:pPr>
        <w:pStyle w:val="NormalnyWeb"/>
        <w:spacing w:before="0" w:after="0" w:line="360" w:lineRule="auto"/>
        <w:rPr>
          <w:rFonts w:ascii="Arial" w:hAnsi="Arial" w:cs="Arial"/>
        </w:rPr>
      </w:pPr>
    </w:p>
    <w:p w14:paraId="0F4DC7C5" w14:textId="77777777" w:rsidR="0094591B" w:rsidRDefault="0094591B" w:rsidP="0094591B">
      <w:pPr>
        <w:pStyle w:val="NormalnyWeb"/>
        <w:spacing w:before="0" w:after="0" w:line="360" w:lineRule="auto"/>
        <w:rPr>
          <w:rFonts w:ascii="Arial" w:hAnsi="Arial" w:cs="Arial"/>
        </w:rPr>
      </w:pPr>
    </w:p>
    <w:p w14:paraId="35F580BF" w14:textId="77777777" w:rsidR="0094591B" w:rsidRDefault="0094591B" w:rsidP="0094591B">
      <w:pPr>
        <w:pStyle w:val="NormalnyWeb"/>
        <w:spacing w:before="0" w:after="0" w:line="360" w:lineRule="auto"/>
        <w:rPr>
          <w:rFonts w:ascii="Arial" w:hAnsi="Arial" w:cs="Arial"/>
        </w:rPr>
      </w:pPr>
    </w:p>
    <w:p w14:paraId="1D028B99" w14:textId="77777777" w:rsidR="0094591B" w:rsidRDefault="0094591B" w:rsidP="00730B47">
      <w:pPr>
        <w:pStyle w:val="NormalnyWeb"/>
        <w:spacing w:before="0" w:after="0" w:line="360" w:lineRule="auto"/>
        <w:jc w:val="right"/>
        <w:rPr>
          <w:rFonts w:ascii="Arial" w:hAnsi="Arial" w:cs="Arial"/>
          <w:b/>
          <w:bCs/>
          <w:color w:val="000000"/>
        </w:rPr>
      </w:pPr>
    </w:p>
    <w:p w14:paraId="2165D471" w14:textId="77777777" w:rsidR="0094591B" w:rsidRDefault="0094591B" w:rsidP="00730B47">
      <w:pPr>
        <w:pStyle w:val="NormalnyWeb"/>
        <w:spacing w:before="0" w:after="0" w:line="360" w:lineRule="auto"/>
        <w:jc w:val="right"/>
        <w:rPr>
          <w:rFonts w:ascii="Arial" w:hAnsi="Arial" w:cs="Arial"/>
          <w:b/>
          <w:bCs/>
          <w:color w:val="000000"/>
        </w:rPr>
      </w:pPr>
    </w:p>
    <w:p w14:paraId="6F8ED1F2" w14:textId="77777777" w:rsidR="0094591B" w:rsidRDefault="0094591B" w:rsidP="00730B47">
      <w:pPr>
        <w:pStyle w:val="NormalnyWeb"/>
        <w:spacing w:before="0" w:after="0" w:line="360" w:lineRule="auto"/>
        <w:jc w:val="right"/>
        <w:rPr>
          <w:rFonts w:ascii="Arial" w:hAnsi="Arial" w:cs="Arial"/>
          <w:b/>
          <w:bCs/>
          <w:color w:val="000000"/>
        </w:rPr>
      </w:pPr>
    </w:p>
    <w:p w14:paraId="223EB666" w14:textId="77777777" w:rsidR="0094591B" w:rsidRDefault="0094591B" w:rsidP="00730B47">
      <w:pPr>
        <w:pStyle w:val="NormalnyWeb"/>
        <w:spacing w:before="0" w:after="0" w:line="360" w:lineRule="auto"/>
        <w:jc w:val="right"/>
        <w:rPr>
          <w:rFonts w:ascii="Arial" w:hAnsi="Arial" w:cs="Arial"/>
          <w:b/>
          <w:bCs/>
          <w:color w:val="000000"/>
        </w:rPr>
      </w:pPr>
    </w:p>
    <w:p w14:paraId="1503E872" w14:textId="77777777" w:rsidR="0094591B" w:rsidRDefault="0094591B" w:rsidP="00730B47">
      <w:pPr>
        <w:pStyle w:val="NormalnyWeb"/>
        <w:spacing w:before="0" w:after="0" w:line="360" w:lineRule="auto"/>
        <w:jc w:val="right"/>
        <w:rPr>
          <w:rFonts w:ascii="Arial" w:hAnsi="Arial" w:cs="Arial"/>
          <w:b/>
          <w:bCs/>
          <w:color w:val="000000"/>
        </w:rPr>
      </w:pPr>
    </w:p>
    <w:p w14:paraId="59C7DAFC" w14:textId="77777777" w:rsidR="0094591B" w:rsidRDefault="0094591B" w:rsidP="00730B47">
      <w:pPr>
        <w:pStyle w:val="NormalnyWeb"/>
        <w:spacing w:before="0" w:after="0" w:line="360" w:lineRule="auto"/>
        <w:jc w:val="right"/>
        <w:rPr>
          <w:rFonts w:ascii="Arial" w:hAnsi="Arial" w:cs="Arial"/>
          <w:b/>
          <w:bCs/>
          <w:color w:val="000000"/>
        </w:rPr>
      </w:pPr>
    </w:p>
    <w:p w14:paraId="2FC59958" w14:textId="77777777" w:rsidR="0094591B" w:rsidRDefault="0094591B" w:rsidP="00730B47">
      <w:pPr>
        <w:pStyle w:val="NormalnyWeb"/>
        <w:spacing w:before="0" w:after="0" w:line="360" w:lineRule="auto"/>
        <w:jc w:val="right"/>
        <w:rPr>
          <w:rFonts w:ascii="Arial" w:hAnsi="Arial" w:cs="Arial"/>
          <w:b/>
          <w:bCs/>
          <w:color w:val="000000"/>
        </w:rPr>
      </w:pPr>
    </w:p>
    <w:p w14:paraId="5B92C28F" w14:textId="77777777" w:rsidR="0094591B" w:rsidRDefault="0094591B" w:rsidP="00730B47">
      <w:pPr>
        <w:pStyle w:val="NormalnyWeb"/>
        <w:spacing w:before="0" w:after="0" w:line="360" w:lineRule="auto"/>
        <w:jc w:val="right"/>
        <w:rPr>
          <w:rFonts w:ascii="Arial" w:hAnsi="Arial" w:cs="Arial"/>
          <w:b/>
          <w:bCs/>
          <w:color w:val="000000"/>
        </w:rPr>
      </w:pPr>
    </w:p>
    <w:p w14:paraId="0EB944BA" w14:textId="77777777" w:rsidR="0094591B" w:rsidRDefault="0094591B" w:rsidP="00730B47">
      <w:pPr>
        <w:pStyle w:val="NormalnyWeb"/>
        <w:spacing w:before="0" w:after="0" w:line="360" w:lineRule="auto"/>
        <w:jc w:val="right"/>
        <w:rPr>
          <w:rFonts w:ascii="Arial" w:hAnsi="Arial" w:cs="Arial"/>
          <w:b/>
          <w:bCs/>
          <w:color w:val="000000"/>
        </w:rPr>
      </w:pPr>
    </w:p>
    <w:p w14:paraId="43BCB3D0" w14:textId="3DB9DD45" w:rsidR="0094591B" w:rsidRPr="00730B47" w:rsidRDefault="0094591B" w:rsidP="0094591B">
      <w:pPr>
        <w:pStyle w:val="NormalnyWeb"/>
        <w:spacing w:before="0" w:after="0" w:line="360" w:lineRule="auto"/>
        <w:jc w:val="right"/>
        <w:rPr>
          <w:rFonts w:ascii="Arial" w:hAnsi="Arial" w:cs="Arial"/>
        </w:rPr>
      </w:pPr>
      <w:r w:rsidRPr="00730B47">
        <w:rPr>
          <w:rFonts w:ascii="Arial" w:hAnsi="Arial" w:cs="Arial"/>
          <w:color w:val="000000"/>
        </w:rPr>
        <w:lastRenderedPageBreak/>
        <w:t>Załącznik nr 1</w:t>
      </w:r>
      <w:r>
        <w:rPr>
          <w:rFonts w:ascii="Arial" w:hAnsi="Arial" w:cs="Arial"/>
          <w:color w:val="000000"/>
        </w:rPr>
        <w:t>C</w:t>
      </w:r>
      <w:r w:rsidRPr="00730B47">
        <w:rPr>
          <w:rFonts w:ascii="Arial" w:hAnsi="Arial" w:cs="Arial"/>
          <w:color w:val="000000"/>
        </w:rPr>
        <w:t xml:space="preserve"> do SWZ</w:t>
      </w:r>
    </w:p>
    <w:p w14:paraId="394B1C83" w14:textId="7540F18C" w:rsidR="0094591B" w:rsidRPr="00730B47" w:rsidRDefault="0094591B" w:rsidP="0094591B">
      <w:pPr>
        <w:pStyle w:val="NormalnyWeb"/>
        <w:spacing w:before="0" w:after="0" w:line="360" w:lineRule="auto"/>
        <w:jc w:val="center"/>
        <w:rPr>
          <w:rFonts w:ascii="Arial" w:hAnsi="Arial" w:cs="Arial"/>
        </w:rPr>
      </w:pPr>
      <w:r w:rsidRPr="00730B47">
        <w:rPr>
          <w:rFonts w:ascii="Arial" w:hAnsi="Arial" w:cs="Arial"/>
          <w:b/>
          <w:bCs/>
          <w:color w:val="000000"/>
        </w:rPr>
        <w:t xml:space="preserve">FORMULARZ OFERTOWY </w:t>
      </w:r>
      <w:r>
        <w:rPr>
          <w:rFonts w:ascii="Arial" w:hAnsi="Arial" w:cs="Arial"/>
          <w:b/>
          <w:bCs/>
          <w:color w:val="000000"/>
        </w:rPr>
        <w:t xml:space="preserve"> część 3</w:t>
      </w:r>
      <w:r w:rsidRPr="00730B47">
        <w:rPr>
          <w:rFonts w:ascii="Arial" w:hAnsi="Arial" w:cs="Arial"/>
          <w:b/>
          <w:bCs/>
          <w:color w:val="000000"/>
        </w:rPr>
        <w:br/>
      </w:r>
      <w:r>
        <w:rPr>
          <w:rStyle w:val="Pogrubienie"/>
          <w:rFonts w:ascii="Arial" w:hAnsi="Arial" w:cs="Arial"/>
        </w:rPr>
        <w:t xml:space="preserve">Usługa rozstawienia mieszkańcom Mazurskiego Związku Międzygminnego – Gospodarka Odpadami pojemników na odpady komunalne </w:t>
      </w:r>
    </w:p>
    <w:p w14:paraId="1191A14A" w14:textId="77777777" w:rsidR="0094591B" w:rsidRPr="00730B47" w:rsidRDefault="0094591B" w:rsidP="0094591B">
      <w:pPr>
        <w:pStyle w:val="NormalnyWeb"/>
        <w:spacing w:before="0" w:after="0" w:line="360" w:lineRule="auto"/>
        <w:jc w:val="center"/>
        <w:rPr>
          <w:rFonts w:ascii="Arial" w:hAnsi="Arial" w:cs="Arial"/>
        </w:rPr>
      </w:pPr>
    </w:p>
    <w:p w14:paraId="1AE5433D" w14:textId="77777777" w:rsidR="0094591B" w:rsidRPr="00730B47" w:rsidRDefault="0094591B" w:rsidP="0094591B">
      <w:pPr>
        <w:pStyle w:val="NormalnyWeb"/>
        <w:spacing w:before="0" w:after="0" w:line="360" w:lineRule="auto"/>
        <w:rPr>
          <w:rFonts w:ascii="Arial" w:hAnsi="Arial" w:cs="Arial"/>
        </w:rPr>
      </w:pPr>
      <w:r w:rsidRPr="00730B47">
        <w:rPr>
          <w:rStyle w:val="Domylnaczcionkaakapitu3"/>
          <w:rFonts w:ascii="Arial" w:hAnsi="Arial" w:cs="Arial"/>
          <w:b/>
          <w:bCs/>
          <w:color w:val="000000"/>
        </w:rPr>
        <w:t>1. ZAMAWIAJĄCY:</w:t>
      </w:r>
    </w:p>
    <w:p w14:paraId="68514D34" w14:textId="77777777" w:rsidR="0094591B" w:rsidRPr="00730B47" w:rsidRDefault="0094591B" w:rsidP="0094591B">
      <w:pPr>
        <w:pStyle w:val="NormalnyWeb"/>
        <w:spacing w:before="0" w:after="0" w:line="360" w:lineRule="auto"/>
        <w:rPr>
          <w:rFonts w:ascii="Arial" w:hAnsi="Arial" w:cs="Arial"/>
          <w:color w:val="000000"/>
        </w:rPr>
      </w:pPr>
      <w:r w:rsidRPr="00730B47">
        <w:rPr>
          <w:rFonts w:ascii="Arial" w:hAnsi="Arial" w:cs="Arial"/>
          <w:color w:val="000000"/>
        </w:rPr>
        <w:t>Zakład Unieszkodliwiania Odpadów Komunalnych Spytkowo Sp. z o.o.</w:t>
      </w:r>
    </w:p>
    <w:p w14:paraId="120BC020" w14:textId="77777777" w:rsidR="0094591B" w:rsidRPr="00730B47" w:rsidRDefault="0094591B" w:rsidP="0094591B">
      <w:pPr>
        <w:pStyle w:val="NormalnyWeb"/>
        <w:spacing w:before="0" w:after="0" w:line="360" w:lineRule="auto"/>
        <w:rPr>
          <w:rFonts w:ascii="Arial" w:hAnsi="Arial" w:cs="Arial"/>
        </w:rPr>
      </w:pPr>
      <w:r w:rsidRPr="00730B47">
        <w:rPr>
          <w:rStyle w:val="Domylnaczcionkaakapitu3"/>
          <w:rFonts w:ascii="Arial" w:hAnsi="Arial" w:cs="Arial"/>
          <w:b/>
          <w:bCs/>
          <w:color w:val="000000"/>
        </w:rPr>
        <w:t>2. WYKONAWCA:</w:t>
      </w:r>
    </w:p>
    <w:p w14:paraId="67D6453E" w14:textId="77777777" w:rsidR="0094591B" w:rsidRPr="00730B47" w:rsidRDefault="0094591B" w:rsidP="0094591B">
      <w:pPr>
        <w:pStyle w:val="NormalnyWeb"/>
        <w:spacing w:before="0" w:after="0" w:line="360" w:lineRule="auto"/>
        <w:rPr>
          <w:rFonts w:ascii="Arial" w:hAnsi="Arial" w:cs="Arial"/>
        </w:rPr>
      </w:pPr>
      <w:r w:rsidRPr="00730B47">
        <w:rPr>
          <w:rStyle w:val="Domylnaczcionkaakapitu3"/>
          <w:rFonts w:ascii="Arial" w:hAnsi="Arial" w:cs="Arial"/>
          <w:color w:val="000000"/>
        </w:rPr>
        <w:t>Niniejsza oferta zostaje złożona przez</w:t>
      </w:r>
      <w:r w:rsidRPr="00730B47">
        <w:rPr>
          <w:rFonts w:ascii="Arial" w:hAnsi="Arial" w:cs="Arial"/>
          <w:color w:val="000000"/>
        </w:rPr>
        <w:t>[1]</w:t>
      </w:r>
      <w:r w:rsidRPr="00730B47">
        <w:rPr>
          <w:rStyle w:val="Domylnaczcionkaakapitu3"/>
          <w:rFonts w:ascii="Arial" w:hAnsi="Arial" w:cs="Arial"/>
          <w:color w:val="000000"/>
        </w:rPr>
        <w:t>:</w:t>
      </w:r>
    </w:p>
    <w:tbl>
      <w:tblPr>
        <w:tblW w:w="9378" w:type="dxa"/>
        <w:tblInd w:w="57" w:type="dxa"/>
        <w:tblLayout w:type="fixed"/>
        <w:tblCellMar>
          <w:left w:w="10" w:type="dxa"/>
          <w:right w:w="10" w:type="dxa"/>
        </w:tblCellMar>
        <w:tblLook w:val="0000" w:firstRow="0" w:lastRow="0" w:firstColumn="0" w:lastColumn="0" w:noHBand="0" w:noVBand="0"/>
      </w:tblPr>
      <w:tblGrid>
        <w:gridCol w:w="502"/>
        <w:gridCol w:w="3820"/>
        <w:gridCol w:w="1766"/>
        <w:gridCol w:w="3290"/>
      </w:tblGrid>
      <w:tr w:rsidR="0094591B" w:rsidRPr="00730B47" w14:paraId="037EA626" w14:textId="77777777" w:rsidTr="001B3EA3">
        <w:tc>
          <w:tcPr>
            <w:tcW w:w="502"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222B4F84" w14:textId="77777777" w:rsidR="0094591B" w:rsidRPr="00730B47" w:rsidRDefault="0094591B" w:rsidP="001B3EA3">
            <w:pPr>
              <w:pStyle w:val="Normalny2"/>
              <w:spacing w:line="360" w:lineRule="auto"/>
              <w:jc w:val="center"/>
              <w:rPr>
                <w:rFonts w:ascii="Arial" w:hAnsi="Arial" w:cs="Arial"/>
              </w:rPr>
            </w:pPr>
            <w:proofErr w:type="spellStart"/>
            <w:r w:rsidRPr="00730B47">
              <w:rPr>
                <w:rFonts w:ascii="Arial" w:hAnsi="Arial" w:cs="Arial"/>
                <w:color w:val="000000"/>
              </w:rPr>
              <w:t>Lp</w:t>
            </w:r>
            <w:proofErr w:type="spellEnd"/>
          </w:p>
        </w:tc>
        <w:tc>
          <w:tcPr>
            <w:tcW w:w="3820"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72963552" w14:textId="77777777" w:rsidR="0094591B" w:rsidRPr="00730B47" w:rsidRDefault="0094591B" w:rsidP="001B3EA3">
            <w:pPr>
              <w:pStyle w:val="Normalny2"/>
              <w:spacing w:line="360" w:lineRule="auto"/>
              <w:jc w:val="center"/>
              <w:rPr>
                <w:rFonts w:ascii="Arial" w:hAnsi="Arial" w:cs="Arial"/>
              </w:rPr>
            </w:pPr>
            <w:r w:rsidRPr="00730B47">
              <w:rPr>
                <w:rFonts w:ascii="Arial" w:hAnsi="Arial" w:cs="Arial"/>
                <w:color w:val="000000"/>
              </w:rPr>
              <w:t>Nazwa(y) Wykonawcy(ów)</w:t>
            </w:r>
          </w:p>
        </w:tc>
        <w:tc>
          <w:tcPr>
            <w:tcW w:w="1766"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078877BD" w14:textId="77777777" w:rsidR="0094591B" w:rsidRPr="00730B47" w:rsidRDefault="0094591B" w:rsidP="001B3EA3">
            <w:pPr>
              <w:pStyle w:val="Normalny2"/>
              <w:spacing w:line="360" w:lineRule="auto"/>
              <w:jc w:val="center"/>
              <w:rPr>
                <w:rFonts w:ascii="Arial" w:hAnsi="Arial" w:cs="Arial"/>
              </w:rPr>
            </w:pPr>
            <w:r w:rsidRPr="00730B47">
              <w:rPr>
                <w:rFonts w:ascii="Arial" w:hAnsi="Arial" w:cs="Arial"/>
                <w:color w:val="000000"/>
              </w:rPr>
              <w:t>NIP</w:t>
            </w:r>
          </w:p>
        </w:tc>
        <w:tc>
          <w:tcPr>
            <w:tcW w:w="3290"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19664556" w14:textId="77777777" w:rsidR="0094591B" w:rsidRPr="00730B47" w:rsidRDefault="0094591B" w:rsidP="001B3EA3">
            <w:pPr>
              <w:pStyle w:val="Normalny2"/>
              <w:spacing w:line="360" w:lineRule="auto"/>
              <w:jc w:val="center"/>
              <w:rPr>
                <w:rFonts w:ascii="Arial" w:hAnsi="Arial" w:cs="Arial"/>
              </w:rPr>
            </w:pPr>
            <w:r w:rsidRPr="00730B47">
              <w:rPr>
                <w:rFonts w:ascii="Arial" w:hAnsi="Arial" w:cs="Arial"/>
                <w:color w:val="000000"/>
              </w:rPr>
              <w:t>Adres(y) Wykonawcy(ów)</w:t>
            </w:r>
          </w:p>
        </w:tc>
      </w:tr>
      <w:tr w:rsidR="0094591B" w:rsidRPr="00730B47" w14:paraId="6374DD76" w14:textId="77777777" w:rsidTr="001B3EA3">
        <w:trPr>
          <w:trHeight w:val="392"/>
        </w:trPr>
        <w:tc>
          <w:tcPr>
            <w:tcW w:w="502" w:type="dxa"/>
            <w:tcBorders>
              <w:left w:val="single" w:sz="6" w:space="0" w:color="000001"/>
              <w:bottom w:val="single" w:sz="6" w:space="0" w:color="000001"/>
            </w:tcBorders>
            <w:shd w:val="clear" w:color="auto" w:fill="auto"/>
            <w:tcMar>
              <w:top w:w="0" w:type="dxa"/>
              <w:left w:w="57" w:type="dxa"/>
              <w:bottom w:w="57" w:type="dxa"/>
              <w:right w:w="57" w:type="dxa"/>
            </w:tcMar>
          </w:tcPr>
          <w:p w14:paraId="2CB8B23C" w14:textId="77777777" w:rsidR="0094591B" w:rsidRPr="00730B47" w:rsidRDefault="0094591B" w:rsidP="001B3EA3">
            <w:pPr>
              <w:pStyle w:val="Normalny2"/>
              <w:snapToGrid w:val="0"/>
              <w:spacing w:line="360" w:lineRule="auto"/>
              <w:rPr>
                <w:rFonts w:ascii="Arial" w:hAnsi="Arial" w:cs="Arial"/>
                <w:color w:val="000000"/>
              </w:rPr>
            </w:pPr>
          </w:p>
        </w:tc>
        <w:tc>
          <w:tcPr>
            <w:tcW w:w="3820" w:type="dxa"/>
            <w:tcBorders>
              <w:left w:val="single" w:sz="6" w:space="0" w:color="000001"/>
              <w:bottom w:val="single" w:sz="6" w:space="0" w:color="000001"/>
            </w:tcBorders>
            <w:shd w:val="clear" w:color="auto" w:fill="auto"/>
            <w:tcMar>
              <w:top w:w="0" w:type="dxa"/>
              <w:left w:w="57" w:type="dxa"/>
              <w:bottom w:w="57" w:type="dxa"/>
              <w:right w:w="57" w:type="dxa"/>
            </w:tcMar>
          </w:tcPr>
          <w:p w14:paraId="449A64A4" w14:textId="77777777" w:rsidR="0094591B" w:rsidRPr="00730B47" w:rsidRDefault="0094591B" w:rsidP="001B3EA3">
            <w:pPr>
              <w:pStyle w:val="Normalny2"/>
              <w:snapToGrid w:val="0"/>
              <w:spacing w:line="360" w:lineRule="auto"/>
              <w:rPr>
                <w:rFonts w:ascii="Arial" w:hAnsi="Arial" w:cs="Arial"/>
                <w:color w:val="000000"/>
              </w:rPr>
            </w:pPr>
          </w:p>
        </w:tc>
        <w:tc>
          <w:tcPr>
            <w:tcW w:w="1766" w:type="dxa"/>
            <w:tcBorders>
              <w:left w:val="single" w:sz="6" w:space="0" w:color="000001"/>
              <w:bottom w:val="single" w:sz="6" w:space="0" w:color="000001"/>
            </w:tcBorders>
            <w:shd w:val="clear" w:color="auto" w:fill="auto"/>
            <w:tcMar>
              <w:top w:w="0" w:type="dxa"/>
              <w:left w:w="57" w:type="dxa"/>
              <w:bottom w:w="57" w:type="dxa"/>
              <w:right w:w="57" w:type="dxa"/>
            </w:tcMar>
          </w:tcPr>
          <w:p w14:paraId="7213ADEF" w14:textId="77777777" w:rsidR="0094591B" w:rsidRPr="00730B47" w:rsidRDefault="0094591B" w:rsidP="001B3EA3">
            <w:pPr>
              <w:pStyle w:val="Normalny2"/>
              <w:snapToGrid w:val="0"/>
              <w:spacing w:line="360" w:lineRule="auto"/>
              <w:rPr>
                <w:rFonts w:ascii="Arial" w:hAnsi="Arial" w:cs="Arial"/>
                <w:color w:val="000000"/>
              </w:rPr>
            </w:pPr>
          </w:p>
        </w:tc>
        <w:tc>
          <w:tcPr>
            <w:tcW w:w="3290"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7804992A" w14:textId="77777777" w:rsidR="0094591B" w:rsidRPr="00730B47" w:rsidRDefault="0094591B" w:rsidP="001B3EA3">
            <w:pPr>
              <w:pStyle w:val="Normalny2"/>
              <w:snapToGrid w:val="0"/>
              <w:spacing w:line="360" w:lineRule="auto"/>
              <w:rPr>
                <w:rFonts w:ascii="Arial" w:hAnsi="Arial" w:cs="Arial"/>
                <w:color w:val="000000"/>
              </w:rPr>
            </w:pPr>
          </w:p>
        </w:tc>
      </w:tr>
    </w:tbl>
    <w:p w14:paraId="1560E5CA"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b/>
          <w:bCs/>
          <w:color w:val="000000"/>
        </w:rPr>
        <w:t>3. KORESPONDENCJĘ NALEŻY KIEROWAĆ NA ADRES:</w:t>
      </w:r>
    </w:p>
    <w:tbl>
      <w:tblPr>
        <w:tblW w:w="9660" w:type="dxa"/>
        <w:tblInd w:w="57" w:type="dxa"/>
        <w:tblLayout w:type="fixed"/>
        <w:tblCellMar>
          <w:left w:w="10" w:type="dxa"/>
          <w:right w:w="10" w:type="dxa"/>
        </w:tblCellMar>
        <w:tblLook w:val="0000" w:firstRow="0" w:lastRow="0" w:firstColumn="0" w:lastColumn="0" w:noHBand="0" w:noVBand="0"/>
      </w:tblPr>
      <w:tblGrid>
        <w:gridCol w:w="3148"/>
        <w:gridCol w:w="6512"/>
      </w:tblGrid>
      <w:tr w:rsidR="0094591B" w:rsidRPr="00730B47" w14:paraId="2CF9B27A" w14:textId="77777777" w:rsidTr="001B3EA3">
        <w:tc>
          <w:tcPr>
            <w:tcW w:w="3148"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415C3BC4" w14:textId="77777777" w:rsidR="0094591B" w:rsidRPr="00730B47" w:rsidRDefault="0094591B" w:rsidP="001B3EA3">
            <w:pPr>
              <w:pStyle w:val="Normalny2"/>
              <w:spacing w:line="360" w:lineRule="auto"/>
              <w:rPr>
                <w:rFonts w:ascii="Arial" w:hAnsi="Arial" w:cs="Arial"/>
              </w:rPr>
            </w:pPr>
            <w:r w:rsidRPr="00730B47">
              <w:rPr>
                <w:rFonts w:ascii="Arial" w:hAnsi="Arial" w:cs="Arial"/>
                <w:color w:val="000000"/>
              </w:rPr>
              <w:t>Wykonawca</w:t>
            </w:r>
          </w:p>
        </w:tc>
        <w:tc>
          <w:tcPr>
            <w:tcW w:w="6512"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0A6DAFB0" w14:textId="77777777" w:rsidR="0094591B" w:rsidRPr="00730B47" w:rsidRDefault="0094591B" w:rsidP="001B3EA3">
            <w:pPr>
              <w:pStyle w:val="Normalny2"/>
              <w:snapToGrid w:val="0"/>
              <w:spacing w:line="360" w:lineRule="auto"/>
              <w:rPr>
                <w:rFonts w:ascii="Arial" w:hAnsi="Arial" w:cs="Arial"/>
                <w:color w:val="000000"/>
              </w:rPr>
            </w:pPr>
          </w:p>
        </w:tc>
      </w:tr>
      <w:tr w:rsidR="0094591B" w:rsidRPr="00730B47" w14:paraId="756CBC51" w14:textId="77777777" w:rsidTr="001B3EA3">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0240CD5D" w14:textId="77777777" w:rsidR="0094591B" w:rsidRPr="00730B47" w:rsidRDefault="0094591B" w:rsidP="001B3EA3">
            <w:pPr>
              <w:pStyle w:val="Normalny2"/>
              <w:spacing w:line="360" w:lineRule="auto"/>
              <w:rPr>
                <w:rFonts w:ascii="Arial" w:hAnsi="Arial" w:cs="Arial"/>
              </w:rPr>
            </w:pPr>
            <w:r w:rsidRPr="00730B47">
              <w:rPr>
                <w:rFonts w:ascii="Arial" w:hAnsi="Arial" w:cs="Arial"/>
                <w:color w:val="000000"/>
              </w:rPr>
              <w:t>Imię i nazwisko osoby uprawnionej do kontaktu</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0B131080" w14:textId="77777777" w:rsidR="0094591B" w:rsidRPr="00730B47" w:rsidRDefault="0094591B" w:rsidP="001B3EA3">
            <w:pPr>
              <w:pStyle w:val="Normalny2"/>
              <w:snapToGrid w:val="0"/>
              <w:spacing w:line="360" w:lineRule="auto"/>
              <w:rPr>
                <w:rFonts w:ascii="Arial" w:hAnsi="Arial" w:cs="Arial"/>
                <w:color w:val="000000"/>
              </w:rPr>
            </w:pPr>
          </w:p>
        </w:tc>
      </w:tr>
      <w:tr w:rsidR="0094591B" w:rsidRPr="00730B47" w14:paraId="6D333C94" w14:textId="77777777" w:rsidTr="001B3EA3">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67815AA3" w14:textId="77777777" w:rsidR="0094591B" w:rsidRPr="00730B47" w:rsidRDefault="0094591B" w:rsidP="001B3EA3">
            <w:pPr>
              <w:pStyle w:val="Normalny2"/>
              <w:spacing w:line="360" w:lineRule="auto"/>
              <w:rPr>
                <w:rFonts w:ascii="Arial" w:hAnsi="Arial" w:cs="Arial"/>
              </w:rPr>
            </w:pPr>
            <w:r w:rsidRPr="00730B47">
              <w:rPr>
                <w:rFonts w:ascii="Arial" w:hAnsi="Arial" w:cs="Arial"/>
                <w:color w:val="000000"/>
              </w:rPr>
              <w:t>Adres</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687F0D6F" w14:textId="77777777" w:rsidR="0094591B" w:rsidRPr="00730B47" w:rsidRDefault="0094591B" w:rsidP="001B3EA3">
            <w:pPr>
              <w:pStyle w:val="Normalny2"/>
              <w:snapToGrid w:val="0"/>
              <w:spacing w:line="360" w:lineRule="auto"/>
              <w:rPr>
                <w:rFonts w:ascii="Arial" w:hAnsi="Arial" w:cs="Arial"/>
                <w:color w:val="000000"/>
              </w:rPr>
            </w:pPr>
          </w:p>
        </w:tc>
      </w:tr>
      <w:tr w:rsidR="0094591B" w:rsidRPr="00730B47" w14:paraId="09D9F95E" w14:textId="77777777" w:rsidTr="001B3EA3">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61A7F120" w14:textId="77777777" w:rsidR="0094591B" w:rsidRPr="00730B47" w:rsidRDefault="0094591B" w:rsidP="001B3EA3">
            <w:pPr>
              <w:pStyle w:val="Normalny2"/>
              <w:spacing w:line="360" w:lineRule="auto"/>
              <w:rPr>
                <w:rFonts w:ascii="Arial" w:hAnsi="Arial" w:cs="Arial"/>
              </w:rPr>
            </w:pPr>
            <w:r w:rsidRPr="00730B47">
              <w:rPr>
                <w:rFonts w:ascii="Arial" w:hAnsi="Arial" w:cs="Arial"/>
                <w:color w:val="000000"/>
              </w:rPr>
              <w:t>Nr telefonu</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02DA401B" w14:textId="77777777" w:rsidR="0094591B" w:rsidRPr="00730B47" w:rsidRDefault="0094591B" w:rsidP="001B3EA3">
            <w:pPr>
              <w:pStyle w:val="Normalny2"/>
              <w:snapToGrid w:val="0"/>
              <w:spacing w:line="360" w:lineRule="auto"/>
              <w:rPr>
                <w:rFonts w:ascii="Arial" w:hAnsi="Arial" w:cs="Arial"/>
                <w:color w:val="000000"/>
              </w:rPr>
            </w:pPr>
          </w:p>
        </w:tc>
      </w:tr>
      <w:tr w:rsidR="0094591B" w:rsidRPr="00730B47" w14:paraId="2AF09C52" w14:textId="77777777" w:rsidTr="001B3EA3">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0A404F6A" w14:textId="77777777" w:rsidR="0094591B" w:rsidRPr="00730B47" w:rsidRDefault="0094591B" w:rsidP="001B3EA3">
            <w:pPr>
              <w:pStyle w:val="Normalny2"/>
              <w:spacing w:line="360" w:lineRule="auto"/>
              <w:rPr>
                <w:rFonts w:ascii="Arial" w:hAnsi="Arial" w:cs="Arial"/>
                <w:color w:val="000000"/>
              </w:rPr>
            </w:pPr>
            <w:r w:rsidRPr="00730B47">
              <w:rPr>
                <w:rFonts w:ascii="Arial" w:hAnsi="Arial" w:cs="Arial"/>
                <w:color w:val="000000"/>
              </w:rPr>
              <w:t>E-mail</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60334BD2" w14:textId="77777777" w:rsidR="0094591B" w:rsidRPr="00730B47" w:rsidRDefault="0094591B" w:rsidP="001B3EA3">
            <w:pPr>
              <w:pStyle w:val="Normalny2"/>
              <w:snapToGrid w:val="0"/>
              <w:spacing w:line="360" w:lineRule="auto"/>
              <w:rPr>
                <w:rFonts w:ascii="Arial" w:hAnsi="Arial" w:cs="Arial"/>
                <w:color w:val="000000"/>
              </w:rPr>
            </w:pPr>
          </w:p>
        </w:tc>
      </w:tr>
    </w:tbl>
    <w:p w14:paraId="6BA9D159"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b/>
          <w:bCs/>
          <w:color w:val="000000"/>
        </w:rPr>
        <w:br/>
      </w:r>
      <w:r w:rsidRPr="00730B47">
        <w:rPr>
          <w:rFonts w:ascii="Arial" w:hAnsi="Arial" w:cs="Arial"/>
          <w:b/>
          <w:bCs/>
        </w:rPr>
        <w:t>4. Ja (my) niżej podpisany (i), działając w imieniu i na rzecz Wykonawcy składającego niniejszą ofertę oświadczam(y), że:</w:t>
      </w:r>
    </w:p>
    <w:p w14:paraId="6CD1422F"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rPr>
        <w:t>1. Zapoznałem(liśmy) się z treścią SWZ oraz jej załączników dla niniejszego postępowania o zamówienie publiczne i akceptuję (jemy) ją w całości bez zastrzeżeń.</w:t>
      </w:r>
    </w:p>
    <w:p w14:paraId="32E4F2D8"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rPr>
        <w:t>2. Gwarantuje(my) wykonanie całości przedmiotu niniejszego zamówienia publicznego.</w:t>
      </w:r>
    </w:p>
    <w:p w14:paraId="1445265B" w14:textId="77777777" w:rsidR="0094591B" w:rsidRDefault="0094591B" w:rsidP="0094591B">
      <w:pPr>
        <w:pStyle w:val="NormalnyWeb"/>
        <w:spacing w:before="0" w:after="0" w:line="360" w:lineRule="auto"/>
        <w:rPr>
          <w:rStyle w:val="Domylnaczcionkaakapitu3"/>
          <w:rFonts w:ascii="Arial" w:hAnsi="Arial" w:cs="Arial"/>
        </w:rPr>
      </w:pPr>
      <w:r w:rsidRPr="00730B47">
        <w:rPr>
          <w:rFonts w:ascii="Arial" w:hAnsi="Arial" w:cs="Arial"/>
        </w:rPr>
        <w:t xml:space="preserve">3. Gwarantuje(my) termin wykonania zamówienia zgodny z zapisami SWZ. </w:t>
      </w:r>
      <w:r w:rsidRPr="00730B47">
        <w:rPr>
          <w:rFonts w:ascii="Arial" w:hAnsi="Arial" w:cs="Arial"/>
        </w:rPr>
        <w:br/>
        <w:t>4. C</w:t>
      </w:r>
      <w:r w:rsidRPr="00730B47">
        <w:rPr>
          <w:rStyle w:val="Domylnaczcionkaakapitu3"/>
          <w:rFonts w:ascii="Arial" w:hAnsi="Arial" w:cs="Arial"/>
        </w:rPr>
        <w:t xml:space="preserve">ena mojej (naszej) oferty za realizację całego zamówienia </w:t>
      </w:r>
      <w:r w:rsidRPr="00BA3895">
        <w:rPr>
          <w:rStyle w:val="Domylnaczcionkaakapitu3"/>
          <w:rFonts w:ascii="Arial" w:hAnsi="Arial" w:cs="Arial"/>
          <w:color w:val="000000"/>
        </w:rPr>
        <w:t>(</w:t>
      </w:r>
      <w:r w:rsidRPr="00BA3895">
        <w:rPr>
          <w:rStyle w:val="Domylnaczcionkaakapitu3"/>
          <w:rFonts w:ascii="Arial" w:hAnsi="Arial" w:cs="Arial"/>
          <w:color w:val="000000"/>
          <w:u w:val="single"/>
        </w:rPr>
        <w:t>zamówienie podstawowe oraz opcja</w:t>
      </w:r>
      <w:r w:rsidRPr="00BA3895">
        <w:rPr>
          <w:rStyle w:val="Domylnaczcionkaakapitu3"/>
          <w:rFonts w:ascii="Arial" w:hAnsi="Arial" w:cs="Arial"/>
          <w:color w:val="000000"/>
        </w:rPr>
        <w:t xml:space="preserve">) </w:t>
      </w:r>
      <w:r w:rsidRPr="00730B47">
        <w:rPr>
          <w:rStyle w:val="Domylnaczcionkaakapitu3"/>
          <w:rFonts w:ascii="Arial" w:hAnsi="Arial" w:cs="Arial"/>
        </w:rPr>
        <w:t xml:space="preserve">wynosi </w:t>
      </w:r>
      <w:r w:rsidRPr="00730B47">
        <w:rPr>
          <w:rStyle w:val="Domylnaczcionkaakapitu3"/>
          <w:rFonts w:ascii="Arial" w:hAnsi="Arial" w:cs="Arial"/>
          <w:b/>
          <w:bCs/>
        </w:rPr>
        <w:t>.......................</w:t>
      </w:r>
      <w:r w:rsidRPr="00730B47">
        <w:rPr>
          <w:rStyle w:val="Domylnaczcionkaakapitu3"/>
          <w:rFonts w:ascii="Arial" w:hAnsi="Arial" w:cs="Arial"/>
        </w:rPr>
        <w:t xml:space="preserve">PLN </w:t>
      </w:r>
      <w:r>
        <w:rPr>
          <w:rStyle w:val="Domylnaczcionkaakapitu3"/>
          <w:rFonts w:ascii="Arial" w:hAnsi="Arial" w:cs="Arial"/>
        </w:rPr>
        <w:t xml:space="preserve">brutto </w:t>
      </w:r>
    </w:p>
    <w:p w14:paraId="3BDD3B63" w14:textId="77777777" w:rsidR="0094591B" w:rsidRDefault="0094591B" w:rsidP="0094591B">
      <w:pPr>
        <w:pStyle w:val="NormalnyWeb"/>
        <w:spacing w:before="0" w:after="0" w:line="360" w:lineRule="auto"/>
        <w:rPr>
          <w:rStyle w:val="Domylnaczcionkaakapitu3"/>
          <w:rFonts w:ascii="Arial" w:hAnsi="Arial" w:cs="Arial"/>
        </w:rPr>
      </w:pPr>
      <w:r>
        <w:rPr>
          <w:rStyle w:val="Domylnaczcionkaakapitu3"/>
          <w:rFonts w:ascii="Arial" w:hAnsi="Arial" w:cs="Arial"/>
        </w:rPr>
        <w:t>Stawka VAT</w:t>
      </w:r>
      <w:r w:rsidRPr="008A70BE">
        <w:rPr>
          <w:rStyle w:val="Domylnaczcionkaakapitu3"/>
          <w:rFonts w:ascii="Arial" w:hAnsi="Arial" w:cs="Arial"/>
          <w:b/>
          <w:bCs/>
        </w:rPr>
        <w:t>………….</w:t>
      </w:r>
      <w:r>
        <w:rPr>
          <w:rStyle w:val="Domylnaczcionkaakapitu3"/>
          <w:rFonts w:ascii="Arial" w:hAnsi="Arial" w:cs="Arial"/>
        </w:rPr>
        <w:t xml:space="preserve">% </w:t>
      </w:r>
    </w:p>
    <w:p w14:paraId="313C2600" w14:textId="77777777" w:rsidR="0094591B" w:rsidRDefault="0094591B" w:rsidP="0094591B">
      <w:pPr>
        <w:pStyle w:val="NormalnyWeb"/>
        <w:spacing w:before="0" w:after="0" w:line="360" w:lineRule="auto"/>
        <w:rPr>
          <w:rStyle w:val="Domylnaczcionkaakapitu3"/>
          <w:rFonts w:ascii="Arial" w:hAnsi="Arial" w:cs="Arial"/>
        </w:rPr>
      </w:pPr>
    </w:p>
    <w:p w14:paraId="6B8A8A17" w14:textId="77777777" w:rsidR="0094591B" w:rsidRDefault="0094591B" w:rsidP="0094591B">
      <w:pPr>
        <w:pStyle w:val="NormalnyWeb"/>
        <w:spacing w:before="0" w:after="0" w:line="360" w:lineRule="auto"/>
        <w:rPr>
          <w:rStyle w:val="Domylnaczcionkaakapitu3"/>
          <w:rFonts w:ascii="Arial" w:hAnsi="Arial" w:cs="Arial"/>
        </w:rPr>
      </w:pPr>
    </w:p>
    <w:p w14:paraId="3CE0881F" w14:textId="77777777" w:rsidR="0094591B" w:rsidRDefault="0094591B" w:rsidP="0094591B">
      <w:pPr>
        <w:pStyle w:val="NormalnyWeb"/>
        <w:spacing w:before="0" w:after="0" w:line="360" w:lineRule="auto"/>
        <w:rPr>
          <w:rFonts w:ascii="Arial" w:eastAsia="TimesNewRomanPSMT" w:hAnsi="Arial" w:cs="Arial"/>
          <w:color w:val="000000"/>
          <w:kern w:val="0"/>
          <w:lang w:bidi="ar-SA"/>
        </w:rPr>
      </w:pPr>
      <w:r w:rsidRPr="00BA3895">
        <w:rPr>
          <w:rFonts w:ascii="Arial" w:eastAsia="TimesNewRomanPSMT" w:hAnsi="Arial" w:cs="Arial"/>
          <w:color w:val="000000"/>
          <w:kern w:val="0"/>
          <w:lang w:bidi="ar-SA"/>
        </w:rPr>
        <w:lastRenderedPageBreak/>
        <w:t>Tabela kalkulacji wartości całego zamówienia (podstawowe oraz opcja) brutto: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1385"/>
        <w:gridCol w:w="1217"/>
        <w:gridCol w:w="1217"/>
        <w:gridCol w:w="1581"/>
        <w:gridCol w:w="1522"/>
        <w:gridCol w:w="1478"/>
      </w:tblGrid>
      <w:tr w:rsidR="0094591B" w:rsidRPr="00BA3895" w14:paraId="0F78AD17" w14:textId="77777777" w:rsidTr="001B3EA3">
        <w:tc>
          <w:tcPr>
            <w:tcW w:w="1227" w:type="dxa"/>
            <w:shd w:val="clear" w:color="auto" w:fill="auto"/>
          </w:tcPr>
          <w:p w14:paraId="0CD2D92B" w14:textId="77777777" w:rsidR="0094591B" w:rsidRPr="00BA3895" w:rsidRDefault="0094591B"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Rodzaj pojemnika</w:t>
            </w:r>
          </w:p>
        </w:tc>
        <w:tc>
          <w:tcPr>
            <w:tcW w:w="1385" w:type="dxa"/>
            <w:shd w:val="clear" w:color="auto" w:fill="auto"/>
          </w:tcPr>
          <w:p w14:paraId="0FE1FA2D" w14:textId="77777777" w:rsidR="0094591B" w:rsidRPr="00BA3895" w:rsidRDefault="0094591B"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Ilość (sztuk)</w:t>
            </w:r>
          </w:p>
          <w:p w14:paraId="6B47429F" w14:textId="77777777" w:rsidR="0094591B" w:rsidRPr="00BA3895" w:rsidRDefault="0094591B"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Do rozstawienia w</w:t>
            </w:r>
            <w:r w:rsidRPr="00BA3895">
              <w:rPr>
                <w:rFonts w:ascii="Arial" w:eastAsia="Times New Roman" w:hAnsi="Arial" w:cs="Arial"/>
                <w:color w:val="000000"/>
                <w:sz w:val="18"/>
                <w:szCs w:val="18"/>
                <w:lang w:eastAsia="pl-PL"/>
              </w:rPr>
              <w:t xml:space="preserve"> zamówieniu podstawowym</w:t>
            </w:r>
          </w:p>
        </w:tc>
        <w:tc>
          <w:tcPr>
            <w:tcW w:w="1217" w:type="dxa"/>
            <w:shd w:val="clear" w:color="auto" w:fill="auto"/>
          </w:tcPr>
          <w:p w14:paraId="27D3C965" w14:textId="77777777" w:rsidR="0094591B" w:rsidRPr="00BA3895" w:rsidRDefault="0094591B"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 xml:space="preserve">Ilość (sztuk) </w:t>
            </w:r>
            <w:r>
              <w:rPr>
                <w:rFonts w:ascii="Arial" w:eastAsia="Times New Roman" w:hAnsi="Arial" w:cs="Arial"/>
                <w:color w:val="000000"/>
                <w:sz w:val="18"/>
                <w:szCs w:val="18"/>
                <w:lang w:eastAsia="pl-PL"/>
              </w:rPr>
              <w:t xml:space="preserve">do rozstawienia </w:t>
            </w:r>
            <w:r w:rsidRPr="00BA3895">
              <w:rPr>
                <w:rFonts w:ascii="Arial" w:eastAsia="Times New Roman" w:hAnsi="Arial" w:cs="Arial"/>
                <w:color w:val="000000"/>
                <w:sz w:val="18"/>
                <w:szCs w:val="18"/>
                <w:lang w:eastAsia="pl-PL"/>
              </w:rPr>
              <w:t>opcja</w:t>
            </w:r>
          </w:p>
        </w:tc>
        <w:tc>
          <w:tcPr>
            <w:tcW w:w="1217" w:type="dxa"/>
            <w:shd w:val="clear" w:color="auto" w:fill="auto"/>
          </w:tcPr>
          <w:p w14:paraId="02E1F672" w14:textId="77777777" w:rsidR="0094591B" w:rsidRPr="00BA3895" w:rsidRDefault="0094591B"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 xml:space="preserve">Cena jednostkowa brutto </w:t>
            </w:r>
            <w:r>
              <w:rPr>
                <w:rFonts w:ascii="Arial" w:eastAsia="Times New Roman" w:hAnsi="Arial" w:cs="Arial"/>
                <w:color w:val="000000"/>
                <w:sz w:val="18"/>
                <w:szCs w:val="18"/>
                <w:lang w:eastAsia="pl-PL"/>
              </w:rPr>
              <w:t>za rozstawienie</w:t>
            </w:r>
            <w:r w:rsidRPr="00BA3895">
              <w:rPr>
                <w:rFonts w:ascii="Arial" w:eastAsia="Times New Roman" w:hAnsi="Arial" w:cs="Arial"/>
                <w:color w:val="000000"/>
                <w:sz w:val="18"/>
                <w:szCs w:val="18"/>
                <w:lang w:eastAsia="pl-PL"/>
              </w:rPr>
              <w:t xml:space="preserve"> 1 sztuki</w:t>
            </w:r>
          </w:p>
        </w:tc>
        <w:tc>
          <w:tcPr>
            <w:tcW w:w="1581" w:type="dxa"/>
            <w:shd w:val="clear" w:color="auto" w:fill="auto"/>
          </w:tcPr>
          <w:p w14:paraId="31B82338" w14:textId="77777777" w:rsidR="0094591B" w:rsidRPr="00BA3895" w:rsidRDefault="0094591B"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Cena zamówienia podstawowego brutto [poz. 2 x 4]</w:t>
            </w:r>
          </w:p>
        </w:tc>
        <w:tc>
          <w:tcPr>
            <w:tcW w:w="1522" w:type="dxa"/>
            <w:shd w:val="clear" w:color="auto" w:fill="auto"/>
          </w:tcPr>
          <w:p w14:paraId="002BF0D8" w14:textId="77777777" w:rsidR="0094591B" w:rsidRPr="00BA3895" w:rsidRDefault="0094591B"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 xml:space="preserve">Cena opcji </w:t>
            </w:r>
          </w:p>
          <w:p w14:paraId="30C33C40" w14:textId="77777777" w:rsidR="0094591B" w:rsidRPr="00BA3895" w:rsidRDefault="0094591B"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[poz. 3 x 4]</w:t>
            </w:r>
          </w:p>
        </w:tc>
        <w:tc>
          <w:tcPr>
            <w:tcW w:w="1478" w:type="dxa"/>
          </w:tcPr>
          <w:p w14:paraId="4CEB3C6A" w14:textId="77777777" w:rsidR="0094591B" w:rsidRPr="00BA3895" w:rsidRDefault="0094591B"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Cena całego zamówienia (podstawowe oraz opcja)</w:t>
            </w:r>
          </w:p>
          <w:p w14:paraId="77799C93" w14:textId="77777777" w:rsidR="0094591B" w:rsidRPr="00BA3895" w:rsidRDefault="0094591B"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[poz. 5 + 6]</w:t>
            </w:r>
          </w:p>
        </w:tc>
      </w:tr>
      <w:tr w:rsidR="0094591B" w:rsidRPr="00BA3895" w14:paraId="6ECF687E" w14:textId="77777777" w:rsidTr="001B3EA3">
        <w:tc>
          <w:tcPr>
            <w:tcW w:w="1227" w:type="dxa"/>
            <w:shd w:val="clear" w:color="auto" w:fill="auto"/>
          </w:tcPr>
          <w:p w14:paraId="2394FE3C" w14:textId="77777777" w:rsidR="0094591B" w:rsidRPr="00BA3895" w:rsidRDefault="0094591B"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1</w:t>
            </w:r>
          </w:p>
        </w:tc>
        <w:tc>
          <w:tcPr>
            <w:tcW w:w="1385" w:type="dxa"/>
            <w:shd w:val="clear" w:color="auto" w:fill="auto"/>
          </w:tcPr>
          <w:p w14:paraId="25EA0416" w14:textId="77777777" w:rsidR="0094591B" w:rsidRPr="00BA3895" w:rsidRDefault="0094591B"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2</w:t>
            </w:r>
          </w:p>
        </w:tc>
        <w:tc>
          <w:tcPr>
            <w:tcW w:w="1217" w:type="dxa"/>
            <w:shd w:val="clear" w:color="auto" w:fill="auto"/>
          </w:tcPr>
          <w:p w14:paraId="1DAB93FD" w14:textId="77777777" w:rsidR="0094591B" w:rsidRPr="00BA3895" w:rsidRDefault="0094591B"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3</w:t>
            </w:r>
          </w:p>
        </w:tc>
        <w:tc>
          <w:tcPr>
            <w:tcW w:w="1217" w:type="dxa"/>
            <w:shd w:val="clear" w:color="auto" w:fill="auto"/>
          </w:tcPr>
          <w:p w14:paraId="5A591C23" w14:textId="77777777" w:rsidR="0094591B" w:rsidRPr="00BA3895" w:rsidRDefault="0094591B"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4</w:t>
            </w:r>
          </w:p>
        </w:tc>
        <w:tc>
          <w:tcPr>
            <w:tcW w:w="1581" w:type="dxa"/>
            <w:shd w:val="clear" w:color="auto" w:fill="auto"/>
          </w:tcPr>
          <w:p w14:paraId="279952A4" w14:textId="77777777" w:rsidR="0094591B" w:rsidRPr="00BA3895" w:rsidRDefault="0094591B"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5</w:t>
            </w:r>
          </w:p>
        </w:tc>
        <w:tc>
          <w:tcPr>
            <w:tcW w:w="1522" w:type="dxa"/>
            <w:shd w:val="clear" w:color="auto" w:fill="auto"/>
          </w:tcPr>
          <w:p w14:paraId="400434F2" w14:textId="77777777" w:rsidR="0094591B" w:rsidRPr="00BA3895" w:rsidRDefault="0094591B"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6</w:t>
            </w:r>
          </w:p>
        </w:tc>
        <w:tc>
          <w:tcPr>
            <w:tcW w:w="1478" w:type="dxa"/>
          </w:tcPr>
          <w:p w14:paraId="7C6FF9CF" w14:textId="77777777" w:rsidR="0094591B" w:rsidRPr="00BA3895" w:rsidRDefault="0094591B"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7</w:t>
            </w:r>
          </w:p>
        </w:tc>
      </w:tr>
      <w:tr w:rsidR="0094591B" w:rsidRPr="00BA3895" w14:paraId="70F6DDAC" w14:textId="77777777" w:rsidTr="001B3EA3">
        <w:tc>
          <w:tcPr>
            <w:tcW w:w="1227" w:type="dxa"/>
            <w:shd w:val="clear" w:color="auto" w:fill="auto"/>
          </w:tcPr>
          <w:p w14:paraId="25E89200" w14:textId="77777777" w:rsidR="0094591B" w:rsidRPr="00BA3895" w:rsidRDefault="0094591B"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120</w:t>
            </w:r>
          </w:p>
        </w:tc>
        <w:tc>
          <w:tcPr>
            <w:tcW w:w="1385" w:type="dxa"/>
            <w:shd w:val="clear" w:color="auto" w:fill="auto"/>
          </w:tcPr>
          <w:p w14:paraId="6635D6F3" w14:textId="4F154DF6" w:rsidR="0094591B" w:rsidRPr="00EA3B7D" w:rsidRDefault="00023CBC" w:rsidP="001B3EA3">
            <w:pPr>
              <w:spacing w:line="360" w:lineRule="auto"/>
              <w:jc w:val="center"/>
              <w:rPr>
                <w:rFonts w:ascii="Arial" w:eastAsia="Times New Roman" w:hAnsi="Arial" w:cs="Arial"/>
                <w:color w:val="000000" w:themeColor="text1"/>
                <w:sz w:val="20"/>
                <w:szCs w:val="20"/>
                <w:lang w:eastAsia="pl-PL"/>
              </w:rPr>
            </w:pPr>
            <w:r w:rsidRPr="00EA3B7D">
              <w:rPr>
                <w:rFonts w:ascii="Arial" w:eastAsia="Times New Roman" w:hAnsi="Arial" w:cs="Arial"/>
                <w:color w:val="000000" w:themeColor="text1"/>
                <w:sz w:val="20"/>
                <w:szCs w:val="20"/>
                <w:lang w:eastAsia="pl-PL"/>
              </w:rPr>
              <w:t>4167</w:t>
            </w:r>
          </w:p>
        </w:tc>
        <w:tc>
          <w:tcPr>
            <w:tcW w:w="1217" w:type="dxa"/>
            <w:shd w:val="clear" w:color="auto" w:fill="auto"/>
          </w:tcPr>
          <w:p w14:paraId="3A841706" w14:textId="393609AB" w:rsidR="0094591B" w:rsidRPr="00EA3B7D" w:rsidRDefault="00023CBC" w:rsidP="001B3EA3">
            <w:pPr>
              <w:spacing w:line="360" w:lineRule="auto"/>
              <w:jc w:val="center"/>
              <w:rPr>
                <w:rFonts w:ascii="Arial" w:eastAsia="Times New Roman" w:hAnsi="Arial" w:cs="Arial"/>
                <w:color w:val="000000" w:themeColor="text1"/>
                <w:sz w:val="20"/>
                <w:szCs w:val="20"/>
                <w:lang w:eastAsia="pl-PL"/>
              </w:rPr>
            </w:pPr>
            <w:r w:rsidRPr="00EA3B7D">
              <w:rPr>
                <w:rFonts w:ascii="Arial" w:eastAsia="Times New Roman" w:hAnsi="Arial" w:cs="Arial"/>
                <w:color w:val="000000" w:themeColor="text1"/>
                <w:sz w:val="20"/>
                <w:szCs w:val="20"/>
                <w:lang w:eastAsia="pl-PL"/>
              </w:rPr>
              <w:t>1250</w:t>
            </w:r>
          </w:p>
        </w:tc>
        <w:tc>
          <w:tcPr>
            <w:tcW w:w="1217" w:type="dxa"/>
            <w:shd w:val="clear" w:color="auto" w:fill="auto"/>
          </w:tcPr>
          <w:p w14:paraId="7874067C"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c>
          <w:tcPr>
            <w:tcW w:w="1581" w:type="dxa"/>
            <w:shd w:val="clear" w:color="auto" w:fill="auto"/>
          </w:tcPr>
          <w:p w14:paraId="1629C3ED"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c>
          <w:tcPr>
            <w:tcW w:w="1522" w:type="dxa"/>
            <w:shd w:val="clear" w:color="auto" w:fill="auto"/>
          </w:tcPr>
          <w:p w14:paraId="5B4E1EC2"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c>
          <w:tcPr>
            <w:tcW w:w="1478" w:type="dxa"/>
          </w:tcPr>
          <w:p w14:paraId="5EFED323"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r>
      <w:tr w:rsidR="0094591B" w:rsidRPr="00BA3895" w14:paraId="3717E775" w14:textId="77777777" w:rsidTr="001B3EA3">
        <w:tc>
          <w:tcPr>
            <w:tcW w:w="1227" w:type="dxa"/>
            <w:shd w:val="clear" w:color="auto" w:fill="auto"/>
          </w:tcPr>
          <w:p w14:paraId="49A30845" w14:textId="77777777" w:rsidR="0094591B" w:rsidRPr="00BA3895" w:rsidRDefault="0094591B"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240</w:t>
            </w:r>
          </w:p>
        </w:tc>
        <w:tc>
          <w:tcPr>
            <w:tcW w:w="1385" w:type="dxa"/>
            <w:shd w:val="clear" w:color="auto" w:fill="auto"/>
          </w:tcPr>
          <w:p w14:paraId="0E81116A" w14:textId="5F3AD2F0" w:rsidR="0094591B" w:rsidRPr="00EA3B7D" w:rsidRDefault="00023CBC" w:rsidP="001B3EA3">
            <w:pPr>
              <w:spacing w:line="360" w:lineRule="auto"/>
              <w:jc w:val="center"/>
              <w:rPr>
                <w:rFonts w:ascii="Arial" w:eastAsia="Times New Roman" w:hAnsi="Arial" w:cs="Arial"/>
                <w:color w:val="000000" w:themeColor="text1"/>
                <w:sz w:val="20"/>
                <w:szCs w:val="20"/>
                <w:lang w:eastAsia="pl-PL"/>
              </w:rPr>
            </w:pPr>
            <w:r w:rsidRPr="00EA3B7D">
              <w:rPr>
                <w:rFonts w:ascii="Arial" w:eastAsia="Times New Roman" w:hAnsi="Arial" w:cs="Arial"/>
                <w:color w:val="000000" w:themeColor="text1"/>
                <w:sz w:val="20"/>
                <w:szCs w:val="20"/>
                <w:lang w:eastAsia="pl-PL"/>
              </w:rPr>
              <w:t>737</w:t>
            </w:r>
          </w:p>
        </w:tc>
        <w:tc>
          <w:tcPr>
            <w:tcW w:w="1217" w:type="dxa"/>
            <w:shd w:val="clear" w:color="auto" w:fill="auto"/>
          </w:tcPr>
          <w:p w14:paraId="0885DAE4" w14:textId="41E03883" w:rsidR="0094591B" w:rsidRPr="00EA3B7D" w:rsidRDefault="00023CBC" w:rsidP="001B3EA3">
            <w:pPr>
              <w:spacing w:line="360" w:lineRule="auto"/>
              <w:jc w:val="center"/>
              <w:rPr>
                <w:rFonts w:ascii="Arial" w:eastAsia="Times New Roman" w:hAnsi="Arial" w:cs="Arial"/>
                <w:color w:val="000000" w:themeColor="text1"/>
                <w:sz w:val="20"/>
                <w:szCs w:val="20"/>
                <w:lang w:eastAsia="pl-PL"/>
              </w:rPr>
            </w:pPr>
            <w:r w:rsidRPr="00EA3B7D">
              <w:rPr>
                <w:rFonts w:ascii="Arial" w:eastAsia="Times New Roman" w:hAnsi="Arial" w:cs="Arial"/>
                <w:color w:val="000000" w:themeColor="text1"/>
                <w:sz w:val="20"/>
                <w:szCs w:val="20"/>
                <w:lang w:eastAsia="pl-PL"/>
              </w:rPr>
              <w:t>221</w:t>
            </w:r>
          </w:p>
        </w:tc>
        <w:tc>
          <w:tcPr>
            <w:tcW w:w="1217" w:type="dxa"/>
            <w:shd w:val="clear" w:color="auto" w:fill="auto"/>
          </w:tcPr>
          <w:p w14:paraId="122B05F8"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c>
          <w:tcPr>
            <w:tcW w:w="1581" w:type="dxa"/>
            <w:shd w:val="clear" w:color="auto" w:fill="auto"/>
          </w:tcPr>
          <w:p w14:paraId="1790A3DC"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c>
          <w:tcPr>
            <w:tcW w:w="1522" w:type="dxa"/>
            <w:shd w:val="clear" w:color="auto" w:fill="auto"/>
          </w:tcPr>
          <w:p w14:paraId="22EADB35"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c>
          <w:tcPr>
            <w:tcW w:w="1478" w:type="dxa"/>
          </w:tcPr>
          <w:p w14:paraId="26E84125"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r>
      <w:tr w:rsidR="0094591B" w:rsidRPr="00BA3895" w14:paraId="472F983C" w14:textId="77777777" w:rsidTr="001B3EA3">
        <w:tc>
          <w:tcPr>
            <w:tcW w:w="1227" w:type="dxa"/>
            <w:shd w:val="clear" w:color="auto" w:fill="auto"/>
          </w:tcPr>
          <w:p w14:paraId="2B174421" w14:textId="77777777" w:rsidR="0094591B" w:rsidRPr="00BA3895" w:rsidRDefault="0094591B"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360</w:t>
            </w:r>
          </w:p>
        </w:tc>
        <w:tc>
          <w:tcPr>
            <w:tcW w:w="1385" w:type="dxa"/>
            <w:shd w:val="clear" w:color="auto" w:fill="auto"/>
          </w:tcPr>
          <w:p w14:paraId="369D6A8C" w14:textId="2B75317B" w:rsidR="0094591B" w:rsidRPr="00EA3B7D" w:rsidRDefault="00023CBC" w:rsidP="001B3EA3">
            <w:pPr>
              <w:spacing w:line="360" w:lineRule="auto"/>
              <w:jc w:val="center"/>
              <w:rPr>
                <w:rFonts w:ascii="Arial" w:eastAsia="Times New Roman" w:hAnsi="Arial" w:cs="Arial"/>
                <w:color w:val="000000" w:themeColor="text1"/>
                <w:sz w:val="20"/>
                <w:szCs w:val="20"/>
                <w:lang w:eastAsia="pl-PL"/>
              </w:rPr>
            </w:pPr>
            <w:r w:rsidRPr="00EA3B7D">
              <w:rPr>
                <w:rFonts w:ascii="Arial" w:eastAsia="Times New Roman" w:hAnsi="Arial" w:cs="Arial"/>
                <w:color w:val="000000" w:themeColor="text1"/>
                <w:sz w:val="20"/>
                <w:szCs w:val="20"/>
                <w:lang w:eastAsia="pl-PL"/>
              </w:rPr>
              <w:t>660</w:t>
            </w:r>
          </w:p>
        </w:tc>
        <w:tc>
          <w:tcPr>
            <w:tcW w:w="1217" w:type="dxa"/>
            <w:shd w:val="clear" w:color="auto" w:fill="auto"/>
          </w:tcPr>
          <w:p w14:paraId="500D5E6A" w14:textId="49FDEEAC" w:rsidR="0094591B" w:rsidRPr="00EA3B7D" w:rsidRDefault="00023CBC" w:rsidP="001B3EA3">
            <w:pPr>
              <w:spacing w:line="360" w:lineRule="auto"/>
              <w:jc w:val="center"/>
              <w:rPr>
                <w:rFonts w:ascii="Arial" w:eastAsia="Times New Roman" w:hAnsi="Arial" w:cs="Arial"/>
                <w:color w:val="000000" w:themeColor="text1"/>
                <w:sz w:val="20"/>
                <w:szCs w:val="20"/>
                <w:lang w:eastAsia="pl-PL"/>
              </w:rPr>
            </w:pPr>
            <w:r w:rsidRPr="00EA3B7D">
              <w:rPr>
                <w:rFonts w:ascii="Arial" w:eastAsia="Times New Roman" w:hAnsi="Arial" w:cs="Arial"/>
                <w:color w:val="000000" w:themeColor="text1"/>
                <w:sz w:val="20"/>
                <w:szCs w:val="20"/>
                <w:lang w:eastAsia="pl-PL"/>
              </w:rPr>
              <w:t>198</w:t>
            </w:r>
          </w:p>
        </w:tc>
        <w:tc>
          <w:tcPr>
            <w:tcW w:w="1217" w:type="dxa"/>
            <w:shd w:val="clear" w:color="auto" w:fill="auto"/>
          </w:tcPr>
          <w:p w14:paraId="2BEBF561"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c>
          <w:tcPr>
            <w:tcW w:w="1581" w:type="dxa"/>
            <w:shd w:val="clear" w:color="auto" w:fill="auto"/>
          </w:tcPr>
          <w:p w14:paraId="16316128"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c>
          <w:tcPr>
            <w:tcW w:w="1522" w:type="dxa"/>
            <w:shd w:val="clear" w:color="auto" w:fill="auto"/>
          </w:tcPr>
          <w:p w14:paraId="7F6909FA"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c>
          <w:tcPr>
            <w:tcW w:w="1478" w:type="dxa"/>
          </w:tcPr>
          <w:p w14:paraId="7BB0C2D6"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r>
      <w:tr w:rsidR="0094591B" w:rsidRPr="00BA3895" w14:paraId="2CBADB77" w14:textId="77777777" w:rsidTr="001B3EA3">
        <w:tc>
          <w:tcPr>
            <w:tcW w:w="1227" w:type="dxa"/>
            <w:shd w:val="clear" w:color="auto" w:fill="auto"/>
          </w:tcPr>
          <w:p w14:paraId="07EFFF75" w14:textId="77777777" w:rsidR="0094591B" w:rsidRPr="00BA3895" w:rsidRDefault="0094591B"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1100</w:t>
            </w:r>
          </w:p>
        </w:tc>
        <w:tc>
          <w:tcPr>
            <w:tcW w:w="1385" w:type="dxa"/>
            <w:shd w:val="clear" w:color="auto" w:fill="auto"/>
          </w:tcPr>
          <w:p w14:paraId="1D27CDD3" w14:textId="3D832831" w:rsidR="0094591B" w:rsidRPr="00EA3B7D" w:rsidRDefault="006308BB" w:rsidP="001B3EA3">
            <w:pPr>
              <w:spacing w:line="360" w:lineRule="auto"/>
              <w:jc w:val="center"/>
              <w:rPr>
                <w:rFonts w:ascii="Arial" w:eastAsia="Times New Roman" w:hAnsi="Arial" w:cs="Arial"/>
                <w:color w:val="000000" w:themeColor="text1"/>
                <w:sz w:val="20"/>
                <w:szCs w:val="20"/>
                <w:lang w:eastAsia="pl-PL"/>
              </w:rPr>
            </w:pPr>
            <w:r w:rsidRPr="00EA3B7D">
              <w:rPr>
                <w:rFonts w:ascii="Arial" w:eastAsia="Times New Roman" w:hAnsi="Arial" w:cs="Arial"/>
                <w:color w:val="000000" w:themeColor="text1"/>
                <w:sz w:val="20"/>
                <w:szCs w:val="20"/>
                <w:lang w:eastAsia="pl-PL"/>
              </w:rPr>
              <w:t>1</w:t>
            </w:r>
            <w:r w:rsidR="00023CBC" w:rsidRPr="00EA3B7D">
              <w:rPr>
                <w:rFonts w:ascii="Arial" w:eastAsia="Times New Roman" w:hAnsi="Arial" w:cs="Arial"/>
                <w:color w:val="000000" w:themeColor="text1"/>
                <w:sz w:val="20"/>
                <w:szCs w:val="20"/>
                <w:lang w:eastAsia="pl-PL"/>
              </w:rPr>
              <w:t>706</w:t>
            </w:r>
          </w:p>
        </w:tc>
        <w:tc>
          <w:tcPr>
            <w:tcW w:w="1217" w:type="dxa"/>
            <w:shd w:val="clear" w:color="auto" w:fill="auto"/>
          </w:tcPr>
          <w:p w14:paraId="1B0FD279" w14:textId="50D3C19E" w:rsidR="0094591B" w:rsidRPr="00EA3B7D" w:rsidRDefault="006308BB" w:rsidP="001B3EA3">
            <w:pPr>
              <w:spacing w:line="360" w:lineRule="auto"/>
              <w:jc w:val="center"/>
              <w:rPr>
                <w:rFonts w:ascii="Arial" w:eastAsia="Times New Roman" w:hAnsi="Arial" w:cs="Arial"/>
                <w:color w:val="000000" w:themeColor="text1"/>
                <w:sz w:val="20"/>
                <w:szCs w:val="20"/>
                <w:lang w:eastAsia="pl-PL"/>
              </w:rPr>
            </w:pPr>
            <w:r w:rsidRPr="00EA3B7D">
              <w:rPr>
                <w:rFonts w:ascii="Arial" w:eastAsia="Times New Roman" w:hAnsi="Arial" w:cs="Arial"/>
                <w:color w:val="000000" w:themeColor="text1"/>
                <w:sz w:val="20"/>
                <w:szCs w:val="20"/>
                <w:lang w:eastAsia="pl-PL"/>
              </w:rPr>
              <w:t>5</w:t>
            </w:r>
            <w:r w:rsidR="00023CBC" w:rsidRPr="00EA3B7D">
              <w:rPr>
                <w:rFonts w:ascii="Arial" w:eastAsia="Times New Roman" w:hAnsi="Arial" w:cs="Arial"/>
                <w:color w:val="000000" w:themeColor="text1"/>
                <w:sz w:val="20"/>
                <w:szCs w:val="20"/>
                <w:lang w:eastAsia="pl-PL"/>
              </w:rPr>
              <w:t>12</w:t>
            </w:r>
          </w:p>
        </w:tc>
        <w:tc>
          <w:tcPr>
            <w:tcW w:w="1217" w:type="dxa"/>
            <w:shd w:val="clear" w:color="auto" w:fill="auto"/>
          </w:tcPr>
          <w:p w14:paraId="490A35FC"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c>
          <w:tcPr>
            <w:tcW w:w="1581" w:type="dxa"/>
            <w:shd w:val="clear" w:color="auto" w:fill="auto"/>
          </w:tcPr>
          <w:p w14:paraId="27C5F012"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c>
          <w:tcPr>
            <w:tcW w:w="1522" w:type="dxa"/>
            <w:shd w:val="clear" w:color="auto" w:fill="auto"/>
          </w:tcPr>
          <w:p w14:paraId="6F97AF1D"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c>
          <w:tcPr>
            <w:tcW w:w="1478" w:type="dxa"/>
          </w:tcPr>
          <w:p w14:paraId="2925DDCD"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r>
      <w:tr w:rsidR="0094591B" w:rsidRPr="00BA3895" w14:paraId="41F55FB9" w14:textId="77777777" w:rsidTr="001B3EA3">
        <w:tc>
          <w:tcPr>
            <w:tcW w:w="5046" w:type="dxa"/>
            <w:gridSpan w:val="4"/>
            <w:shd w:val="clear" w:color="auto" w:fill="auto"/>
          </w:tcPr>
          <w:p w14:paraId="17821D7A"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r w:rsidRPr="00BA3895">
              <w:rPr>
                <w:rFonts w:ascii="Arial" w:hAnsi="Arial" w:cs="Arial"/>
                <w:b/>
                <w:bCs/>
                <w:color w:val="000000"/>
                <w:sz w:val="18"/>
                <w:szCs w:val="18"/>
              </w:rPr>
              <w:t>Całkowita cena za realizację zamówienia:</w:t>
            </w:r>
          </w:p>
        </w:tc>
        <w:tc>
          <w:tcPr>
            <w:tcW w:w="1581" w:type="dxa"/>
            <w:shd w:val="clear" w:color="auto" w:fill="auto"/>
          </w:tcPr>
          <w:p w14:paraId="75B1A277" w14:textId="77777777" w:rsidR="0094591B" w:rsidRPr="00BA3895" w:rsidRDefault="0094591B"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*należy wpisać  sumę poszczególnych kwot z kolumny 5</w:t>
            </w:r>
          </w:p>
          <w:p w14:paraId="3AB2A492" w14:textId="77777777" w:rsidR="0094591B" w:rsidRPr="00BA3895" w:rsidRDefault="0094591B" w:rsidP="001B3EA3">
            <w:pPr>
              <w:spacing w:line="360" w:lineRule="auto"/>
              <w:jc w:val="center"/>
              <w:rPr>
                <w:rFonts w:ascii="Arial" w:eastAsia="Times New Roman" w:hAnsi="Arial" w:cs="Arial"/>
                <w:b/>
                <w:bCs/>
                <w:color w:val="000000"/>
                <w:sz w:val="20"/>
                <w:szCs w:val="20"/>
                <w:lang w:eastAsia="pl-PL"/>
              </w:rPr>
            </w:pPr>
            <w:r w:rsidRPr="00BA3895">
              <w:rPr>
                <w:rFonts w:ascii="Arial" w:eastAsia="Times New Roman" w:hAnsi="Arial" w:cs="Arial"/>
                <w:b/>
                <w:bCs/>
                <w:color w:val="000000"/>
                <w:sz w:val="20"/>
                <w:szCs w:val="20"/>
                <w:lang w:eastAsia="pl-PL"/>
              </w:rPr>
              <w:t>……………….</w:t>
            </w:r>
          </w:p>
        </w:tc>
        <w:tc>
          <w:tcPr>
            <w:tcW w:w="1522" w:type="dxa"/>
            <w:shd w:val="clear" w:color="auto" w:fill="auto"/>
          </w:tcPr>
          <w:p w14:paraId="726039E5" w14:textId="77777777" w:rsidR="0094591B" w:rsidRPr="00BA3895" w:rsidRDefault="0094591B"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*należy wpisać  sumę poszczególnych kwot z kolumny 6</w:t>
            </w:r>
          </w:p>
          <w:p w14:paraId="709A039E" w14:textId="77777777" w:rsidR="0094591B" w:rsidRPr="00BA3895" w:rsidRDefault="0094591B" w:rsidP="001B3EA3">
            <w:pPr>
              <w:spacing w:line="360" w:lineRule="auto"/>
              <w:jc w:val="center"/>
              <w:rPr>
                <w:rFonts w:ascii="Arial" w:eastAsia="Times New Roman" w:hAnsi="Arial" w:cs="Arial"/>
                <w:b/>
                <w:bCs/>
                <w:color w:val="000000"/>
                <w:sz w:val="20"/>
                <w:szCs w:val="20"/>
                <w:lang w:eastAsia="pl-PL"/>
              </w:rPr>
            </w:pPr>
            <w:r w:rsidRPr="00BA3895">
              <w:rPr>
                <w:rFonts w:ascii="Arial" w:eastAsia="Times New Roman" w:hAnsi="Arial" w:cs="Arial"/>
                <w:b/>
                <w:bCs/>
                <w:color w:val="000000"/>
                <w:sz w:val="20"/>
                <w:szCs w:val="20"/>
                <w:lang w:eastAsia="pl-PL"/>
              </w:rPr>
              <w:t>……………….</w:t>
            </w:r>
          </w:p>
        </w:tc>
        <w:tc>
          <w:tcPr>
            <w:tcW w:w="1478" w:type="dxa"/>
          </w:tcPr>
          <w:p w14:paraId="5F89C74C" w14:textId="77777777" w:rsidR="0094591B" w:rsidRPr="00BA3895" w:rsidRDefault="0094591B"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*należy wpisać  sumę poszczególnych kwot z kolumny 7</w:t>
            </w:r>
          </w:p>
          <w:p w14:paraId="43AF9509" w14:textId="77777777" w:rsidR="0094591B" w:rsidRPr="00BA3895" w:rsidRDefault="0094591B" w:rsidP="001B3EA3">
            <w:pPr>
              <w:spacing w:line="360" w:lineRule="auto"/>
              <w:jc w:val="center"/>
              <w:rPr>
                <w:rFonts w:ascii="Arial" w:eastAsia="Times New Roman" w:hAnsi="Arial" w:cs="Arial"/>
                <w:b/>
                <w:bCs/>
                <w:color w:val="000000"/>
                <w:sz w:val="20"/>
                <w:szCs w:val="20"/>
                <w:lang w:eastAsia="pl-PL"/>
              </w:rPr>
            </w:pPr>
            <w:r w:rsidRPr="00BA3895">
              <w:rPr>
                <w:rFonts w:ascii="Arial" w:eastAsia="Times New Roman" w:hAnsi="Arial" w:cs="Arial"/>
                <w:b/>
                <w:bCs/>
                <w:color w:val="000000"/>
                <w:sz w:val="20"/>
                <w:szCs w:val="20"/>
                <w:lang w:eastAsia="pl-PL"/>
              </w:rPr>
              <w:t>………………</w:t>
            </w:r>
          </w:p>
        </w:tc>
      </w:tr>
    </w:tbl>
    <w:p w14:paraId="7D6613CB" w14:textId="77777777" w:rsidR="0094591B" w:rsidRPr="008A70BE" w:rsidRDefault="0094591B" w:rsidP="0094591B">
      <w:pPr>
        <w:pStyle w:val="NormalnyWeb"/>
        <w:spacing w:before="0" w:after="0" w:line="360" w:lineRule="auto"/>
        <w:rPr>
          <w:rFonts w:ascii="Arial" w:eastAsia="TimesNewRomanPSMT" w:hAnsi="Arial" w:cs="Arial"/>
          <w:color w:val="000000"/>
          <w:kern w:val="0"/>
          <w:lang w:bidi="ar-SA"/>
        </w:rPr>
      </w:pPr>
    </w:p>
    <w:p w14:paraId="50125FE9" w14:textId="77777777" w:rsidR="0094591B" w:rsidRDefault="0094591B" w:rsidP="0094591B">
      <w:pPr>
        <w:pStyle w:val="NormalnyWeb"/>
        <w:spacing w:before="0" w:after="0" w:line="360" w:lineRule="auto"/>
        <w:rPr>
          <w:rFonts w:ascii="Arial" w:hAnsi="Arial" w:cs="Arial"/>
        </w:rPr>
      </w:pPr>
      <w:r w:rsidRPr="00BA3895">
        <w:rPr>
          <w:rStyle w:val="Domylnaczcionkaakapitu3"/>
          <w:rFonts w:ascii="Arial" w:hAnsi="Arial" w:cs="Arial"/>
          <w:b/>
          <w:bCs/>
          <w:color w:val="000000"/>
          <w:shd w:val="clear" w:color="auto" w:fill="FFFFFF"/>
        </w:rPr>
        <w:t>Uwaga</w:t>
      </w:r>
      <w:r w:rsidRPr="00BA3895">
        <w:rPr>
          <w:rStyle w:val="Domylnaczcionkaakapitu3"/>
          <w:rFonts w:ascii="Arial" w:hAnsi="Arial" w:cs="Arial"/>
          <w:color w:val="000000"/>
          <w:shd w:val="clear" w:color="auto" w:fill="FFFFFF"/>
        </w:rPr>
        <w:t>: Ceny należy podać w zaokrągleniu do dwóch miejsc po przecinku.</w:t>
      </w:r>
    </w:p>
    <w:p w14:paraId="6BF64F93"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rPr>
        <w:t>5. Akceptuje(my) bez zastrzeżeń istotne postanowienia umowy przedstawiony w Części III SWZ</w:t>
      </w:r>
      <w:r w:rsidRPr="00730B47">
        <w:rPr>
          <w:rFonts w:ascii="Arial" w:hAnsi="Arial" w:cs="Arial"/>
        </w:rPr>
        <w:br/>
      </w:r>
      <w:r w:rsidRPr="00730B47">
        <w:rPr>
          <w:rFonts w:ascii="Arial" w:hAnsi="Arial" w:cs="Arial"/>
          <w:color w:val="000000"/>
        </w:rPr>
        <w:t>6. W przypadku uznania mojej(naszej) oferty za najkorzystniejszą, umowę zobowiązuję(my) się zawrzeć w miejscu i terminie jakie zostaną wskazane przez Zamawiającego.</w:t>
      </w:r>
    </w:p>
    <w:p w14:paraId="6357A3C0"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color w:val="000000"/>
        </w:rPr>
        <w:t xml:space="preserve">7. Składam(y) niniejszą ofertę </w:t>
      </w:r>
      <w:r w:rsidRPr="00730B47">
        <w:rPr>
          <w:rFonts w:ascii="Arial" w:hAnsi="Arial" w:cs="Arial"/>
          <w:i/>
          <w:iCs/>
          <w:color w:val="000000"/>
        </w:rPr>
        <w:t>[we własnym imieniu] / [jako Wykonawcy wspólnie ubiegający się o udzielenie zamówienia],</w:t>
      </w:r>
    </w:p>
    <w:p w14:paraId="3431E593" w14:textId="55CDE659" w:rsidR="0094591B" w:rsidRPr="00730B47" w:rsidRDefault="0094591B" w:rsidP="0094591B">
      <w:pPr>
        <w:pStyle w:val="NormalnyWeb"/>
        <w:spacing w:before="0" w:after="0" w:line="360" w:lineRule="auto"/>
        <w:rPr>
          <w:rFonts w:ascii="Arial" w:hAnsi="Arial" w:cs="Arial"/>
        </w:rPr>
      </w:pPr>
      <w:r w:rsidRPr="00730B47">
        <w:rPr>
          <w:rFonts w:ascii="Arial" w:hAnsi="Arial" w:cs="Arial"/>
          <w:color w:val="000000"/>
        </w:rPr>
        <w:t xml:space="preserve">8. </w:t>
      </w:r>
      <w:r w:rsidRPr="00730B47">
        <w:rPr>
          <w:rFonts w:ascii="Arial" w:hAnsi="Arial" w:cs="Arial"/>
          <w:i/>
          <w:iCs/>
          <w:color w:val="000000"/>
        </w:rPr>
        <w:t>[żadne z informacji zawartych w ofercie nie stanowią tajemnicy przedsiębiorstwa w rozumieniu przepisów o zwalczaniu nieuczciwej konkurencji</w:t>
      </w:r>
      <w:r w:rsidR="00165C2A">
        <w:rPr>
          <w:rFonts w:ascii="Arial" w:hAnsi="Arial" w:cs="Arial"/>
          <w:i/>
          <w:iCs/>
          <w:color w:val="000000"/>
        </w:rPr>
        <w:t>]</w:t>
      </w:r>
      <w:r w:rsidRPr="00730B47">
        <w:rPr>
          <w:rFonts w:ascii="Arial" w:hAnsi="Arial" w:cs="Arial"/>
          <w:i/>
          <w:iCs/>
          <w:color w:val="000000"/>
        </w:rPr>
        <w:t xml:space="preserve"> / </w:t>
      </w:r>
      <w:r w:rsidR="00165C2A">
        <w:rPr>
          <w:rFonts w:ascii="Arial" w:hAnsi="Arial" w:cs="Arial"/>
          <w:i/>
          <w:iCs/>
          <w:color w:val="000000"/>
        </w:rPr>
        <w:t>[</w:t>
      </w:r>
      <w:r w:rsidRPr="00730B47">
        <w:rPr>
          <w:rFonts w:ascii="Arial" w:hAnsi="Arial" w:cs="Arial"/>
          <w:i/>
          <w:iCs/>
          <w:color w:val="000000"/>
        </w:rPr>
        <w:t>wskazane poniżej informacje zawarte w ofercie stanowią tajemnicę przedsiębiorstwa w rozumieniu przepisów o zwalczaniu nieuczciwej konkurencji i w związku z niniejszym nie mogą być one udostępniane, w szczególności innym uczestnikom postępowania</w:t>
      </w:r>
      <w:r w:rsidR="00165C2A">
        <w:rPr>
          <w:rFonts w:ascii="Arial" w:hAnsi="Arial" w:cs="Arial"/>
          <w:i/>
          <w:iCs/>
          <w:color w:val="000000"/>
        </w:rPr>
        <w:t>]</w:t>
      </w:r>
      <w:r w:rsidRPr="00730B47">
        <w:rPr>
          <w:rFonts w:ascii="Arial" w:hAnsi="Arial" w:cs="Arial"/>
          <w:i/>
          <w:iCs/>
          <w:color w:val="000000"/>
        </w:rPr>
        <w:t>:</w:t>
      </w:r>
    </w:p>
    <w:tbl>
      <w:tblPr>
        <w:tblW w:w="9660" w:type="dxa"/>
        <w:tblInd w:w="57" w:type="dxa"/>
        <w:tblLayout w:type="fixed"/>
        <w:tblCellMar>
          <w:left w:w="10" w:type="dxa"/>
          <w:right w:w="10" w:type="dxa"/>
        </w:tblCellMar>
        <w:tblLook w:val="0000" w:firstRow="0" w:lastRow="0" w:firstColumn="0" w:lastColumn="0" w:noHBand="0" w:noVBand="0"/>
      </w:tblPr>
      <w:tblGrid>
        <w:gridCol w:w="502"/>
        <w:gridCol w:w="4251"/>
        <w:gridCol w:w="2376"/>
        <w:gridCol w:w="2531"/>
      </w:tblGrid>
      <w:tr w:rsidR="0094591B" w:rsidRPr="00730B47" w14:paraId="3E6662A5" w14:textId="77777777" w:rsidTr="001B3EA3">
        <w:tc>
          <w:tcPr>
            <w:tcW w:w="502"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794116A9" w14:textId="77777777" w:rsidR="0094591B" w:rsidRPr="00730B47" w:rsidRDefault="0094591B" w:rsidP="001B3EA3">
            <w:pPr>
              <w:pStyle w:val="Normalny2"/>
              <w:spacing w:line="360" w:lineRule="auto"/>
              <w:jc w:val="center"/>
              <w:rPr>
                <w:rFonts w:ascii="Arial" w:hAnsi="Arial" w:cs="Arial"/>
              </w:rPr>
            </w:pPr>
            <w:r w:rsidRPr="00730B47">
              <w:rPr>
                <w:rFonts w:ascii="Arial" w:hAnsi="Arial" w:cs="Arial"/>
                <w:color w:val="000000"/>
              </w:rPr>
              <w:t>Lp.</w:t>
            </w:r>
          </w:p>
        </w:tc>
        <w:tc>
          <w:tcPr>
            <w:tcW w:w="4251"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510F3E90" w14:textId="77777777" w:rsidR="0094591B" w:rsidRPr="00730B47" w:rsidRDefault="0094591B" w:rsidP="001B3EA3">
            <w:pPr>
              <w:pStyle w:val="Normalny2"/>
              <w:spacing w:line="360" w:lineRule="auto"/>
              <w:jc w:val="center"/>
              <w:rPr>
                <w:rFonts w:ascii="Arial" w:hAnsi="Arial" w:cs="Arial"/>
              </w:rPr>
            </w:pPr>
            <w:r w:rsidRPr="00730B47">
              <w:rPr>
                <w:rFonts w:ascii="Arial" w:hAnsi="Arial" w:cs="Arial"/>
                <w:color w:val="000000"/>
              </w:rPr>
              <w:t>Oznaczenie rodzaju (nazwy) informacji</w:t>
            </w:r>
          </w:p>
        </w:tc>
        <w:tc>
          <w:tcPr>
            <w:tcW w:w="4907" w:type="dxa"/>
            <w:gridSpan w:val="2"/>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50E00D2D" w14:textId="77777777" w:rsidR="0094591B" w:rsidRPr="00730B47" w:rsidRDefault="0094591B" w:rsidP="001B3EA3">
            <w:pPr>
              <w:pStyle w:val="Normalny2"/>
              <w:spacing w:line="360" w:lineRule="auto"/>
              <w:jc w:val="center"/>
              <w:rPr>
                <w:rFonts w:ascii="Arial" w:hAnsi="Arial" w:cs="Arial"/>
              </w:rPr>
            </w:pPr>
            <w:r w:rsidRPr="00730B47">
              <w:rPr>
                <w:rFonts w:ascii="Arial" w:hAnsi="Arial" w:cs="Arial"/>
                <w:color w:val="000000"/>
              </w:rPr>
              <w:t>Strony w ofercie (wyrażone cyfrą)</w:t>
            </w:r>
          </w:p>
        </w:tc>
      </w:tr>
      <w:tr w:rsidR="0094591B" w:rsidRPr="00730B47" w14:paraId="65F4176C" w14:textId="77777777" w:rsidTr="001B3EA3">
        <w:tc>
          <w:tcPr>
            <w:tcW w:w="502"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78E331F9" w14:textId="77777777" w:rsidR="0094591B" w:rsidRPr="00730B47" w:rsidRDefault="0094591B" w:rsidP="001B3EA3">
            <w:pPr>
              <w:snapToGrid w:val="0"/>
              <w:spacing w:line="360" w:lineRule="auto"/>
              <w:rPr>
                <w:rFonts w:ascii="Arial" w:hAnsi="Arial" w:cs="Arial"/>
                <w:color w:val="000000"/>
              </w:rPr>
            </w:pPr>
          </w:p>
        </w:tc>
        <w:tc>
          <w:tcPr>
            <w:tcW w:w="4251"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3F011C16" w14:textId="77777777" w:rsidR="0094591B" w:rsidRPr="00730B47" w:rsidRDefault="0094591B" w:rsidP="001B3EA3">
            <w:pPr>
              <w:snapToGrid w:val="0"/>
              <w:spacing w:line="360" w:lineRule="auto"/>
              <w:rPr>
                <w:rFonts w:ascii="Arial" w:hAnsi="Arial" w:cs="Arial"/>
                <w:color w:val="00000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289F50EF" w14:textId="77777777" w:rsidR="0094591B" w:rsidRPr="00730B47" w:rsidRDefault="0094591B" w:rsidP="001B3EA3">
            <w:pPr>
              <w:pStyle w:val="Normalny2"/>
              <w:spacing w:line="360" w:lineRule="auto"/>
              <w:jc w:val="center"/>
              <w:rPr>
                <w:rFonts w:ascii="Arial" w:hAnsi="Arial" w:cs="Arial"/>
              </w:rPr>
            </w:pPr>
            <w:r w:rsidRPr="00730B47">
              <w:rPr>
                <w:rFonts w:ascii="Arial" w:hAnsi="Arial" w:cs="Arial"/>
                <w:color w:val="000000"/>
              </w:rPr>
              <w:t>od</w:t>
            </w: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02F0AB9B" w14:textId="77777777" w:rsidR="0094591B" w:rsidRPr="00730B47" w:rsidRDefault="0094591B" w:rsidP="001B3EA3">
            <w:pPr>
              <w:pStyle w:val="Normalny2"/>
              <w:spacing w:line="360" w:lineRule="auto"/>
              <w:jc w:val="center"/>
              <w:rPr>
                <w:rFonts w:ascii="Arial" w:hAnsi="Arial" w:cs="Arial"/>
              </w:rPr>
            </w:pPr>
            <w:r w:rsidRPr="00730B47">
              <w:rPr>
                <w:rFonts w:ascii="Arial" w:hAnsi="Arial" w:cs="Arial"/>
                <w:color w:val="000000"/>
              </w:rPr>
              <w:t>do</w:t>
            </w:r>
          </w:p>
        </w:tc>
      </w:tr>
      <w:tr w:rsidR="0094591B" w:rsidRPr="00730B47" w14:paraId="508AB20D" w14:textId="77777777" w:rsidTr="001B3EA3">
        <w:trPr>
          <w:trHeight w:val="327"/>
        </w:trPr>
        <w:tc>
          <w:tcPr>
            <w:tcW w:w="502" w:type="dxa"/>
            <w:tcBorders>
              <w:left w:val="single" w:sz="6" w:space="0" w:color="000001"/>
              <w:bottom w:val="single" w:sz="6" w:space="0" w:color="000001"/>
            </w:tcBorders>
            <w:shd w:val="clear" w:color="auto" w:fill="auto"/>
            <w:tcMar>
              <w:top w:w="0" w:type="dxa"/>
              <w:left w:w="57" w:type="dxa"/>
              <w:bottom w:w="57" w:type="dxa"/>
              <w:right w:w="57" w:type="dxa"/>
            </w:tcMar>
          </w:tcPr>
          <w:p w14:paraId="60337A54" w14:textId="77777777" w:rsidR="0094591B" w:rsidRPr="00730B47" w:rsidRDefault="0094591B" w:rsidP="001B3EA3">
            <w:pPr>
              <w:pStyle w:val="Normalny2"/>
              <w:snapToGrid w:val="0"/>
              <w:spacing w:line="360" w:lineRule="auto"/>
              <w:rPr>
                <w:rFonts w:ascii="Arial" w:hAnsi="Arial" w:cs="Arial"/>
                <w:color w:val="000000"/>
              </w:rPr>
            </w:pPr>
          </w:p>
        </w:tc>
        <w:tc>
          <w:tcPr>
            <w:tcW w:w="4251" w:type="dxa"/>
            <w:tcBorders>
              <w:left w:val="single" w:sz="6" w:space="0" w:color="000001"/>
              <w:bottom w:val="single" w:sz="6" w:space="0" w:color="000001"/>
            </w:tcBorders>
            <w:shd w:val="clear" w:color="auto" w:fill="auto"/>
            <w:tcMar>
              <w:top w:w="0" w:type="dxa"/>
              <w:left w:w="57" w:type="dxa"/>
              <w:bottom w:w="57" w:type="dxa"/>
              <w:right w:w="57" w:type="dxa"/>
            </w:tcMar>
          </w:tcPr>
          <w:p w14:paraId="31E8CF2B" w14:textId="77777777" w:rsidR="0094591B" w:rsidRPr="00730B47" w:rsidRDefault="0094591B" w:rsidP="001B3EA3">
            <w:pPr>
              <w:pStyle w:val="Normalny2"/>
              <w:snapToGrid w:val="0"/>
              <w:spacing w:line="360" w:lineRule="auto"/>
              <w:rPr>
                <w:rFonts w:ascii="Arial" w:hAnsi="Arial" w:cs="Arial"/>
                <w:color w:val="00000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4B60789E" w14:textId="77777777" w:rsidR="0094591B" w:rsidRPr="00730B47" w:rsidRDefault="0094591B" w:rsidP="001B3EA3">
            <w:pPr>
              <w:pStyle w:val="Normalny2"/>
              <w:snapToGrid w:val="0"/>
              <w:spacing w:line="360" w:lineRule="auto"/>
              <w:rPr>
                <w:rFonts w:ascii="Arial" w:hAnsi="Arial" w:cs="Arial"/>
                <w:color w:val="000000"/>
              </w:rPr>
            </w:pP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4F0010A0" w14:textId="77777777" w:rsidR="0094591B" w:rsidRPr="00730B47" w:rsidRDefault="0094591B" w:rsidP="001B3EA3">
            <w:pPr>
              <w:pStyle w:val="Normalny2"/>
              <w:snapToGrid w:val="0"/>
              <w:spacing w:line="360" w:lineRule="auto"/>
              <w:rPr>
                <w:rFonts w:ascii="Arial" w:hAnsi="Arial" w:cs="Arial"/>
                <w:color w:val="000000"/>
              </w:rPr>
            </w:pPr>
          </w:p>
        </w:tc>
      </w:tr>
    </w:tbl>
    <w:p w14:paraId="73DD7416" w14:textId="77777777" w:rsidR="0094591B" w:rsidRPr="00730B47" w:rsidRDefault="0094591B" w:rsidP="0094591B">
      <w:pPr>
        <w:pStyle w:val="NormalnyWeb"/>
        <w:spacing w:before="0" w:after="0" w:line="360" w:lineRule="auto"/>
        <w:rPr>
          <w:rFonts w:ascii="Arial" w:hAnsi="Arial" w:cs="Arial"/>
        </w:rPr>
      </w:pPr>
    </w:p>
    <w:p w14:paraId="11BB6841"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color w:val="000000"/>
        </w:rPr>
        <w:lastRenderedPageBreak/>
        <w:t>9. Części zamówienia, których wykonanie wykonawca zamierza powierzyć podwykonawcom:</w:t>
      </w:r>
    </w:p>
    <w:tbl>
      <w:tblPr>
        <w:tblW w:w="9660" w:type="dxa"/>
        <w:tblInd w:w="57" w:type="dxa"/>
        <w:tblLayout w:type="fixed"/>
        <w:tblCellMar>
          <w:left w:w="10" w:type="dxa"/>
          <w:right w:w="10" w:type="dxa"/>
        </w:tblCellMar>
        <w:tblLook w:val="0000" w:firstRow="0" w:lastRow="0" w:firstColumn="0" w:lastColumn="0" w:noHBand="0" w:noVBand="0"/>
      </w:tblPr>
      <w:tblGrid>
        <w:gridCol w:w="4815"/>
        <w:gridCol w:w="4845"/>
      </w:tblGrid>
      <w:tr w:rsidR="0094591B" w:rsidRPr="00730B47" w14:paraId="0060B0FA" w14:textId="77777777" w:rsidTr="001B3EA3">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5D9B4D9E" w14:textId="77777777" w:rsidR="0094591B" w:rsidRPr="00730B47" w:rsidRDefault="0094591B" w:rsidP="001B3EA3">
            <w:pPr>
              <w:pStyle w:val="Normalny2"/>
              <w:spacing w:line="360" w:lineRule="auto"/>
              <w:rPr>
                <w:rFonts w:ascii="Arial" w:hAnsi="Arial" w:cs="Arial"/>
              </w:rPr>
            </w:pPr>
            <w:r w:rsidRPr="00730B47">
              <w:rPr>
                <w:rFonts w:ascii="Arial" w:hAnsi="Arial" w:cs="Arial"/>
                <w:color w:val="000000"/>
              </w:rPr>
              <w:t>Nazwa części zamówienia</w:t>
            </w: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29FD9598" w14:textId="77777777" w:rsidR="0094591B" w:rsidRPr="00730B47" w:rsidRDefault="0094591B" w:rsidP="001B3EA3">
            <w:pPr>
              <w:pStyle w:val="Normalny2"/>
              <w:spacing w:line="360" w:lineRule="auto"/>
              <w:rPr>
                <w:rFonts w:ascii="Arial" w:hAnsi="Arial" w:cs="Arial"/>
              </w:rPr>
            </w:pPr>
            <w:r w:rsidRPr="00730B47">
              <w:rPr>
                <w:rFonts w:ascii="Arial" w:hAnsi="Arial" w:cs="Arial"/>
                <w:color w:val="000000"/>
              </w:rPr>
              <w:t>Nazwa firm podwykonawców</w:t>
            </w:r>
          </w:p>
        </w:tc>
      </w:tr>
      <w:tr w:rsidR="0094591B" w:rsidRPr="00730B47" w14:paraId="26125E08" w14:textId="77777777" w:rsidTr="001B3EA3">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1872289C" w14:textId="77777777" w:rsidR="0094591B" w:rsidRPr="00730B47" w:rsidRDefault="0094591B" w:rsidP="001B3EA3">
            <w:pPr>
              <w:pStyle w:val="Normalny2"/>
              <w:spacing w:line="360" w:lineRule="auto"/>
              <w:rPr>
                <w:rFonts w:ascii="Arial" w:hAnsi="Arial" w:cs="Arial"/>
                <w:color w:val="000000"/>
              </w:rPr>
            </w:pP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6E8CAE94" w14:textId="77777777" w:rsidR="0094591B" w:rsidRPr="00730B47" w:rsidRDefault="0094591B" w:rsidP="001B3EA3">
            <w:pPr>
              <w:pStyle w:val="Normalny2"/>
              <w:spacing w:line="360" w:lineRule="auto"/>
              <w:rPr>
                <w:rFonts w:ascii="Arial" w:hAnsi="Arial" w:cs="Arial"/>
                <w:color w:val="000000"/>
              </w:rPr>
            </w:pPr>
          </w:p>
        </w:tc>
      </w:tr>
    </w:tbl>
    <w:p w14:paraId="29AE251C" w14:textId="77777777" w:rsidR="0094591B" w:rsidRDefault="0094591B" w:rsidP="0094591B">
      <w:pPr>
        <w:pStyle w:val="NormalnyWeb"/>
        <w:spacing w:before="0" w:after="0" w:line="360" w:lineRule="auto"/>
        <w:rPr>
          <w:rFonts w:ascii="Arial" w:hAnsi="Arial" w:cs="Arial"/>
          <w:color w:val="000000"/>
        </w:rPr>
      </w:pPr>
    </w:p>
    <w:p w14:paraId="18D27299"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color w:val="000000"/>
        </w:rPr>
        <w:t>10. Inne oświadczenia:</w:t>
      </w:r>
    </w:p>
    <w:p w14:paraId="5C831FBD" w14:textId="77777777" w:rsidR="0094591B" w:rsidRPr="00730B47" w:rsidRDefault="0094591B" w:rsidP="0094591B">
      <w:pPr>
        <w:pStyle w:val="NormalnyWeb"/>
        <w:spacing w:before="0" w:after="0" w:line="360" w:lineRule="auto"/>
        <w:ind w:left="284" w:hanging="284"/>
        <w:rPr>
          <w:rFonts w:ascii="Arial" w:hAnsi="Arial" w:cs="Arial"/>
        </w:rPr>
      </w:pPr>
      <w:r w:rsidRPr="00730B47">
        <w:rPr>
          <w:rFonts w:ascii="Arial" w:hAnsi="Arial" w:cs="Arial"/>
          <w:color w:val="000000"/>
        </w:rPr>
        <w:t>a) Oświadczam(y), że wypełniłem(liśmy) obowiązki informacyjne przewidziane w art. 13 lub art. 14 RODO wobec osób fizycznych, od których dane osobowe bezpośrednio lub pośrednio pozyskałem(liśmy) w celu ubiegania się o udzielenie zamówienia publicznego w niniejszym postępowaniu.*</w:t>
      </w:r>
    </w:p>
    <w:p w14:paraId="2D656C6E" w14:textId="77777777" w:rsidR="0094591B" w:rsidRPr="00426525" w:rsidRDefault="0094591B" w:rsidP="0094591B">
      <w:pPr>
        <w:pStyle w:val="NormalnyWeb"/>
        <w:spacing w:before="0" w:after="0" w:line="360" w:lineRule="auto"/>
        <w:rPr>
          <w:rFonts w:ascii="Arial" w:hAnsi="Arial" w:cs="Arial"/>
          <w:sz w:val="20"/>
          <w:szCs w:val="20"/>
        </w:rPr>
      </w:pPr>
      <w:r w:rsidRPr="00426525">
        <w:rPr>
          <w:rFonts w:ascii="Arial" w:hAnsi="Arial" w:cs="Arial"/>
          <w:i/>
          <w:iCs/>
          <w:color w:val="000000"/>
          <w:sz w:val="20"/>
          <w:szCs w:val="20"/>
        </w:rPr>
        <w:t>* W przypadku gdy wykonawca nie przekazuje danych osobowych innych niż bezpośrednio jego dotyczących lub zachodzi wyłączenie stosowania obowiązku informacyjnego, stosownie do art. 13 ust. 4 lub art. 14 ust</w:t>
      </w:r>
      <w:r w:rsidRPr="00426525">
        <w:rPr>
          <w:rFonts w:ascii="Arial" w:hAnsi="Arial" w:cs="Arial"/>
          <w:color w:val="000000"/>
          <w:sz w:val="20"/>
          <w:szCs w:val="20"/>
        </w:rPr>
        <w:t>. 5 RODO treści oświadczenia wykonawca nie składa (usunięcie treści oświadczenia np. przez jego wykreślenie).</w:t>
      </w:r>
    </w:p>
    <w:p w14:paraId="26FD787A"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color w:val="000000"/>
        </w:rPr>
        <w:t xml:space="preserve">b) W myśl art. 225 </w:t>
      </w:r>
      <w:proofErr w:type="spellStart"/>
      <w:r w:rsidRPr="00730B47">
        <w:rPr>
          <w:rFonts w:ascii="Arial" w:hAnsi="Arial" w:cs="Arial"/>
          <w:color w:val="000000"/>
        </w:rPr>
        <w:t>u.p.z.p</w:t>
      </w:r>
      <w:proofErr w:type="spellEnd"/>
      <w:r w:rsidRPr="00730B47">
        <w:rPr>
          <w:rFonts w:ascii="Arial" w:hAnsi="Arial" w:cs="Arial"/>
          <w:color w:val="000000"/>
        </w:rPr>
        <w:t xml:space="preserve"> informuję(my), że zgodnie z przepisami o podatku od towarów i usług wybór mojej/ naszej oferty (należy zaznaczyć właściwy kwadrat):</w:t>
      </w:r>
    </w:p>
    <w:p w14:paraId="6503A2DB" w14:textId="77777777" w:rsidR="0094591B" w:rsidRPr="00730B47" w:rsidRDefault="0094591B" w:rsidP="0094591B">
      <w:pPr>
        <w:pStyle w:val="NormalnyWeb"/>
        <w:spacing w:before="0" w:after="0" w:line="360" w:lineRule="auto"/>
        <w:ind w:left="709"/>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w:t>
      </w:r>
      <w:r w:rsidRPr="00730B47">
        <w:rPr>
          <w:rFonts w:ascii="Arial" w:hAnsi="Arial" w:cs="Arial"/>
          <w:b/>
          <w:bCs/>
          <w:color w:val="000000"/>
        </w:rPr>
        <w:t>nie będzie</w:t>
      </w:r>
      <w:r w:rsidRPr="00730B47">
        <w:rPr>
          <w:rFonts w:ascii="Arial" w:hAnsi="Arial" w:cs="Arial"/>
          <w:color w:val="000000"/>
        </w:rPr>
        <w:t xml:space="preserve"> prowadzić do powstania </w:t>
      </w:r>
      <w:r w:rsidRPr="00426525">
        <w:rPr>
          <w:rFonts w:ascii="Arial" w:hAnsi="Arial" w:cs="Arial"/>
          <w:color w:val="000000"/>
        </w:rPr>
        <w:t>u zamawiającego</w:t>
      </w:r>
      <w:r w:rsidRPr="00730B47">
        <w:rPr>
          <w:rFonts w:ascii="Arial" w:hAnsi="Arial" w:cs="Arial"/>
          <w:color w:val="000000"/>
        </w:rPr>
        <w:t xml:space="preserve"> obowiązku podatkowego.</w:t>
      </w:r>
    </w:p>
    <w:p w14:paraId="578B90C9" w14:textId="77777777" w:rsidR="0094591B" w:rsidRPr="00730B47" w:rsidRDefault="0094591B" w:rsidP="0094591B">
      <w:pPr>
        <w:pStyle w:val="NormalnyWeb"/>
        <w:spacing w:before="0" w:after="0" w:line="360" w:lineRule="auto"/>
        <w:ind w:left="709"/>
        <w:rPr>
          <w:rFonts w:ascii="Arial" w:hAnsi="Arial" w:cs="Arial"/>
          <w:color w:val="000000"/>
        </w:rPr>
      </w:pPr>
      <w:r w:rsidRPr="00730B47">
        <w:rPr>
          <w:rFonts w:ascii="Arial" w:hAnsi="Arial" w:cs="Arial"/>
          <w:color w:val="000000"/>
        </w:rPr>
        <w:sym w:font="Symbol" w:char="F07F"/>
      </w:r>
      <w:r w:rsidRPr="00730B47">
        <w:rPr>
          <w:rFonts w:ascii="Arial" w:hAnsi="Arial" w:cs="Arial"/>
          <w:color w:val="000000"/>
        </w:rPr>
        <w:t xml:space="preserve"> </w:t>
      </w:r>
      <w:r w:rsidRPr="00730B47">
        <w:rPr>
          <w:rFonts w:ascii="Arial" w:hAnsi="Arial" w:cs="Arial"/>
          <w:b/>
          <w:bCs/>
          <w:color w:val="000000"/>
        </w:rPr>
        <w:t>będzie</w:t>
      </w:r>
      <w:r w:rsidRPr="00730B47">
        <w:rPr>
          <w:rFonts w:ascii="Arial" w:hAnsi="Arial" w:cs="Arial"/>
          <w:color w:val="000000"/>
        </w:rPr>
        <w:t xml:space="preserve"> prowadzić do powstania u zamawiającego obowiązku podatkowego w następującym zakresie:</w:t>
      </w:r>
      <w:r w:rsidRPr="00730B47">
        <w:rPr>
          <w:rFonts w:ascii="Arial" w:hAnsi="Arial" w:cs="Arial"/>
          <w:color w:val="000000"/>
        </w:rPr>
        <w:br/>
      </w:r>
    </w:p>
    <w:tbl>
      <w:tblPr>
        <w:tblW w:w="9469" w:type="dxa"/>
        <w:tblInd w:w="-5" w:type="dxa"/>
        <w:tblCellMar>
          <w:left w:w="10" w:type="dxa"/>
          <w:right w:w="10" w:type="dxa"/>
        </w:tblCellMar>
        <w:tblLook w:val="0000" w:firstRow="0" w:lastRow="0" w:firstColumn="0" w:lastColumn="0" w:noHBand="0" w:noVBand="0"/>
      </w:tblPr>
      <w:tblGrid>
        <w:gridCol w:w="3828"/>
        <w:gridCol w:w="3373"/>
        <w:gridCol w:w="2268"/>
      </w:tblGrid>
      <w:tr w:rsidR="0094591B" w:rsidRPr="00730B47" w14:paraId="1B282110" w14:textId="77777777" w:rsidTr="001B3EA3">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3E5812" w14:textId="77777777" w:rsidR="0094591B" w:rsidRPr="00730B47" w:rsidRDefault="0094591B" w:rsidP="001B3EA3">
            <w:pPr>
              <w:pStyle w:val="Tekstpodstawowy3"/>
              <w:spacing w:after="0" w:line="360" w:lineRule="auto"/>
              <w:jc w:val="center"/>
              <w:rPr>
                <w:rFonts w:ascii="Arial" w:hAnsi="Arial" w:cs="Arial"/>
                <w:color w:val="000000"/>
                <w:szCs w:val="16"/>
              </w:rPr>
            </w:pPr>
            <w:r w:rsidRPr="00730B47">
              <w:rPr>
                <w:rFonts w:ascii="Arial" w:hAnsi="Arial" w:cs="Arial"/>
                <w:color w:val="000000"/>
                <w:szCs w:val="16"/>
              </w:rPr>
              <w:t>Nazwa (rodzaj) towaru lub usług których dostawa lub świadczenie będą prowadziły do powstania obowiązku podatkowego</w:t>
            </w: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C57758" w14:textId="77777777" w:rsidR="0094591B" w:rsidRPr="00730B47" w:rsidRDefault="0094591B" w:rsidP="001B3EA3">
            <w:pPr>
              <w:pStyle w:val="Tekstpodstawowy3"/>
              <w:spacing w:after="0" w:line="360" w:lineRule="auto"/>
              <w:jc w:val="center"/>
              <w:rPr>
                <w:rFonts w:ascii="Arial" w:hAnsi="Arial" w:cs="Arial"/>
                <w:color w:val="000000"/>
                <w:szCs w:val="16"/>
              </w:rPr>
            </w:pPr>
            <w:r w:rsidRPr="00730B47">
              <w:rPr>
                <w:rFonts w:ascii="Arial" w:hAnsi="Arial" w:cs="Arial"/>
                <w:color w:val="000000"/>
                <w:szCs w:val="16"/>
              </w:rPr>
              <w:t>Wartość towaru lub usługi objętego obowiązkiem podatkowym zamawiającego, bez kwoty podatku</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0256A" w14:textId="77777777" w:rsidR="0094591B" w:rsidRPr="00730B47" w:rsidRDefault="0094591B" w:rsidP="001B3EA3">
            <w:pPr>
              <w:pStyle w:val="Tekstpodstawowy3"/>
              <w:spacing w:after="0" w:line="360" w:lineRule="auto"/>
              <w:jc w:val="center"/>
              <w:rPr>
                <w:rFonts w:ascii="Arial" w:hAnsi="Arial" w:cs="Arial"/>
                <w:color w:val="000000"/>
                <w:szCs w:val="16"/>
              </w:rPr>
            </w:pPr>
            <w:r w:rsidRPr="00730B47">
              <w:rPr>
                <w:rFonts w:ascii="Arial" w:hAnsi="Arial" w:cs="Arial"/>
                <w:color w:val="000000"/>
                <w:szCs w:val="16"/>
              </w:rPr>
              <w:t>Stawka podatku od towarów i usług, która zgodnie z wiedzą wykonawcy, będzie miała zastosowanie.</w:t>
            </w:r>
          </w:p>
        </w:tc>
      </w:tr>
      <w:tr w:rsidR="0094591B" w:rsidRPr="00730B47" w14:paraId="66F90AB6" w14:textId="77777777" w:rsidTr="001B3EA3">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91636" w14:textId="77777777" w:rsidR="0094591B" w:rsidRPr="00730B47" w:rsidRDefault="0094591B" w:rsidP="001B3EA3">
            <w:pPr>
              <w:pStyle w:val="Tekstpodstawowy3"/>
              <w:spacing w:after="0" w:line="360" w:lineRule="auto"/>
              <w:rPr>
                <w:rFonts w:ascii="Arial" w:hAnsi="Arial" w:cs="Arial"/>
                <w:color w:val="000000"/>
                <w:sz w:val="24"/>
                <w:szCs w:val="24"/>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606AF" w14:textId="77777777" w:rsidR="0094591B" w:rsidRPr="00730B47" w:rsidRDefault="0094591B" w:rsidP="001B3EA3">
            <w:pPr>
              <w:pStyle w:val="Tekstpodstawowy3"/>
              <w:spacing w:after="0" w:line="360" w:lineRule="auto"/>
              <w:rPr>
                <w:rFonts w:ascii="Arial" w:hAnsi="Arial" w:cs="Arial"/>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B4529" w14:textId="77777777" w:rsidR="0094591B" w:rsidRPr="00730B47" w:rsidRDefault="0094591B" w:rsidP="001B3EA3">
            <w:pPr>
              <w:pStyle w:val="Tekstpodstawowy3"/>
              <w:spacing w:after="0" w:line="360" w:lineRule="auto"/>
              <w:rPr>
                <w:rFonts w:ascii="Arial" w:hAnsi="Arial" w:cs="Arial"/>
                <w:color w:val="000000"/>
                <w:sz w:val="24"/>
                <w:szCs w:val="24"/>
              </w:rPr>
            </w:pPr>
          </w:p>
        </w:tc>
      </w:tr>
      <w:tr w:rsidR="0094591B" w:rsidRPr="00730B47" w14:paraId="206C2D34" w14:textId="77777777" w:rsidTr="001B3EA3">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CD9A1" w14:textId="77777777" w:rsidR="0094591B" w:rsidRPr="00730B47" w:rsidRDefault="0094591B" w:rsidP="001B3EA3">
            <w:pPr>
              <w:pStyle w:val="Tekstpodstawowy3"/>
              <w:spacing w:after="0" w:line="360" w:lineRule="auto"/>
              <w:rPr>
                <w:rFonts w:ascii="Arial" w:hAnsi="Arial" w:cs="Arial"/>
                <w:color w:val="000000"/>
                <w:sz w:val="24"/>
                <w:szCs w:val="24"/>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5FCD0" w14:textId="77777777" w:rsidR="0094591B" w:rsidRPr="00730B47" w:rsidRDefault="0094591B" w:rsidP="001B3EA3">
            <w:pPr>
              <w:pStyle w:val="Tekstpodstawowy3"/>
              <w:spacing w:after="0" w:line="360" w:lineRule="auto"/>
              <w:rPr>
                <w:rFonts w:ascii="Arial" w:hAnsi="Arial" w:cs="Arial"/>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06CD6" w14:textId="77777777" w:rsidR="0094591B" w:rsidRPr="00730B47" w:rsidRDefault="0094591B" w:rsidP="001B3EA3">
            <w:pPr>
              <w:pStyle w:val="Tekstpodstawowy3"/>
              <w:spacing w:after="0" w:line="360" w:lineRule="auto"/>
              <w:rPr>
                <w:rFonts w:ascii="Arial" w:hAnsi="Arial" w:cs="Arial"/>
                <w:color w:val="000000"/>
                <w:sz w:val="24"/>
                <w:szCs w:val="24"/>
              </w:rPr>
            </w:pPr>
          </w:p>
        </w:tc>
      </w:tr>
    </w:tbl>
    <w:p w14:paraId="710EE719"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rPr>
        <w:br/>
      </w:r>
      <w:r w:rsidRPr="00730B47">
        <w:rPr>
          <w:rFonts w:ascii="Arial" w:hAnsi="Arial" w:cs="Arial"/>
          <w:color w:val="000000"/>
        </w:rPr>
        <w:t xml:space="preserve">c) Wykonawca oświadcza iż jest* (należy zaznaczyć właściwy kwadrat): </w:t>
      </w:r>
    </w:p>
    <w:p w14:paraId="63C4A7A9"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Mikro przedsiębiorstwem</w:t>
      </w:r>
    </w:p>
    <w:p w14:paraId="0A60E8B9"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Małym przedsiębiorstwem</w:t>
      </w:r>
    </w:p>
    <w:p w14:paraId="42CCAB04"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Średnim przedsiębiorstwem</w:t>
      </w:r>
    </w:p>
    <w:p w14:paraId="40C99FEE"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Dużym przedsiębiorstwem</w:t>
      </w:r>
    </w:p>
    <w:p w14:paraId="12094162" w14:textId="77777777" w:rsidR="0094591B" w:rsidRPr="00F94E5B" w:rsidRDefault="0094591B" w:rsidP="0094591B">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lastRenderedPageBreak/>
        <w:t xml:space="preserve">* zaznaczyć właściwe - Por. zalecenie Komisji z dnia 6 maja 2003 r. dotyczące definicji mikroprzedsiębiorstw oraz małych, średnich i dużych przedsiębiorstw (Dz.U. L 124 z 20.5.2003, s. 36). </w:t>
      </w:r>
    </w:p>
    <w:p w14:paraId="081E10DD" w14:textId="77777777" w:rsidR="0094591B" w:rsidRPr="00F94E5B" w:rsidRDefault="0094591B" w:rsidP="0094591B">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W przypadku konsorcjum wymaganą informację należy podać w odniesieniu do lidera konsorcjum.</w:t>
      </w:r>
    </w:p>
    <w:p w14:paraId="0479B3F9" w14:textId="77777777" w:rsidR="0094591B" w:rsidRPr="00F94E5B" w:rsidRDefault="0094591B" w:rsidP="0094591B">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Mikro przedsiębiorstwo: przedsiębiorstwo zatrudnia mniej niż 10 pracowników a jego roczny obrót nie przekracza (lub/i jego całkowity bilans roczny) 2 milionów EUR.</w:t>
      </w:r>
    </w:p>
    <w:p w14:paraId="4BFA0816" w14:textId="77777777" w:rsidR="0094591B" w:rsidRPr="00F94E5B" w:rsidRDefault="0094591B" w:rsidP="0094591B">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Małe przedsiębiorstwo: przedsiębiorstwo, które zatrudnia mniej niż 50 osób i którego roczny obrót lub roczna suma bilansowa nie przekracza 10 milionów EUR.</w:t>
      </w:r>
    </w:p>
    <w:p w14:paraId="52150969" w14:textId="77777777" w:rsidR="0094591B" w:rsidRPr="00F94E5B" w:rsidRDefault="0094591B" w:rsidP="0094591B">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0C16DDAF" w14:textId="77777777" w:rsidR="0094591B" w:rsidRPr="00F94E5B" w:rsidRDefault="0094591B" w:rsidP="0094591B">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Duże przedsiębiorstwo: jest to przedsiębiorstwo, które nie kwalifikuje się do żadnej z ww. kategorii przedsiębiorstw.</w:t>
      </w:r>
    </w:p>
    <w:p w14:paraId="64434290" w14:textId="77777777" w:rsidR="0094591B" w:rsidRDefault="0094591B" w:rsidP="0094591B">
      <w:pPr>
        <w:pStyle w:val="NormalnyWeb"/>
        <w:spacing w:before="0" w:after="0" w:line="360" w:lineRule="auto"/>
        <w:rPr>
          <w:rFonts w:ascii="Arial" w:hAnsi="Arial" w:cs="Arial"/>
        </w:rPr>
      </w:pPr>
    </w:p>
    <w:p w14:paraId="035D6CCD" w14:textId="77777777" w:rsidR="0094591B" w:rsidRPr="00730B47" w:rsidRDefault="0094591B" w:rsidP="0094591B">
      <w:pPr>
        <w:pStyle w:val="NormalnyWeb"/>
        <w:spacing w:before="0" w:after="0" w:line="360" w:lineRule="auto"/>
        <w:rPr>
          <w:rFonts w:ascii="Arial" w:hAnsi="Arial" w:cs="Arial"/>
        </w:rPr>
      </w:pPr>
    </w:p>
    <w:p w14:paraId="3223A9D3" w14:textId="77777777" w:rsidR="0094591B" w:rsidRPr="0094591B" w:rsidRDefault="0094591B" w:rsidP="0094591B">
      <w:pPr>
        <w:pStyle w:val="NormalnyWeb"/>
        <w:spacing w:before="0" w:after="0" w:line="360" w:lineRule="auto"/>
        <w:rPr>
          <w:rFonts w:ascii="Arial" w:hAnsi="Arial" w:cs="Arial"/>
        </w:rPr>
      </w:pPr>
      <w:r w:rsidRPr="0094591B">
        <w:rPr>
          <w:rFonts w:ascii="Arial" w:hAnsi="Arial" w:cs="Arial"/>
          <w:b/>
          <w:bCs/>
          <w:color w:val="000000"/>
        </w:rPr>
        <w:t>UWAGA:</w:t>
      </w:r>
    </w:p>
    <w:p w14:paraId="1D36C3B8" w14:textId="77777777" w:rsidR="0094591B" w:rsidRPr="0094591B" w:rsidRDefault="0094591B" w:rsidP="0094591B">
      <w:pPr>
        <w:pStyle w:val="rozdzia"/>
        <w:rPr>
          <w:rFonts w:ascii="Arial" w:hAnsi="Arial" w:cs="Arial"/>
          <w:sz w:val="24"/>
          <w:szCs w:val="24"/>
        </w:rPr>
      </w:pPr>
      <w:r w:rsidRPr="0094591B">
        <w:rPr>
          <w:rFonts w:ascii="Arial" w:hAnsi="Arial" w:cs="Arial"/>
          <w:sz w:val="24"/>
          <w:szCs w:val="24"/>
        </w:rPr>
        <w:t xml:space="preserve">Ofertę składa się pod rygorem nieważności w formie elektronicznej. </w:t>
      </w:r>
    </w:p>
    <w:p w14:paraId="58FF28EF" w14:textId="77777777" w:rsidR="0094591B" w:rsidRPr="00730B47" w:rsidRDefault="0094591B" w:rsidP="0094591B">
      <w:pPr>
        <w:pStyle w:val="NormalnyWeb"/>
        <w:spacing w:before="0" w:after="0" w:line="360" w:lineRule="auto"/>
        <w:rPr>
          <w:rFonts w:ascii="Arial" w:hAnsi="Arial" w:cs="Arial"/>
          <w:spacing w:val="8"/>
        </w:rPr>
      </w:pPr>
      <w:r w:rsidRPr="00730B47">
        <w:rPr>
          <w:rFonts w:ascii="Arial" w:hAnsi="Arial" w:cs="Arial"/>
          <w:spacing w:val="8"/>
        </w:rPr>
        <w:br/>
      </w:r>
    </w:p>
    <w:p w14:paraId="4FD2306A"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i/>
          <w:iCs/>
          <w:color w:val="000000"/>
        </w:rPr>
        <w:t>[1] W przypadku Wykonawców wspólnie ubiegających się o udzielenie zamówienia zaleca się wpisanie danych wszystkich Wykonawców – wszystkich wspólników spółki cywilnej lub członków konsorcjum.</w:t>
      </w:r>
    </w:p>
    <w:p w14:paraId="4D98394F" w14:textId="77777777" w:rsidR="0094591B" w:rsidRPr="00730B47" w:rsidRDefault="0094591B" w:rsidP="0094591B">
      <w:pPr>
        <w:pStyle w:val="NormalnyWeb"/>
        <w:spacing w:before="0" w:after="0" w:line="360" w:lineRule="auto"/>
        <w:rPr>
          <w:rFonts w:ascii="Arial" w:hAnsi="Arial" w:cs="Arial"/>
        </w:rPr>
      </w:pPr>
    </w:p>
    <w:p w14:paraId="63DB6DA1" w14:textId="77777777" w:rsidR="0094591B" w:rsidRDefault="0094591B" w:rsidP="0094591B">
      <w:pPr>
        <w:pStyle w:val="NormalnyWeb"/>
        <w:spacing w:before="0" w:after="0" w:line="360" w:lineRule="auto"/>
        <w:rPr>
          <w:rFonts w:ascii="Arial" w:hAnsi="Arial" w:cs="Arial"/>
        </w:rPr>
      </w:pPr>
    </w:p>
    <w:p w14:paraId="7409A2D6" w14:textId="77777777" w:rsidR="0094591B" w:rsidRDefault="0094591B" w:rsidP="0094591B">
      <w:pPr>
        <w:pStyle w:val="NormalnyWeb"/>
        <w:spacing w:before="0" w:after="0" w:line="360" w:lineRule="auto"/>
        <w:rPr>
          <w:rFonts w:ascii="Arial" w:hAnsi="Arial" w:cs="Arial"/>
        </w:rPr>
      </w:pPr>
    </w:p>
    <w:p w14:paraId="0F657EC3" w14:textId="77777777" w:rsidR="0094591B" w:rsidRDefault="0094591B" w:rsidP="00730B47">
      <w:pPr>
        <w:pStyle w:val="NormalnyWeb"/>
        <w:spacing w:before="0" w:after="0" w:line="360" w:lineRule="auto"/>
        <w:jc w:val="right"/>
        <w:rPr>
          <w:rFonts w:ascii="Arial" w:hAnsi="Arial" w:cs="Arial"/>
          <w:b/>
          <w:bCs/>
          <w:color w:val="000000"/>
        </w:rPr>
      </w:pPr>
    </w:p>
    <w:p w14:paraId="4F82E2F1" w14:textId="77777777" w:rsidR="0094591B" w:rsidRDefault="0094591B" w:rsidP="00730B47">
      <w:pPr>
        <w:pStyle w:val="NormalnyWeb"/>
        <w:spacing w:before="0" w:after="0" w:line="360" w:lineRule="auto"/>
        <w:jc w:val="right"/>
        <w:rPr>
          <w:rFonts w:ascii="Arial" w:hAnsi="Arial" w:cs="Arial"/>
          <w:b/>
          <w:bCs/>
          <w:color w:val="000000"/>
        </w:rPr>
      </w:pPr>
    </w:p>
    <w:p w14:paraId="6B52B056" w14:textId="77777777" w:rsidR="0094591B" w:rsidRDefault="0094591B" w:rsidP="00730B47">
      <w:pPr>
        <w:pStyle w:val="NormalnyWeb"/>
        <w:spacing w:before="0" w:after="0" w:line="360" w:lineRule="auto"/>
        <w:jc w:val="right"/>
        <w:rPr>
          <w:rFonts w:ascii="Arial" w:hAnsi="Arial" w:cs="Arial"/>
          <w:b/>
          <w:bCs/>
          <w:color w:val="000000"/>
        </w:rPr>
      </w:pPr>
    </w:p>
    <w:p w14:paraId="696FE10A" w14:textId="77777777" w:rsidR="0094591B" w:rsidRDefault="0094591B" w:rsidP="00730B47">
      <w:pPr>
        <w:pStyle w:val="NormalnyWeb"/>
        <w:spacing w:before="0" w:after="0" w:line="360" w:lineRule="auto"/>
        <w:jc w:val="right"/>
        <w:rPr>
          <w:rFonts w:ascii="Arial" w:hAnsi="Arial" w:cs="Arial"/>
          <w:b/>
          <w:bCs/>
          <w:color w:val="000000"/>
        </w:rPr>
      </w:pPr>
    </w:p>
    <w:p w14:paraId="5668191D" w14:textId="77777777" w:rsidR="0094591B" w:rsidRDefault="0094591B" w:rsidP="00730B47">
      <w:pPr>
        <w:pStyle w:val="NormalnyWeb"/>
        <w:spacing w:before="0" w:after="0" w:line="360" w:lineRule="auto"/>
        <w:jc w:val="right"/>
        <w:rPr>
          <w:rFonts w:ascii="Arial" w:hAnsi="Arial" w:cs="Arial"/>
          <w:b/>
          <w:bCs/>
          <w:color w:val="000000"/>
        </w:rPr>
      </w:pPr>
    </w:p>
    <w:p w14:paraId="57391C92" w14:textId="77777777" w:rsidR="0094591B" w:rsidRDefault="0094591B" w:rsidP="00730B47">
      <w:pPr>
        <w:pStyle w:val="NormalnyWeb"/>
        <w:spacing w:before="0" w:after="0" w:line="360" w:lineRule="auto"/>
        <w:jc w:val="right"/>
        <w:rPr>
          <w:rFonts w:ascii="Arial" w:hAnsi="Arial" w:cs="Arial"/>
          <w:b/>
          <w:bCs/>
          <w:color w:val="000000"/>
        </w:rPr>
      </w:pPr>
    </w:p>
    <w:p w14:paraId="2AE7B503" w14:textId="77777777" w:rsidR="0094591B" w:rsidRDefault="0094591B" w:rsidP="00730B47">
      <w:pPr>
        <w:pStyle w:val="NormalnyWeb"/>
        <w:spacing w:before="0" w:after="0" w:line="360" w:lineRule="auto"/>
        <w:jc w:val="right"/>
        <w:rPr>
          <w:rFonts w:ascii="Arial" w:hAnsi="Arial" w:cs="Arial"/>
          <w:b/>
          <w:bCs/>
          <w:color w:val="000000"/>
        </w:rPr>
      </w:pPr>
    </w:p>
    <w:p w14:paraId="307CDBEF" w14:textId="77777777" w:rsidR="0094591B" w:rsidRDefault="0094591B" w:rsidP="00730B47">
      <w:pPr>
        <w:pStyle w:val="NormalnyWeb"/>
        <w:spacing w:before="0" w:after="0" w:line="360" w:lineRule="auto"/>
        <w:jc w:val="right"/>
        <w:rPr>
          <w:rFonts w:ascii="Arial" w:hAnsi="Arial" w:cs="Arial"/>
          <w:b/>
          <w:bCs/>
          <w:color w:val="000000"/>
        </w:rPr>
      </w:pPr>
    </w:p>
    <w:p w14:paraId="5543746B" w14:textId="77777777" w:rsidR="0094591B" w:rsidRDefault="0094591B" w:rsidP="00730B47">
      <w:pPr>
        <w:pStyle w:val="NormalnyWeb"/>
        <w:spacing w:before="0" w:after="0" w:line="360" w:lineRule="auto"/>
        <w:jc w:val="right"/>
        <w:rPr>
          <w:rFonts w:ascii="Arial" w:hAnsi="Arial" w:cs="Arial"/>
          <w:b/>
          <w:bCs/>
          <w:color w:val="000000"/>
        </w:rPr>
      </w:pPr>
    </w:p>
    <w:p w14:paraId="07D29628" w14:textId="1530DE16" w:rsidR="0094591B" w:rsidRPr="00730B47" w:rsidRDefault="0094591B" w:rsidP="0094591B">
      <w:pPr>
        <w:pStyle w:val="NormalnyWeb"/>
        <w:spacing w:before="0" w:after="0" w:line="360" w:lineRule="auto"/>
        <w:jc w:val="right"/>
        <w:rPr>
          <w:rFonts w:ascii="Arial" w:hAnsi="Arial" w:cs="Arial"/>
        </w:rPr>
      </w:pPr>
      <w:r w:rsidRPr="00730B47">
        <w:rPr>
          <w:rFonts w:ascii="Arial" w:hAnsi="Arial" w:cs="Arial"/>
          <w:color w:val="000000"/>
        </w:rPr>
        <w:lastRenderedPageBreak/>
        <w:t>Załącznik nr 1</w:t>
      </w:r>
      <w:r>
        <w:rPr>
          <w:rFonts w:ascii="Arial" w:hAnsi="Arial" w:cs="Arial"/>
          <w:color w:val="000000"/>
        </w:rPr>
        <w:t>D</w:t>
      </w:r>
      <w:r w:rsidRPr="00730B47">
        <w:rPr>
          <w:rFonts w:ascii="Arial" w:hAnsi="Arial" w:cs="Arial"/>
          <w:color w:val="000000"/>
        </w:rPr>
        <w:t xml:space="preserve"> do SWZ</w:t>
      </w:r>
    </w:p>
    <w:p w14:paraId="34D71F00" w14:textId="29DE94D4" w:rsidR="0094591B" w:rsidRPr="00730B47" w:rsidRDefault="0094591B" w:rsidP="0094591B">
      <w:pPr>
        <w:pStyle w:val="NormalnyWeb"/>
        <w:spacing w:before="0" w:after="0" w:line="360" w:lineRule="auto"/>
        <w:jc w:val="center"/>
        <w:rPr>
          <w:rFonts w:ascii="Arial" w:hAnsi="Arial" w:cs="Arial"/>
        </w:rPr>
      </w:pPr>
      <w:r w:rsidRPr="00730B47">
        <w:rPr>
          <w:rFonts w:ascii="Arial" w:hAnsi="Arial" w:cs="Arial"/>
          <w:b/>
          <w:bCs/>
          <w:color w:val="000000"/>
        </w:rPr>
        <w:t xml:space="preserve">FORMULARZ OFERTOWY </w:t>
      </w:r>
      <w:r>
        <w:rPr>
          <w:rFonts w:ascii="Arial" w:hAnsi="Arial" w:cs="Arial"/>
          <w:b/>
          <w:bCs/>
          <w:color w:val="000000"/>
        </w:rPr>
        <w:t xml:space="preserve"> część 4</w:t>
      </w:r>
      <w:r w:rsidRPr="00730B47">
        <w:rPr>
          <w:rFonts w:ascii="Arial" w:hAnsi="Arial" w:cs="Arial"/>
          <w:b/>
          <w:bCs/>
          <w:color w:val="000000"/>
        </w:rPr>
        <w:br/>
      </w:r>
      <w:r>
        <w:rPr>
          <w:rStyle w:val="Pogrubienie"/>
          <w:rFonts w:ascii="Arial" w:hAnsi="Arial" w:cs="Arial"/>
        </w:rPr>
        <w:t xml:space="preserve">Usługa rozstawienia mieszkańcom Mazurskiego Związku Międzygminnego – Gospodarka Odpadami pojemników na odpady komunalne </w:t>
      </w:r>
    </w:p>
    <w:p w14:paraId="3BCD0BC2" w14:textId="77777777" w:rsidR="0094591B" w:rsidRPr="00730B47" w:rsidRDefault="0094591B" w:rsidP="0094591B">
      <w:pPr>
        <w:pStyle w:val="NormalnyWeb"/>
        <w:spacing w:before="0" w:after="0" w:line="360" w:lineRule="auto"/>
        <w:jc w:val="center"/>
        <w:rPr>
          <w:rFonts w:ascii="Arial" w:hAnsi="Arial" w:cs="Arial"/>
        </w:rPr>
      </w:pPr>
    </w:p>
    <w:p w14:paraId="4448D343" w14:textId="77777777" w:rsidR="0094591B" w:rsidRPr="00730B47" w:rsidRDefault="0094591B" w:rsidP="0094591B">
      <w:pPr>
        <w:pStyle w:val="NormalnyWeb"/>
        <w:spacing w:before="0" w:after="0" w:line="360" w:lineRule="auto"/>
        <w:rPr>
          <w:rFonts w:ascii="Arial" w:hAnsi="Arial" w:cs="Arial"/>
        </w:rPr>
      </w:pPr>
      <w:r w:rsidRPr="00730B47">
        <w:rPr>
          <w:rStyle w:val="Domylnaczcionkaakapitu3"/>
          <w:rFonts w:ascii="Arial" w:hAnsi="Arial" w:cs="Arial"/>
          <w:b/>
          <w:bCs/>
          <w:color w:val="000000"/>
        </w:rPr>
        <w:t>1. ZAMAWIAJĄCY:</w:t>
      </w:r>
    </w:p>
    <w:p w14:paraId="38DD9D9D" w14:textId="77777777" w:rsidR="0094591B" w:rsidRPr="00730B47" w:rsidRDefault="0094591B" w:rsidP="0094591B">
      <w:pPr>
        <w:pStyle w:val="NormalnyWeb"/>
        <w:spacing w:before="0" w:after="0" w:line="360" w:lineRule="auto"/>
        <w:rPr>
          <w:rFonts w:ascii="Arial" w:hAnsi="Arial" w:cs="Arial"/>
          <w:color w:val="000000"/>
        </w:rPr>
      </w:pPr>
      <w:r w:rsidRPr="00730B47">
        <w:rPr>
          <w:rFonts w:ascii="Arial" w:hAnsi="Arial" w:cs="Arial"/>
          <w:color w:val="000000"/>
        </w:rPr>
        <w:t>Zakład Unieszkodliwiania Odpadów Komunalnych Spytkowo Sp. z o.o.</w:t>
      </w:r>
    </w:p>
    <w:p w14:paraId="28F45592" w14:textId="77777777" w:rsidR="0094591B" w:rsidRPr="00730B47" w:rsidRDefault="0094591B" w:rsidP="0094591B">
      <w:pPr>
        <w:pStyle w:val="NormalnyWeb"/>
        <w:spacing w:before="0" w:after="0" w:line="360" w:lineRule="auto"/>
        <w:rPr>
          <w:rFonts w:ascii="Arial" w:hAnsi="Arial" w:cs="Arial"/>
        </w:rPr>
      </w:pPr>
      <w:r w:rsidRPr="00730B47">
        <w:rPr>
          <w:rStyle w:val="Domylnaczcionkaakapitu3"/>
          <w:rFonts w:ascii="Arial" w:hAnsi="Arial" w:cs="Arial"/>
          <w:b/>
          <w:bCs/>
          <w:color w:val="000000"/>
        </w:rPr>
        <w:t>2. WYKONAWCA:</w:t>
      </w:r>
    </w:p>
    <w:p w14:paraId="40838B18" w14:textId="77777777" w:rsidR="0094591B" w:rsidRPr="00730B47" w:rsidRDefault="0094591B" w:rsidP="0094591B">
      <w:pPr>
        <w:pStyle w:val="NormalnyWeb"/>
        <w:spacing w:before="0" w:after="0" w:line="360" w:lineRule="auto"/>
        <w:rPr>
          <w:rFonts w:ascii="Arial" w:hAnsi="Arial" w:cs="Arial"/>
        </w:rPr>
      </w:pPr>
      <w:r w:rsidRPr="00730B47">
        <w:rPr>
          <w:rStyle w:val="Domylnaczcionkaakapitu3"/>
          <w:rFonts w:ascii="Arial" w:hAnsi="Arial" w:cs="Arial"/>
          <w:color w:val="000000"/>
        </w:rPr>
        <w:t>Niniejsza oferta zostaje złożona przez</w:t>
      </w:r>
      <w:r w:rsidRPr="00730B47">
        <w:rPr>
          <w:rFonts w:ascii="Arial" w:hAnsi="Arial" w:cs="Arial"/>
          <w:color w:val="000000"/>
        </w:rPr>
        <w:t>[1]</w:t>
      </w:r>
      <w:r w:rsidRPr="00730B47">
        <w:rPr>
          <w:rStyle w:val="Domylnaczcionkaakapitu3"/>
          <w:rFonts w:ascii="Arial" w:hAnsi="Arial" w:cs="Arial"/>
          <w:color w:val="000000"/>
        </w:rPr>
        <w:t>:</w:t>
      </w:r>
    </w:p>
    <w:tbl>
      <w:tblPr>
        <w:tblW w:w="9378" w:type="dxa"/>
        <w:tblInd w:w="57" w:type="dxa"/>
        <w:tblLayout w:type="fixed"/>
        <w:tblCellMar>
          <w:left w:w="10" w:type="dxa"/>
          <w:right w:w="10" w:type="dxa"/>
        </w:tblCellMar>
        <w:tblLook w:val="0000" w:firstRow="0" w:lastRow="0" w:firstColumn="0" w:lastColumn="0" w:noHBand="0" w:noVBand="0"/>
      </w:tblPr>
      <w:tblGrid>
        <w:gridCol w:w="502"/>
        <w:gridCol w:w="3820"/>
        <w:gridCol w:w="1766"/>
        <w:gridCol w:w="3290"/>
      </w:tblGrid>
      <w:tr w:rsidR="0094591B" w:rsidRPr="00730B47" w14:paraId="781FF542" w14:textId="77777777" w:rsidTr="001B3EA3">
        <w:tc>
          <w:tcPr>
            <w:tcW w:w="502"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117BF562" w14:textId="77777777" w:rsidR="0094591B" w:rsidRPr="00730B47" w:rsidRDefault="0094591B" w:rsidP="001B3EA3">
            <w:pPr>
              <w:pStyle w:val="Normalny2"/>
              <w:spacing w:line="360" w:lineRule="auto"/>
              <w:jc w:val="center"/>
              <w:rPr>
                <w:rFonts w:ascii="Arial" w:hAnsi="Arial" w:cs="Arial"/>
              </w:rPr>
            </w:pPr>
            <w:proofErr w:type="spellStart"/>
            <w:r w:rsidRPr="00730B47">
              <w:rPr>
                <w:rFonts w:ascii="Arial" w:hAnsi="Arial" w:cs="Arial"/>
                <w:color w:val="000000"/>
              </w:rPr>
              <w:t>Lp</w:t>
            </w:r>
            <w:proofErr w:type="spellEnd"/>
          </w:p>
        </w:tc>
        <w:tc>
          <w:tcPr>
            <w:tcW w:w="3820"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5B816606" w14:textId="77777777" w:rsidR="0094591B" w:rsidRPr="00730B47" w:rsidRDefault="0094591B" w:rsidP="001B3EA3">
            <w:pPr>
              <w:pStyle w:val="Normalny2"/>
              <w:spacing w:line="360" w:lineRule="auto"/>
              <w:jc w:val="center"/>
              <w:rPr>
                <w:rFonts w:ascii="Arial" w:hAnsi="Arial" w:cs="Arial"/>
              </w:rPr>
            </w:pPr>
            <w:r w:rsidRPr="00730B47">
              <w:rPr>
                <w:rFonts w:ascii="Arial" w:hAnsi="Arial" w:cs="Arial"/>
                <w:color w:val="000000"/>
              </w:rPr>
              <w:t>Nazwa(y) Wykonawcy(ów)</w:t>
            </w:r>
          </w:p>
        </w:tc>
        <w:tc>
          <w:tcPr>
            <w:tcW w:w="1766"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0E33E194" w14:textId="77777777" w:rsidR="0094591B" w:rsidRPr="00730B47" w:rsidRDefault="0094591B" w:rsidP="001B3EA3">
            <w:pPr>
              <w:pStyle w:val="Normalny2"/>
              <w:spacing w:line="360" w:lineRule="auto"/>
              <w:jc w:val="center"/>
              <w:rPr>
                <w:rFonts w:ascii="Arial" w:hAnsi="Arial" w:cs="Arial"/>
              </w:rPr>
            </w:pPr>
            <w:r w:rsidRPr="00730B47">
              <w:rPr>
                <w:rFonts w:ascii="Arial" w:hAnsi="Arial" w:cs="Arial"/>
                <w:color w:val="000000"/>
              </w:rPr>
              <w:t>NIP</w:t>
            </w:r>
          </w:p>
        </w:tc>
        <w:tc>
          <w:tcPr>
            <w:tcW w:w="3290"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7761A5BB" w14:textId="77777777" w:rsidR="0094591B" w:rsidRPr="00730B47" w:rsidRDefault="0094591B" w:rsidP="001B3EA3">
            <w:pPr>
              <w:pStyle w:val="Normalny2"/>
              <w:spacing w:line="360" w:lineRule="auto"/>
              <w:jc w:val="center"/>
              <w:rPr>
                <w:rFonts w:ascii="Arial" w:hAnsi="Arial" w:cs="Arial"/>
              </w:rPr>
            </w:pPr>
            <w:r w:rsidRPr="00730B47">
              <w:rPr>
                <w:rFonts w:ascii="Arial" w:hAnsi="Arial" w:cs="Arial"/>
                <w:color w:val="000000"/>
              </w:rPr>
              <w:t>Adres(y) Wykonawcy(ów)</w:t>
            </w:r>
          </w:p>
        </w:tc>
      </w:tr>
      <w:tr w:rsidR="0094591B" w:rsidRPr="00730B47" w14:paraId="56135494" w14:textId="77777777" w:rsidTr="001B3EA3">
        <w:trPr>
          <w:trHeight w:val="392"/>
        </w:trPr>
        <w:tc>
          <w:tcPr>
            <w:tcW w:w="502" w:type="dxa"/>
            <w:tcBorders>
              <w:left w:val="single" w:sz="6" w:space="0" w:color="000001"/>
              <w:bottom w:val="single" w:sz="6" w:space="0" w:color="000001"/>
            </w:tcBorders>
            <w:shd w:val="clear" w:color="auto" w:fill="auto"/>
            <w:tcMar>
              <w:top w:w="0" w:type="dxa"/>
              <w:left w:w="57" w:type="dxa"/>
              <w:bottom w:w="57" w:type="dxa"/>
              <w:right w:w="57" w:type="dxa"/>
            </w:tcMar>
          </w:tcPr>
          <w:p w14:paraId="7D10EEC4" w14:textId="77777777" w:rsidR="0094591B" w:rsidRPr="00730B47" w:rsidRDefault="0094591B" w:rsidP="001B3EA3">
            <w:pPr>
              <w:pStyle w:val="Normalny2"/>
              <w:snapToGrid w:val="0"/>
              <w:spacing w:line="360" w:lineRule="auto"/>
              <w:rPr>
                <w:rFonts w:ascii="Arial" w:hAnsi="Arial" w:cs="Arial"/>
                <w:color w:val="000000"/>
              </w:rPr>
            </w:pPr>
          </w:p>
        </w:tc>
        <w:tc>
          <w:tcPr>
            <w:tcW w:w="3820" w:type="dxa"/>
            <w:tcBorders>
              <w:left w:val="single" w:sz="6" w:space="0" w:color="000001"/>
              <w:bottom w:val="single" w:sz="6" w:space="0" w:color="000001"/>
            </w:tcBorders>
            <w:shd w:val="clear" w:color="auto" w:fill="auto"/>
            <w:tcMar>
              <w:top w:w="0" w:type="dxa"/>
              <w:left w:w="57" w:type="dxa"/>
              <w:bottom w:w="57" w:type="dxa"/>
              <w:right w:w="57" w:type="dxa"/>
            </w:tcMar>
          </w:tcPr>
          <w:p w14:paraId="0DA4D6E8" w14:textId="77777777" w:rsidR="0094591B" w:rsidRPr="00730B47" w:rsidRDefault="0094591B" w:rsidP="001B3EA3">
            <w:pPr>
              <w:pStyle w:val="Normalny2"/>
              <w:snapToGrid w:val="0"/>
              <w:spacing w:line="360" w:lineRule="auto"/>
              <w:rPr>
                <w:rFonts w:ascii="Arial" w:hAnsi="Arial" w:cs="Arial"/>
                <w:color w:val="000000"/>
              </w:rPr>
            </w:pPr>
          </w:p>
        </w:tc>
        <w:tc>
          <w:tcPr>
            <w:tcW w:w="1766" w:type="dxa"/>
            <w:tcBorders>
              <w:left w:val="single" w:sz="6" w:space="0" w:color="000001"/>
              <w:bottom w:val="single" w:sz="6" w:space="0" w:color="000001"/>
            </w:tcBorders>
            <w:shd w:val="clear" w:color="auto" w:fill="auto"/>
            <w:tcMar>
              <w:top w:w="0" w:type="dxa"/>
              <w:left w:w="57" w:type="dxa"/>
              <w:bottom w:w="57" w:type="dxa"/>
              <w:right w:w="57" w:type="dxa"/>
            </w:tcMar>
          </w:tcPr>
          <w:p w14:paraId="07D545F2" w14:textId="77777777" w:rsidR="0094591B" w:rsidRPr="00730B47" w:rsidRDefault="0094591B" w:rsidP="001B3EA3">
            <w:pPr>
              <w:pStyle w:val="Normalny2"/>
              <w:snapToGrid w:val="0"/>
              <w:spacing w:line="360" w:lineRule="auto"/>
              <w:rPr>
                <w:rFonts w:ascii="Arial" w:hAnsi="Arial" w:cs="Arial"/>
                <w:color w:val="000000"/>
              </w:rPr>
            </w:pPr>
          </w:p>
        </w:tc>
        <w:tc>
          <w:tcPr>
            <w:tcW w:w="3290"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1BE90937" w14:textId="77777777" w:rsidR="0094591B" w:rsidRPr="00730B47" w:rsidRDefault="0094591B" w:rsidP="001B3EA3">
            <w:pPr>
              <w:pStyle w:val="Normalny2"/>
              <w:snapToGrid w:val="0"/>
              <w:spacing w:line="360" w:lineRule="auto"/>
              <w:rPr>
                <w:rFonts w:ascii="Arial" w:hAnsi="Arial" w:cs="Arial"/>
                <w:color w:val="000000"/>
              </w:rPr>
            </w:pPr>
          </w:p>
        </w:tc>
      </w:tr>
    </w:tbl>
    <w:p w14:paraId="3EA08430"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b/>
          <w:bCs/>
          <w:color w:val="000000"/>
        </w:rPr>
        <w:t>3. KORESPONDENCJĘ NALEŻY KIEROWAĆ NA ADRES:</w:t>
      </w:r>
    </w:p>
    <w:tbl>
      <w:tblPr>
        <w:tblW w:w="9660" w:type="dxa"/>
        <w:tblInd w:w="57" w:type="dxa"/>
        <w:tblLayout w:type="fixed"/>
        <w:tblCellMar>
          <w:left w:w="10" w:type="dxa"/>
          <w:right w:w="10" w:type="dxa"/>
        </w:tblCellMar>
        <w:tblLook w:val="0000" w:firstRow="0" w:lastRow="0" w:firstColumn="0" w:lastColumn="0" w:noHBand="0" w:noVBand="0"/>
      </w:tblPr>
      <w:tblGrid>
        <w:gridCol w:w="3148"/>
        <w:gridCol w:w="6512"/>
      </w:tblGrid>
      <w:tr w:rsidR="0094591B" w:rsidRPr="00730B47" w14:paraId="0A9F098F" w14:textId="77777777" w:rsidTr="001B3EA3">
        <w:tc>
          <w:tcPr>
            <w:tcW w:w="3148"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2EFBF7C9" w14:textId="77777777" w:rsidR="0094591B" w:rsidRPr="00730B47" w:rsidRDefault="0094591B" w:rsidP="001B3EA3">
            <w:pPr>
              <w:pStyle w:val="Normalny2"/>
              <w:spacing w:line="360" w:lineRule="auto"/>
              <w:rPr>
                <w:rFonts w:ascii="Arial" w:hAnsi="Arial" w:cs="Arial"/>
              </w:rPr>
            </w:pPr>
            <w:r w:rsidRPr="00730B47">
              <w:rPr>
                <w:rFonts w:ascii="Arial" w:hAnsi="Arial" w:cs="Arial"/>
                <w:color w:val="000000"/>
              </w:rPr>
              <w:t>Wykonawca</w:t>
            </w:r>
          </w:p>
        </w:tc>
        <w:tc>
          <w:tcPr>
            <w:tcW w:w="6512"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135DA567" w14:textId="77777777" w:rsidR="0094591B" w:rsidRPr="00730B47" w:rsidRDefault="0094591B" w:rsidP="001B3EA3">
            <w:pPr>
              <w:pStyle w:val="Normalny2"/>
              <w:snapToGrid w:val="0"/>
              <w:spacing w:line="360" w:lineRule="auto"/>
              <w:rPr>
                <w:rFonts w:ascii="Arial" w:hAnsi="Arial" w:cs="Arial"/>
                <w:color w:val="000000"/>
              </w:rPr>
            </w:pPr>
          </w:p>
        </w:tc>
      </w:tr>
      <w:tr w:rsidR="0094591B" w:rsidRPr="00730B47" w14:paraId="2D6F4B18" w14:textId="77777777" w:rsidTr="001B3EA3">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123E5BB7" w14:textId="77777777" w:rsidR="0094591B" w:rsidRPr="00730B47" w:rsidRDefault="0094591B" w:rsidP="001B3EA3">
            <w:pPr>
              <w:pStyle w:val="Normalny2"/>
              <w:spacing w:line="360" w:lineRule="auto"/>
              <w:rPr>
                <w:rFonts w:ascii="Arial" w:hAnsi="Arial" w:cs="Arial"/>
              </w:rPr>
            </w:pPr>
            <w:r w:rsidRPr="00730B47">
              <w:rPr>
                <w:rFonts w:ascii="Arial" w:hAnsi="Arial" w:cs="Arial"/>
                <w:color w:val="000000"/>
              </w:rPr>
              <w:t>Imię i nazwisko osoby uprawnionej do kontaktu</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7D5127C2" w14:textId="77777777" w:rsidR="0094591B" w:rsidRPr="00730B47" w:rsidRDefault="0094591B" w:rsidP="001B3EA3">
            <w:pPr>
              <w:pStyle w:val="Normalny2"/>
              <w:snapToGrid w:val="0"/>
              <w:spacing w:line="360" w:lineRule="auto"/>
              <w:rPr>
                <w:rFonts w:ascii="Arial" w:hAnsi="Arial" w:cs="Arial"/>
                <w:color w:val="000000"/>
              </w:rPr>
            </w:pPr>
          </w:p>
        </w:tc>
      </w:tr>
      <w:tr w:rsidR="0094591B" w:rsidRPr="00730B47" w14:paraId="4ADC4813" w14:textId="77777777" w:rsidTr="001B3EA3">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21A096E3" w14:textId="77777777" w:rsidR="0094591B" w:rsidRPr="00730B47" w:rsidRDefault="0094591B" w:rsidP="001B3EA3">
            <w:pPr>
              <w:pStyle w:val="Normalny2"/>
              <w:spacing w:line="360" w:lineRule="auto"/>
              <w:rPr>
                <w:rFonts w:ascii="Arial" w:hAnsi="Arial" w:cs="Arial"/>
              </w:rPr>
            </w:pPr>
            <w:r w:rsidRPr="00730B47">
              <w:rPr>
                <w:rFonts w:ascii="Arial" w:hAnsi="Arial" w:cs="Arial"/>
                <w:color w:val="000000"/>
              </w:rPr>
              <w:t>Adres</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28C93AAA" w14:textId="77777777" w:rsidR="0094591B" w:rsidRPr="00730B47" w:rsidRDefault="0094591B" w:rsidP="001B3EA3">
            <w:pPr>
              <w:pStyle w:val="Normalny2"/>
              <w:snapToGrid w:val="0"/>
              <w:spacing w:line="360" w:lineRule="auto"/>
              <w:rPr>
                <w:rFonts w:ascii="Arial" w:hAnsi="Arial" w:cs="Arial"/>
                <w:color w:val="000000"/>
              </w:rPr>
            </w:pPr>
          </w:p>
        </w:tc>
      </w:tr>
      <w:tr w:rsidR="0094591B" w:rsidRPr="00730B47" w14:paraId="51824FC6" w14:textId="77777777" w:rsidTr="001B3EA3">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7FC5E334" w14:textId="77777777" w:rsidR="0094591B" w:rsidRPr="00730B47" w:rsidRDefault="0094591B" w:rsidP="001B3EA3">
            <w:pPr>
              <w:pStyle w:val="Normalny2"/>
              <w:spacing w:line="360" w:lineRule="auto"/>
              <w:rPr>
                <w:rFonts w:ascii="Arial" w:hAnsi="Arial" w:cs="Arial"/>
              </w:rPr>
            </w:pPr>
            <w:r w:rsidRPr="00730B47">
              <w:rPr>
                <w:rFonts w:ascii="Arial" w:hAnsi="Arial" w:cs="Arial"/>
                <w:color w:val="000000"/>
              </w:rPr>
              <w:t>Nr telefonu</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65AA4E14" w14:textId="77777777" w:rsidR="0094591B" w:rsidRPr="00730B47" w:rsidRDefault="0094591B" w:rsidP="001B3EA3">
            <w:pPr>
              <w:pStyle w:val="Normalny2"/>
              <w:snapToGrid w:val="0"/>
              <w:spacing w:line="360" w:lineRule="auto"/>
              <w:rPr>
                <w:rFonts w:ascii="Arial" w:hAnsi="Arial" w:cs="Arial"/>
                <w:color w:val="000000"/>
              </w:rPr>
            </w:pPr>
          </w:p>
        </w:tc>
      </w:tr>
      <w:tr w:rsidR="0094591B" w:rsidRPr="00730B47" w14:paraId="57BED788" w14:textId="77777777" w:rsidTr="001B3EA3">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0F3B3819" w14:textId="77777777" w:rsidR="0094591B" w:rsidRPr="00730B47" w:rsidRDefault="0094591B" w:rsidP="001B3EA3">
            <w:pPr>
              <w:pStyle w:val="Normalny2"/>
              <w:spacing w:line="360" w:lineRule="auto"/>
              <w:rPr>
                <w:rFonts w:ascii="Arial" w:hAnsi="Arial" w:cs="Arial"/>
                <w:color w:val="000000"/>
              </w:rPr>
            </w:pPr>
            <w:r w:rsidRPr="00730B47">
              <w:rPr>
                <w:rFonts w:ascii="Arial" w:hAnsi="Arial" w:cs="Arial"/>
                <w:color w:val="000000"/>
              </w:rPr>
              <w:t>E-mail</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6DE3D066" w14:textId="77777777" w:rsidR="0094591B" w:rsidRPr="00730B47" w:rsidRDefault="0094591B" w:rsidP="001B3EA3">
            <w:pPr>
              <w:pStyle w:val="Normalny2"/>
              <w:snapToGrid w:val="0"/>
              <w:spacing w:line="360" w:lineRule="auto"/>
              <w:rPr>
                <w:rFonts w:ascii="Arial" w:hAnsi="Arial" w:cs="Arial"/>
                <w:color w:val="000000"/>
              </w:rPr>
            </w:pPr>
          </w:p>
        </w:tc>
      </w:tr>
    </w:tbl>
    <w:p w14:paraId="4F5F6D9F"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b/>
          <w:bCs/>
          <w:color w:val="000000"/>
        </w:rPr>
        <w:br/>
      </w:r>
      <w:r w:rsidRPr="00730B47">
        <w:rPr>
          <w:rFonts w:ascii="Arial" w:hAnsi="Arial" w:cs="Arial"/>
          <w:b/>
          <w:bCs/>
        </w:rPr>
        <w:t>4. Ja (my) niżej podpisany (i), działając w imieniu i na rzecz Wykonawcy składającego niniejszą ofertę oświadczam(y), że:</w:t>
      </w:r>
    </w:p>
    <w:p w14:paraId="1AFD5836"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rPr>
        <w:t>1. Zapoznałem(liśmy) się z treścią SWZ oraz jej załączników dla niniejszego postępowania o zamówienie publiczne i akceptuję (jemy) ją w całości bez zastrzeżeń.</w:t>
      </w:r>
    </w:p>
    <w:p w14:paraId="042DD53B"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rPr>
        <w:t>2. Gwarantuje(my) wykonanie całości przedmiotu niniejszego zamówienia publicznego.</w:t>
      </w:r>
    </w:p>
    <w:p w14:paraId="6D59E217" w14:textId="77777777" w:rsidR="0094591B" w:rsidRDefault="0094591B" w:rsidP="0094591B">
      <w:pPr>
        <w:pStyle w:val="NormalnyWeb"/>
        <w:spacing w:before="0" w:after="0" w:line="360" w:lineRule="auto"/>
        <w:rPr>
          <w:rStyle w:val="Domylnaczcionkaakapitu3"/>
          <w:rFonts w:ascii="Arial" w:hAnsi="Arial" w:cs="Arial"/>
        </w:rPr>
      </w:pPr>
      <w:r w:rsidRPr="00730B47">
        <w:rPr>
          <w:rFonts w:ascii="Arial" w:hAnsi="Arial" w:cs="Arial"/>
        </w:rPr>
        <w:t xml:space="preserve">3. Gwarantuje(my) termin wykonania zamówienia zgodny z zapisami SWZ. </w:t>
      </w:r>
      <w:r w:rsidRPr="00730B47">
        <w:rPr>
          <w:rFonts w:ascii="Arial" w:hAnsi="Arial" w:cs="Arial"/>
        </w:rPr>
        <w:br/>
        <w:t>4. C</w:t>
      </w:r>
      <w:r w:rsidRPr="00730B47">
        <w:rPr>
          <w:rStyle w:val="Domylnaczcionkaakapitu3"/>
          <w:rFonts w:ascii="Arial" w:hAnsi="Arial" w:cs="Arial"/>
        </w:rPr>
        <w:t xml:space="preserve">ena mojej (naszej) oferty za realizację całego zamówienia </w:t>
      </w:r>
      <w:r w:rsidRPr="00BA3895">
        <w:rPr>
          <w:rStyle w:val="Domylnaczcionkaakapitu3"/>
          <w:rFonts w:ascii="Arial" w:hAnsi="Arial" w:cs="Arial"/>
          <w:color w:val="000000"/>
        </w:rPr>
        <w:t>(</w:t>
      </w:r>
      <w:r w:rsidRPr="00BA3895">
        <w:rPr>
          <w:rStyle w:val="Domylnaczcionkaakapitu3"/>
          <w:rFonts w:ascii="Arial" w:hAnsi="Arial" w:cs="Arial"/>
          <w:color w:val="000000"/>
          <w:u w:val="single"/>
        </w:rPr>
        <w:t>zamówienie podstawowe oraz opcja</w:t>
      </w:r>
      <w:r w:rsidRPr="00BA3895">
        <w:rPr>
          <w:rStyle w:val="Domylnaczcionkaakapitu3"/>
          <w:rFonts w:ascii="Arial" w:hAnsi="Arial" w:cs="Arial"/>
          <w:color w:val="000000"/>
        </w:rPr>
        <w:t xml:space="preserve">) </w:t>
      </w:r>
      <w:r w:rsidRPr="00730B47">
        <w:rPr>
          <w:rStyle w:val="Domylnaczcionkaakapitu3"/>
          <w:rFonts w:ascii="Arial" w:hAnsi="Arial" w:cs="Arial"/>
        </w:rPr>
        <w:t xml:space="preserve">wynosi </w:t>
      </w:r>
      <w:r w:rsidRPr="00730B47">
        <w:rPr>
          <w:rStyle w:val="Domylnaczcionkaakapitu3"/>
          <w:rFonts w:ascii="Arial" w:hAnsi="Arial" w:cs="Arial"/>
          <w:b/>
          <w:bCs/>
        </w:rPr>
        <w:t>.......................</w:t>
      </w:r>
      <w:r w:rsidRPr="00730B47">
        <w:rPr>
          <w:rStyle w:val="Domylnaczcionkaakapitu3"/>
          <w:rFonts w:ascii="Arial" w:hAnsi="Arial" w:cs="Arial"/>
        </w:rPr>
        <w:t xml:space="preserve">PLN </w:t>
      </w:r>
      <w:r>
        <w:rPr>
          <w:rStyle w:val="Domylnaczcionkaakapitu3"/>
          <w:rFonts w:ascii="Arial" w:hAnsi="Arial" w:cs="Arial"/>
        </w:rPr>
        <w:t xml:space="preserve">brutto </w:t>
      </w:r>
    </w:p>
    <w:p w14:paraId="2C438C42" w14:textId="77777777" w:rsidR="0094591B" w:rsidRDefault="0094591B" w:rsidP="0094591B">
      <w:pPr>
        <w:pStyle w:val="NormalnyWeb"/>
        <w:spacing w:before="0" w:after="0" w:line="360" w:lineRule="auto"/>
        <w:rPr>
          <w:rStyle w:val="Domylnaczcionkaakapitu3"/>
          <w:rFonts w:ascii="Arial" w:hAnsi="Arial" w:cs="Arial"/>
        </w:rPr>
      </w:pPr>
      <w:r>
        <w:rPr>
          <w:rStyle w:val="Domylnaczcionkaakapitu3"/>
          <w:rFonts w:ascii="Arial" w:hAnsi="Arial" w:cs="Arial"/>
        </w:rPr>
        <w:t>Stawka VAT</w:t>
      </w:r>
      <w:r w:rsidRPr="008A70BE">
        <w:rPr>
          <w:rStyle w:val="Domylnaczcionkaakapitu3"/>
          <w:rFonts w:ascii="Arial" w:hAnsi="Arial" w:cs="Arial"/>
          <w:b/>
          <w:bCs/>
        </w:rPr>
        <w:t>………….</w:t>
      </w:r>
      <w:r>
        <w:rPr>
          <w:rStyle w:val="Domylnaczcionkaakapitu3"/>
          <w:rFonts w:ascii="Arial" w:hAnsi="Arial" w:cs="Arial"/>
        </w:rPr>
        <w:t xml:space="preserve">% </w:t>
      </w:r>
    </w:p>
    <w:p w14:paraId="36689C37" w14:textId="77777777" w:rsidR="0094591B" w:rsidRDefault="0094591B" w:rsidP="0094591B">
      <w:pPr>
        <w:pStyle w:val="NormalnyWeb"/>
        <w:spacing w:before="0" w:after="0" w:line="360" w:lineRule="auto"/>
        <w:rPr>
          <w:rStyle w:val="Domylnaczcionkaakapitu3"/>
          <w:rFonts w:ascii="Arial" w:hAnsi="Arial" w:cs="Arial"/>
        </w:rPr>
      </w:pPr>
    </w:p>
    <w:p w14:paraId="663DB475" w14:textId="77777777" w:rsidR="0094591B" w:rsidRDefault="0094591B" w:rsidP="0094591B">
      <w:pPr>
        <w:pStyle w:val="NormalnyWeb"/>
        <w:spacing w:before="0" w:after="0" w:line="360" w:lineRule="auto"/>
        <w:rPr>
          <w:rStyle w:val="Domylnaczcionkaakapitu3"/>
          <w:rFonts w:ascii="Arial" w:hAnsi="Arial" w:cs="Arial"/>
        </w:rPr>
      </w:pPr>
    </w:p>
    <w:p w14:paraId="6840DB78" w14:textId="77777777" w:rsidR="0094591B" w:rsidRDefault="0094591B" w:rsidP="0094591B">
      <w:pPr>
        <w:pStyle w:val="NormalnyWeb"/>
        <w:spacing w:before="0" w:after="0" w:line="360" w:lineRule="auto"/>
        <w:rPr>
          <w:rFonts w:ascii="Arial" w:eastAsia="TimesNewRomanPSMT" w:hAnsi="Arial" w:cs="Arial"/>
          <w:color w:val="000000"/>
          <w:kern w:val="0"/>
          <w:lang w:bidi="ar-SA"/>
        </w:rPr>
      </w:pPr>
      <w:r w:rsidRPr="00BA3895">
        <w:rPr>
          <w:rFonts w:ascii="Arial" w:eastAsia="TimesNewRomanPSMT" w:hAnsi="Arial" w:cs="Arial"/>
          <w:color w:val="000000"/>
          <w:kern w:val="0"/>
          <w:lang w:bidi="ar-SA"/>
        </w:rPr>
        <w:lastRenderedPageBreak/>
        <w:t>Tabela kalkulacji wartości całego zamówienia (podstawowe oraz opcja) brutto: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1385"/>
        <w:gridCol w:w="1217"/>
        <w:gridCol w:w="1217"/>
        <w:gridCol w:w="1581"/>
        <w:gridCol w:w="1522"/>
        <w:gridCol w:w="1478"/>
      </w:tblGrid>
      <w:tr w:rsidR="0094591B" w:rsidRPr="00BA3895" w14:paraId="186C999E" w14:textId="77777777" w:rsidTr="001B3EA3">
        <w:tc>
          <w:tcPr>
            <w:tcW w:w="1227" w:type="dxa"/>
            <w:shd w:val="clear" w:color="auto" w:fill="auto"/>
          </w:tcPr>
          <w:p w14:paraId="1B308B2C" w14:textId="77777777" w:rsidR="0094591B" w:rsidRPr="00BA3895" w:rsidRDefault="0094591B"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Rodzaj pojemnika</w:t>
            </w:r>
          </w:p>
        </w:tc>
        <w:tc>
          <w:tcPr>
            <w:tcW w:w="1385" w:type="dxa"/>
            <w:shd w:val="clear" w:color="auto" w:fill="auto"/>
          </w:tcPr>
          <w:p w14:paraId="3057E523" w14:textId="77777777" w:rsidR="0094591B" w:rsidRPr="00BA3895" w:rsidRDefault="0094591B"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Ilość (sztuk)</w:t>
            </w:r>
          </w:p>
          <w:p w14:paraId="36FE3480" w14:textId="77777777" w:rsidR="0094591B" w:rsidRPr="00BA3895" w:rsidRDefault="0094591B"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Do rozstawienia w</w:t>
            </w:r>
            <w:r w:rsidRPr="00BA3895">
              <w:rPr>
                <w:rFonts w:ascii="Arial" w:eastAsia="Times New Roman" w:hAnsi="Arial" w:cs="Arial"/>
                <w:color w:val="000000"/>
                <w:sz w:val="18"/>
                <w:szCs w:val="18"/>
                <w:lang w:eastAsia="pl-PL"/>
              </w:rPr>
              <w:t xml:space="preserve"> zamówieniu podstawowym</w:t>
            </w:r>
          </w:p>
        </w:tc>
        <w:tc>
          <w:tcPr>
            <w:tcW w:w="1217" w:type="dxa"/>
            <w:shd w:val="clear" w:color="auto" w:fill="auto"/>
          </w:tcPr>
          <w:p w14:paraId="5130E299" w14:textId="77777777" w:rsidR="0094591B" w:rsidRPr="00BA3895" w:rsidRDefault="0094591B"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 xml:space="preserve">Ilość (sztuk) </w:t>
            </w:r>
            <w:r>
              <w:rPr>
                <w:rFonts w:ascii="Arial" w:eastAsia="Times New Roman" w:hAnsi="Arial" w:cs="Arial"/>
                <w:color w:val="000000"/>
                <w:sz w:val="18"/>
                <w:szCs w:val="18"/>
                <w:lang w:eastAsia="pl-PL"/>
              </w:rPr>
              <w:t xml:space="preserve">do rozstawienia </w:t>
            </w:r>
            <w:r w:rsidRPr="00BA3895">
              <w:rPr>
                <w:rFonts w:ascii="Arial" w:eastAsia="Times New Roman" w:hAnsi="Arial" w:cs="Arial"/>
                <w:color w:val="000000"/>
                <w:sz w:val="18"/>
                <w:szCs w:val="18"/>
                <w:lang w:eastAsia="pl-PL"/>
              </w:rPr>
              <w:t>opcja</w:t>
            </w:r>
          </w:p>
        </w:tc>
        <w:tc>
          <w:tcPr>
            <w:tcW w:w="1217" w:type="dxa"/>
            <w:shd w:val="clear" w:color="auto" w:fill="auto"/>
          </w:tcPr>
          <w:p w14:paraId="5B71E817" w14:textId="77777777" w:rsidR="0094591B" w:rsidRPr="00BA3895" w:rsidRDefault="0094591B"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 xml:space="preserve">Cena jednostkowa brutto </w:t>
            </w:r>
            <w:r>
              <w:rPr>
                <w:rFonts w:ascii="Arial" w:eastAsia="Times New Roman" w:hAnsi="Arial" w:cs="Arial"/>
                <w:color w:val="000000"/>
                <w:sz w:val="18"/>
                <w:szCs w:val="18"/>
                <w:lang w:eastAsia="pl-PL"/>
              </w:rPr>
              <w:t>za rozstawienie</w:t>
            </w:r>
            <w:r w:rsidRPr="00BA3895">
              <w:rPr>
                <w:rFonts w:ascii="Arial" w:eastAsia="Times New Roman" w:hAnsi="Arial" w:cs="Arial"/>
                <w:color w:val="000000"/>
                <w:sz w:val="18"/>
                <w:szCs w:val="18"/>
                <w:lang w:eastAsia="pl-PL"/>
              </w:rPr>
              <w:t xml:space="preserve"> 1 sztuki</w:t>
            </w:r>
          </w:p>
        </w:tc>
        <w:tc>
          <w:tcPr>
            <w:tcW w:w="1581" w:type="dxa"/>
            <w:shd w:val="clear" w:color="auto" w:fill="auto"/>
          </w:tcPr>
          <w:p w14:paraId="3BE19266" w14:textId="77777777" w:rsidR="0094591B" w:rsidRPr="00BA3895" w:rsidRDefault="0094591B"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Cena zamówienia podstawowego brutto [poz. 2 x 4]</w:t>
            </w:r>
          </w:p>
        </w:tc>
        <w:tc>
          <w:tcPr>
            <w:tcW w:w="1522" w:type="dxa"/>
            <w:shd w:val="clear" w:color="auto" w:fill="auto"/>
          </w:tcPr>
          <w:p w14:paraId="57BA16F0" w14:textId="77777777" w:rsidR="0094591B" w:rsidRPr="00BA3895" w:rsidRDefault="0094591B"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 xml:space="preserve">Cena opcji </w:t>
            </w:r>
          </w:p>
          <w:p w14:paraId="190EE4C2" w14:textId="77777777" w:rsidR="0094591B" w:rsidRPr="00BA3895" w:rsidRDefault="0094591B"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[poz. 3 x 4]</w:t>
            </w:r>
          </w:p>
        </w:tc>
        <w:tc>
          <w:tcPr>
            <w:tcW w:w="1478" w:type="dxa"/>
          </w:tcPr>
          <w:p w14:paraId="6B6AABB5" w14:textId="77777777" w:rsidR="0094591B" w:rsidRPr="00BA3895" w:rsidRDefault="0094591B"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Cena całego zamówienia (podstawowe oraz opcja)</w:t>
            </w:r>
          </w:p>
          <w:p w14:paraId="764A38A9" w14:textId="77777777" w:rsidR="0094591B" w:rsidRPr="00BA3895" w:rsidRDefault="0094591B"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[poz. 5 + 6]</w:t>
            </w:r>
          </w:p>
        </w:tc>
      </w:tr>
      <w:tr w:rsidR="0094591B" w:rsidRPr="00BA3895" w14:paraId="1E550518" w14:textId="77777777" w:rsidTr="001B3EA3">
        <w:tc>
          <w:tcPr>
            <w:tcW w:w="1227" w:type="dxa"/>
            <w:shd w:val="clear" w:color="auto" w:fill="auto"/>
          </w:tcPr>
          <w:p w14:paraId="194DFD5F" w14:textId="77777777" w:rsidR="0094591B" w:rsidRPr="00BA3895" w:rsidRDefault="0094591B"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1</w:t>
            </w:r>
          </w:p>
        </w:tc>
        <w:tc>
          <w:tcPr>
            <w:tcW w:w="1385" w:type="dxa"/>
            <w:shd w:val="clear" w:color="auto" w:fill="auto"/>
          </w:tcPr>
          <w:p w14:paraId="5FFDD71D" w14:textId="77777777" w:rsidR="0094591B" w:rsidRPr="00BA3895" w:rsidRDefault="0094591B"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2</w:t>
            </w:r>
          </w:p>
        </w:tc>
        <w:tc>
          <w:tcPr>
            <w:tcW w:w="1217" w:type="dxa"/>
            <w:shd w:val="clear" w:color="auto" w:fill="auto"/>
          </w:tcPr>
          <w:p w14:paraId="283256D1" w14:textId="77777777" w:rsidR="0094591B" w:rsidRPr="00BA3895" w:rsidRDefault="0094591B"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3</w:t>
            </w:r>
          </w:p>
        </w:tc>
        <w:tc>
          <w:tcPr>
            <w:tcW w:w="1217" w:type="dxa"/>
            <w:shd w:val="clear" w:color="auto" w:fill="auto"/>
          </w:tcPr>
          <w:p w14:paraId="2E395D41" w14:textId="77777777" w:rsidR="0094591B" w:rsidRPr="00BA3895" w:rsidRDefault="0094591B"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4</w:t>
            </w:r>
          </w:p>
        </w:tc>
        <w:tc>
          <w:tcPr>
            <w:tcW w:w="1581" w:type="dxa"/>
            <w:shd w:val="clear" w:color="auto" w:fill="auto"/>
          </w:tcPr>
          <w:p w14:paraId="69BB4B78" w14:textId="77777777" w:rsidR="0094591B" w:rsidRPr="00BA3895" w:rsidRDefault="0094591B"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5</w:t>
            </w:r>
          </w:p>
        </w:tc>
        <w:tc>
          <w:tcPr>
            <w:tcW w:w="1522" w:type="dxa"/>
            <w:shd w:val="clear" w:color="auto" w:fill="auto"/>
          </w:tcPr>
          <w:p w14:paraId="514B3806" w14:textId="77777777" w:rsidR="0094591B" w:rsidRPr="00BA3895" w:rsidRDefault="0094591B"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6</w:t>
            </w:r>
          </w:p>
        </w:tc>
        <w:tc>
          <w:tcPr>
            <w:tcW w:w="1478" w:type="dxa"/>
          </w:tcPr>
          <w:p w14:paraId="4DB11A91" w14:textId="77777777" w:rsidR="0094591B" w:rsidRPr="00BA3895" w:rsidRDefault="0094591B"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7</w:t>
            </w:r>
          </w:p>
        </w:tc>
      </w:tr>
      <w:tr w:rsidR="0094591B" w:rsidRPr="00BA3895" w14:paraId="3007EF06" w14:textId="77777777" w:rsidTr="001B3EA3">
        <w:tc>
          <w:tcPr>
            <w:tcW w:w="1227" w:type="dxa"/>
            <w:shd w:val="clear" w:color="auto" w:fill="auto"/>
          </w:tcPr>
          <w:p w14:paraId="3EB12A15" w14:textId="77777777" w:rsidR="0094591B" w:rsidRPr="00BA3895" w:rsidRDefault="0094591B"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120</w:t>
            </w:r>
          </w:p>
        </w:tc>
        <w:tc>
          <w:tcPr>
            <w:tcW w:w="1385" w:type="dxa"/>
            <w:shd w:val="clear" w:color="auto" w:fill="auto"/>
          </w:tcPr>
          <w:p w14:paraId="2DA84298" w14:textId="7918BC73" w:rsidR="0094591B" w:rsidRPr="00721E08" w:rsidRDefault="00AE0443"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13</w:t>
            </w:r>
            <w:r w:rsidR="006308BB" w:rsidRPr="00721E08">
              <w:rPr>
                <w:rFonts w:ascii="Arial" w:eastAsia="Times New Roman" w:hAnsi="Arial" w:cs="Arial"/>
                <w:color w:val="000000" w:themeColor="text1"/>
                <w:sz w:val="20"/>
                <w:szCs w:val="20"/>
                <w:lang w:eastAsia="pl-PL"/>
              </w:rPr>
              <w:t>18</w:t>
            </w:r>
          </w:p>
        </w:tc>
        <w:tc>
          <w:tcPr>
            <w:tcW w:w="1217" w:type="dxa"/>
            <w:shd w:val="clear" w:color="auto" w:fill="auto"/>
          </w:tcPr>
          <w:p w14:paraId="2B0F8854" w14:textId="0D05BED7" w:rsidR="0094591B" w:rsidRPr="00721E08" w:rsidRDefault="006308BB"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395</w:t>
            </w:r>
          </w:p>
        </w:tc>
        <w:tc>
          <w:tcPr>
            <w:tcW w:w="1217" w:type="dxa"/>
            <w:shd w:val="clear" w:color="auto" w:fill="auto"/>
          </w:tcPr>
          <w:p w14:paraId="0DEDC075"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c>
          <w:tcPr>
            <w:tcW w:w="1581" w:type="dxa"/>
            <w:shd w:val="clear" w:color="auto" w:fill="auto"/>
          </w:tcPr>
          <w:p w14:paraId="74FCF5FC"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c>
          <w:tcPr>
            <w:tcW w:w="1522" w:type="dxa"/>
            <w:shd w:val="clear" w:color="auto" w:fill="auto"/>
          </w:tcPr>
          <w:p w14:paraId="2775A834"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c>
          <w:tcPr>
            <w:tcW w:w="1478" w:type="dxa"/>
          </w:tcPr>
          <w:p w14:paraId="67C29CD8"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r>
      <w:tr w:rsidR="0094591B" w:rsidRPr="00BA3895" w14:paraId="57FF5F32" w14:textId="77777777" w:rsidTr="001B3EA3">
        <w:tc>
          <w:tcPr>
            <w:tcW w:w="1227" w:type="dxa"/>
            <w:shd w:val="clear" w:color="auto" w:fill="auto"/>
          </w:tcPr>
          <w:p w14:paraId="3B6989E1" w14:textId="77777777" w:rsidR="0094591B" w:rsidRPr="00BA3895" w:rsidRDefault="0094591B"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240</w:t>
            </w:r>
          </w:p>
        </w:tc>
        <w:tc>
          <w:tcPr>
            <w:tcW w:w="1385" w:type="dxa"/>
            <w:shd w:val="clear" w:color="auto" w:fill="auto"/>
          </w:tcPr>
          <w:p w14:paraId="5ADB4844" w14:textId="0A5BBA36" w:rsidR="0094591B" w:rsidRPr="00721E08" w:rsidRDefault="00AE0443"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13</w:t>
            </w:r>
            <w:r w:rsidR="006308BB" w:rsidRPr="00721E08">
              <w:rPr>
                <w:rFonts w:ascii="Arial" w:eastAsia="Times New Roman" w:hAnsi="Arial" w:cs="Arial"/>
                <w:color w:val="000000" w:themeColor="text1"/>
                <w:sz w:val="20"/>
                <w:szCs w:val="20"/>
                <w:lang w:eastAsia="pl-PL"/>
              </w:rPr>
              <w:t>0</w:t>
            </w:r>
          </w:p>
        </w:tc>
        <w:tc>
          <w:tcPr>
            <w:tcW w:w="1217" w:type="dxa"/>
            <w:shd w:val="clear" w:color="auto" w:fill="auto"/>
          </w:tcPr>
          <w:p w14:paraId="29703624" w14:textId="5DA5F83B" w:rsidR="0094591B" w:rsidRPr="00721E08" w:rsidRDefault="006308BB"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39</w:t>
            </w:r>
          </w:p>
        </w:tc>
        <w:tc>
          <w:tcPr>
            <w:tcW w:w="1217" w:type="dxa"/>
            <w:shd w:val="clear" w:color="auto" w:fill="auto"/>
          </w:tcPr>
          <w:p w14:paraId="50D9C9F6"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c>
          <w:tcPr>
            <w:tcW w:w="1581" w:type="dxa"/>
            <w:shd w:val="clear" w:color="auto" w:fill="auto"/>
          </w:tcPr>
          <w:p w14:paraId="4E25B5C3"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c>
          <w:tcPr>
            <w:tcW w:w="1522" w:type="dxa"/>
            <w:shd w:val="clear" w:color="auto" w:fill="auto"/>
          </w:tcPr>
          <w:p w14:paraId="17BADA0D"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c>
          <w:tcPr>
            <w:tcW w:w="1478" w:type="dxa"/>
          </w:tcPr>
          <w:p w14:paraId="764BE0E3"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r>
      <w:tr w:rsidR="0094591B" w:rsidRPr="00BA3895" w14:paraId="356D9BB3" w14:textId="77777777" w:rsidTr="001B3EA3">
        <w:tc>
          <w:tcPr>
            <w:tcW w:w="1227" w:type="dxa"/>
            <w:shd w:val="clear" w:color="auto" w:fill="auto"/>
          </w:tcPr>
          <w:p w14:paraId="7AF3EF61" w14:textId="77777777" w:rsidR="0094591B" w:rsidRPr="00BA3895" w:rsidRDefault="0094591B"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360</w:t>
            </w:r>
          </w:p>
        </w:tc>
        <w:tc>
          <w:tcPr>
            <w:tcW w:w="1385" w:type="dxa"/>
            <w:shd w:val="clear" w:color="auto" w:fill="auto"/>
          </w:tcPr>
          <w:p w14:paraId="7B3363DB" w14:textId="28A9CCCC" w:rsidR="0094591B" w:rsidRPr="00721E08" w:rsidRDefault="00AE0443"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6</w:t>
            </w:r>
            <w:r w:rsidR="006308BB" w:rsidRPr="00721E08">
              <w:rPr>
                <w:rFonts w:ascii="Arial" w:eastAsia="Times New Roman" w:hAnsi="Arial" w:cs="Arial"/>
                <w:color w:val="000000" w:themeColor="text1"/>
                <w:sz w:val="20"/>
                <w:szCs w:val="20"/>
                <w:lang w:eastAsia="pl-PL"/>
              </w:rPr>
              <w:t>6</w:t>
            </w:r>
          </w:p>
        </w:tc>
        <w:tc>
          <w:tcPr>
            <w:tcW w:w="1217" w:type="dxa"/>
            <w:shd w:val="clear" w:color="auto" w:fill="auto"/>
          </w:tcPr>
          <w:p w14:paraId="7D8AC011" w14:textId="448632FF" w:rsidR="0094591B" w:rsidRPr="00721E08" w:rsidRDefault="006308BB"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20</w:t>
            </w:r>
          </w:p>
        </w:tc>
        <w:tc>
          <w:tcPr>
            <w:tcW w:w="1217" w:type="dxa"/>
            <w:shd w:val="clear" w:color="auto" w:fill="auto"/>
          </w:tcPr>
          <w:p w14:paraId="4EF74196"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c>
          <w:tcPr>
            <w:tcW w:w="1581" w:type="dxa"/>
            <w:shd w:val="clear" w:color="auto" w:fill="auto"/>
          </w:tcPr>
          <w:p w14:paraId="7E9C099B"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c>
          <w:tcPr>
            <w:tcW w:w="1522" w:type="dxa"/>
            <w:shd w:val="clear" w:color="auto" w:fill="auto"/>
          </w:tcPr>
          <w:p w14:paraId="432971A6"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c>
          <w:tcPr>
            <w:tcW w:w="1478" w:type="dxa"/>
          </w:tcPr>
          <w:p w14:paraId="27F9CE57"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r>
      <w:tr w:rsidR="0094591B" w:rsidRPr="00BA3895" w14:paraId="1B163762" w14:textId="77777777" w:rsidTr="001B3EA3">
        <w:tc>
          <w:tcPr>
            <w:tcW w:w="1227" w:type="dxa"/>
            <w:shd w:val="clear" w:color="auto" w:fill="auto"/>
          </w:tcPr>
          <w:p w14:paraId="48FAEF6E" w14:textId="77777777" w:rsidR="0094591B" w:rsidRPr="00BA3895" w:rsidRDefault="0094591B"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1100</w:t>
            </w:r>
          </w:p>
        </w:tc>
        <w:tc>
          <w:tcPr>
            <w:tcW w:w="1385" w:type="dxa"/>
            <w:shd w:val="clear" w:color="auto" w:fill="auto"/>
          </w:tcPr>
          <w:p w14:paraId="5DC01AC9" w14:textId="65F7A747" w:rsidR="0094591B" w:rsidRPr="00721E08" w:rsidRDefault="00AE0443"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4</w:t>
            </w:r>
            <w:r w:rsidR="006308BB" w:rsidRPr="00721E08">
              <w:rPr>
                <w:rFonts w:ascii="Arial" w:eastAsia="Times New Roman" w:hAnsi="Arial" w:cs="Arial"/>
                <w:color w:val="000000" w:themeColor="text1"/>
                <w:sz w:val="20"/>
                <w:szCs w:val="20"/>
                <w:lang w:eastAsia="pl-PL"/>
              </w:rPr>
              <w:t>7</w:t>
            </w:r>
          </w:p>
        </w:tc>
        <w:tc>
          <w:tcPr>
            <w:tcW w:w="1217" w:type="dxa"/>
            <w:shd w:val="clear" w:color="auto" w:fill="auto"/>
          </w:tcPr>
          <w:p w14:paraId="2DD08A54" w14:textId="3C620DE0" w:rsidR="0094591B" w:rsidRPr="00721E08" w:rsidRDefault="006308BB"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14</w:t>
            </w:r>
          </w:p>
        </w:tc>
        <w:tc>
          <w:tcPr>
            <w:tcW w:w="1217" w:type="dxa"/>
            <w:shd w:val="clear" w:color="auto" w:fill="auto"/>
          </w:tcPr>
          <w:p w14:paraId="34579547"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c>
          <w:tcPr>
            <w:tcW w:w="1581" w:type="dxa"/>
            <w:shd w:val="clear" w:color="auto" w:fill="auto"/>
          </w:tcPr>
          <w:p w14:paraId="1F0699B0"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c>
          <w:tcPr>
            <w:tcW w:w="1522" w:type="dxa"/>
            <w:shd w:val="clear" w:color="auto" w:fill="auto"/>
          </w:tcPr>
          <w:p w14:paraId="5B42C70F"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c>
          <w:tcPr>
            <w:tcW w:w="1478" w:type="dxa"/>
          </w:tcPr>
          <w:p w14:paraId="2BDB6749"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p>
        </w:tc>
      </w:tr>
      <w:tr w:rsidR="0094591B" w:rsidRPr="00BA3895" w14:paraId="76D02FD2" w14:textId="77777777" w:rsidTr="001B3EA3">
        <w:tc>
          <w:tcPr>
            <w:tcW w:w="5046" w:type="dxa"/>
            <w:gridSpan w:val="4"/>
            <w:shd w:val="clear" w:color="auto" w:fill="auto"/>
          </w:tcPr>
          <w:p w14:paraId="3E57789A" w14:textId="77777777" w:rsidR="0094591B" w:rsidRPr="00BA3895" w:rsidRDefault="0094591B" w:rsidP="001B3EA3">
            <w:pPr>
              <w:spacing w:line="360" w:lineRule="auto"/>
              <w:jc w:val="center"/>
              <w:rPr>
                <w:rFonts w:ascii="Arial" w:eastAsia="Times New Roman" w:hAnsi="Arial" w:cs="Arial"/>
                <w:color w:val="000000"/>
                <w:sz w:val="20"/>
                <w:szCs w:val="20"/>
                <w:lang w:eastAsia="pl-PL"/>
              </w:rPr>
            </w:pPr>
            <w:r w:rsidRPr="00BA3895">
              <w:rPr>
                <w:rFonts w:ascii="Arial" w:hAnsi="Arial" w:cs="Arial"/>
                <w:b/>
                <w:bCs/>
                <w:color w:val="000000"/>
                <w:sz w:val="18"/>
                <w:szCs w:val="18"/>
              </w:rPr>
              <w:t>Całkowita cena za realizację zamówienia:</w:t>
            </w:r>
          </w:p>
        </w:tc>
        <w:tc>
          <w:tcPr>
            <w:tcW w:w="1581" w:type="dxa"/>
            <w:shd w:val="clear" w:color="auto" w:fill="auto"/>
          </w:tcPr>
          <w:p w14:paraId="3CBA8928" w14:textId="77777777" w:rsidR="0094591B" w:rsidRPr="00BA3895" w:rsidRDefault="0094591B"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*należy wpisać  sumę poszczególnych kwot z kolumny 5</w:t>
            </w:r>
          </w:p>
          <w:p w14:paraId="5B2C9BDF" w14:textId="77777777" w:rsidR="0094591B" w:rsidRPr="00BA3895" w:rsidRDefault="0094591B" w:rsidP="001B3EA3">
            <w:pPr>
              <w:spacing w:line="360" w:lineRule="auto"/>
              <w:jc w:val="center"/>
              <w:rPr>
                <w:rFonts w:ascii="Arial" w:eastAsia="Times New Roman" w:hAnsi="Arial" w:cs="Arial"/>
                <w:b/>
                <w:bCs/>
                <w:color w:val="000000"/>
                <w:sz w:val="20"/>
                <w:szCs w:val="20"/>
                <w:lang w:eastAsia="pl-PL"/>
              </w:rPr>
            </w:pPr>
            <w:r w:rsidRPr="00BA3895">
              <w:rPr>
                <w:rFonts w:ascii="Arial" w:eastAsia="Times New Roman" w:hAnsi="Arial" w:cs="Arial"/>
                <w:b/>
                <w:bCs/>
                <w:color w:val="000000"/>
                <w:sz w:val="20"/>
                <w:szCs w:val="20"/>
                <w:lang w:eastAsia="pl-PL"/>
              </w:rPr>
              <w:t>……………….</w:t>
            </w:r>
          </w:p>
        </w:tc>
        <w:tc>
          <w:tcPr>
            <w:tcW w:w="1522" w:type="dxa"/>
            <w:shd w:val="clear" w:color="auto" w:fill="auto"/>
          </w:tcPr>
          <w:p w14:paraId="596499C5" w14:textId="77777777" w:rsidR="0094591B" w:rsidRPr="00BA3895" w:rsidRDefault="0094591B"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*należy wpisać  sumę poszczególnych kwot z kolumny 6</w:t>
            </w:r>
          </w:p>
          <w:p w14:paraId="036BF9A8" w14:textId="77777777" w:rsidR="0094591B" w:rsidRPr="00BA3895" w:rsidRDefault="0094591B" w:rsidP="001B3EA3">
            <w:pPr>
              <w:spacing w:line="360" w:lineRule="auto"/>
              <w:jc w:val="center"/>
              <w:rPr>
                <w:rFonts w:ascii="Arial" w:eastAsia="Times New Roman" w:hAnsi="Arial" w:cs="Arial"/>
                <w:b/>
                <w:bCs/>
                <w:color w:val="000000"/>
                <w:sz w:val="20"/>
                <w:szCs w:val="20"/>
                <w:lang w:eastAsia="pl-PL"/>
              </w:rPr>
            </w:pPr>
            <w:r w:rsidRPr="00BA3895">
              <w:rPr>
                <w:rFonts w:ascii="Arial" w:eastAsia="Times New Roman" w:hAnsi="Arial" w:cs="Arial"/>
                <w:b/>
                <w:bCs/>
                <w:color w:val="000000"/>
                <w:sz w:val="20"/>
                <w:szCs w:val="20"/>
                <w:lang w:eastAsia="pl-PL"/>
              </w:rPr>
              <w:t>……………….</w:t>
            </w:r>
          </w:p>
        </w:tc>
        <w:tc>
          <w:tcPr>
            <w:tcW w:w="1478" w:type="dxa"/>
          </w:tcPr>
          <w:p w14:paraId="60554266" w14:textId="77777777" w:rsidR="0094591B" w:rsidRPr="00BA3895" w:rsidRDefault="0094591B"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*należy wpisać  sumę poszczególnych kwot z kolumny 7</w:t>
            </w:r>
          </w:p>
          <w:p w14:paraId="41E12EE0" w14:textId="77777777" w:rsidR="0094591B" w:rsidRPr="00BA3895" w:rsidRDefault="0094591B" w:rsidP="001B3EA3">
            <w:pPr>
              <w:spacing w:line="360" w:lineRule="auto"/>
              <w:jc w:val="center"/>
              <w:rPr>
                <w:rFonts w:ascii="Arial" w:eastAsia="Times New Roman" w:hAnsi="Arial" w:cs="Arial"/>
                <w:b/>
                <w:bCs/>
                <w:color w:val="000000"/>
                <w:sz w:val="20"/>
                <w:szCs w:val="20"/>
                <w:lang w:eastAsia="pl-PL"/>
              </w:rPr>
            </w:pPr>
            <w:r w:rsidRPr="00BA3895">
              <w:rPr>
                <w:rFonts w:ascii="Arial" w:eastAsia="Times New Roman" w:hAnsi="Arial" w:cs="Arial"/>
                <w:b/>
                <w:bCs/>
                <w:color w:val="000000"/>
                <w:sz w:val="20"/>
                <w:szCs w:val="20"/>
                <w:lang w:eastAsia="pl-PL"/>
              </w:rPr>
              <w:t>………………</w:t>
            </w:r>
          </w:p>
        </w:tc>
      </w:tr>
    </w:tbl>
    <w:p w14:paraId="2BC7936F" w14:textId="77777777" w:rsidR="0094591B" w:rsidRPr="008A70BE" w:rsidRDefault="0094591B" w:rsidP="0094591B">
      <w:pPr>
        <w:pStyle w:val="NormalnyWeb"/>
        <w:spacing w:before="0" w:after="0" w:line="360" w:lineRule="auto"/>
        <w:rPr>
          <w:rFonts w:ascii="Arial" w:eastAsia="TimesNewRomanPSMT" w:hAnsi="Arial" w:cs="Arial"/>
          <w:color w:val="000000"/>
          <w:kern w:val="0"/>
          <w:lang w:bidi="ar-SA"/>
        </w:rPr>
      </w:pPr>
    </w:p>
    <w:p w14:paraId="226FE4D0" w14:textId="77777777" w:rsidR="0094591B" w:rsidRDefault="0094591B" w:rsidP="0094591B">
      <w:pPr>
        <w:pStyle w:val="NormalnyWeb"/>
        <w:spacing w:before="0" w:after="0" w:line="360" w:lineRule="auto"/>
        <w:rPr>
          <w:rFonts w:ascii="Arial" w:hAnsi="Arial" w:cs="Arial"/>
        </w:rPr>
      </w:pPr>
      <w:r w:rsidRPr="00BA3895">
        <w:rPr>
          <w:rStyle w:val="Domylnaczcionkaakapitu3"/>
          <w:rFonts w:ascii="Arial" w:hAnsi="Arial" w:cs="Arial"/>
          <w:b/>
          <w:bCs/>
          <w:color w:val="000000"/>
          <w:shd w:val="clear" w:color="auto" w:fill="FFFFFF"/>
        </w:rPr>
        <w:t>Uwaga</w:t>
      </w:r>
      <w:r w:rsidRPr="00BA3895">
        <w:rPr>
          <w:rStyle w:val="Domylnaczcionkaakapitu3"/>
          <w:rFonts w:ascii="Arial" w:hAnsi="Arial" w:cs="Arial"/>
          <w:color w:val="000000"/>
          <w:shd w:val="clear" w:color="auto" w:fill="FFFFFF"/>
        </w:rPr>
        <w:t>: Ceny należy podać w zaokrągleniu do dwóch miejsc po przecinku.</w:t>
      </w:r>
    </w:p>
    <w:p w14:paraId="39A9D116"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rPr>
        <w:t>5. Akceptuje(my) bez zastrzeżeń istotne postanowienia umowy przedstawiony w Części III SWZ</w:t>
      </w:r>
      <w:r w:rsidRPr="00730B47">
        <w:rPr>
          <w:rFonts w:ascii="Arial" w:hAnsi="Arial" w:cs="Arial"/>
        </w:rPr>
        <w:br/>
      </w:r>
      <w:r w:rsidRPr="00730B47">
        <w:rPr>
          <w:rFonts w:ascii="Arial" w:hAnsi="Arial" w:cs="Arial"/>
          <w:color w:val="000000"/>
        </w:rPr>
        <w:t>6. W przypadku uznania mojej(naszej) oferty za najkorzystniejszą, umowę zobowiązuję(my) się zawrzeć w miejscu i terminie jakie zostaną wskazane przez Zamawiającego.</w:t>
      </w:r>
    </w:p>
    <w:p w14:paraId="42C70472"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color w:val="000000"/>
        </w:rPr>
        <w:t xml:space="preserve">7. Składam(y) niniejszą ofertę </w:t>
      </w:r>
      <w:r w:rsidRPr="00730B47">
        <w:rPr>
          <w:rFonts w:ascii="Arial" w:hAnsi="Arial" w:cs="Arial"/>
          <w:i/>
          <w:iCs/>
          <w:color w:val="000000"/>
        </w:rPr>
        <w:t>[we własnym imieniu] / [jako Wykonawcy wspólnie ubiegający się o udzielenie zamówienia],</w:t>
      </w:r>
    </w:p>
    <w:p w14:paraId="68025FE1" w14:textId="333D6513" w:rsidR="0094591B" w:rsidRPr="00730B47" w:rsidRDefault="0094591B" w:rsidP="0094591B">
      <w:pPr>
        <w:pStyle w:val="NormalnyWeb"/>
        <w:spacing w:before="0" w:after="0" w:line="360" w:lineRule="auto"/>
        <w:rPr>
          <w:rFonts w:ascii="Arial" w:hAnsi="Arial" w:cs="Arial"/>
        </w:rPr>
      </w:pPr>
      <w:r w:rsidRPr="00730B47">
        <w:rPr>
          <w:rFonts w:ascii="Arial" w:hAnsi="Arial" w:cs="Arial"/>
          <w:color w:val="000000"/>
        </w:rPr>
        <w:t xml:space="preserve">8. </w:t>
      </w:r>
      <w:r w:rsidRPr="00730B47">
        <w:rPr>
          <w:rFonts w:ascii="Arial" w:hAnsi="Arial" w:cs="Arial"/>
          <w:i/>
          <w:iCs/>
          <w:color w:val="000000"/>
        </w:rPr>
        <w:t>[żadne z informacji zawartych w ofercie nie stanowią tajemnicy przedsiębiorstwa w rozumieniu przepisów o zwalczaniu nieuczciwej konkurencji</w:t>
      </w:r>
      <w:r w:rsidR="00165C2A">
        <w:rPr>
          <w:rFonts w:ascii="Arial" w:hAnsi="Arial" w:cs="Arial"/>
          <w:i/>
          <w:iCs/>
          <w:color w:val="000000"/>
        </w:rPr>
        <w:t>]</w:t>
      </w:r>
      <w:r w:rsidRPr="00730B47">
        <w:rPr>
          <w:rFonts w:ascii="Arial" w:hAnsi="Arial" w:cs="Arial"/>
          <w:i/>
          <w:iCs/>
          <w:color w:val="000000"/>
        </w:rPr>
        <w:t xml:space="preserve"> / </w:t>
      </w:r>
      <w:r w:rsidR="00165C2A">
        <w:rPr>
          <w:rFonts w:ascii="Arial" w:hAnsi="Arial" w:cs="Arial"/>
          <w:i/>
          <w:iCs/>
          <w:color w:val="000000"/>
        </w:rPr>
        <w:t>[</w:t>
      </w:r>
      <w:r w:rsidRPr="00730B47">
        <w:rPr>
          <w:rFonts w:ascii="Arial" w:hAnsi="Arial" w:cs="Arial"/>
          <w:i/>
          <w:iCs/>
          <w:color w:val="000000"/>
        </w:rPr>
        <w:t>wskazane poniżej informacje zawarte w ofercie stanowią tajemnicę przedsiębiorstwa w rozumieniu przepisów o zwalczaniu nieuczciwej konkurencji i w związku z niniejszym nie mogą być one udostępniane, w szczególności innym uczestnikom postępowania</w:t>
      </w:r>
      <w:r w:rsidR="00165C2A">
        <w:rPr>
          <w:rFonts w:ascii="Arial" w:hAnsi="Arial" w:cs="Arial"/>
          <w:i/>
          <w:iCs/>
          <w:color w:val="000000"/>
        </w:rPr>
        <w:t>]</w:t>
      </w:r>
      <w:r w:rsidRPr="00730B47">
        <w:rPr>
          <w:rFonts w:ascii="Arial" w:hAnsi="Arial" w:cs="Arial"/>
          <w:i/>
          <w:iCs/>
          <w:color w:val="000000"/>
        </w:rPr>
        <w:t>:</w:t>
      </w:r>
    </w:p>
    <w:tbl>
      <w:tblPr>
        <w:tblW w:w="9660" w:type="dxa"/>
        <w:tblInd w:w="57" w:type="dxa"/>
        <w:tblLayout w:type="fixed"/>
        <w:tblCellMar>
          <w:left w:w="10" w:type="dxa"/>
          <w:right w:w="10" w:type="dxa"/>
        </w:tblCellMar>
        <w:tblLook w:val="0000" w:firstRow="0" w:lastRow="0" w:firstColumn="0" w:lastColumn="0" w:noHBand="0" w:noVBand="0"/>
      </w:tblPr>
      <w:tblGrid>
        <w:gridCol w:w="502"/>
        <w:gridCol w:w="4251"/>
        <w:gridCol w:w="2376"/>
        <w:gridCol w:w="2531"/>
      </w:tblGrid>
      <w:tr w:rsidR="0094591B" w:rsidRPr="00730B47" w14:paraId="7690A228" w14:textId="77777777" w:rsidTr="001B3EA3">
        <w:tc>
          <w:tcPr>
            <w:tcW w:w="502"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3E252C1B" w14:textId="77777777" w:rsidR="0094591B" w:rsidRPr="00730B47" w:rsidRDefault="0094591B" w:rsidP="001B3EA3">
            <w:pPr>
              <w:pStyle w:val="Normalny2"/>
              <w:spacing w:line="360" w:lineRule="auto"/>
              <w:jc w:val="center"/>
              <w:rPr>
                <w:rFonts w:ascii="Arial" w:hAnsi="Arial" w:cs="Arial"/>
              </w:rPr>
            </w:pPr>
            <w:r w:rsidRPr="00730B47">
              <w:rPr>
                <w:rFonts w:ascii="Arial" w:hAnsi="Arial" w:cs="Arial"/>
                <w:color w:val="000000"/>
              </w:rPr>
              <w:t>Lp.</w:t>
            </w:r>
          </w:p>
        </w:tc>
        <w:tc>
          <w:tcPr>
            <w:tcW w:w="4251"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3319DAD5" w14:textId="77777777" w:rsidR="0094591B" w:rsidRPr="00730B47" w:rsidRDefault="0094591B" w:rsidP="001B3EA3">
            <w:pPr>
              <w:pStyle w:val="Normalny2"/>
              <w:spacing w:line="360" w:lineRule="auto"/>
              <w:jc w:val="center"/>
              <w:rPr>
                <w:rFonts w:ascii="Arial" w:hAnsi="Arial" w:cs="Arial"/>
              </w:rPr>
            </w:pPr>
            <w:r w:rsidRPr="00730B47">
              <w:rPr>
                <w:rFonts w:ascii="Arial" w:hAnsi="Arial" w:cs="Arial"/>
                <w:color w:val="000000"/>
              </w:rPr>
              <w:t>Oznaczenie rodzaju (nazwy) informacji</w:t>
            </w:r>
          </w:p>
        </w:tc>
        <w:tc>
          <w:tcPr>
            <w:tcW w:w="4907" w:type="dxa"/>
            <w:gridSpan w:val="2"/>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01ECDAC0" w14:textId="77777777" w:rsidR="0094591B" w:rsidRPr="00730B47" w:rsidRDefault="0094591B" w:rsidP="001B3EA3">
            <w:pPr>
              <w:pStyle w:val="Normalny2"/>
              <w:spacing w:line="360" w:lineRule="auto"/>
              <w:jc w:val="center"/>
              <w:rPr>
                <w:rFonts w:ascii="Arial" w:hAnsi="Arial" w:cs="Arial"/>
              </w:rPr>
            </w:pPr>
            <w:r w:rsidRPr="00730B47">
              <w:rPr>
                <w:rFonts w:ascii="Arial" w:hAnsi="Arial" w:cs="Arial"/>
                <w:color w:val="000000"/>
              </w:rPr>
              <w:t>Strony w ofercie (wyrażone cyfrą)</w:t>
            </w:r>
          </w:p>
        </w:tc>
      </w:tr>
      <w:tr w:rsidR="0094591B" w:rsidRPr="00730B47" w14:paraId="36A96016" w14:textId="77777777" w:rsidTr="001B3EA3">
        <w:tc>
          <w:tcPr>
            <w:tcW w:w="502"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25A9D165" w14:textId="77777777" w:rsidR="0094591B" w:rsidRPr="00730B47" w:rsidRDefault="0094591B" w:rsidP="001B3EA3">
            <w:pPr>
              <w:snapToGrid w:val="0"/>
              <w:spacing w:line="360" w:lineRule="auto"/>
              <w:rPr>
                <w:rFonts w:ascii="Arial" w:hAnsi="Arial" w:cs="Arial"/>
                <w:color w:val="000000"/>
              </w:rPr>
            </w:pPr>
          </w:p>
        </w:tc>
        <w:tc>
          <w:tcPr>
            <w:tcW w:w="4251"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7ED2D9A4" w14:textId="77777777" w:rsidR="0094591B" w:rsidRPr="00730B47" w:rsidRDefault="0094591B" w:rsidP="001B3EA3">
            <w:pPr>
              <w:snapToGrid w:val="0"/>
              <w:spacing w:line="360" w:lineRule="auto"/>
              <w:rPr>
                <w:rFonts w:ascii="Arial" w:hAnsi="Arial" w:cs="Arial"/>
                <w:color w:val="00000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79F4737E" w14:textId="77777777" w:rsidR="0094591B" w:rsidRPr="00730B47" w:rsidRDefault="0094591B" w:rsidP="001B3EA3">
            <w:pPr>
              <w:pStyle w:val="Normalny2"/>
              <w:spacing w:line="360" w:lineRule="auto"/>
              <w:jc w:val="center"/>
              <w:rPr>
                <w:rFonts w:ascii="Arial" w:hAnsi="Arial" w:cs="Arial"/>
              </w:rPr>
            </w:pPr>
            <w:r w:rsidRPr="00730B47">
              <w:rPr>
                <w:rFonts w:ascii="Arial" w:hAnsi="Arial" w:cs="Arial"/>
                <w:color w:val="000000"/>
              </w:rPr>
              <w:t>od</w:t>
            </w: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31FF9FFC" w14:textId="77777777" w:rsidR="0094591B" w:rsidRPr="00730B47" w:rsidRDefault="0094591B" w:rsidP="001B3EA3">
            <w:pPr>
              <w:pStyle w:val="Normalny2"/>
              <w:spacing w:line="360" w:lineRule="auto"/>
              <w:jc w:val="center"/>
              <w:rPr>
                <w:rFonts w:ascii="Arial" w:hAnsi="Arial" w:cs="Arial"/>
              </w:rPr>
            </w:pPr>
            <w:r w:rsidRPr="00730B47">
              <w:rPr>
                <w:rFonts w:ascii="Arial" w:hAnsi="Arial" w:cs="Arial"/>
                <w:color w:val="000000"/>
              </w:rPr>
              <w:t>do</w:t>
            </w:r>
          </w:p>
        </w:tc>
      </w:tr>
      <w:tr w:rsidR="0094591B" w:rsidRPr="00730B47" w14:paraId="5FA3D908" w14:textId="77777777" w:rsidTr="001B3EA3">
        <w:trPr>
          <w:trHeight w:val="327"/>
        </w:trPr>
        <w:tc>
          <w:tcPr>
            <w:tcW w:w="502" w:type="dxa"/>
            <w:tcBorders>
              <w:left w:val="single" w:sz="6" w:space="0" w:color="000001"/>
              <w:bottom w:val="single" w:sz="6" w:space="0" w:color="000001"/>
            </w:tcBorders>
            <w:shd w:val="clear" w:color="auto" w:fill="auto"/>
            <w:tcMar>
              <w:top w:w="0" w:type="dxa"/>
              <w:left w:w="57" w:type="dxa"/>
              <w:bottom w:w="57" w:type="dxa"/>
              <w:right w:w="57" w:type="dxa"/>
            </w:tcMar>
          </w:tcPr>
          <w:p w14:paraId="1AD80828" w14:textId="77777777" w:rsidR="0094591B" w:rsidRPr="00730B47" w:rsidRDefault="0094591B" w:rsidP="001B3EA3">
            <w:pPr>
              <w:pStyle w:val="Normalny2"/>
              <w:snapToGrid w:val="0"/>
              <w:spacing w:line="360" w:lineRule="auto"/>
              <w:rPr>
                <w:rFonts w:ascii="Arial" w:hAnsi="Arial" w:cs="Arial"/>
                <w:color w:val="000000"/>
              </w:rPr>
            </w:pPr>
          </w:p>
        </w:tc>
        <w:tc>
          <w:tcPr>
            <w:tcW w:w="4251" w:type="dxa"/>
            <w:tcBorders>
              <w:left w:val="single" w:sz="6" w:space="0" w:color="000001"/>
              <w:bottom w:val="single" w:sz="6" w:space="0" w:color="000001"/>
            </w:tcBorders>
            <w:shd w:val="clear" w:color="auto" w:fill="auto"/>
            <w:tcMar>
              <w:top w:w="0" w:type="dxa"/>
              <w:left w:w="57" w:type="dxa"/>
              <w:bottom w:w="57" w:type="dxa"/>
              <w:right w:w="57" w:type="dxa"/>
            </w:tcMar>
          </w:tcPr>
          <w:p w14:paraId="6CBDAA0A" w14:textId="77777777" w:rsidR="0094591B" w:rsidRPr="00730B47" w:rsidRDefault="0094591B" w:rsidP="001B3EA3">
            <w:pPr>
              <w:pStyle w:val="Normalny2"/>
              <w:snapToGrid w:val="0"/>
              <w:spacing w:line="360" w:lineRule="auto"/>
              <w:rPr>
                <w:rFonts w:ascii="Arial" w:hAnsi="Arial" w:cs="Arial"/>
                <w:color w:val="00000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433134B9" w14:textId="77777777" w:rsidR="0094591B" w:rsidRPr="00730B47" w:rsidRDefault="0094591B" w:rsidP="001B3EA3">
            <w:pPr>
              <w:pStyle w:val="Normalny2"/>
              <w:snapToGrid w:val="0"/>
              <w:spacing w:line="360" w:lineRule="auto"/>
              <w:rPr>
                <w:rFonts w:ascii="Arial" w:hAnsi="Arial" w:cs="Arial"/>
                <w:color w:val="000000"/>
              </w:rPr>
            </w:pP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51C0770C" w14:textId="77777777" w:rsidR="0094591B" w:rsidRPr="00730B47" w:rsidRDefault="0094591B" w:rsidP="001B3EA3">
            <w:pPr>
              <w:pStyle w:val="Normalny2"/>
              <w:snapToGrid w:val="0"/>
              <w:spacing w:line="360" w:lineRule="auto"/>
              <w:rPr>
                <w:rFonts w:ascii="Arial" w:hAnsi="Arial" w:cs="Arial"/>
                <w:color w:val="000000"/>
              </w:rPr>
            </w:pPr>
          </w:p>
        </w:tc>
      </w:tr>
    </w:tbl>
    <w:p w14:paraId="2BC9E14C" w14:textId="77777777" w:rsidR="0094591B" w:rsidRPr="00730B47" w:rsidRDefault="0094591B" w:rsidP="0094591B">
      <w:pPr>
        <w:pStyle w:val="NormalnyWeb"/>
        <w:spacing w:before="0" w:after="0" w:line="360" w:lineRule="auto"/>
        <w:rPr>
          <w:rFonts w:ascii="Arial" w:hAnsi="Arial" w:cs="Arial"/>
        </w:rPr>
      </w:pPr>
    </w:p>
    <w:p w14:paraId="7AD4EED5"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color w:val="000000"/>
        </w:rPr>
        <w:lastRenderedPageBreak/>
        <w:t>9. Części zamówienia, których wykonanie wykonawca zamierza powierzyć podwykonawcom:</w:t>
      </w:r>
    </w:p>
    <w:tbl>
      <w:tblPr>
        <w:tblW w:w="9660" w:type="dxa"/>
        <w:tblInd w:w="57" w:type="dxa"/>
        <w:tblLayout w:type="fixed"/>
        <w:tblCellMar>
          <w:left w:w="10" w:type="dxa"/>
          <w:right w:w="10" w:type="dxa"/>
        </w:tblCellMar>
        <w:tblLook w:val="0000" w:firstRow="0" w:lastRow="0" w:firstColumn="0" w:lastColumn="0" w:noHBand="0" w:noVBand="0"/>
      </w:tblPr>
      <w:tblGrid>
        <w:gridCol w:w="4815"/>
        <w:gridCol w:w="4845"/>
      </w:tblGrid>
      <w:tr w:rsidR="0094591B" w:rsidRPr="00730B47" w14:paraId="71974849" w14:textId="77777777" w:rsidTr="001B3EA3">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55DB537E" w14:textId="77777777" w:rsidR="0094591B" w:rsidRPr="00730B47" w:rsidRDefault="0094591B" w:rsidP="001B3EA3">
            <w:pPr>
              <w:pStyle w:val="Normalny2"/>
              <w:spacing w:line="360" w:lineRule="auto"/>
              <w:rPr>
                <w:rFonts w:ascii="Arial" w:hAnsi="Arial" w:cs="Arial"/>
              </w:rPr>
            </w:pPr>
            <w:r w:rsidRPr="00730B47">
              <w:rPr>
                <w:rFonts w:ascii="Arial" w:hAnsi="Arial" w:cs="Arial"/>
                <w:color w:val="000000"/>
              </w:rPr>
              <w:t>Nazwa części zamówienia</w:t>
            </w: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5A1EFB30" w14:textId="77777777" w:rsidR="0094591B" w:rsidRPr="00730B47" w:rsidRDefault="0094591B" w:rsidP="001B3EA3">
            <w:pPr>
              <w:pStyle w:val="Normalny2"/>
              <w:spacing w:line="360" w:lineRule="auto"/>
              <w:rPr>
                <w:rFonts w:ascii="Arial" w:hAnsi="Arial" w:cs="Arial"/>
              </w:rPr>
            </w:pPr>
            <w:r w:rsidRPr="00730B47">
              <w:rPr>
                <w:rFonts w:ascii="Arial" w:hAnsi="Arial" w:cs="Arial"/>
                <w:color w:val="000000"/>
              </w:rPr>
              <w:t>Nazwa firm podwykonawców</w:t>
            </w:r>
          </w:p>
        </w:tc>
      </w:tr>
      <w:tr w:rsidR="0094591B" w:rsidRPr="00730B47" w14:paraId="78EF4CC6" w14:textId="77777777" w:rsidTr="001B3EA3">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53BD0F48" w14:textId="77777777" w:rsidR="0094591B" w:rsidRPr="00730B47" w:rsidRDefault="0094591B" w:rsidP="001B3EA3">
            <w:pPr>
              <w:pStyle w:val="Normalny2"/>
              <w:spacing w:line="360" w:lineRule="auto"/>
              <w:rPr>
                <w:rFonts w:ascii="Arial" w:hAnsi="Arial" w:cs="Arial"/>
                <w:color w:val="000000"/>
              </w:rPr>
            </w:pP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17001340" w14:textId="77777777" w:rsidR="0094591B" w:rsidRPr="00730B47" w:rsidRDefault="0094591B" w:rsidP="001B3EA3">
            <w:pPr>
              <w:pStyle w:val="Normalny2"/>
              <w:spacing w:line="360" w:lineRule="auto"/>
              <w:rPr>
                <w:rFonts w:ascii="Arial" w:hAnsi="Arial" w:cs="Arial"/>
                <w:color w:val="000000"/>
              </w:rPr>
            </w:pPr>
          </w:p>
        </w:tc>
      </w:tr>
    </w:tbl>
    <w:p w14:paraId="0F612F8F" w14:textId="77777777" w:rsidR="0094591B" w:rsidRDefault="0094591B" w:rsidP="0094591B">
      <w:pPr>
        <w:pStyle w:val="NormalnyWeb"/>
        <w:spacing w:before="0" w:after="0" w:line="360" w:lineRule="auto"/>
        <w:rPr>
          <w:rFonts w:ascii="Arial" w:hAnsi="Arial" w:cs="Arial"/>
          <w:color w:val="000000"/>
        </w:rPr>
      </w:pPr>
    </w:p>
    <w:p w14:paraId="1E6A3C85"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color w:val="000000"/>
        </w:rPr>
        <w:t>10. Inne oświadczenia:</w:t>
      </w:r>
    </w:p>
    <w:p w14:paraId="6CA07D4D" w14:textId="77777777" w:rsidR="0094591B" w:rsidRPr="00730B47" w:rsidRDefault="0094591B" w:rsidP="0094591B">
      <w:pPr>
        <w:pStyle w:val="NormalnyWeb"/>
        <w:spacing w:before="0" w:after="0" w:line="360" w:lineRule="auto"/>
        <w:ind w:left="284" w:hanging="284"/>
        <w:rPr>
          <w:rFonts w:ascii="Arial" w:hAnsi="Arial" w:cs="Arial"/>
        </w:rPr>
      </w:pPr>
      <w:r w:rsidRPr="00730B47">
        <w:rPr>
          <w:rFonts w:ascii="Arial" w:hAnsi="Arial" w:cs="Arial"/>
          <w:color w:val="000000"/>
        </w:rPr>
        <w:t>a) Oświadczam(y), że wypełniłem(liśmy) obowiązki informacyjne przewidziane w art. 13 lub art. 14 RODO wobec osób fizycznych, od których dane osobowe bezpośrednio lub pośrednio pozyskałem(liśmy) w celu ubiegania się o udzielenie zamówienia publicznego w niniejszym postępowaniu.*</w:t>
      </w:r>
    </w:p>
    <w:p w14:paraId="63F3DBA5" w14:textId="77777777" w:rsidR="0094591B" w:rsidRPr="00426525" w:rsidRDefault="0094591B" w:rsidP="0094591B">
      <w:pPr>
        <w:pStyle w:val="NormalnyWeb"/>
        <w:spacing w:before="0" w:after="0" w:line="360" w:lineRule="auto"/>
        <w:rPr>
          <w:rFonts w:ascii="Arial" w:hAnsi="Arial" w:cs="Arial"/>
          <w:sz w:val="20"/>
          <w:szCs w:val="20"/>
        </w:rPr>
      </w:pPr>
      <w:r w:rsidRPr="00426525">
        <w:rPr>
          <w:rFonts w:ascii="Arial" w:hAnsi="Arial" w:cs="Arial"/>
          <w:i/>
          <w:iCs/>
          <w:color w:val="000000"/>
          <w:sz w:val="20"/>
          <w:szCs w:val="20"/>
        </w:rPr>
        <w:t>* W przypadku gdy wykonawca nie przekazuje danych osobowych innych niż bezpośrednio jego dotyczących lub zachodzi wyłączenie stosowania obowiązku informacyjnego, stosownie do art. 13 ust. 4 lub art. 14 ust</w:t>
      </w:r>
      <w:r w:rsidRPr="00426525">
        <w:rPr>
          <w:rFonts w:ascii="Arial" w:hAnsi="Arial" w:cs="Arial"/>
          <w:color w:val="000000"/>
          <w:sz w:val="20"/>
          <w:szCs w:val="20"/>
        </w:rPr>
        <w:t>. 5 RODO treści oświadczenia wykonawca nie składa (usunięcie treści oświadczenia np. przez jego wykreślenie).</w:t>
      </w:r>
    </w:p>
    <w:p w14:paraId="1D3E3FB5"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color w:val="000000"/>
        </w:rPr>
        <w:t xml:space="preserve">b) W myśl art. 225 </w:t>
      </w:r>
      <w:proofErr w:type="spellStart"/>
      <w:r w:rsidRPr="00730B47">
        <w:rPr>
          <w:rFonts w:ascii="Arial" w:hAnsi="Arial" w:cs="Arial"/>
          <w:color w:val="000000"/>
        </w:rPr>
        <w:t>u.p.z.p</w:t>
      </w:r>
      <w:proofErr w:type="spellEnd"/>
      <w:r w:rsidRPr="00730B47">
        <w:rPr>
          <w:rFonts w:ascii="Arial" w:hAnsi="Arial" w:cs="Arial"/>
          <w:color w:val="000000"/>
        </w:rPr>
        <w:t xml:space="preserve"> informuję(my), że zgodnie z przepisami o podatku od towarów i usług wybór mojej/ naszej oferty (należy zaznaczyć właściwy kwadrat):</w:t>
      </w:r>
    </w:p>
    <w:p w14:paraId="781EB268" w14:textId="77777777" w:rsidR="0094591B" w:rsidRPr="00730B47" w:rsidRDefault="0094591B" w:rsidP="0094591B">
      <w:pPr>
        <w:pStyle w:val="NormalnyWeb"/>
        <w:spacing w:before="0" w:after="0" w:line="360" w:lineRule="auto"/>
        <w:ind w:left="709"/>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w:t>
      </w:r>
      <w:r w:rsidRPr="00730B47">
        <w:rPr>
          <w:rFonts w:ascii="Arial" w:hAnsi="Arial" w:cs="Arial"/>
          <w:b/>
          <w:bCs/>
          <w:color w:val="000000"/>
        </w:rPr>
        <w:t>nie będzie</w:t>
      </w:r>
      <w:r w:rsidRPr="00730B47">
        <w:rPr>
          <w:rFonts w:ascii="Arial" w:hAnsi="Arial" w:cs="Arial"/>
          <w:color w:val="000000"/>
        </w:rPr>
        <w:t xml:space="preserve"> prowadzić do powstania </w:t>
      </w:r>
      <w:r w:rsidRPr="00426525">
        <w:rPr>
          <w:rFonts w:ascii="Arial" w:hAnsi="Arial" w:cs="Arial"/>
          <w:color w:val="000000"/>
        </w:rPr>
        <w:t>u zamawiającego</w:t>
      </w:r>
      <w:r w:rsidRPr="00730B47">
        <w:rPr>
          <w:rFonts w:ascii="Arial" w:hAnsi="Arial" w:cs="Arial"/>
          <w:color w:val="000000"/>
        </w:rPr>
        <w:t xml:space="preserve"> obowiązku podatkowego.</w:t>
      </w:r>
    </w:p>
    <w:p w14:paraId="4CAF2DB3" w14:textId="77777777" w:rsidR="0094591B" w:rsidRPr="00730B47" w:rsidRDefault="0094591B" w:rsidP="0094591B">
      <w:pPr>
        <w:pStyle w:val="NormalnyWeb"/>
        <w:spacing w:before="0" w:after="0" w:line="360" w:lineRule="auto"/>
        <w:ind w:left="709"/>
        <w:rPr>
          <w:rFonts w:ascii="Arial" w:hAnsi="Arial" w:cs="Arial"/>
          <w:color w:val="000000"/>
        </w:rPr>
      </w:pPr>
      <w:r w:rsidRPr="00730B47">
        <w:rPr>
          <w:rFonts w:ascii="Arial" w:hAnsi="Arial" w:cs="Arial"/>
          <w:color w:val="000000"/>
        </w:rPr>
        <w:sym w:font="Symbol" w:char="F07F"/>
      </w:r>
      <w:r w:rsidRPr="00730B47">
        <w:rPr>
          <w:rFonts w:ascii="Arial" w:hAnsi="Arial" w:cs="Arial"/>
          <w:color w:val="000000"/>
        </w:rPr>
        <w:t xml:space="preserve"> </w:t>
      </w:r>
      <w:r w:rsidRPr="00730B47">
        <w:rPr>
          <w:rFonts w:ascii="Arial" w:hAnsi="Arial" w:cs="Arial"/>
          <w:b/>
          <w:bCs/>
          <w:color w:val="000000"/>
        </w:rPr>
        <w:t>będzie</w:t>
      </w:r>
      <w:r w:rsidRPr="00730B47">
        <w:rPr>
          <w:rFonts w:ascii="Arial" w:hAnsi="Arial" w:cs="Arial"/>
          <w:color w:val="000000"/>
        </w:rPr>
        <w:t xml:space="preserve"> prowadzić do powstania u zamawiającego obowiązku podatkowego w następującym zakresie:</w:t>
      </w:r>
      <w:r w:rsidRPr="00730B47">
        <w:rPr>
          <w:rFonts w:ascii="Arial" w:hAnsi="Arial" w:cs="Arial"/>
          <w:color w:val="000000"/>
        </w:rPr>
        <w:br/>
      </w:r>
    </w:p>
    <w:tbl>
      <w:tblPr>
        <w:tblW w:w="9469" w:type="dxa"/>
        <w:tblInd w:w="-5" w:type="dxa"/>
        <w:tblCellMar>
          <w:left w:w="10" w:type="dxa"/>
          <w:right w:w="10" w:type="dxa"/>
        </w:tblCellMar>
        <w:tblLook w:val="0000" w:firstRow="0" w:lastRow="0" w:firstColumn="0" w:lastColumn="0" w:noHBand="0" w:noVBand="0"/>
      </w:tblPr>
      <w:tblGrid>
        <w:gridCol w:w="3828"/>
        <w:gridCol w:w="3373"/>
        <w:gridCol w:w="2268"/>
      </w:tblGrid>
      <w:tr w:rsidR="0094591B" w:rsidRPr="00730B47" w14:paraId="0DAAB96B" w14:textId="77777777" w:rsidTr="001B3EA3">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7917D9" w14:textId="77777777" w:rsidR="0094591B" w:rsidRPr="00730B47" w:rsidRDefault="0094591B" w:rsidP="001B3EA3">
            <w:pPr>
              <w:pStyle w:val="Tekstpodstawowy3"/>
              <w:spacing w:after="0" w:line="360" w:lineRule="auto"/>
              <w:jc w:val="center"/>
              <w:rPr>
                <w:rFonts w:ascii="Arial" w:hAnsi="Arial" w:cs="Arial"/>
                <w:color w:val="000000"/>
                <w:szCs w:val="16"/>
              </w:rPr>
            </w:pPr>
            <w:r w:rsidRPr="00730B47">
              <w:rPr>
                <w:rFonts w:ascii="Arial" w:hAnsi="Arial" w:cs="Arial"/>
                <w:color w:val="000000"/>
                <w:szCs w:val="16"/>
              </w:rPr>
              <w:t>Nazwa (rodzaj) towaru lub usług których dostawa lub świadczenie będą prowadziły do powstania obowiązku podatkowego</w:t>
            </w: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94C847" w14:textId="77777777" w:rsidR="0094591B" w:rsidRPr="00730B47" w:rsidRDefault="0094591B" w:rsidP="001B3EA3">
            <w:pPr>
              <w:pStyle w:val="Tekstpodstawowy3"/>
              <w:spacing w:after="0" w:line="360" w:lineRule="auto"/>
              <w:jc w:val="center"/>
              <w:rPr>
                <w:rFonts w:ascii="Arial" w:hAnsi="Arial" w:cs="Arial"/>
                <w:color w:val="000000"/>
                <w:szCs w:val="16"/>
              </w:rPr>
            </w:pPr>
            <w:r w:rsidRPr="00730B47">
              <w:rPr>
                <w:rFonts w:ascii="Arial" w:hAnsi="Arial" w:cs="Arial"/>
                <w:color w:val="000000"/>
                <w:szCs w:val="16"/>
              </w:rPr>
              <w:t>Wartość towaru lub usługi objętego obowiązkiem podatkowym zamawiającego, bez kwoty podatku</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45417" w14:textId="77777777" w:rsidR="0094591B" w:rsidRPr="00730B47" w:rsidRDefault="0094591B" w:rsidP="001B3EA3">
            <w:pPr>
              <w:pStyle w:val="Tekstpodstawowy3"/>
              <w:spacing w:after="0" w:line="360" w:lineRule="auto"/>
              <w:jc w:val="center"/>
              <w:rPr>
                <w:rFonts w:ascii="Arial" w:hAnsi="Arial" w:cs="Arial"/>
                <w:color w:val="000000"/>
                <w:szCs w:val="16"/>
              </w:rPr>
            </w:pPr>
            <w:r w:rsidRPr="00730B47">
              <w:rPr>
                <w:rFonts w:ascii="Arial" w:hAnsi="Arial" w:cs="Arial"/>
                <w:color w:val="000000"/>
                <w:szCs w:val="16"/>
              </w:rPr>
              <w:t>Stawka podatku od towarów i usług, która zgodnie z wiedzą wykonawcy, będzie miała zastosowanie.</w:t>
            </w:r>
          </w:p>
        </w:tc>
      </w:tr>
      <w:tr w:rsidR="0094591B" w:rsidRPr="00730B47" w14:paraId="72CCA557" w14:textId="77777777" w:rsidTr="001B3EA3">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80726" w14:textId="77777777" w:rsidR="0094591B" w:rsidRPr="00730B47" w:rsidRDefault="0094591B" w:rsidP="001B3EA3">
            <w:pPr>
              <w:pStyle w:val="Tekstpodstawowy3"/>
              <w:spacing w:after="0" w:line="360" w:lineRule="auto"/>
              <w:rPr>
                <w:rFonts w:ascii="Arial" w:hAnsi="Arial" w:cs="Arial"/>
                <w:color w:val="000000"/>
                <w:sz w:val="24"/>
                <w:szCs w:val="24"/>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72F60" w14:textId="77777777" w:rsidR="0094591B" w:rsidRPr="00730B47" w:rsidRDefault="0094591B" w:rsidP="001B3EA3">
            <w:pPr>
              <w:pStyle w:val="Tekstpodstawowy3"/>
              <w:spacing w:after="0" w:line="360" w:lineRule="auto"/>
              <w:rPr>
                <w:rFonts w:ascii="Arial" w:hAnsi="Arial" w:cs="Arial"/>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11EF0" w14:textId="77777777" w:rsidR="0094591B" w:rsidRPr="00730B47" w:rsidRDefault="0094591B" w:rsidP="001B3EA3">
            <w:pPr>
              <w:pStyle w:val="Tekstpodstawowy3"/>
              <w:spacing w:after="0" w:line="360" w:lineRule="auto"/>
              <w:rPr>
                <w:rFonts w:ascii="Arial" w:hAnsi="Arial" w:cs="Arial"/>
                <w:color w:val="000000"/>
                <w:sz w:val="24"/>
                <w:szCs w:val="24"/>
              </w:rPr>
            </w:pPr>
          </w:p>
        </w:tc>
      </w:tr>
      <w:tr w:rsidR="0094591B" w:rsidRPr="00730B47" w14:paraId="03BFD51D" w14:textId="77777777" w:rsidTr="001B3EA3">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FF7BD" w14:textId="77777777" w:rsidR="0094591B" w:rsidRPr="00730B47" w:rsidRDefault="0094591B" w:rsidP="001B3EA3">
            <w:pPr>
              <w:pStyle w:val="Tekstpodstawowy3"/>
              <w:spacing w:after="0" w:line="360" w:lineRule="auto"/>
              <w:rPr>
                <w:rFonts w:ascii="Arial" w:hAnsi="Arial" w:cs="Arial"/>
                <w:color w:val="000000"/>
                <w:sz w:val="24"/>
                <w:szCs w:val="24"/>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FCE53" w14:textId="77777777" w:rsidR="0094591B" w:rsidRPr="00730B47" w:rsidRDefault="0094591B" w:rsidP="001B3EA3">
            <w:pPr>
              <w:pStyle w:val="Tekstpodstawowy3"/>
              <w:spacing w:after="0" w:line="360" w:lineRule="auto"/>
              <w:rPr>
                <w:rFonts w:ascii="Arial" w:hAnsi="Arial" w:cs="Arial"/>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B16A1" w14:textId="77777777" w:rsidR="0094591B" w:rsidRPr="00730B47" w:rsidRDefault="0094591B" w:rsidP="001B3EA3">
            <w:pPr>
              <w:pStyle w:val="Tekstpodstawowy3"/>
              <w:spacing w:after="0" w:line="360" w:lineRule="auto"/>
              <w:rPr>
                <w:rFonts w:ascii="Arial" w:hAnsi="Arial" w:cs="Arial"/>
                <w:color w:val="000000"/>
                <w:sz w:val="24"/>
                <w:szCs w:val="24"/>
              </w:rPr>
            </w:pPr>
          </w:p>
        </w:tc>
      </w:tr>
    </w:tbl>
    <w:p w14:paraId="715F7CF8"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rPr>
        <w:br/>
      </w:r>
      <w:r w:rsidRPr="00730B47">
        <w:rPr>
          <w:rFonts w:ascii="Arial" w:hAnsi="Arial" w:cs="Arial"/>
          <w:color w:val="000000"/>
        </w:rPr>
        <w:t xml:space="preserve">c) Wykonawca oświadcza iż jest* (należy zaznaczyć właściwy kwadrat): </w:t>
      </w:r>
    </w:p>
    <w:p w14:paraId="774A2236"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Mikro przedsiębiorstwem</w:t>
      </w:r>
    </w:p>
    <w:p w14:paraId="720F7603"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Małym przedsiębiorstwem</w:t>
      </w:r>
    </w:p>
    <w:p w14:paraId="562F4FCB"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Średnim przedsiębiorstwem</w:t>
      </w:r>
    </w:p>
    <w:p w14:paraId="7014FE94"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Dużym przedsiębiorstwem</w:t>
      </w:r>
    </w:p>
    <w:p w14:paraId="707759D1" w14:textId="77777777" w:rsidR="0094591B" w:rsidRPr="00F94E5B" w:rsidRDefault="0094591B" w:rsidP="0094591B">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lastRenderedPageBreak/>
        <w:t xml:space="preserve">* zaznaczyć właściwe - Por. zalecenie Komisji z dnia 6 maja 2003 r. dotyczące definicji mikroprzedsiębiorstw oraz małych, średnich i dużych przedsiębiorstw (Dz.U. L 124 z 20.5.2003, s. 36). </w:t>
      </w:r>
    </w:p>
    <w:p w14:paraId="2DBD900D" w14:textId="77777777" w:rsidR="0094591B" w:rsidRPr="00F94E5B" w:rsidRDefault="0094591B" w:rsidP="0094591B">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W przypadku konsorcjum wymaganą informację należy podać w odniesieniu do lidera konsorcjum.</w:t>
      </w:r>
    </w:p>
    <w:p w14:paraId="5C4C1691" w14:textId="77777777" w:rsidR="0094591B" w:rsidRPr="00F94E5B" w:rsidRDefault="0094591B" w:rsidP="0094591B">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Mikro przedsiębiorstwo: przedsiębiorstwo zatrudnia mniej niż 10 pracowników a jego roczny obrót nie przekracza (lub/i jego całkowity bilans roczny) 2 milionów EUR.</w:t>
      </w:r>
    </w:p>
    <w:p w14:paraId="6E0A9C54" w14:textId="77777777" w:rsidR="0094591B" w:rsidRPr="00F94E5B" w:rsidRDefault="0094591B" w:rsidP="0094591B">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Małe przedsiębiorstwo: przedsiębiorstwo, które zatrudnia mniej niż 50 osób i którego roczny obrót lub roczna suma bilansowa nie przekracza 10 milionów EUR.</w:t>
      </w:r>
    </w:p>
    <w:p w14:paraId="281C32AF" w14:textId="77777777" w:rsidR="0094591B" w:rsidRPr="00F94E5B" w:rsidRDefault="0094591B" w:rsidP="0094591B">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5CD13A44" w14:textId="77777777" w:rsidR="0094591B" w:rsidRPr="00F94E5B" w:rsidRDefault="0094591B" w:rsidP="0094591B">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Duże przedsiębiorstwo: jest to przedsiębiorstwo, które nie kwalifikuje się do żadnej z ww. kategorii przedsiębiorstw.</w:t>
      </w:r>
    </w:p>
    <w:p w14:paraId="61B5229C" w14:textId="77777777" w:rsidR="0094591B" w:rsidRDefault="0094591B" w:rsidP="0094591B">
      <w:pPr>
        <w:pStyle w:val="NormalnyWeb"/>
        <w:spacing w:before="0" w:after="0" w:line="360" w:lineRule="auto"/>
        <w:rPr>
          <w:rFonts w:ascii="Arial" w:hAnsi="Arial" w:cs="Arial"/>
        </w:rPr>
      </w:pPr>
    </w:p>
    <w:p w14:paraId="7CFDA7B0" w14:textId="77777777" w:rsidR="0094591B" w:rsidRPr="00730B47" w:rsidRDefault="0094591B" w:rsidP="0094591B">
      <w:pPr>
        <w:pStyle w:val="NormalnyWeb"/>
        <w:spacing w:before="0" w:after="0" w:line="360" w:lineRule="auto"/>
        <w:rPr>
          <w:rFonts w:ascii="Arial" w:hAnsi="Arial" w:cs="Arial"/>
        </w:rPr>
      </w:pPr>
    </w:p>
    <w:p w14:paraId="2A171628" w14:textId="77777777" w:rsidR="0094591B" w:rsidRPr="0094591B" w:rsidRDefault="0094591B" w:rsidP="0094591B">
      <w:pPr>
        <w:pStyle w:val="NormalnyWeb"/>
        <w:spacing w:before="0" w:after="0" w:line="360" w:lineRule="auto"/>
        <w:rPr>
          <w:rFonts w:ascii="Arial" w:hAnsi="Arial" w:cs="Arial"/>
        </w:rPr>
      </w:pPr>
      <w:r w:rsidRPr="0094591B">
        <w:rPr>
          <w:rFonts w:ascii="Arial" w:hAnsi="Arial" w:cs="Arial"/>
          <w:b/>
          <w:bCs/>
          <w:color w:val="000000"/>
        </w:rPr>
        <w:t>UWAGA:</w:t>
      </w:r>
    </w:p>
    <w:p w14:paraId="52B9C2E3" w14:textId="77777777" w:rsidR="0094591B" w:rsidRPr="0094591B" w:rsidRDefault="0094591B" w:rsidP="0094591B">
      <w:pPr>
        <w:pStyle w:val="rozdzia"/>
        <w:rPr>
          <w:rFonts w:ascii="Arial" w:hAnsi="Arial" w:cs="Arial"/>
          <w:sz w:val="24"/>
          <w:szCs w:val="24"/>
        </w:rPr>
      </w:pPr>
      <w:r w:rsidRPr="0094591B">
        <w:rPr>
          <w:rFonts w:ascii="Arial" w:hAnsi="Arial" w:cs="Arial"/>
          <w:sz w:val="24"/>
          <w:szCs w:val="24"/>
        </w:rPr>
        <w:t xml:space="preserve">Ofertę składa się pod rygorem nieważności w formie elektronicznej. </w:t>
      </w:r>
    </w:p>
    <w:p w14:paraId="3B766DCF" w14:textId="77777777" w:rsidR="0094591B" w:rsidRPr="00730B47" w:rsidRDefault="0094591B" w:rsidP="0094591B">
      <w:pPr>
        <w:pStyle w:val="NormalnyWeb"/>
        <w:spacing w:before="0" w:after="0" w:line="360" w:lineRule="auto"/>
        <w:rPr>
          <w:rFonts w:ascii="Arial" w:hAnsi="Arial" w:cs="Arial"/>
          <w:spacing w:val="8"/>
        </w:rPr>
      </w:pPr>
      <w:r w:rsidRPr="00730B47">
        <w:rPr>
          <w:rFonts w:ascii="Arial" w:hAnsi="Arial" w:cs="Arial"/>
          <w:spacing w:val="8"/>
        </w:rPr>
        <w:br/>
      </w:r>
    </w:p>
    <w:p w14:paraId="495F74E4" w14:textId="77777777" w:rsidR="0094591B" w:rsidRPr="00730B47" w:rsidRDefault="0094591B" w:rsidP="0094591B">
      <w:pPr>
        <w:pStyle w:val="NormalnyWeb"/>
        <w:spacing w:before="0" w:after="0" w:line="360" w:lineRule="auto"/>
        <w:rPr>
          <w:rFonts w:ascii="Arial" w:hAnsi="Arial" w:cs="Arial"/>
        </w:rPr>
      </w:pPr>
      <w:r w:rsidRPr="00730B47">
        <w:rPr>
          <w:rFonts w:ascii="Arial" w:hAnsi="Arial" w:cs="Arial"/>
          <w:i/>
          <w:iCs/>
          <w:color w:val="000000"/>
        </w:rPr>
        <w:t>[1] W przypadku Wykonawców wspólnie ubiegających się o udzielenie zamówienia zaleca się wpisanie danych wszystkich Wykonawców – wszystkich wspólników spółki cywilnej lub członków konsorcjum.</w:t>
      </w:r>
    </w:p>
    <w:p w14:paraId="6E142EBC" w14:textId="77777777" w:rsidR="0094591B" w:rsidRPr="00730B47" w:rsidRDefault="0094591B" w:rsidP="0094591B">
      <w:pPr>
        <w:pStyle w:val="NormalnyWeb"/>
        <w:spacing w:before="0" w:after="0" w:line="360" w:lineRule="auto"/>
        <w:rPr>
          <w:rFonts w:ascii="Arial" w:hAnsi="Arial" w:cs="Arial"/>
        </w:rPr>
      </w:pPr>
    </w:p>
    <w:p w14:paraId="1751CF52" w14:textId="77777777" w:rsidR="0094591B" w:rsidRDefault="0094591B" w:rsidP="0094591B">
      <w:pPr>
        <w:pStyle w:val="NormalnyWeb"/>
        <w:spacing w:before="0" w:after="0" w:line="360" w:lineRule="auto"/>
        <w:rPr>
          <w:rFonts w:ascii="Arial" w:hAnsi="Arial" w:cs="Arial"/>
        </w:rPr>
      </w:pPr>
    </w:p>
    <w:p w14:paraId="388B3B5B" w14:textId="77777777" w:rsidR="0094591B" w:rsidRDefault="0094591B" w:rsidP="0094591B">
      <w:pPr>
        <w:pStyle w:val="NormalnyWeb"/>
        <w:spacing w:before="0" w:after="0" w:line="360" w:lineRule="auto"/>
        <w:rPr>
          <w:rFonts w:ascii="Arial" w:hAnsi="Arial" w:cs="Arial"/>
        </w:rPr>
      </w:pPr>
    </w:p>
    <w:p w14:paraId="09C93A69" w14:textId="77777777" w:rsidR="0094591B" w:rsidRDefault="0094591B" w:rsidP="00730B47">
      <w:pPr>
        <w:pStyle w:val="NormalnyWeb"/>
        <w:spacing w:before="0" w:after="0" w:line="360" w:lineRule="auto"/>
        <w:jc w:val="right"/>
        <w:rPr>
          <w:rFonts w:ascii="Arial" w:hAnsi="Arial" w:cs="Arial"/>
          <w:b/>
          <w:bCs/>
          <w:color w:val="000000"/>
        </w:rPr>
      </w:pPr>
    </w:p>
    <w:p w14:paraId="4E37AEF9" w14:textId="77777777" w:rsidR="00BB1A99" w:rsidRDefault="00BB1A99" w:rsidP="00730B47">
      <w:pPr>
        <w:pStyle w:val="NormalnyWeb"/>
        <w:spacing w:before="0" w:after="0" w:line="360" w:lineRule="auto"/>
        <w:jc w:val="right"/>
        <w:rPr>
          <w:rFonts w:ascii="Arial" w:hAnsi="Arial" w:cs="Arial"/>
          <w:b/>
          <w:bCs/>
          <w:color w:val="000000"/>
        </w:rPr>
      </w:pPr>
    </w:p>
    <w:p w14:paraId="487595DB" w14:textId="77777777" w:rsidR="00BB1A99" w:rsidRDefault="00BB1A99" w:rsidP="00730B47">
      <w:pPr>
        <w:pStyle w:val="NormalnyWeb"/>
        <w:spacing w:before="0" w:after="0" w:line="360" w:lineRule="auto"/>
        <w:jc w:val="right"/>
        <w:rPr>
          <w:rFonts w:ascii="Arial" w:hAnsi="Arial" w:cs="Arial"/>
          <w:b/>
          <w:bCs/>
          <w:color w:val="000000"/>
        </w:rPr>
      </w:pPr>
    </w:p>
    <w:p w14:paraId="1FBE9E5C" w14:textId="77777777" w:rsidR="00BB1A99" w:rsidRDefault="00BB1A99" w:rsidP="00730B47">
      <w:pPr>
        <w:pStyle w:val="NormalnyWeb"/>
        <w:spacing w:before="0" w:after="0" w:line="360" w:lineRule="auto"/>
        <w:jc w:val="right"/>
        <w:rPr>
          <w:rFonts w:ascii="Arial" w:hAnsi="Arial" w:cs="Arial"/>
          <w:b/>
          <w:bCs/>
          <w:color w:val="000000"/>
        </w:rPr>
      </w:pPr>
    </w:p>
    <w:p w14:paraId="6D666DA0" w14:textId="77777777" w:rsidR="00BB1A99" w:rsidRDefault="00BB1A99" w:rsidP="00730B47">
      <w:pPr>
        <w:pStyle w:val="NormalnyWeb"/>
        <w:spacing w:before="0" w:after="0" w:line="360" w:lineRule="auto"/>
        <w:jc w:val="right"/>
        <w:rPr>
          <w:rFonts w:ascii="Arial" w:hAnsi="Arial" w:cs="Arial"/>
          <w:b/>
          <w:bCs/>
          <w:color w:val="000000"/>
        </w:rPr>
      </w:pPr>
    </w:p>
    <w:p w14:paraId="4BD38BE6" w14:textId="77777777" w:rsidR="00BB1A99" w:rsidRDefault="00BB1A99" w:rsidP="00730B47">
      <w:pPr>
        <w:pStyle w:val="NormalnyWeb"/>
        <w:spacing w:before="0" w:after="0" w:line="360" w:lineRule="auto"/>
        <w:jc w:val="right"/>
        <w:rPr>
          <w:rFonts w:ascii="Arial" w:hAnsi="Arial" w:cs="Arial"/>
          <w:b/>
          <w:bCs/>
          <w:color w:val="000000"/>
        </w:rPr>
      </w:pPr>
    </w:p>
    <w:p w14:paraId="6F344B67" w14:textId="77777777" w:rsidR="00BB1A99" w:rsidRDefault="00BB1A99" w:rsidP="00730B47">
      <w:pPr>
        <w:pStyle w:val="NormalnyWeb"/>
        <w:spacing w:before="0" w:after="0" w:line="360" w:lineRule="auto"/>
        <w:jc w:val="right"/>
        <w:rPr>
          <w:rFonts w:ascii="Arial" w:hAnsi="Arial" w:cs="Arial"/>
          <w:b/>
          <w:bCs/>
          <w:color w:val="000000"/>
        </w:rPr>
      </w:pPr>
    </w:p>
    <w:p w14:paraId="0919ACDC" w14:textId="77777777" w:rsidR="00BB1A99" w:rsidRDefault="00BB1A99" w:rsidP="00730B47">
      <w:pPr>
        <w:pStyle w:val="NormalnyWeb"/>
        <w:spacing w:before="0" w:after="0" w:line="360" w:lineRule="auto"/>
        <w:jc w:val="right"/>
        <w:rPr>
          <w:rFonts w:ascii="Arial" w:hAnsi="Arial" w:cs="Arial"/>
          <w:b/>
          <w:bCs/>
          <w:color w:val="000000"/>
        </w:rPr>
      </w:pPr>
    </w:p>
    <w:p w14:paraId="30D4533C" w14:textId="77777777" w:rsidR="00BB1A99" w:rsidRDefault="00BB1A99" w:rsidP="00730B47">
      <w:pPr>
        <w:pStyle w:val="NormalnyWeb"/>
        <w:spacing w:before="0" w:after="0" w:line="360" w:lineRule="auto"/>
        <w:jc w:val="right"/>
        <w:rPr>
          <w:rFonts w:ascii="Arial" w:hAnsi="Arial" w:cs="Arial"/>
          <w:b/>
          <w:bCs/>
          <w:color w:val="000000"/>
        </w:rPr>
      </w:pPr>
    </w:p>
    <w:p w14:paraId="2E50174C" w14:textId="4E772FCC" w:rsidR="00BB1A99" w:rsidRPr="00730B47" w:rsidRDefault="00BB1A99" w:rsidP="00BB1A99">
      <w:pPr>
        <w:pStyle w:val="NormalnyWeb"/>
        <w:spacing w:before="0" w:after="0" w:line="360" w:lineRule="auto"/>
        <w:jc w:val="right"/>
        <w:rPr>
          <w:rFonts w:ascii="Arial" w:hAnsi="Arial" w:cs="Arial"/>
        </w:rPr>
      </w:pPr>
      <w:r w:rsidRPr="00730B47">
        <w:rPr>
          <w:rFonts w:ascii="Arial" w:hAnsi="Arial" w:cs="Arial"/>
          <w:color w:val="000000"/>
        </w:rPr>
        <w:lastRenderedPageBreak/>
        <w:t xml:space="preserve">Załącznik nr </w:t>
      </w:r>
      <w:r>
        <w:rPr>
          <w:rFonts w:ascii="Arial" w:hAnsi="Arial" w:cs="Arial"/>
          <w:color w:val="000000"/>
        </w:rPr>
        <w:t>1E</w:t>
      </w:r>
      <w:r w:rsidRPr="00730B47">
        <w:rPr>
          <w:rFonts w:ascii="Arial" w:hAnsi="Arial" w:cs="Arial"/>
          <w:color w:val="000000"/>
        </w:rPr>
        <w:t xml:space="preserve"> do SWZ</w:t>
      </w:r>
    </w:p>
    <w:p w14:paraId="519A7AC7" w14:textId="19225F4B" w:rsidR="00BB1A99" w:rsidRPr="00730B47" w:rsidRDefault="00BB1A99" w:rsidP="00BB1A99">
      <w:pPr>
        <w:pStyle w:val="NormalnyWeb"/>
        <w:spacing w:before="0" w:after="0" w:line="360" w:lineRule="auto"/>
        <w:jc w:val="center"/>
        <w:rPr>
          <w:rFonts w:ascii="Arial" w:hAnsi="Arial" w:cs="Arial"/>
        </w:rPr>
      </w:pPr>
      <w:r w:rsidRPr="00730B47">
        <w:rPr>
          <w:rFonts w:ascii="Arial" w:hAnsi="Arial" w:cs="Arial"/>
          <w:b/>
          <w:bCs/>
          <w:color w:val="000000"/>
        </w:rPr>
        <w:t xml:space="preserve">FORMULARZ OFERTOWY </w:t>
      </w:r>
      <w:r>
        <w:rPr>
          <w:rFonts w:ascii="Arial" w:hAnsi="Arial" w:cs="Arial"/>
          <w:b/>
          <w:bCs/>
          <w:color w:val="000000"/>
        </w:rPr>
        <w:t xml:space="preserve"> część 5</w:t>
      </w:r>
      <w:r w:rsidRPr="00730B47">
        <w:rPr>
          <w:rFonts w:ascii="Arial" w:hAnsi="Arial" w:cs="Arial"/>
          <w:b/>
          <w:bCs/>
          <w:color w:val="000000"/>
        </w:rPr>
        <w:br/>
      </w:r>
      <w:r>
        <w:rPr>
          <w:rStyle w:val="Pogrubienie"/>
          <w:rFonts w:ascii="Arial" w:hAnsi="Arial" w:cs="Arial"/>
        </w:rPr>
        <w:t xml:space="preserve">Usługa rozstawienia mieszkańcom Mazurskiego Związku Międzygminnego – Gospodarka Odpadami pojemników na odpady komunalne </w:t>
      </w:r>
    </w:p>
    <w:p w14:paraId="2E650FAB" w14:textId="77777777" w:rsidR="00BB1A99" w:rsidRPr="00730B47" w:rsidRDefault="00BB1A99" w:rsidP="00BB1A99">
      <w:pPr>
        <w:pStyle w:val="NormalnyWeb"/>
        <w:spacing w:before="0" w:after="0" w:line="360" w:lineRule="auto"/>
        <w:jc w:val="center"/>
        <w:rPr>
          <w:rFonts w:ascii="Arial" w:hAnsi="Arial" w:cs="Arial"/>
        </w:rPr>
      </w:pPr>
    </w:p>
    <w:p w14:paraId="7616D1C2" w14:textId="77777777" w:rsidR="00BB1A99" w:rsidRPr="00730B47" w:rsidRDefault="00BB1A99" w:rsidP="00BB1A99">
      <w:pPr>
        <w:pStyle w:val="NormalnyWeb"/>
        <w:spacing w:before="0" w:after="0" w:line="360" w:lineRule="auto"/>
        <w:rPr>
          <w:rFonts w:ascii="Arial" w:hAnsi="Arial" w:cs="Arial"/>
        </w:rPr>
      </w:pPr>
      <w:r w:rsidRPr="00730B47">
        <w:rPr>
          <w:rStyle w:val="Domylnaczcionkaakapitu3"/>
          <w:rFonts w:ascii="Arial" w:hAnsi="Arial" w:cs="Arial"/>
          <w:b/>
          <w:bCs/>
          <w:color w:val="000000"/>
        </w:rPr>
        <w:t>1. ZAMAWIAJĄCY:</w:t>
      </w:r>
    </w:p>
    <w:p w14:paraId="6479F9FC" w14:textId="77777777" w:rsidR="00BB1A99" w:rsidRPr="00730B47" w:rsidRDefault="00BB1A99" w:rsidP="00BB1A99">
      <w:pPr>
        <w:pStyle w:val="NormalnyWeb"/>
        <w:spacing w:before="0" w:after="0" w:line="360" w:lineRule="auto"/>
        <w:rPr>
          <w:rFonts w:ascii="Arial" w:hAnsi="Arial" w:cs="Arial"/>
          <w:color w:val="000000"/>
        </w:rPr>
      </w:pPr>
      <w:r w:rsidRPr="00730B47">
        <w:rPr>
          <w:rFonts w:ascii="Arial" w:hAnsi="Arial" w:cs="Arial"/>
          <w:color w:val="000000"/>
        </w:rPr>
        <w:t>Zakład Unieszkodliwiania Odpadów Komunalnych Spytkowo Sp. z o.o.</w:t>
      </w:r>
    </w:p>
    <w:p w14:paraId="367811CA" w14:textId="77777777" w:rsidR="00BB1A99" w:rsidRPr="00730B47" w:rsidRDefault="00BB1A99" w:rsidP="00BB1A99">
      <w:pPr>
        <w:pStyle w:val="NormalnyWeb"/>
        <w:spacing w:before="0" w:after="0" w:line="360" w:lineRule="auto"/>
        <w:rPr>
          <w:rFonts w:ascii="Arial" w:hAnsi="Arial" w:cs="Arial"/>
        </w:rPr>
      </w:pPr>
      <w:r w:rsidRPr="00730B47">
        <w:rPr>
          <w:rStyle w:val="Domylnaczcionkaakapitu3"/>
          <w:rFonts w:ascii="Arial" w:hAnsi="Arial" w:cs="Arial"/>
          <w:b/>
          <w:bCs/>
          <w:color w:val="000000"/>
        </w:rPr>
        <w:t>2. WYKONAWCA:</w:t>
      </w:r>
    </w:p>
    <w:p w14:paraId="374F32AC" w14:textId="77777777" w:rsidR="00BB1A99" w:rsidRPr="00730B47" w:rsidRDefault="00BB1A99" w:rsidP="00BB1A99">
      <w:pPr>
        <w:pStyle w:val="NormalnyWeb"/>
        <w:spacing w:before="0" w:after="0" w:line="360" w:lineRule="auto"/>
        <w:rPr>
          <w:rFonts w:ascii="Arial" w:hAnsi="Arial" w:cs="Arial"/>
        </w:rPr>
      </w:pPr>
      <w:r w:rsidRPr="00730B47">
        <w:rPr>
          <w:rStyle w:val="Domylnaczcionkaakapitu3"/>
          <w:rFonts w:ascii="Arial" w:hAnsi="Arial" w:cs="Arial"/>
          <w:color w:val="000000"/>
        </w:rPr>
        <w:t>Niniejsza oferta zostaje złożona przez</w:t>
      </w:r>
      <w:r w:rsidRPr="00730B47">
        <w:rPr>
          <w:rFonts w:ascii="Arial" w:hAnsi="Arial" w:cs="Arial"/>
          <w:color w:val="000000"/>
        </w:rPr>
        <w:t>[1]</w:t>
      </w:r>
      <w:r w:rsidRPr="00730B47">
        <w:rPr>
          <w:rStyle w:val="Domylnaczcionkaakapitu3"/>
          <w:rFonts w:ascii="Arial" w:hAnsi="Arial" w:cs="Arial"/>
          <w:color w:val="000000"/>
        </w:rPr>
        <w:t>:</w:t>
      </w:r>
    </w:p>
    <w:tbl>
      <w:tblPr>
        <w:tblW w:w="9378" w:type="dxa"/>
        <w:tblInd w:w="57" w:type="dxa"/>
        <w:tblLayout w:type="fixed"/>
        <w:tblCellMar>
          <w:left w:w="10" w:type="dxa"/>
          <w:right w:w="10" w:type="dxa"/>
        </w:tblCellMar>
        <w:tblLook w:val="0000" w:firstRow="0" w:lastRow="0" w:firstColumn="0" w:lastColumn="0" w:noHBand="0" w:noVBand="0"/>
      </w:tblPr>
      <w:tblGrid>
        <w:gridCol w:w="502"/>
        <w:gridCol w:w="3820"/>
        <w:gridCol w:w="1766"/>
        <w:gridCol w:w="3290"/>
      </w:tblGrid>
      <w:tr w:rsidR="00BB1A99" w:rsidRPr="00730B47" w14:paraId="254642D4" w14:textId="77777777" w:rsidTr="001B3EA3">
        <w:tc>
          <w:tcPr>
            <w:tcW w:w="502"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7457C47A" w14:textId="77777777" w:rsidR="00BB1A99" w:rsidRPr="00730B47" w:rsidRDefault="00BB1A99" w:rsidP="001B3EA3">
            <w:pPr>
              <w:pStyle w:val="Normalny2"/>
              <w:spacing w:line="360" w:lineRule="auto"/>
              <w:jc w:val="center"/>
              <w:rPr>
                <w:rFonts w:ascii="Arial" w:hAnsi="Arial" w:cs="Arial"/>
              </w:rPr>
            </w:pPr>
            <w:proofErr w:type="spellStart"/>
            <w:r w:rsidRPr="00730B47">
              <w:rPr>
                <w:rFonts w:ascii="Arial" w:hAnsi="Arial" w:cs="Arial"/>
                <w:color w:val="000000"/>
              </w:rPr>
              <w:t>Lp</w:t>
            </w:r>
            <w:proofErr w:type="spellEnd"/>
          </w:p>
        </w:tc>
        <w:tc>
          <w:tcPr>
            <w:tcW w:w="3820"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66196DE9"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Nazwa(y) Wykonawcy(ów)</w:t>
            </w:r>
          </w:p>
        </w:tc>
        <w:tc>
          <w:tcPr>
            <w:tcW w:w="1766"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789A6B91"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NIP</w:t>
            </w:r>
          </w:p>
        </w:tc>
        <w:tc>
          <w:tcPr>
            <w:tcW w:w="3290"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571D9768"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Adres(y) Wykonawcy(ów)</w:t>
            </w:r>
          </w:p>
        </w:tc>
      </w:tr>
      <w:tr w:rsidR="00BB1A99" w:rsidRPr="00730B47" w14:paraId="2BC29FF0" w14:textId="77777777" w:rsidTr="001B3EA3">
        <w:trPr>
          <w:trHeight w:val="392"/>
        </w:trPr>
        <w:tc>
          <w:tcPr>
            <w:tcW w:w="502" w:type="dxa"/>
            <w:tcBorders>
              <w:left w:val="single" w:sz="6" w:space="0" w:color="000001"/>
              <w:bottom w:val="single" w:sz="6" w:space="0" w:color="000001"/>
            </w:tcBorders>
            <w:shd w:val="clear" w:color="auto" w:fill="auto"/>
            <w:tcMar>
              <w:top w:w="0" w:type="dxa"/>
              <w:left w:w="57" w:type="dxa"/>
              <w:bottom w:w="57" w:type="dxa"/>
              <w:right w:w="57" w:type="dxa"/>
            </w:tcMar>
          </w:tcPr>
          <w:p w14:paraId="137E94E3" w14:textId="77777777" w:rsidR="00BB1A99" w:rsidRPr="00730B47" w:rsidRDefault="00BB1A99" w:rsidP="001B3EA3">
            <w:pPr>
              <w:pStyle w:val="Normalny2"/>
              <w:snapToGrid w:val="0"/>
              <w:spacing w:line="360" w:lineRule="auto"/>
              <w:rPr>
                <w:rFonts w:ascii="Arial" w:hAnsi="Arial" w:cs="Arial"/>
                <w:color w:val="000000"/>
              </w:rPr>
            </w:pPr>
          </w:p>
        </w:tc>
        <w:tc>
          <w:tcPr>
            <w:tcW w:w="3820" w:type="dxa"/>
            <w:tcBorders>
              <w:left w:val="single" w:sz="6" w:space="0" w:color="000001"/>
              <w:bottom w:val="single" w:sz="6" w:space="0" w:color="000001"/>
            </w:tcBorders>
            <w:shd w:val="clear" w:color="auto" w:fill="auto"/>
            <w:tcMar>
              <w:top w:w="0" w:type="dxa"/>
              <w:left w:w="57" w:type="dxa"/>
              <w:bottom w:w="57" w:type="dxa"/>
              <w:right w:w="57" w:type="dxa"/>
            </w:tcMar>
          </w:tcPr>
          <w:p w14:paraId="7A228215" w14:textId="77777777" w:rsidR="00BB1A99" w:rsidRPr="00730B47" w:rsidRDefault="00BB1A99" w:rsidP="001B3EA3">
            <w:pPr>
              <w:pStyle w:val="Normalny2"/>
              <w:snapToGrid w:val="0"/>
              <w:spacing w:line="360" w:lineRule="auto"/>
              <w:rPr>
                <w:rFonts w:ascii="Arial" w:hAnsi="Arial" w:cs="Arial"/>
                <w:color w:val="000000"/>
              </w:rPr>
            </w:pPr>
          </w:p>
        </w:tc>
        <w:tc>
          <w:tcPr>
            <w:tcW w:w="1766" w:type="dxa"/>
            <w:tcBorders>
              <w:left w:val="single" w:sz="6" w:space="0" w:color="000001"/>
              <w:bottom w:val="single" w:sz="6" w:space="0" w:color="000001"/>
            </w:tcBorders>
            <w:shd w:val="clear" w:color="auto" w:fill="auto"/>
            <w:tcMar>
              <w:top w:w="0" w:type="dxa"/>
              <w:left w:w="57" w:type="dxa"/>
              <w:bottom w:w="57" w:type="dxa"/>
              <w:right w:w="57" w:type="dxa"/>
            </w:tcMar>
          </w:tcPr>
          <w:p w14:paraId="18E5539F" w14:textId="77777777" w:rsidR="00BB1A99" w:rsidRPr="00730B47" w:rsidRDefault="00BB1A99" w:rsidP="001B3EA3">
            <w:pPr>
              <w:pStyle w:val="Normalny2"/>
              <w:snapToGrid w:val="0"/>
              <w:spacing w:line="360" w:lineRule="auto"/>
              <w:rPr>
                <w:rFonts w:ascii="Arial" w:hAnsi="Arial" w:cs="Arial"/>
                <w:color w:val="000000"/>
              </w:rPr>
            </w:pPr>
          </w:p>
        </w:tc>
        <w:tc>
          <w:tcPr>
            <w:tcW w:w="3290"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30C5B522" w14:textId="77777777" w:rsidR="00BB1A99" w:rsidRPr="00730B47" w:rsidRDefault="00BB1A99" w:rsidP="001B3EA3">
            <w:pPr>
              <w:pStyle w:val="Normalny2"/>
              <w:snapToGrid w:val="0"/>
              <w:spacing w:line="360" w:lineRule="auto"/>
              <w:rPr>
                <w:rFonts w:ascii="Arial" w:hAnsi="Arial" w:cs="Arial"/>
                <w:color w:val="000000"/>
              </w:rPr>
            </w:pPr>
          </w:p>
        </w:tc>
      </w:tr>
    </w:tbl>
    <w:p w14:paraId="647E71B5"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b/>
          <w:bCs/>
          <w:color w:val="000000"/>
        </w:rPr>
        <w:t>3. KORESPONDENCJĘ NALEŻY KIEROWAĆ NA ADRES:</w:t>
      </w:r>
    </w:p>
    <w:tbl>
      <w:tblPr>
        <w:tblW w:w="9660" w:type="dxa"/>
        <w:tblInd w:w="57" w:type="dxa"/>
        <w:tblLayout w:type="fixed"/>
        <w:tblCellMar>
          <w:left w:w="10" w:type="dxa"/>
          <w:right w:w="10" w:type="dxa"/>
        </w:tblCellMar>
        <w:tblLook w:val="0000" w:firstRow="0" w:lastRow="0" w:firstColumn="0" w:lastColumn="0" w:noHBand="0" w:noVBand="0"/>
      </w:tblPr>
      <w:tblGrid>
        <w:gridCol w:w="3148"/>
        <w:gridCol w:w="6512"/>
      </w:tblGrid>
      <w:tr w:rsidR="00BB1A99" w:rsidRPr="00730B47" w14:paraId="1F891ADF" w14:textId="77777777" w:rsidTr="001B3EA3">
        <w:tc>
          <w:tcPr>
            <w:tcW w:w="3148"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61DD1D72" w14:textId="77777777" w:rsidR="00BB1A99" w:rsidRPr="00730B47" w:rsidRDefault="00BB1A99" w:rsidP="001B3EA3">
            <w:pPr>
              <w:pStyle w:val="Normalny2"/>
              <w:spacing w:line="360" w:lineRule="auto"/>
              <w:rPr>
                <w:rFonts w:ascii="Arial" w:hAnsi="Arial" w:cs="Arial"/>
              </w:rPr>
            </w:pPr>
            <w:r w:rsidRPr="00730B47">
              <w:rPr>
                <w:rFonts w:ascii="Arial" w:hAnsi="Arial" w:cs="Arial"/>
                <w:color w:val="000000"/>
              </w:rPr>
              <w:t>Wykonawca</w:t>
            </w:r>
          </w:p>
        </w:tc>
        <w:tc>
          <w:tcPr>
            <w:tcW w:w="6512"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7ABF7F71" w14:textId="77777777" w:rsidR="00BB1A99" w:rsidRPr="00730B47" w:rsidRDefault="00BB1A99" w:rsidP="001B3EA3">
            <w:pPr>
              <w:pStyle w:val="Normalny2"/>
              <w:snapToGrid w:val="0"/>
              <w:spacing w:line="360" w:lineRule="auto"/>
              <w:rPr>
                <w:rFonts w:ascii="Arial" w:hAnsi="Arial" w:cs="Arial"/>
                <w:color w:val="000000"/>
              </w:rPr>
            </w:pPr>
          </w:p>
        </w:tc>
      </w:tr>
      <w:tr w:rsidR="00BB1A99" w:rsidRPr="00730B47" w14:paraId="798539F7" w14:textId="77777777" w:rsidTr="001B3EA3">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69D8AA8F" w14:textId="77777777" w:rsidR="00BB1A99" w:rsidRPr="00730B47" w:rsidRDefault="00BB1A99" w:rsidP="001B3EA3">
            <w:pPr>
              <w:pStyle w:val="Normalny2"/>
              <w:spacing w:line="360" w:lineRule="auto"/>
              <w:rPr>
                <w:rFonts w:ascii="Arial" w:hAnsi="Arial" w:cs="Arial"/>
              </w:rPr>
            </w:pPr>
            <w:r w:rsidRPr="00730B47">
              <w:rPr>
                <w:rFonts w:ascii="Arial" w:hAnsi="Arial" w:cs="Arial"/>
                <w:color w:val="000000"/>
              </w:rPr>
              <w:t>Imię i nazwisko osoby uprawnionej do kontaktu</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38143014" w14:textId="77777777" w:rsidR="00BB1A99" w:rsidRPr="00730B47" w:rsidRDefault="00BB1A99" w:rsidP="001B3EA3">
            <w:pPr>
              <w:pStyle w:val="Normalny2"/>
              <w:snapToGrid w:val="0"/>
              <w:spacing w:line="360" w:lineRule="auto"/>
              <w:rPr>
                <w:rFonts w:ascii="Arial" w:hAnsi="Arial" w:cs="Arial"/>
                <w:color w:val="000000"/>
              </w:rPr>
            </w:pPr>
          </w:p>
        </w:tc>
      </w:tr>
      <w:tr w:rsidR="00BB1A99" w:rsidRPr="00730B47" w14:paraId="41EE782B" w14:textId="77777777" w:rsidTr="001B3EA3">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070DBC9C" w14:textId="77777777" w:rsidR="00BB1A99" w:rsidRPr="00730B47" w:rsidRDefault="00BB1A99" w:rsidP="001B3EA3">
            <w:pPr>
              <w:pStyle w:val="Normalny2"/>
              <w:spacing w:line="360" w:lineRule="auto"/>
              <w:rPr>
                <w:rFonts w:ascii="Arial" w:hAnsi="Arial" w:cs="Arial"/>
              </w:rPr>
            </w:pPr>
            <w:r w:rsidRPr="00730B47">
              <w:rPr>
                <w:rFonts w:ascii="Arial" w:hAnsi="Arial" w:cs="Arial"/>
                <w:color w:val="000000"/>
              </w:rPr>
              <w:t>Adres</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35095429" w14:textId="77777777" w:rsidR="00BB1A99" w:rsidRPr="00730B47" w:rsidRDefault="00BB1A99" w:rsidP="001B3EA3">
            <w:pPr>
              <w:pStyle w:val="Normalny2"/>
              <w:snapToGrid w:val="0"/>
              <w:spacing w:line="360" w:lineRule="auto"/>
              <w:rPr>
                <w:rFonts w:ascii="Arial" w:hAnsi="Arial" w:cs="Arial"/>
                <w:color w:val="000000"/>
              </w:rPr>
            </w:pPr>
          </w:p>
        </w:tc>
      </w:tr>
      <w:tr w:rsidR="00BB1A99" w:rsidRPr="00730B47" w14:paraId="35E47CAF" w14:textId="77777777" w:rsidTr="001B3EA3">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7484EA33" w14:textId="77777777" w:rsidR="00BB1A99" w:rsidRPr="00730B47" w:rsidRDefault="00BB1A99" w:rsidP="001B3EA3">
            <w:pPr>
              <w:pStyle w:val="Normalny2"/>
              <w:spacing w:line="360" w:lineRule="auto"/>
              <w:rPr>
                <w:rFonts w:ascii="Arial" w:hAnsi="Arial" w:cs="Arial"/>
              </w:rPr>
            </w:pPr>
            <w:r w:rsidRPr="00730B47">
              <w:rPr>
                <w:rFonts w:ascii="Arial" w:hAnsi="Arial" w:cs="Arial"/>
                <w:color w:val="000000"/>
              </w:rPr>
              <w:t>Nr telefonu</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2A19ABE7" w14:textId="77777777" w:rsidR="00BB1A99" w:rsidRPr="00730B47" w:rsidRDefault="00BB1A99" w:rsidP="001B3EA3">
            <w:pPr>
              <w:pStyle w:val="Normalny2"/>
              <w:snapToGrid w:val="0"/>
              <w:spacing w:line="360" w:lineRule="auto"/>
              <w:rPr>
                <w:rFonts w:ascii="Arial" w:hAnsi="Arial" w:cs="Arial"/>
                <w:color w:val="000000"/>
              </w:rPr>
            </w:pPr>
          </w:p>
        </w:tc>
      </w:tr>
      <w:tr w:rsidR="00BB1A99" w:rsidRPr="00730B47" w14:paraId="5794B6D3" w14:textId="77777777" w:rsidTr="001B3EA3">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19900F28" w14:textId="77777777" w:rsidR="00BB1A99" w:rsidRPr="00730B47" w:rsidRDefault="00BB1A99" w:rsidP="001B3EA3">
            <w:pPr>
              <w:pStyle w:val="Normalny2"/>
              <w:spacing w:line="360" w:lineRule="auto"/>
              <w:rPr>
                <w:rFonts w:ascii="Arial" w:hAnsi="Arial" w:cs="Arial"/>
                <w:color w:val="000000"/>
              </w:rPr>
            </w:pPr>
            <w:r w:rsidRPr="00730B47">
              <w:rPr>
                <w:rFonts w:ascii="Arial" w:hAnsi="Arial" w:cs="Arial"/>
                <w:color w:val="000000"/>
              </w:rPr>
              <w:t>E-mail</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46A2333E" w14:textId="77777777" w:rsidR="00BB1A99" w:rsidRPr="00730B47" w:rsidRDefault="00BB1A99" w:rsidP="001B3EA3">
            <w:pPr>
              <w:pStyle w:val="Normalny2"/>
              <w:snapToGrid w:val="0"/>
              <w:spacing w:line="360" w:lineRule="auto"/>
              <w:rPr>
                <w:rFonts w:ascii="Arial" w:hAnsi="Arial" w:cs="Arial"/>
                <w:color w:val="000000"/>
              </w:rPr>
            </w:pPr>
          </w:p>
        </w:tc>
      </w:tr>
    </w:tbl>
    <w:p w14:paraId="7F36ACAB"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b/>
          <w:bCs/>
          <w:color w:val="000000"/>
        </w:rPr>
        <w:br/>
      </w:r>
      <w:r w:rsidRPr="00730B47">
        <w:rPr>
          <w:rFonts w:ascii="Arial" w:hAnsi="Arial" w:cs="Arial"/>
          <w:b/>
          <w:bCs/>
        </w:rPr>
        <w:t>4. Ja (my) niżej podpisany (i), działając w imieniu i na rzecz Wykonawcy składającego niniejszą ofertę oświadczam(y), że:</w:t>
      </w:r>
    </w:p>
    <w:p w14:paraId="6F8B0B2A"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rPr>
        <w:t>1. Zapoznałem(liśmy) się z treścią SWZ oraz jej załączników dla niniejszego postępowania o zamówienie publiczne i akceptuję (jemy) ją w całości bez zastrzeżeń.</w:t>
      </w:r>
    </w:p>
    <w:p w14:paraId="44382B97"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rPr>
        <w:t>2. Gwarantuje(my) wykonanie całości przedmiotu niniejszego zamówienia publicznego.</w:t>
      </w:r>
    </w:p>
    <w:p w14:paraId="39ED17E6" w14:textId="77777777" w:rsidR="00BB1A99" w:rsidRDefault="00BB1A99" w:rsidP="00BB1A99">
      <w:pPr>
        <w:pStyle w:val="NormalnyWeb"/>
        <w:spacing w:before="0" w:after="0" w:line="360" w:lineRule="auto"/>
        <w:rPr>
          <w:rStyle w:val="Domylnaczcionkaakapitu3"/>
          <w:rFonts w:ascii="Arial" w:hAnsi="Arial" w:cs="Arial"/>
        </w:rPr>
      </w:pPr>
      <w:r w:rsidRPr="00730B47">
        <w:rPr>
          <w:rFonts w:ascii="Arial" w:hAnsi="Arial" w:cs="Arial"/>
        </w:rPr>
        <w:t xml:space="preserve">3. Gwarantuje(my) termin wykonania zamówienia zgodny z zapisami SWZ. </w:t>
      </w:r>
      <w:r w:rsidRPr="00730B47">
        <w:rPr>
          <w:rFonts w:ascii="Arial" w:hAnsi="Arial" w:cs="Arial"/>
        </w:rPr>
        <w:br/>
        <w:t>4. C</w:t>
      </w:r>
      <w:r w:rsidRPr="00730B47">
        <w:rPr>
          <w:rStyle w:val="Domylnaczcionkaakapitu3"/>
          <w:rFonts w:ascii="Arial" w:hAnsi="Arial" w:cs="Arial"/>
        </w:rPr>
        <w:t xml:space="preserve">ena mojej (naszej) oferty za realizację całego zamówienia </w:t>
      </w:r>
      <w:r w:rsidRPr="00BA3895">
        <w:rPr>
          <w:rStyle w:val="Domylnaczcionkaakapitu3"/>
          <w:rFonts w:ascii="Arial" w:hAnsi="Arial" w:cs="Arial"/>
          <w:color w:val="000000"/>
        </w:rPr>
        <w:t>(</w:t>
      </w:r>
      <w:r w:rsidRPr="00BA3895">
        <w:rPr>
          <w:rStyle w:val="Domylnaczcionkaakapitu3"/>
          <w:rFonts w:ascii="Arial" w:hAnsi="Arial" w:cs="Arial"/>
          <w:color w:val="000000"/>
          <w:u w:val="single"/>
        </w:rPr>
        <w:t>zamówienie podstawowe oraz opcja</w:t>
      </w:r>
      <w:r w:rsidRPr="00BA3895">
        <w:rPr>
          <w:rStyle w:val="Domylnaczcionkaakapitu3"/>
          <w:rFonts w:ascii="Arial" w:hAnsi="Arial" w:cs="Arial"/>
          <w:color w:val="000000"/>
        </w:rPr>
        <w:t xml:space="preserve">) </w:t>
      </w:r>
      <w:r w:rsidRPr="00730B47">
        <w:rPr>
          <w:rStyle w:val="Domylnaczcionkaakapitu3"/>
          <w:rFonts w:ascii="Arial" w:hAnsi="Arial" w:cs="Arial"/>
        </w:rPr>
        <w:t xml:space="preserve">wynosi </w:t>
      </w:r>
      <w:r w:rsidRPr="00730B47">
        <w:rPr>
          <w:rStyle w:val="Domylnaczcionkaakapitu3"/>
          <w:rFonts w:ascii="Arial" w:hAnsi="Arial" w:cs="Arial"/>
          <w:b/>
          <w:bCs/>
        </w:rPr>
        <w:t>.......................</w:t>
      </w:r>
      <w:r w:rsidRPr="00730B47">
        <w:rPr>
          <w:rStyle w:val="Domylnaczcionkaakapitu3"/>
          <w:rFonts w:ascii="Arial" w:hAnsi="Arial" w:cs="Arial"/>
        </w:rPr>
        <w:t xml:space="preserve">PLN </w:t>
      </w:r>
      <w:r>
        <w:rPr>
          <w:rStyle w:val="Domylnaczcionkaakapitu3"/>
          <w:rFonts w:ascii="Arial" w:hAnsi="Arial" w:cs="Arial"/>
        </w:rPr>
        <w:t xml:space="preserve">brutto </w:t>
      </w:r>
    </w:p>
    <w:p w14:paraId="57BA9670" w14:textId="77777777" w:rsidR="00BB1A99" w:rsidRDefault="00BB1A99" w:rsidP="00BB1A99">
      <w:pPr>
        <w:pStyle w:val="NormalnyWeb"/>
        <w:spacing w:before="0" w:after="0" w:line="360" w:lineRule="auto"/>
        <w:rPr>
          <w:rStyle w:val="Domylnaczcionkaakapitu3"/>
          <w:rFonts w:ascii="Arial" w:hAnsi="Arial" w:cs="Arial"/>
        </w:rPr>
      </w:pPr>
      <w:r>
        <w:rPr>
          <w:rStyle w:val="Domylnaczcionkaakapitu3"/>
          <w:rFonts w:ascii="Arial" w:hAnsi="Arial" w:cs="Arial"/>
        </w:rPr>
        <w:t>Stawka VAT</w:t>
      </w:r>
      <w:r w:rsidRPr="008A70BE">
        <w:rPr>
          <w:rStyle w:val="Domylnaczcionkaakapitu3"/>
          <w:rFonts w:ascii="Arial" w:hAnsi="Arial" w:cs="Arial"/>
          <w:b/>
          <w:bCs/>
        </w:rPr>
        <w:t>………….</w:t>
      </w:r>
      <w:r>
        <w:rPr>
          <w:rStyle w:val="Domylnaczcionkaakapitu3"/>
          <w:rFonts w:ascii="Arial" w:hAnsi="Arial" w:cs="Arial"/>
        </w:rPr>
        <w:t xml:space="preserve">% </w:t>
      </w:r>
    </w:p>
    <w:p w14:paraId="2C2A3642" w14:textId="77777777" w:rsidR="00BB1A99" w:rsidRDefault="00BB1A99" w:rsidP="00BB1A99">
      <w:pPr>
        <w:pStyle w:val="NormalnyWeb"/>
        <w:spacing w:before="0" w:after="0" w:line="360" w:lineRule="auto"/>
        <w:rPr>
          <w:rStyle w:val="Domylnaczcionkaakapitu3"/>
          <w:rFonts w:ascii="Arial" w:hAnsi="Arial" w:cs="Arial"/>
        </w:rPr>
      </w:pPr>
    </w:p>
    <w:p w14:paraId="6A704735" w14:textId="77777777" w:rsidR="00BB1A99" w:rsidRDefault="00BB1A99" w:rsidP="00BB1A99">
      <w:pPr>
        <w:pStyle w:val="NormalnyWeb"/>
        <w:spacing w:before="0" w:after="0" w:line="360" w:lineRule="auto"/>
        <w:rPr>
          <w:rStyle w:val="Domylnaczcionkaakapitu3"/>
          <w:rFonts w:ascii="Arial" w:hAnsi="Arial" w:cs="Arial"/>
        </w:rPr>
      </w:pPr>
    </w:p>
    <w:p w14:paraId="7068B629" w14:textId="77777777" w:rsidR="00BB1A99" w:rsidRDefault="00BB1A99" w:rsidP="00BB1A99">
      <w:pPr>
        <w:pStyle w:val="NormalnyWeb"/>
        <w:spacing w:before="0" w:after="0" w:line="360" w:lineRule="auto"/>
        <w:rPr>
          <w:rFonts w:ascii="Arial" w:eastAsia="TimesNewRomanPSMT" w:hAnsi="Arial" w:cs="Arial"/>
          <w:color w:val="000000"/>
          <w:kern w:val="0"/>
          <w:lang w:bidi="ar-SA"/>
        </w:rPr>
      </w:pPr>
      <w:r w:rsidRPr="00BA3895">
        <w:rPr>
          <w:rFonts w:ascii="Arial" w:eastAsia="TimesNewRomanPSMT" w:hAnsi="Arial" w:cs="Arial"/>
          <w:color w:val="000000"/>
          <w:kern w:val="0"/>
          <w:lang w:bidi="ar-SA"/>
        </w:rPr>
        <w:lastRenderedPageBreak/>
        <w:t>Tabela kalkulacji wartości całego zamówienia (podstawowe oraz opcja) brutto: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1385"/>
        <w:gridCol w:w="1217"/>
        <w:gridCol w:w="1217"/>
        <w:gridCol w:w="1581"/>
        <w:gridCol w:w="1522"/>
        <w:gridCol w:w="1478"/>
      </w:tblGrid>
      <w:tr w:rsidR="00BB1A99" w:rsidRPr="00BA3895" w14:paraId="4FF48244" w14:textId="77777777" w:rsidTr="001B3EA3">
        <w:tc>
          <w:tcPr>
            <w:tcW w:w="1227" w:type="dxa"/>
            <w:shd w:val="clear" w:color="auto" w:fill="auto"/>
          </w:tcPr>
          <w:p w14:paraId="7C213109"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Rodzaj pojemnika</w:t>
            </w:r>
          </w:p>
        </w:tc>
        <w:tc>
          <w:tcPr>
            <w:tcW w:w="1385" w:type="dxa"/>
            <w:shd w:val="clear" w:color="auto" w:fill="auto"/>
          </w:tcPr>
          <w:p w14:paraId="20632713"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Ilość (sztuk)</w:t>
            </w:r>
          </w:p>
          <w:p w14:paraId="16DEC0AC"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Do rozstawienia w</w:t>
            </w:r>
            <w:r w:rsidRPr="00BA3895">
              <w:rPr>
                <w:rFonts w:ascii="Arial" w:eastAsia="Times New Roman" w:hAnsi="Arial" w:cs="Arial"/>
                <w:color w:val="000000"/>
                <w:sz w:val="18"/>
                <w:szCs w:val="18"/>
                <w:lang w:eastAsia="pl-PL"/>
              </w:rPr>
              <w:t xml:space="preserve"> zamówieniu podstawowym</w:t>
            </w:r>
          </w:p>
        </w:tc>
        <w:tc>
          <w:tcPr>
            <w:tcW w:w="1217" w:type="dxa"/>
            <w:shd w:val="clear" w:color="auto" w:fill="auto"/>
          </w:tcPr>
          <w:p w14:paraId="7A9245DF"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 xml:space="preserve">Ilość (sztuk) </w:t>
            </w:r>
            <w:r>
              <w:rPr>
                <w:rFonts w:ascii="Arial" w:eastAsia="Times New Roman" w:hAnsi="Arial" w:cs="Arial"/>
                <w:color w:val="000000"/>
                <w:sz w:val="18"/>
                <w:szCs w:val="18"/>
                <w:lang w:eastAsia="pl-PL"/>
              </w:rPr>
              <w:t xml:space="preserve">do rozstawienia </w:t>
            </w:r>
            <w:r w:rsidRPr="00BA3895">
              <w:rPr>
                <w:rFonts w:ascii="Arial" w:eastAsia="Times New Roman" w:hAnsi="Arial" w:cs="Arial"/>
                <w:color w:val="000000"/>
                <w:sz w:val="18"/>
                <w:szCs w:val="18"/>
                <w:lang w:eastAsia="pl-PL"/>
              </w:rPr>
              <w:t>opcja</w:t>
            </w:r>
          </w:p>
        </w:tc>
        <w:tc>
          <w:tcPr>
            <w:tcW w:w="1217" w:type="dxa"/>
            <w:shd w:val="clear" w:color="auto" w:fill="auto"/>
          </w:tcPr>
          <w:p w14:paraId="588F6F7A"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 xml:space="preserve">Cena jednostkowa brutto </w:t>
            </w:r>
            <w:r>
              <w:rPr>
                <w:rFonts w:ascii="Arial" w:eastAsia="Times New Roman" w:hAnsi="Arial" w:cs="Arial"/>
                <w:color w:val="000000"/>
                <w:sz w:val="18"/>
                <w:szCs w:val="18"/>
                <w:lang w:eastAsia="pl-PL"/>
              </w:rPr>
              <w:t>za rozstawienie</w:t>
            </w:r>
            <w:r w:rsidRPr="00BA3895">
              <w:rPr>
                <w:rFonts w:ascii="Arial" w:eastAsia="Times New Roman" w:hAnsi="Arial" w:cs="Arial"/>
                <w:color w:val="000000"/>
                <w:sz w:val="18"/>
                <w:szCs w:val="18"/>
                <w:lang w:eastAsia="pl-PL"/>
              </w:rPr>
              <w:t xml:space="preserve"> 1 sztuki</w:t>
            </w:r>
          </w:p>
        </w:tc>
        <w:tc>
          <w:tcPr>
            <w:tcW w:w="1581" w:type="dxa"/>
            <w:shd w:val="clear" w:color="auto" w:fill="auto"/>
          </w:tcPr>
          <w:p w14:paraId="11B471B7"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Cena zamówienia podstawowego brutto [poz. 2 x 4]</w:t>
            </w:r>
          </w:p>
        </w:tc>
        <w:tc>
          <w:tcPr>
            <w:tcW w:w="1522" w:type="dxa"/>
            <w:shd w:val="clear" w:color="auto" w:fill="auto"/>
          </w:tcPr>
          <w:p w14:paraId="527B3D84"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 xml:space="preserve">Cena opcji </w:t>
            </w:r>
          </w:p>
          <w:p w14:paraId="5CF3C818"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[poz. 3 x 4]</w:t>
            </w:r>
          </w:p>
        </w:tc>
        <w:tc>
          <w:tcPr>
            <w:tcW w:w="1478" w:type="dxa"/>
          </w:tcPr>
          <w:p w14:paraId="0F502414"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Cena całego zamówienia (podstawowe oraz opcja)</w:t>
            </w:r>
          </w:p>
          <w:p w14:paraId="1084C133"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[poz. 5 + 6]</w:t>
            </w:r>
          </w:p>
        </w:tc>
      </w:tr>
      <w:tr w:rsidR="00BB1A99" w:rsidRPr="00BA3895" w14:paraId="2EE19A15" w14:textId="77777777" w:rsidTr="001B3EA3">
        <w:tc>
          <w:tcPr>
            <w:tcW w:w="1227" w:type="dxa"/>
            <w:shd w:val="clear" w:color="auto" w:fill="auto"/>
          </w:tcPr>
          <w:p w14:paraId="72364224"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1</w:t>
            </w:r>
          </w:p>
        </w:tc>
        <w:tc>
          <w:tcPr>
            <w:tcW w:w="1385" w:type="dxa"/>
            <w:shd w:val="clear" w:color="auto" w:fill="auto"/>
          </w:tcPr>
          <w:p w14:paraId="26945E4F"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2</w:t>
            </w:r>
          </w:p>
        </w:tc>
        <w:tc>
          <w:tcPr>
            <w:tcW w:w="1217" w:type="dxa"/>
            <w:shd w:val="clear" w:color="auto" w:fill="auto"/>
          </w:tcPr>
          <w:p w14:paraId="24F2C0A9"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3</w:t>
            </w:r>
          </w:p>
        </w:tc>
        <w:tc>
          <w:tcPr>
            <w:tcW w:w="1217" w:type="dxa"/>
            <w:shd w:val="clear" w:color="auto" w:fill="auto"/>
          </w:tcPr>
          <w:p w14:paraId="0FD5E392"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4</w:t>
            </w:r>
          </w:p>
        </w:tc>
        <w:tc>
          <w:tcPr>
            <w:tcW w:w="1581" w:type="dxa"/>
            <w:shd w:val="clear" w:color="auto" w:fill="auto"/>
          </w:tcPr>
          <w:p w14:paraId="1B881928"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5</w:t>
            </w:r>
          </w:p>
        </w:tc>
        <w:tc>
          <w:tcPr>
            <w:tcW w:w="1522" w:type="dxa"/>
            <w:shd w:val="clear" w:color="auto" w:fill="auto"/>
          </w:tcPr>
          <w:p w14:paraId="4F39C116"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6</w:t>
            </w:r>
          </w:p>
        </w:tc>
        <w:tc>
          <w:tcPr>
            <w:tcW w:w="1478" w:type="dxa"/>
          </w:tcPr>
          <w:p w14:paraId="75B1539D"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7</w:t>
            </w:r>
          </w:p>
        </w:tc>
      </w:tr>
      <w:tr w:rsidR="00BB1A99" w:rsidRPr="00BA3895" w14:paraId="47B3B318" w14:textId="77777777" w:rsidTr="001B3EA3">
        <w:tc>
          <w:tcPr>
            <w:tcW w:w="1227" w:type="dxa"/>
            <w:shd w:val="clear" w:color="auto" w:fill="auto"/>
          </w:tcPr>
          <w:p w14:paraId="1FE0EEC6"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120</w:t>
            </w:r>
          </w:p>
        </w:tc>
        <w:tc>
          <w:tcPr>
            <w:tcW w:w="1385" w:type="dxa"/>
            <w:shd w:val="clear" w:color="auto" w:fill="auto"/>
          </w:tcPr>
          <w:p w14:paraId="1334DEED" w14:textId="34A938B5" w:rsidR="00BB1A99" w:rsidRPr="00721E08" w:rsidRDefault="00AE0443"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2</w:t>
            </w:r>
            <w:r w:rsidR="00C700C0" w:rsidRPr="00721E08">
              <w:rPr>
                <w:rFonts w:ascii="Arial" w:eastAsia="Times New Roman" w:hAnsi="Arial" w:cs="Arial"/>
                <w:color w:val="000000" w:themeColor="text1"/>
                <w:sz w:val="20"/>
                <w:szCs w:val="20"/>
                <w:lang w:eastAsia="pl-PL"/>
              </w:rPr>
              <w:t>210</w:t>
            </w:r>
          </w:p>
        </w:tc>
        <w:tc>
          <w:tcPr>
            <w:tcW w:w="1217" w:type="dxa"/>
            <w:shd w:val="clear" w:color="auto" w:fill="auto"/>
          </w:tcPr>
          <w:p w14:paraId="6E58D807" w14:textId="37244AC5" w:rsidR="00BB1A99" w:rsidRPr="00721E08" w:rsidRDefault="00C700C0"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663</w:t>
            </w:r>
          </w:p>
        </w:tc>
        <w:tc>
          <w:tcPr>
            <w:tcW w:w="1217" w:type="dxa"/>
            <w:shd w:val="clear" w:color="auto" w:fill="auto"/>
          </w:tcPr>
          <w:p w14:paraId="61646BA5"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81" w:type="dxa"/>
            <w:shd w:val="clear" w:color="auto" w:fill="auto"/>
          </w:tcPr>
          <w:p w14:paraId="64827061"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22" w:type="dxa"/>
            <w:shd w:val="clear" w:color="auto" w:fill="auto"/>
          </w:tcPr>
          <w:p w14:paraId="7B1E3877"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478" w:type="dxa"/>
          </w:tcPr>
          <w:p w14:paraId="51691767"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r>
      <w:tr w:rsidR="00BB1A99" w:rsidRPr="00BA3895" w14:paraId="09687DE8" w14:textId="77777777" w:rsidTr="001B3EA3">
        <w:tc>
          <w:tcPr>
            <w:tcW w:w="1227" w:type="dxa"/>
            <w:shd w:val="clear" w:color="auto" w:fill="auto"/>
          </w:tcPr>
          <w:p w14:paraId="53EA700A"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240</w:t>
            </w:r>
          </w:p>
        </w:tc>
        <w:tc>
          <w:tcPr>
            <w:tcW w:w="1385" w:type="dxa"/>
            <w:shd w:val="clear" w:color="auto" w:fill="auto"/>
          </w:tcPr>
          <w:p w14:paraId="63D9250B" w14:textId="728F06E8" w:rsidR="00BB1A99" w:rsidRPr="00721E08" w:rsidRDefault="00C700C0"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391</w:t>
            </w:r>
          </w:p>
        </w:tc>
        <w:tc>
          <w:tcPr>
            <w:tcW w:w="1217" w:type="dxa"/>
            <w:shd w:val="clear" w:color="auto" w:fill="auto"/>
          </w:tcPr>
          <w:p w14:paraId="1C6F090A" w14:textId="59E45E1E" w:rsidR="00BB1A99" w:rsidRPr="00721E08" w:rsidRDefault="00C700C0"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117</w:t>
            </w:r>
          </w:p>
        </w:tc>
        <w:tc>
          <w:tcPr>
            <w:tcW w:w="1217" w:type="dxa"/>
            <w:shd w:val="clear" w:color="auto" w:fill="auto"/>
          </w:tcPr>
          <w:p w14:paraId="6ABA89A4"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81" w:type="dxa"/>
            <w:shd w:val="clear" w:color="auto" w:fill="auto"/>
          </w:tcPr>
          <w:p w14:paraId="113F3D96"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22" w:type="dxa"/>
            <w:shd w:val="clear" w:color="auto" w:fill="auto"/>
          </w:tcPr>
          <w:p w14:paraId="422A5146"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478" w:type="dxa"/>
          </w:tcPr>
          <w:p w14:paraId="6C7CC398"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r>
      <w:tr w:rsidR="00BB1A99" w:rsidRPr="00BA3895" w14:paraId="439F9F03" w14:textId="77777777" w:rsidTr="001B3EA3">
        <w:tc>
          <w:tcPr>
            <w:tcW w:w="1227" w:type="dxa"/>
            <w:shd w:val="clear" w:color="auto" w:fill="auto"/>
          </w:tcPr>
          <w:p w14:paraId="08B2DF1D"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360</w:t>
            </w:r>
          </w:p>
        </w:tc>
        <w:tc>
          <w:tcPr>
            <w:tcW w:w="1385" w:type="dxa"/>
            <w:shd w:val="clear" w:color="auto" w:fill="auto"/>
          </w:tcPr>
          <w:p w14:paraId="512606FE" w14:textId="25DA63F1" w:rsidR="00BB1A99" w:rsidRPr="00721E08" w:rsidRDefault="00AE0443"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2</w:t>
            </w:r>
            <w:r w:rsidR="00C700C0" w:rsidRPr="00721E08">
              <w:rPr>
                <w:rFonts w:ascii="Arial" w:eastAsia="Times New Roman" w:hAnsi="Arial" w:cs="Arial"/>
                <w:color w:val="000000" w:themeColor="text1"/>
                <w:sz w:val="20"/>
                <w:szCs w:val="20"/>
                <w:lang w:eastAsia="pl-PL"/>
              </w:rPr>
              <w:t>47</w:t>
            </w:r>
          </w:p>
        </w:tc>
        <w:tc>
          <w:tcPr>
            <w:tcW w:w="1217" w:type="dxa"/>
            <w:shd w:val="clear" w:color="auto" w:fill="auto"/>
          </w:tcPr>
          <w:p w14:paraId="3AE7259A" w14:textId="537087E0" w:rsidR="00BB1A99" w:rsidRPr="00721E08" w:rsidRDefault="00C700C0"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74</w:t>
            </w:r>
          </w:p>
        </w:tc>
        <w:tc>
          <w:tcPr>
            <w:tcW w:w="1217" w:type="dxa"/>
            <w:shd w:val="clear" w:color="auto" w:fill="auto"/>
          </w:tcPr>
          <w:p w14:paraId="509A4AED"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81" w:type="dxa"/>
            <w:shd w:val="clear" w:color="auto" w:fill="auto"/>
          </w:tcPr>
          <w:p w14:paraId="4A3958F6"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22" w:type="dxa"/>
            <w:shd w:val="clear" w:color="auto" w:fill="auto"/>
          </w:tcPr>
          <w:p w14:paraId="1516C0AB"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478" w:type="dxa"/>
          </w:tcPr>
          <w:p w14:paraId="24EA17CB"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r>
      <w:tr w:rsidR="00BB1A99" w:rsidRPr="00BA3895" w14:paraId="1BAAEA57" w14:textId="77777777" w:rsidTr="001B3EA3">
        <w:tc>
          <w:tcPr>
            <w:tcW w:w="1227" w:type="dxa"/>
            <w:shd w:val="clear" w:color="auto" w:fill="auto"/>
          </w:tcPr>
          <w:p w14:paraId="5DA40EE1"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1100</w:t>
            </w:r>
          </w:p>
        </w:tc>
        <w:tc>
          <w:tcPr>
            <w:tcW w:w="1385" w:type="dxa"/>
            <w:shd w:val="clear" w:color="auto" w:fill="auto"/>
          </w:tcPr>
          <w:p w14:paraId="79DBB0F1" w14:textId="761D6159" w:rsidR="00BB1A99" w:rsidRPr="00721E08" w:rsidRDefault="00C700C0"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681</w:t>
            </w:r>
          </w:p>
        </w:tc>
        <w:tc>
          <w:tcPr>
            <w:tcW w:w="1217" w:type="dxa"/>
            <w:shd w:val="clear" w:color="auto" w:fill="auto"/>
          </w:tcPr>
          <w:p w14:paraId="7C1FFA45" w14:textId="31B4CE03" w:rsidR="00BB1A99" w:rsidRPr="00721E08" w:rsidRDefault="00C700C0"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204</w:t>
            </w:r>
          </w:p>
        </w:tc>
        <w:tc>
          <w:tcPr>
            <w:tcW w:w="1217" w:type="dxa"/>
            <w:shd w:val="clear" w:color="auto" w:fill="auto"/>
          </w:tcPr>
          <w:p w14:paraId="71D1187B"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81" w:type="dxa"/>
            <w:shd w:val="clear" w:color="auto" w:fill="auto"/>
          </w:tcPr>
          <w:p w14:paraId="7DA52AC7"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22" w:type="dxa"/>
            <w:shd w:val="clear" w:color="auto" w:fill="auto"/>
          </w:tcPr>
          <w:p w14:paraId="44671D7D"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478" w:type="dxa"/>
          </w:tcPr>
          <w:p w14:paraId="42E30E5D"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r>
      <w:tr w:rsidR="00BB1A99" w:rsidRPr="00BA3895" w14:paraId="29FB2F08" w14:textId="77777777" w:rsidTr="001B3EA3">
        <w:tc>
          <w:tcPr>
            <w:tcW w:w="5046" w:type="dxa"/>
            <w:gridSpan w:val="4"/>
            <w:shd w:val="clear" w:color="auto" w:fill="auto"/>
          </w:tcPr>
          <w:p w14:paraId="06ECDC4F"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r w:rsidRPr="00BA3895">
              <w:rPr>
                <w:rFonts w:ascii="Arial" w:hAnsi="Arial" w:cs="Arial"/>
                <w:b/>
                <w:bCs/>
                <w:color w:val="000000"/>
                <w:sz w:val="18"/>
                <w:szCs w:val="18"/>
              </w:rPr>
              <w:t>Całkowita cena za realizację zamówienia:</w:t>
            </w:r>
          </w:p>
        </w:tc>
        <w:tc>
          <w:tcPr>
            <w:tcW w:w="1581" w:type="dxa"/>
            <w:shd w:val="clear" w:color="auto" w:fill="auto"/>
          </w:tcPr>
          <w:p w14:paraId="47CC67DD"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*należy wpisać  sumę poszczególnych kwot z kolumny 5</w:t>
            </w:r>
          </w:p>
          <w:p w14:paraId="07B966B9" w14:textId="77777777" w:rsidR="00BB1A99" w:rsidRPr="00BA3895" w:rsidRDefault="00BB1A99" w:rsidP="001B3EA3">
            <w:pPr>
              <w:spacing w:line="360" w:lineRule="auto"/>
              <w:jc w:val="center"/>
              <w:rPr>
                <w:rFonts w:ascii="Arial" w:eastAsia="Times New Roman" w:hAnsi="Arial" w:cs="Arial"/>
                <w:b/>
                <w:bCs/>
                <w:color w:val="000000"/>
                <w:sz w:val="20"/>
                <w:szCs w:val="20"/>
                <w:lang w:eastAsia="pl-PL"/>
              </w:rPr>
            </w:pPr>
            <w:r w:rsidRPr="00BA3895">
              <w:rPr>
                <w:rFonts w:ascii="Arial" w:eastAsia="Times New Roman" w:hAnsi="Arial" w:cs="Arial"/>
                <w:b/>
                <w:bCs/>
                <w:color w:val="000000"/>
                <w:sz w:val="20"/>
                <w:szCs w:val="20"/>
                <w:lang w:eastAsia="pl-PL"/>
              </w:rPr>
              <w:t>……………….</w:t>
            </w:r>
          </w:p>
        </w:tc>
        <w:tc>
          <w:tcPr>
            <w:tcW w:w="1522" w:type="dxa"/>
            <w:shd w:val="clear" w:color="auto" w:fill="auto"/>
          </w:tcPr>
          <w:p w14:paraId="6EA68E16"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*należy wpisać  sumę poszczególnych kwot z kolumny 6</w:t>
            </w:r>
          </w:p>
          <w:p w14:paraId="06A5DBC1" w14:textId="77777777" w:rsidR="00BB1A99" w:rsidRPr="00BA3895" w:rsidRDefault="00BB1A99" w:rsidP="001B3EA3">
            <w:pPr>
              <w:spacing w:line="360" w:lineRule="auto"/>
              <w:jc w:val="center"/>
              <w:rPr>
                <w:rFonts w:ascii="Arial" w:eastAsia="Times New Roman" w:hAnsi="Arial" w:cs="Arial"/>
                <w:b/>
                <w:bCs/>
                <w:color w:val="000000"/>
                <w:sz w:val="20"/>
                <w:szCs w:val="20"/>
                <w:lang w:eastAsia="pl-PL"/>
              </w:rPr>
            </w:pPr>
            <w:r w:rsidRPr="00BA3895">
              <w:rPr>
                <w:rFonts w:ascii="Arial" w:eastAsia="Times New Roman" w:hAnsi="Arial" w:cs="Arial"/>
                <w:b/>
                <w:bCs/>
                <w:color w:val="000000"/>
                <w:sz w:val="20"/>
                <w:szCs w:val="20"/>
                <w:lang w:eastAsia="pl-PL"/>
              </w:rPr>
              <w:t>……………….</w:t>
            </w:r>
          </w:p>
        </w:tc>
        <w:tc>
          <w:tcPr>
            <w:tcW w:w="1478" w:type="dxa"/>
          </w:tcPr>
          <w:p w14:paraId="23EC3509"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*należy wpisać  sumę poszczególnych kwot z kolumny 7</w:t>
            </w:r>
          </w:p>
          <w:p w14:paraId="37BB5D68" w14:textId="77777777" w:rsidR="00BB1A99" w:rsidRPr="00BA3895" w:rsidRDefault="00BB1A99" w:rsidP="001B3EA3">
            <w:pPr>
              <w:spacing w:line="360" w:lineRule="auto"/>
              <w:jc w:val="center"/>
              <w:rPr>
                <w:rFonts w:ascii="Arial" w:eastAsia="Times New Roman" w:hAnsi="Arial" w:cs="Arial"/>
                <w:b/>
                <w:bCs/>
                <w:color w:val="000000"/>
                <w:sz w:val="20"/>
                <w:szCs w:val="20"/>
                <w:lang w:eastAsia="pl-PL"/>
              </w:rPr>
            </w:pPr>
            <w:r w:rsidRPr="00BA3895">
              <w:rPr>
                <w:rFonts w:ascii="Arial" w:eastAsia="Times New Roman" w:hAnsi="Arial" w:cs="Arial"/>
                <w:b/>
                <w:bCs/>
                <w:color w:val="000000"/>
                <w:sz w:val="20"/>
                <w:szCs w:val="20"/>
                <w:lang w:eastAsia="pl-PL"/>
              </w:rPr>
              <w:t>………………</w:t>
            </w:r>
          </w:p>
        </w:tc>
      </w:tr>
    </w:tbl>
    <w:p w14:paraId="24480DFD" w14:textId="77777777" w:rsidR="00BB1A99" w:rsidRPr="008A70BE" w:rsidRDefault="00BB1A99" w:rsidP="00BB1A99">
      <w:pPr>
        <w:pStyle w:val="NormalnyWeb"/>
        <w:spacing w:before="0" w:after="0" w:line="360" w:lineRule="auto"/>
        <w:rPr>
          <w:rFonts w:ascii="Arial" w:eastAsia="TimesNewRomanPSMT" w:hAnsi="Arial" w:cs="Arial"/>
          <w:color w:val="000000"/>
          <w:kern w:val="0"/>
          <w:lang w:bidi="ar-SA"/>
        </w:rPr>
      </w:pPr>
    </w:p>
    <w:p w14:paraId="7B4D72B5" w14:textId="77777777" w:rsidR="00BB1A99" w:rsidRDefault="00BB1A99" w:rsidP="00BB1A99">
      <w:pPr>
        <w:pStyle w:val="NormalnyWeb"/>
        <w:spacing w:before="0" w:after="0" w:line="360" w:lineRule="auto"/>
        <w:rPr>
          <w:rFonts w:ascii="Arial" w:hAnsi="Arial" w:cs="Arial"/>
        </w:rPr>
      </w:pPr>
      <w:r w:rsidRPr="00BA3895">
        <w:rPr>
          <w:rStyle w:val="Domylnaczcionkaakapitu3"/>
          <w:rFonts w:ascii="Arial" w:hAnsi="Arial" w:cs="Arial"/>
          <w:b/>
          <w:bCs/>
          <w:color w:val="000000"/>
          <w:shd w:val="clear" w:color="auto" w:fill="FFFFFF"/>
        </w:rPr>
        <w:t>Uwaga</w:t>
      </w:r>
      <w:r w:rsidRPr="00BA3895">
        <w:rPr>
          <w:rStyle w:val="Domylnaczcionkaakapitu3"/>
          <w:rFonts w:ascii="Arial" w:hAnsi="Arial" w:cs="Arial"/>
          <w:color w:val="000000"/>
          <w:shd w:val="clear" w:color="auto" w:fill="FFFFFF"/>
        </w:rPr>
        <w:t>: Ceny należy podać w zaokrągleniu do dwóch miejsc po przecinku.</w:t>
      </w:r>
    </w:p>
    <w:p w14:paraId="653674C0"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rPr>
        <w:t>5. Akceptuje(my) bez zastrzeżeń istotne postanowienia umowy przedstawiony w Części III SWZ</w:t>
      </w:r>
      <w:r w:rsidRPr="00730B47">
        <w:rPr>
          <w:rFonts w:ascii="Arial" w:hAnsi="Arial" w:cs="Arial"/>
        </w:rPr>
        <w:br/>
      </w:r>
      <w:r w:rsidRPr="00730B47">
        <w:rPr>
          <w:rFonts w:ascii="Arial" w:hAnsi="Arial" w:cs="Arial"/>
          <w:color w:val="000000"/>
        </w:rPr>
        <w:t>6. W przypadku uznania mojej(naszej) oferty za najkorzystniejszą, umowę zobowiązuję(my) się zawrzeć w miejscu i terminie jakie zostaną wskazane przez Zamawiającego.</w:t>
      </w:r>
    </w:p>
    <w:p w14:paraId="7529D246"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t xml:space="preserve">7. Składam(y) niniejszą ofertę </w:t>
      </w:r>
      <w:r w:rsidRPr="00730B47">
        <w:rPr>
          <w:rFonts w:ascii="Arial" w:hAnsi="Arial" w:cs="Arial"/>
          <w:i/>
          <w:iCs/>
          <w:color w:val="000000"/>
        </w:rPr>
        <w:t>[we własnym imieniu] / [jako Wykonawcy wspólnie ubiegający się o udzielenie zamówienia],</w:t>
      </w:r>
    </w:p>
    <w:p w14:paraId="6074B02E" w14:textId="77E80849"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t xml:space="preserve">8. </w:t>
      </w:r>
      <w:r w:rsidRPr="00730B47">
        <w:rPr>
          <w:rFonts w:ascii="Arial" w:hAnsi="Arial" w:cs="Arial"/>
          <w:i/>
          <w:iCs/>
          <w:color w:val="000000"/>
        </w:rPr>
        <w:t>[żadne z informacji zawartych w ofercie nie stanowią tajemnicy przedsiębiorstwa w rozumieniu przepisów o zwalczaniu nieuczciwej konkurencji</w:t>
      </w:r>
      <w:r w:rsidR="00165C2A">
        <w:rPr>
          <w:rFonts w:ascii="Arial" w:hAnsi="Arial" w:cs="Arial"/>
          <w:i/>
          <w:iCs/>
          <w:color w:val="000000"/>
        </w:rPr>
        <w:t>]</w:t>
      </w:r>
      <w:r w:rsidRPr="00730B47">
        <w:rPr>
          <w:rFonts w:ascii="Arial" w:hAnsi="Arial" w:cs="Arial"/>
          <w:i/>
          <w:iCs/>
          <w:color w:val="000000"/>
        </w:rPr>
        <w:t xml:space="preserve"> / </w:t>
      </w:r>
      <w:r w:rsidR="00165C2A">
        <w:rPr>
          <w:rFonts w:ascii="Arial" w:hAnsi="Arial" w:cs="Arial"/>
          <w:i/>
          <w:iCs/>
          <w:color w:val="000000"/>
        </w:rPr>
        <w:t>[</w:t>
      </w:r>
      <w:r w:rsidRPr="00730B47">
        <w:rPr>
          <w:rFonts w:ascii="Arial" w:hAnsi="Arial" w:cs="Arial"/>
          <w:i/>
          <w:iCs/>
          <w:color w:val="000000"/>
        </w:rPr>
        <w:t>wskazane poniżej informacje zawarte w ofercie stanowią tajemnicę przedsiębiorstwa w rozumieniu przepisów o zwalczaniu nieuczciwej konkurencji i w związku z niniejszym nie mogą być one udostępniane, w szczególności innym uczestnikom postępowania</w:t>
      </w:r>
      <w:r w:rsidR="00165C2A">
        <w:rPr>
          <w:rFonts w:ascii="Arial" w:hAnsi="Arial" w:cs="Arial"/>
          <w:i/>
          <w:iCs/>
          <w:color w:val="000000"/>
        </w:rPr>
        <w:t>]</w:t>
      </w:r>
      <w:r w:rsidRPr="00730B47">
        <w:rPr>
          <w:rFonts w:ascii="Arial" w:hAnsi="Arial" w:cs="Arial"/>
          <w:i/>
          <w:iCs/>
          <w:color w:val="000000"/>
        </w:rPr>
        <w:t>:</w:t>
      </w:r>
    </w:p>
    <w:tbl>
      <w:tblPr>
        <w:tblW w:w="9660" w:type="dxa"/>
        <w:tblInd w:w="57" w:type="dxa"/>
        <w:tblLayout w:type="fixed"/>
        <w:tblCellMar>
          <w:left w:w="10" w:type="dxa"/>
          <w:right w:w="10" w:type="dxa"/>
        </w:tblCellMar>
        <w:tblLook w:val="0000" w:firstRow="0" w:lastRow="0" w:firstColumn="0" w:lastColumn="0" w:noHBand="0" w:noVBand="0"/>
      </w:tblPr>
      <w:tblGrid>
        <w:gridCol w:w="502"/>
        <w:gridCol w:w="4251"/>
        <w:gridCol w:w="2376"/>
        <w:gridCol w:w="2531"/>
      </w:tblGrid>
      <w:tr w:rsidR="00BB1A99" w:rsidRPr="00730B47" w14:paraId="3D34859B" w14:textId="77777777" w:rsidTr="001B3EA3">
        <w:tc>
          <w:tcPr>
            <w:tcW w:w="502"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7797AC26"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Lp.</w:t>
            </w:r>
          </w:p>
        </w:tc>
        <w:tc>
          <w:tcPr>
            <w:tcW w:w="4251"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10B42D09"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Oznaczenie rodzaju (nazwy) informacji</w:t>
            </w:r>
          </w:p>
        </w:tc>
        <w:tc>
          <w:tcPr>
            <w:tcW w:w="4907" w:type="dxa"/>
            <w:gridSpan w:val="2"/>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6B30763A"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Strony w ofercie (wyrażone cyfrą)</w:t>
            </w:r>
          </w:p>
        </w:tc>
      </w:tr>
      <w:tr w:rsidR="00BB1A99" w:rsidRPr="00730B47" w14:paraId="5989F89D" w14:textId="77777777" w:rsidTr="001B3EA3">
        <w:tc>
          <w:tcPr>
            <w:tcW w:w="502"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22F672F0" w14:textId="77777777" w:rsidR="00BB1A99" w:rsidRPr="00730B47" w:rsidRDefault="00BB1A99" w:rsidP="001B3EA3">
            <w:pPr>
              <w:snapToGrid w:val="0"/>
              <w:spacing w:line="360" w:lineRule="auto"/>
              <w:rPr>
                <w:rFonts w:ascii="Arial" w:hAnsi="Arial" w:cs="Arial"/>
                <w:color w:val="000000"/>
              </w:rPr>
            </w:pPr>
          </w:p>
        </w:tc>
        <w:tc>
          <w:tcPr>
            <w:tcW w:w="4251"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63A41CAE" w14:textId="77777777" w:rsidR="00BB1A99" w:rsidRPr="00730B47" w:rsidRDefault="00BB1A99" w:rsidP="001B3EA3">
            <w:pPr>
              <w:snapToGrid w:val="0"/>
              <w:spacing w:line="360" w:lineRule="auto"/>
              <w:rPr>
                <w:rFonts w:ascii="Arial" w:hAnsi="Arial" w:cs="Arial"/>
                <w:color w:val="00000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29ED2198"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od</w:t>
            </w: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092E8AA8"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do</w:t>
            </w:r>
          </w:p>
        </w:tc>
      </w:tr>
      <w:tr w:rsidR="00BB1A99" w:rsidRPr="00730B47" w14:paraId="7D993FB4" w14:textId="77777777" w:rsidTr="001B3EA3">
        <w:trPr>
          <w:trHeight w:val="327"/>
        </w:trPr>
        <w:tc>
          <w:tcPr>
            <w:tcW w:w="502" w:type="dxa"/>
            <w:tcBorders>
              <w:left w:val="single" w:sz="6" w:space="0" w:color="000001"/>
              <w:bottom w:val="single" w:sz="6" w:space="0" w:color="000001"/>
            </w:tcBorders>
            <w:shd w:val="clear" w:color="auto" w:fill="auto"/>
            <w:tcMar>
              <w:top w:w="0" w:type="dxa"/>
              <w:left w:w="57" w:type="dxa"/>
              <w:bottom w:w="57" w:type="dxa"/>
              <w:right w:w="57" w:type="dxa"/>
            </w:tcMar>
          </w:tcPr>
          <w:p w14:paraId="1D1397F9" w14:textId="77777777" w:rsidR="00BB1A99" w:rsidRPr="00730B47" w:rsidRDefault="00BB1A99" w:rsidP="001B3EA3">
            <w:pPr>
              <w:pStyle w:val="Normalny2"/>
              <w:snapToGrid w:val="0"/>
              <w:spacing w:line="360" w:lineRule="auto"/>
              <w:rPr>
                <w:rFonts w:ascii="Arial" w:hAnsi="Arial" w:cs="Arial"/>
                <w:color w:val="000000"/>
              </w:rPr>
            </w:pPr>
          </w:p>
        </w:tc>
        <w:tc>
          <w:tcPr>
            <w:tcW w:w="4251" w:type="dxa"/>
            <w:tcBorders>
              <w:left w:val="single" w:sz="6" w:space="0" w:color="000001"/>
              <w:bottom w:val="single" w:sz="6" w:space="0" w:color="000001"/>
            </w:tcBorders>
            <w:shd w:val="clear" w:color="auto" w:fill="auto"/>
            <w:tcMar>
              <w:top w:w="0" w:type="dxa"/>
              <w:left w:w="57" w:type="dxa"/>
              <w:bottom w:w="57" w:type="dxa"/>
              <w:right w:w="57" w:type="dxa"/>
            </w:tcMar>
          </w:tcPr>
          <w:p w14:paraId="13B9E561" w14:textId="77777777" w:rsidR="00BB1A99" w:rsidRPr="00730B47" w:rsidRDefault="00BB1A99" w:rsidP="001B3EA3">
            <w:pPr>
              <w:pStyle w:val="Normalny2"/>
              <w:snapToGrid w:val="0"/>
              <w:spacing w:line="360" w:lineRule="auto"/>
              <w:rPr>
                <w:rFonts w:ascii="Arial" w:hAnsi="Arial" w:cs="Arial"/>
                <w:color w:val="00000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5DA17D5F" w14:textId="77777777" w:rsidR="00BB1A99" w:rsidRPr="00730B47" w:rsidRDefault="00BB1A99" w:rsidP="001B3EA3">
            <w:pPr>
              <w:pStyle w:val="Normalny2"/>
              <w:snapToGrid w:val="0"/>
              <w:spacing w:line="360" w:lineRule="auto"/>
              <w:rPr>
                <w:rFonts w:ascii="Arial" w:hAnsi="Arial" w:cs="Arial"/>
                <w:color w:val="000000"/>
              </w:rPr>
            </w:pP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17539C20" w14:textId="77777777" w:rsidR="00BB1A99" w:rsidRPr="00730B47" w:rsidRDefault="00BB1A99" w:rsidP="001B3EA3">
            <w:pPr>
              <w:pStyle w:val="Normalny2"/>
              <w:snapToGrid w:val="0"/>
              <w:spacing w:line="360" w:lineRule="auto"/>
              <w:rPr>
                <w:rFonts w:ascii="Arial" w:hAnsi="Arial" w:cs="Arial"/>
                <w:color w:val="000000"/>
              </w:rPr>
            </w:pPr>
          </w:p>
        </w:tc>
      </w:tr>
    </w:tbl>
    <w:p w14:paraId="7B2DD28D" w14:textId="77777777" w:rsidR="00BB1A99" w:rsidRPr="00730B47" w:rsidRDefault="00BB1A99" w:rsidP="00BB1A99">
      <w:pPr>
        <w:pStyle w:val="NormalnyWeb"/>
        <w:spacing w:before="0" w:after="0" w:line="360" w:lineRule="auto"/>
        <w:rPr>
          <w:rFonts w:ascii="Arial" w:hAnsi="Arial" w:cs="Arial"/>
        </w:rPr>
      </w:pPr>
    </w:p>
    <w:p w14:paraId="27F3564C"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lastRenderedPageBreak/>
        <w:t>9. Części zamówienia, których wykonanie wykonawca zamierza powierzyć podwykonawcom:</w:t>
      </w:r>
    </w:p>
    <w:tbl>
      <w:tblPr>
        <w:tblW w:w="9660" w:type="dxa"/>
        <w:tblInd w:w="57" w:type="dxa"/>
        <w:tblLayout w:type="fixed"/>
        <w:tblCellMar>
          <w:left w:w="10" w:type="dxa"/>
          <w:right w:w="10" w:type="dxa"/>
        </w:tblCellMar>
        <w:tblLook w:val="0000" w:firstRow="0" w:lastRow="0" w:firstColumn="0" w:lastColumn="0" w:noHBand="0" w:noVBand="0"/>
      </w:tblPr>
      <w:tblGrid>
        <w:gridCol w:w="4815"/>
        <w:gridCol w:w="4845"/>
      </w:tblGrid>
      <w:tr w:rsidR="00BB1A99" w:rsidRPr="00730B47" w14:paraId="3CE88D71" w14:textId="77777777" w:rsidTr="001B3EA3">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3D426AD1" w14:textId="77777777" w:rsidR="00BB1A99" w:rsidRPr="00730B47" w:rsidRDefault="00BB1A99" w:rsidP="001B3EA3">
            <w:pPr>
              <w:pStyle w:val="Normalny2"/>
              <w:spacing w:line="360" w:lineRule="auto"/>
              <w:rPr>
                <w:rFonts w:ascii="Arial" w:hAnsi="Arial" w:cs="Arial"/>
              </w:rPr>
            </w:pPr>
            <w:r w:rsidRPr="00730B47">
              <w:rPr>
                <w:rFonts w:ascii="Arial" w:hAnsi="Arial" w:cs="Arial"/>
                <w:color w:val="000000"/>
              </w:rPr>
              <w:t>Nazwa części zamówienia</w:t>
            </w: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38089929" w14:textId="77777777" w:rsidR="00BB1A99" w:rsidRPr="00730B47" w:rsidRDefault="00BB1A99" w:rsidP="001B3EA3">
            <w:pPr>
              <w:pStyle w:val="Normalny2"/>
              <w:spacing w:line="360" w:lineRule="auto"/>
              <w:rPr>
                <w:rFonts w:ascii="Arial" w:hAnsi="Arial" w:cs="Arial"/>
              </w:rPr>
            </w:pPr>
            <w:r w:rsidRPr="00730B47">
              <w:rPr>
                <w:rFonts w:ascii="Arial" w:hAnsi="Arial" w:cs="Arial"/>
                <w:color w:val="000000"/>
              </w:rPr>
              <w:t>Nazwa firm podwykonawców</w:t>
            </w:r>
          </w:p>
        </w:tc>
      </w:tr>
      <w:tr w:rsidR="00BB1A99" w:rsidRPr="00730B47" w14:paraId="390CAD3E" w14:textId="77777777" w:rsidTr="001B3EA3">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4086EFD5" w14:textId="77777777" w:rsidR="00BB1A99" w:rsidRPr="00730B47" w:rsidRDefault="00BB1A99" w:rsidP="001B3EA3">
            <w:pPr>
              <w:pStyle w:val="Normalny2"/>
              <w:spacing w:line="360" w:lineRule="auto"/>
              <w:rPr>
                <w:rFonts w:ascii="Arial" w:hAnsi="Arial" w:cs="Arial"/>
                <w:color w:val="000000"/>
              </w:rPr>
            </w:pP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13AB98AC" w14:textId="77777777" w:rsidR="00BB1A99" w:rsidRPr="00730B47" w:rsidRDefault="00BB1A99" w:rsidP="001B3EA3">
            <w:pPr>
              <w:pStyle w:val="Normalny2"/>
              <w:spacing w:line="360" w:lineRule="auto"/>
              <w:rPr>
                <w:rFonts w:ascii="Arial" w:hAnsi="Arial" w:cs="Arial"/>
                <w:color w:val="000000"/>
              </w:rPr>
            </w:pPr>
          </w:p>
        </w:tc>
      </w:tr>
    </w:tbl>
    <w:p w14:paraId="365EE430" w14:textId="77777777" w:rsidR="00BB1A99" w:rsidRDefault="00BB1A99" w:rsidP="00BB1A99">
      <w:pPr>
        <w:pStyle w:val="NormalnyWeb"/>
        <w:spacing w:before="0" w:after="0" w:line="360" w:lineRule="auto"/>
        <w:rPr>
          <w:rFonts w:ascii="Arial" w:hAnsi="Arial" w:cs="Arial"/>
          <w:color w:val="000000"/>
        </w:rPr>
      </w:pPr>
    </w:p>
    <w:p w14:paraId="7164D5E8"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t>10. Inne oświadczenia:</w:t>
      </w:r>
    </w:p>
    <w:p w14:paraId="446F28A1" w14:textId="77777777" w:rsidR="00BB1A99" w:rsidRPr="00730B47" w:rsidRDefault="00BB1A99" w:rsidP="00BB1A99">
      <w:pPr>
        <w:pStyle w:val="NormalnyWeb"/>
        <w:spacing w:before="0" w:after="0" w:line="360" w:lineRule="auto"/>
        <w:ind w:left="284" w:hanging="284"/>
        <w:rPr>
          <w:rFonts w:ascii="Arial" w:hAnsi="Arial" w:cs="Arial"/>
        </w:rPr>
      </w:pPr>
      <w:r w:rsidRPr="00730B47">
        <w:rPr>
          <w:rFonts w:ascii="Arial" w:hAnsi="Arial" w:cs="Arial"/>
          <w:color w:val="000000"/>
        </w:rPr>
        <w:t>a) Oświadczam(y), że wypełniłem(liśmy) obowiązki informacyjne przewidziane w art. 13 lub art. 14 RODO wobec osób fizycznych, od których dane osobowe bezpośrednio lub pośrednio pozyskałem(liśmy) w celu ubiegania się o udzielenie zamówienia publicznego w niniejszym postępowaniu.*</w:t>
      </w:r>
    </w:p>
    <w:p w14:paraId="7776925C" w14:textId="77777777" w:rsidR="00BB1A99" w:rsidRPr="00426525" w:rsidRDefault="00BB1A99" w:rsidP="00BB1A99">
      <w:pPr>
        <w:pStyle w:val="NormalnyWeb"/>
        <w:spacing w:before="0" w:after="0" w:line="360" w:lineRule="auto"/>
        <w:rPr>
          <w:rFonts w:ascii="Arial" w:hAnsi="Arial" w:cs="Arial"/>
          <w:sz w:val="20"/>
          <w:szCs w:val="20"/>
        </w:rPr>
      </w:pPr>
      <w:r w:rsidRPr="00426525">
        <w:rPr>
          <w:rFonts w:ascii="Arial" w:hAnsi="Arial" w:cs="Arial"/>
          <w:i/>
          <w:iCs/>
          <w:color w:val="000000"/>
          <w:sz w:val="20"/>
          <w:szCs w:val="20"/>
        </w:rPr>
        <w:t>* W przypadku gdy wykonawca nie przekazuje danych osobowych innych niż bezpośrednio jego dotyczących lub zachodzi wyłączenie stosowania obowiązku informacyjnego, stosownie do art. 13 ust. 4 lub art. 14 ust</w:t>
      </w:r>
      <w:r w:rsidRPr="00426525">
        <w:rPr>
          <w:rFonts w:ascii="Arial" w:hAnsi="Arial" w:cs="Arial"/>
          <w:color w:val="000000"/>
          <w:sz w:val="20"/>
          <w:szCs w:val="20"/>
        </w:rPr>
        <w:t>. 5 RODO treści oświadczenia wykonawca nie składa (usunięcie treści oświadczenia np. przez jego wykreślenie).</w:t>
      </w:r>
    </w:p>
    <w:p w14:paraId="1AD9C684"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t xml:space="preserve">b) W myśl art. 225 </w:t>
      </w:r>
      <w:proofErr w:type="spellStart"/>
      <w:r w:rsidRPr="00730B47">
        <w:rPr>
          <w:rFonts w:ascii="Arial" w:hAnsi="Arial" w:cs="Arial"/>
          <w:color w:val="000000"/>
        </w:rPr>
        <w:t>u.p.z.p</w:t>
      </w:r>
      <w:proofErr w:type="spellEnd"/>
      <w:r w:rsidRPr="00730B47">
        <w:rPr>
          <w:rFonts w:ascii="Arial" w:hAnsi="Arial" w:cs="Arial"/>
          <w:color w:val="000000"/>
        </w:rPr>
        <w:t xml:space="preserve"> informuję(my), że zgodnie z przepisami o podatku od towarów i usług wybór mojej/ naszej oferty (należy zaznaczyć właściwy kwadrat):</w:t>
      </w:r>
    </w:p>
    <w:p w14:paraId="2FA1696E" w14:textId="77777777" w:rsidR="00BB1A99" w:rsidRPr="00730B47" w:rsidRDefault="00BB1A99" w:rsidP="00BB1A99">
      <w:pPr>
        <w:pStyle w:val="NormalnyWeb"/>
        <w:spacing w:before="0" w:after="0" w:line="360" w:lineRule="auto"/>
        <w:ind w:left="709"/>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w:t>
      </w:r>
      <w:r w:rsidRPr="00730B47">
        <w:rPr>
          <w:rFonts w:ascii="Arial" w:hAnsi="Arial" w:cs="Arial"/>
          <w:b/>
          <w:bCs/>
          <w:color w:val="000000"/>
        </w:rPr>
        <w:t>nie będzie</w:t>
      </w:r>
      <w:r w:rsidRPr="00730B47">
        <w:rPr>
          <w:rFonts w:ascii="Arial" w:hAnsi="Arial" w:cs="Arial"/>
          <w:color w:val="000000"/>
        </w:rPr>
        <w:t xml:space="preserve"> prowadzić do powstania </w:t>
      </w:r>
      <w:r w:rsidRPr="00426525">
        <w:rPr>
          <w:rFonts w:ascii="Arial" w:hAnsi="Arial" w:cs="Arial"/>
          <w:color w:val="000000"/>
        </w:rPr>
        <w:t>u zamawiającego</w:t>
      </w:r>
      <w:r w:rsidRPr="00730B47">
        <w:rPr>
          <w:rFonts w:ascii="Arial" w:hAnsi="Arial" w:cs="Arial"/>
          <w:color w:val="000000"/>
        </w:rPr>
        <w:t xml:space="preserve"> obowiązku podatkowego.</w:t>
      </w:r>
    </w:p>
    <w:p w14:paraId="5E5672A2" w14:textId="77777777" w:rsidR="00BB1A99" w:rsidRPr="00730B47" w:rsidRDefault="00BB1A99" w:rsidP="00BB1A99">
      <w:pPr>
        <w:pStyle w:val="NormalnyWeb"/>
        <w:spacing w:before="0" w:after="0" w:line="360" w:lineRule="auto"/>
        <w:ind w:left="709"/>
        <w:rPr>
          <w:rFonts w:ascii="Arial" w:hAnsi="Arial" w:cs="Arial"/>
          <w:color w:val="000000"/>
        </w:rPr>
      </w:pPr>
      <w:r w:rsidRPr="00730B47">
        <w:rPr>
          <w:rFonts w:ascii="Arial" w:hAnsi="Arial" w:cs="Arial"/>
          <w:color w:val="000000"/>
        </w:rPr>
        <w:sym w:font="Symbol" w:char="F07F"/>
      </w:r>
      <w:r w:rsidRPr="00730B47">
        <w:rPr>
          <w:rFonts w:ascii="Arial" w:hAnsi="Arial" w:cs="Arial"/>
          <w:color w:val="000000"/>
        </w:rPr>
        <w:t xml:space="preserve"> </w:t>
      </w:r>
      <w:r w:rsidRPr="00730B47">
        <w:rPr>
          <w:rFonts w:ascii="Arial" w:hAnsi="Arial" w:cs="Arial"/>
          <w:b/>
          <w:bCs/>
          <w:color w:val="000000"/>
        </w:rPr>
        <w:t>będzie</w:t>
      </w:r>
      <w:r w:rsidRPr="00730B47">
        <w:rPr>
          <w:rFonts w:ascii="Arial" w:hAnsi="Arial" w:cs="Arial"/>
          <w:color w:val="000000"/>
        </w:rPr>
        <w:t xml:space="preserve"> prowadzić do powstania u zamawiającego obowiązku podatkowego w następującym zakresie:</w:t>
      </w:r>
      <w:r w:rsidRPr="00730B47">
        <w:rPr>
          <w:rFonts w:ascii="Arial" w:hAnsi="Arial" w:cs="Arial"/>
          <w:color w:val="000000"/>
        </w:rPr>
        <w:br/>
      </w:r>
    </w:p>
    <w:tbl>
      <w:tblPr>
        <w:tblW w:w="9469" w:type="dxa"/>
        <w:tblInd w:w="-5" w:type="dxa"/>
        <w:tblCellMar>
          <w:left w:w="10" w:type="dxa"/>
          <w:right w:w="10" w:type="dxa"/>
        </w:tblCellMar>
        <w:tblLook w:val="0000" w:firstRow="0" w:lastRow="0" w:firstColumn="0" w:lastColumn="0" w:noHBand="0" w:noVBand="0"/>
      </w:tblPr>
      <w:tblGrid>
        <w:gridCol w:w="3828"/>
        <w:gridCol w:w="3373"/>
        <w:gridCol w:w="2268"/>
      </w:tblGrid>
      <w:tr w:rsidR="00BB1A99" w:rsidRPr="00730B47" w14:paraId="15FB57EB" w14:textId="77777777" w:rsidTr="001B3EA3">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788A3E" w14:textId="77777777" w:rsidR="00BB1A99" w:rsidRPr="00730B47" w:rsidRDefault="00BB1A99" w:rsidP="001B3EA3">
            <w:pPr>
              <w:pStyle w:val="Tekstpodstawowy3"/>
              <w:spacing w:after="0" w:line="360" w:lineRule="auto"/>
              <w:jc w:val="center"/>
              <w:rPr>
                <w:rFonts w:ascii="Arial" w:hAnsi="Arial" w:cs="Arial"/>
                <w:color w:val="000000"/>
                <w:szCs w:val="16"/>
              </w:rPr>
            </w:pPr>
            <w:r w:rsidRPr="00730B47">
              <w:rPr>
                <w:rFonts w:ascii="Arial" w:hAnsi="Arial" w:cs="Arial"/>
                <w:color w:val="000000"/>
                <w:szCs w:val="16"/>
              </w:rPr>
              <w:t>Nazwa (rodzaj) towaru lub usług których dostawa lub świadczenie będą prowadziły do powstania obowiązku podatkowego</w:t>
            </w: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5C3ABF" w14:textId="77777777" w:rsidR="00BB1A99" w:rsidRPr="00730B47" w:rsidRDefault="00BB1A99" w:rsidP="001B3EA3">
            <w:pPr>
              <w:pStyle w:val="Tekstpodstawowy3"/>
              <w:spacing w:after="0" w:line="360" w:lineRule="auto"/>
              <w:jc w:val="center"/>
              <w:rPr>
                <w:rFonts w:ascii="Arial" w:hAnsi="Arial" w:cs="Arial"/>
                <w:color w:val="000000"/>
                <w:szCs w:val="16"/>
              </w:rPr>
            </w:pPr>
            <w:r w:rsidRPr="00730B47">
              <w:rPr>
                <w:rFonts w:ascii="Arial" w:hAnsi="Arial" w:cs="Arial"/>
                <w:color w:val="000000"/>
                <w:szCs w:val="16"/>
              </w:rPr>
              <w:t>Wartość towaru lub usługi objętego obowiązkiem podatkowym zamawiającego, bez kwoty podatku</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6A381" w14:textId="77777777" w:rsidR="00BB1A99" w:rsidRPr="00730B47" w:rsidRDefault="00BB1A99" w:rsidP="001B3EA3">
            <w:pPr>
              <w:pStyle w:val="Tekstpodstawowy3"/>
              <w:spacing w:after="0" w:line="360" w:lineRule="auto"/>
              <w:jc w:val="center"/>
              <w:rPr>
                <w:rFonts w:ascii="Arial" w:hAnsi="Arial" w:cs="Arial"/>
                <w:color w:val="000000"/>
                <w:szCs w:val="16"/>
              </w:rPr>
            </w:pPr>
            <w:r w:rsidRPr="00730B47">
              <w:rPr>
                <w:rFonts w:ascii="Arial" w:hAnsi="Arial" w:cs="Arial"/>
                <w:color w:val="000000"/>
                <w:szCs w:val="16"/>
              </w:rPr>
              <w:t>Stawka podatku od towarów i usług, która zgodnie z wiedzą wykonawcy, będzie miała zastosowanie.</w:t>
            </w:r>
          </w:p>
        </w:tc>
      </w:tr>
      <w:tr w:rsidR="00BB1A99" w:rsidRPr="00730B47" w14:paraId="6562F6C1" w14:textId="77777777" w:rsidTr="001B3EA3">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893DB" w14:textId="77777777" w:rsidR="00BB1A99" w:rsidRPr="00730B47" w:rsidRDefault="00BB1A99" w:rsidP="001B3EA3">
            <w:pPr>
              <w:pStyle w:val="Tekstpodstawowy3"/>
              <w:spacing w:after="0" w:line="360" w:lineRule="auto"/>
              <w:rPr>
                <w:rFonts w:ascii="Arial" w:hAnsi="Arial" w:cs="Arial"/>
                <w:color w:val="000000"/>
                <w:sz w:val="24"/>
                <w:szCs w:val="24"/>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D2F52" w14:textId="77777777" w:rsidR="00BB1A99" w:rsidRPr="00730B47" w:rsidRDefault="00BB1A99" w:rsidP="001B3EA3">
            <w:pPr>
              <w:pStyle w:val="Tekstpodstawowy3"/>
              <w:spacing w:after="0" w:line="360" w:lineRule="auto"/>
              <w:rPr>
                <w:rFonts w:ascii="Arial" w:hAnsi="Arial" w:cs="Arial"/>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D32CF" w14:textId="77777777" w:rsidR="00BB1A99" w:rsidRPr="00730B47" w:rsidRDefault="00BB1A99" w:rsidP="001B3EA3">
            <w:pPr>
              <w:pStyle w:val="Tekstpodstawowy3"/>
              <w:spacing w:after="0" w:line="360" w:lineRule="auto"/>
              <w:rPr>
                <w:rFonts w:ascii="Arial" w:hAnsi="Arial" w:cs="Arial"/>
                <w:color w:val="000000"/>
                <w:sz w:val="24"/>
                <w:szCs w:val="24"/>
              </w:rPr>
            </w:pPr>
          </w:p>
        </w:tc>
      </w:tr>
      <w:tr w:rsidR="00BB1A99" w:rsidRPr="00730B47" w14:paraId="03C46FD5" w14:textId="77777777" w:rsidTr="001B3EA3">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135DD" w14:textId="77777777" w:rsidR="00BB1A99" w:rsidRPr="00730B47" w:rsidRDefault="00BB1A99" w:rsidP="001B3EA3">
            <w:pPr>
              <w:pStyle w:val="Tekstpodstawowy3"/>
              <w:spacing w:after="0" w:line="360" w:lineRule="auto"/>
              <w:rPr>
                <w:rFonts w:ascii="Arial" w:hAnsi="Arial" w:cs="Arial"/>
                <w:color w:val="000000"/>
                <w:sz w:val="24"/>
                <w:szCs w:val="24"/>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C1A67" w14:textId="77777777" w:rsidR="00BB1A99" w:rsidRPr="00730B47" w:rsidRDefault="00BB1A99" w:rsidP="001B3EA3">
            <w:pPr>
              <w:pStyle w:val="Tekstpodstawowy3"/>
              <w:spacing w:after="0" w:line="360" w:lineRule="auto"/>
              <w:rPr>
                <w:rFonts w:ascii="Arial" w:hAnsi="Arial" w:cs="Arial"/>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DC751" w14:textId="77777777" w:rsidR="00BB1A99" w:rsidRPr="00730B47" w:rsidRDefault="00BB1A99" w:rsidP="001B3EA3">
            <w:pPr>
              <w:pStyle w:val="Tekstpodstawowy3"/>
              <w:spacing w:after="0" w:line="360" w:lineRule="auto"/>
              <w:rPr>
                <w:rFonts w:ascii="Arial" w:hAnsi="Arial" w:cs="Arial"/>
                <w:color w:val="000000"/>
                <w:sz w:val="24"/>
                <w:szCs w:val="24"/>
              </w:rPr>
            </w:pPr>
          </w:p>
        </w:tc>
      </w:tr>
    </w:tbl>
    <w:p w14:paraId="2202E62B"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rPr>
        <w:br/>
      </w:r>
      <w:r w:rsidRPr="00730B47">
        <w:rPr>
          <w:rFonts w:ascii="Arial" w:hAnsi="Arial" w:cs="Arial"/>
          <w:color w:val="000000"/>
        </w:rPr>
        <w:t xml:space="preserve">c) Wykonawca oświadcza iż jest* (należy zaznaczyć właściwy kwadrat): </w:t>
      </w:r>
    </w:p>
    <w:p w14:paraId="6444C467"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Mikro przedsiębiorstwem</w:t>
      </w:r>
    </w:p>
    <w:p w14:paraId="3D2F99E1"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Małym przedsiębiorstwem</w:t>
      </w:r>
    </w:p>
    <w:p w14:paraId="662F2D3E"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Średnim przedsiębiorstwem</w:t>
      </w:r>
    </w:p>
    <w:p w14:paraId="3AE7A1EE"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Dużym przedsiębiorstwem</w:t>
      </w:r>
    </w:p>
    <w:p w14:paraId="633BEB58" w14:textId="77777777" w:rsidR="00BB1A99" w:rsidRPr="00F94E5B" w:rsidRDefault="00BB1A99" w:rsidP="00BB1A99">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lastRenderedPageBreak/>
        <w:t xml:space="preserve">* zaznaczyć właściwe - Por. zalecenie Komisji z dnia 6 maja 2003 r. dotyczące definicji mikroprzedsiębiorstw oraz małych, średnich i dużych przedsiębiorstw (Dz.U. L 124 z 20.5.2003, s. 36). </w:t>
      </w:r>
    </w:p>
    <w:p w14:paraId="0CC07E8A" w14:textId="77777777" w:rsidR="00BB1A99" w:rsidRPr="00F94E5B" w:rsidRDefault="00BB1A99" w:rsidP="00BB1A99">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W przypadku konsorcjum wymaganą informację należy podać w odniesieniu do lidera konsorcjum.</w:t>
      </w:r>
    </w:p>
    <w:p w14:paraId="4FC3395E" w14:textId="77777777" w:rsidR="00BB1A99" w:rsidRPr="00F94E5B" w:rsidRDefault="00BB1A99" w:rsidP="00BB1A99">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Mikro przedsiębiorstwo: przedsiębiorstwo zatrudnia mniej niż 10 pracowników a jego roczny obrót nie przekracza (lub/i jego całkowity bilans roczny) 2 milionów EUR.</w:t>
      </w:r>
    </w:p>
    <w:p w14:paraId="0F7C9EB2" w14:textId="77777777" w:rsidR="00BB1A99" w:rsidRPr="00F94E5B" w:rsidRDefault="00BB1A99" w:rsidP="00BB1A99">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Małe przedsiębiorstwo: przedsiębiorstwo, które zatrudnia mniej niż 50 osób i którego roczny obrót lub roczna suma bilansowa nie przekracza 10 milionów EUR.</w:t>
      </w:r>
    </w:p>
    <w:p w14:paraId="3AE0DA72" w14:textId="77777777" w:rsidR="00BB1A99" w:rsidRPr="00F94E5B" w:rsidRDefault="00BB1A99" w:rsidP="00BB1A99">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5F2921B3" w14:textId="77777777" w:rsidR="00BB1A99" w:rsidRPr="00F94E5B" w:rsidRDefault="00BB1A99" w:rsidP="00BB1A99">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Duże przedsiębiorstwo: jest to przedsiębiorstwo, które nie kwalifikuje się do żadnej z ww. kategorii przedsiębiorstw.</w:t>
      </w:r>
    </w:p>
    <w:p w14:paraId="47FECB82" w14:textId="77777777" w:rsidR="00BB1A99" w:rsidRDefault="00BB1A99" w:rsidP="00BB1A99">
      <w:pPr>
        <w:pStyle w:val="NormalnyWeb"/>
        <w:spacing w:before="0" w:after="0" w:line="360" w:lineRule="auto"/>
        <w:rPr>
          <w:rFonts w:ascii="Arial" w:hAnsi="Arial" w:cs="Arial"/>
        </w:rPr>
      </w:pPr>
    </w:p>
    <w:p w14:paraId="14D22142" w14:textId="77777777" w:rsidR="00BB1A99" w:rsidRPr="00730B47" w:rsidRDefault="00BB1A99" w:rsidP="00BB1A99">
      <w:pPr>
        <w:pStyle w:val="NormalnyWeb"/>
        <w:spacing w:before="0" w:after="0" w:line="360" w:lineRule="auto"/>
        <w:rPr>
          <w:rFonts w:ascii="Arial" w:hAnsi="Arial" w:cs="Arial"/>
        </w:rPr>
      </w:pPr>
    </w:p>
    <w:p w14:paraId="5C528B16" w14:textId="77777777" w:rsidR="00BB1A99" w:rsidRPr="0094591B" w:rsidRDefault="00BB1A99" w:rsidP="00BB1A99">
      <w:pPr>
        <w:pStyle w:val="NormalnyWeb"/>
        <w:spacing w:before="0" w:after="0" w:line="360" w:lineRule="auto"/>
        <w:rPr>
          <w:rFonts w:ascii="Arial" w:hAnsi="Arial" w:cs="Arial"/>
        </w:rPr>
      </w:pPr>
      <w:r w:rsidRPr="0094591B">
        <w:rPr>
          <w:rFonts w:ascii="Arial" w:hAnsi="Arial" w:cs="Arial"/>
          <w:b/>
          <w:bCs/>
          <w:color w:val="000000"/>
        </w:rPr>
        <w:t>UWAGA:</w:t>
      </w:r>
    </w:p>
    <w:p w14:paraId="65AEA7FA" w14:textId="77777777" w:rsidR="00BB1A99" w:rsidRPr="0094591B" w:rsidRDefault="00BB1A99" w:rsidP="00BB1A99">
      <w:pPr>
        <w:pStyle w:val="rozdzia"/>
        <w:rPr>
          <w:rFonts w:ascii="Arial" w:hAnsi="Arial" w:cs="Arial"/>
          <w:sz w:val="24"/>
          <w:szCs w:val="24"/>
        </w:rPr>
      </w:pPr>
      <w:r w:rsidRPr="0094591B">
        <w:rPr>
          <w:rFonts w:ascii="Arial" w:hAnsi="Arial" w:cs="Arial"/>
          <w:sz w:val="24"/>
          <w:szCs w:val="24"/>
        </w:rPr>
        <w:t xml:space="preserve">Ofertę składa się pod rygorem nieważności w formie elektronicznej. </w:t>
      </w:r>
    </w:p>
    <w:p w14:paraId="786F0B9E" w14:textId="77777777" w:rsidR="00BB1A99" w:rsidRPr="00730B47" w:rsidRDefault="00BB1A99" w:rsidP="00BB1A99">
      <w:pPr>
        <w:pStyle w:val="NormalnyWeb"/>
        <w:spacing w:before="0" w:after="0" w:line="360" w:lineRule="auto"/>
        <w:rPr>
          <w:rFonts w:ascii="Arial" w:hAnsi="Arial" w:cs="Arial"/>
          <w:spacing w:val="8"/>
        </w:rPr>
      </w:pPr>
      <w:r w:rsidRPr="00730B47">
        <w:rPr>
          <w:rFonts w:ascii="Arial" w:hAnsi="Arial" w:cs="Arial"/>
          <w:spacing w:val="8"/>
        </w:rPr>
        <w:br/>
      </w:r>
    </w:p>
    <w:p w14:paraId="571D9885"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i/>
          <w:iCs/>
          <w:color w:val="000000"/>
        </w:rPr>
        <w:t>[1] W przypadku Wykonawców wspólnie ubiegających się o udzielenie zamówienia zaleca się wpisanie danych wszystkich Wykonawców – wszystkich wspólników spółki cywilnej lub członków konsorcjum.</w:t>
      </w:r>
    </w:p>
    <w:p w14:paraId="2571045A" w14:textId="77777777" w:rsidR="00BB1A99" w:rsidRPr="00730B47" w:rsidRDefault="00BB1A99" w:rsidP="00BB1A99">
      <w:pPr>
        <w:pStyle w:val="NormalnyWeb"/>
        <w:spacing w:before="0" w:after="0" w:line="360" w:lineRule="auto"/>
        <w:rPr>
          <w:rFonts w:ascii="Arial" w:hAnsi="Arial" w:cs="Arial"/>
        </w:rPr>
      </w:pPr>
    </w:p>
    <w:p w14:paraId="7BC0C8F5" w14:textId="77777777" w:rsidR="00BB1A99" w:rsidRDefault="00BB1A99" w:rsidP="00BB1A99">
      <w:pPr>
        <w:pStyle w:val="NormalnyWeb"/>
        <w:spacing w:before="0" w:after="0" w:line="360" w:lineRule="auto"/>
        <w:rPr>
          <w:rFonts w:ascii="Arial" w:hAnsi="Arial" w:cs="Arial"/>
        </w:rPr>
      </w:pPr>
    </w:p>
    <w:p w14:paraId="2DEA5E29" w14:textId="77777777" w:rsidR="00BB1A99" w:rsidRDefault="00BB1A99" w:rsidP="00BB1A99">
      <w:pPr>
        <w:pStyle w:val="NormalnyWeb"/>
        <w:spacing w:before="0" w:after="0" w:line="360" w:lineRule="auto"/>
        <w:rPr>
          <w:rFonts w:ascii="Arial" w:hAnsi="Arial" w:cs="Arial"/>
        </w:rPr>
      </w:pPr>
    </w:p>
    <w:p w14:paraId="32D57D97" w14:textId="77777777" w:rsidR="00BB1A99" w:rsidRDefault="00BB1A99" w:rsidP="00730B47">
      <w:pPr>
        <w:pStyle w:val="NormalnyWeb"/>
        <w:spacing w:before="0" w:after="0" w:line="360" w:lineRule="auto"/>
        <w:jc w:val="right"/>
        <w:rPr>
          <w:rFonts w:ascii="Arial" w:hAnsi="Arial" w:cs="Arial"/>
          <w:b/>
          <w:bCs/>
          <w:color w:val="000000"/>
        </w:rPr>
      </w:pPr>
    </w:p>
    <w:p w14:paraId="0237B60F" w14:textId="77777777" w:rsidR="00BB1A99" w:rsidRDefault="00BB1A99" w:rsidP="00730B47">
      <w:pPr>
        <w:pStyle w:val="NormalnyWeb"/>
        <w:spacing w:before="0" w:after="0" w:line="360" w:lineRule="auto"/>
        <w:jc w:val="right"/>
        <w:rPr>
          <w:rFonts w:ascii="Arial" w:hAnsi="Arial" w:cs="Arial"/>
          <w:b/>
          <w:bCs/>
          <w:color w:val="000000"/>
        </w:rPr>
      </w:pPr>
    </w:p>
    <w:p w14:paraId="7EBF84AF" w14:textId="77777777" w:rsidR="00BB1A99" w:rsidRDefault="00BB1A99" w:rsidP="00730B47">
      <w:pPr>
        <w:pStyle w:val="NormalnyWeb"/>
        <w:spacing w:before="0" w:after="0" w:line="360" w:lineRule="auto"/>
        <w:jc w:val="right"/>
        <w:rPr>
          <w:rFonts w:ascii="Arial" w:hAnsi="Arial" w:cs="Arial"/>
          <w:b/>
          <w:bCs/>
          <w:color w:val="000000"/>
        </w:rPr>
      </w:pPr>
    </w:p>
    <w:p w14:paraId="2FE0FAF9" w14:textId="77777777" w:rsidR="00BB1A99" w:rsidRDefault="00BB1A99" w:rsidP="00730B47">
      <w:pPr>
        <w:pStyle w:val="NormalnyWeb"/>
        <w:spacing w:before="0" w:after="0" w:line="360" w:lineRule="auto"/>
        <w:jc w:val="right"/>
        <w:rPr>
          <w:rFonts w:ascii="Arial" w:hAnsi="Arial" w:cs="Arial"/>
          <w:b/>
          <w:bCs/>
          <w:color w:val="000000"/>
        </w:rPr>
      </w:pPr>
    </w:p>
    <w:p w14:paraId="219C05A0" w14:textId="77777777" w:rsidR="00BB1A99" w:rsidRDefault="00BB1A99" w:rsidP="00730B47">
      <w:pPr>
        <w:pStyle w:val="NormalnyWeb"/>
        <w:spacing w:before="0" w:after="0" w:line="360" w:lineRule="auto"/>
        <w:jc w:val="right"/>
        <w:rPr>
          <w:rFonts w:ascii="Arial" w:hAnsi="Arial" w:cs="Arial"/>
          <w:b/>
          <w:bCs/>
          <w:color w:val="000000"/>
        </w:rPr>
      </w:pPr>
    </w:p>
    <w:p w14:paraId="3855801C" w14:textId="77777777" w:rsidR="00BB1A99" w:rsidRDefault="00BB1A99" w:rsidP="00730B47">
      <w:pPr>
        <w:pStyle w:val="NormalnyWeb"/>
        <w:spacing w:before="0" w:after="0" w:line="360" w:lineRule="auto"/>
        <w:jc w:val="right"/>
        <w:rPr>
          <w:rFonts w:ascii="Arial" w:hAnsi="Arial" w:cs="Arial"/>
          <w:b/>
          <w:bCs/>
          <w:color w:val="000000"/>
        </w:rPr>
      </w:pPr>
    </w:p>
    <w:p w14:paraId="4F60C686" w14:textId="77777777" w:rsidR="00BB1A99" w:rsidRDefault="00BB1A99" w:rsidP="00730B47">
      <w:pPr>
        <w:pStyle w:val="NormalnyWeb"/>
        <w:spacing w:before="0" w:after="0" w:line="360" w:lineRule="auto"/>
        <w:jc w:val="right"/>
        <w:rPr>
          <w:rFonts w:ascii="Arial" w:hAnsi="Arial" w:cs="Arial"/>
          <w:b/>
          <w:bCs/>
          <w:color w:val="000000"/>
        </w:rPr>
      </w:pPr>
    </w:p>
    <w:p w14:paraId="5A9FD473" w14:textId="77777777" w:rsidR="00BB1A99" w:rsidRDefault="00BB1A99" w:rsidP="00730B47">
      <w:pPr>
        <w:pStyle w:val="NormalnyWeb"/>
        <w:spacing w:before="0" w:after="0" w:line="360" w:lineRule="auto"/>
        <w:jc w:val="right"/>
        <w:rPr>
          <w:rFonts w:ascii="Arial" w:hAnsi="Arial" w:cs="Arial"/>
          <w:b/>
          <w:bCs/>
          <w:color w:val="000000"/>
        </w:rPr>
      </w:pPr>
    </w:p>
    <w:p w14:paraId="41B5771A" w14:textId="77777777" w:rsidR="00BB1A99" w:rsidRDefault="00BB1A99" w:rsidP="00730B47">
      <w:pPr>
        <w:pStyle w:val="NormalnyWeb"/>
        <w:spacing w:before="0" w:after="0" w:line="360" w:lineRule="auto"/>
        <w:jc w:val="right"/>
        <w:rPr>
          <w:rFonts w:ascii="Arial" w:hAnsi="Arial" w:cs="Arial"/>
          <w:b/>
          <w:bCs/>
          <w:color w:val="000000"/>
        </w:rPr>
      </w:pPr>
    </w:p>
    <w:p w14:paraId="5BBA3D58" w14:textId="37686B97" w:rsidR="00BB1A99" w:rsidRPr="00730B47" w:rsidRDefault="00BB1A99" w:rsidP="00BB1A99">
      <w:pPr>
        <w:pStyle w:val="NormalnyWeb"/>
        <w:spacing w:before="0" w:after="0" w:line="360" w:lineRule="auto"/>
        <w:jc w:val="right"/>
        <w:rPr>
          <w:rFonts w:ascii="Arial" w:hAnsi="Arial" w:cs="Arial"/>
        </w:rPr>
      </w:pPr>
      <w:r w:rsidRPr="00730B47">
        <w:rPr>
          <w:rFonts w:ascii="Arial" w:hAnsi="Arial" w:cs="Arial"/>
          <w:color w:val="000000"/>
        </w:rPr>
        <w:lastRenderedPageBreak/>
        <w:t>Załącznik nr 1</w:t>
      </w:r>
      <w:r>
        <w:rPr>
          <w:rFonts w:ascii="Arial" w:hAnsi="Arial" w:cs="Arial"/>
          <w:color w:val="000000"/>
        </w:rPr>
        <w:t>F</w:t>
      </w:r>
      <w:r w:rsidRPr="00730B47">
        <w:rPr>
          <w:rFonts w:ascii="Arial" w:hAnsi="Arial" w:cs="Arial"/>
          <w:color w:val="000000"/>
        </w:rPr>
        <w:t xml:space="preserve"> do SWZ</w:t>
      </w:r>
    </w:p>
    <w:p w14:paraId="12D03F53" w14:textId="284FD145" w:rsidR="00BB1A99" w:rsidRPr="00730B47" w:rsidRDefault="00BB1A99" w:rsidP="00BB1A99">
      <w:pPr>
        <w:pStyle w:val="NormalnyWeb"/>
        <w:spacing w:before="0" w:after="0" w:line="360" w:lineRule="auto"/>
        <w:jc w:val="center"/>
        <w:rPr>
          <w:rFonts w:ascii="Arial" w:hAnsi="Arial" w:cs="Arial"/>
        </w:rPr>
      </w:pPr>
      <w:r w:rsidRPr="00730B47">
        <w:rPr>
          <w:rFonts w:ascii="Arial" w:hAnsi="Arial" w:cs="Arial"/>
          <w:b/>
          <w:bCs/>
          <w:color w:val="000000"/>
        </w:rPr>
        <w:t xml:space="preserve">FORMULARZ OFERTOWY </w:t>
      </w:r>
      <w:r>
        <w:rPr>
          <w:rFonts w:ascii="Arial" w:hAnsi="Arial" w:cs="Arial"/>
          <w:b/>
          <w:bCs/>
          <w:color w:val="000000"/>
        </w:rPr>
        <w:t xml:space="preserve"> część 6</w:t>
      </w:r>
      <w:r w:rsidRPr="00730B47">
        <w:rPr>
          <w:rFonts w:ascii="Arial" w:hAnsi="Arial" w:cs="Arial"/>
          <w:b/>
          <w:bCs/>
          <w:color w:val="000000"/>
        </w:rPr>
        <w:br/>
      </w:r>
      <w:r>
        <w:rPr>
          <w:rStyle w:val="Pogrubienie"/>
          <w:rFonts w:ascii="Arial" w:hAnsi="Arial" w:cs="Arial"/>
        </w:rPr>
        <w:t xml:space="preserve">Usługa rozstawienia mieszkańcom Mazurskiego Związku Międzygminnego – Gospodarka Odpadami pojemników na odpady komunalne </w:t>
      </w:r>
    </w:p>
    <w:p w14:paraId="5A1A0B46" w14:textId="77777777" w:rsidR="00BB1A99" w:rsidRPr="00730B47" w:rsidRDefault="00BB1A99" w:rsidP="00BB1A99">
      <w:pPr>
        <w:pStyle w:val="NormalnyWeb"/>
        <w:spacing w:before="0" w:after="0" w:line="360" w:lineRule="auto"/>
        <w:jc w:val="center"/>
        <w:rPr>
          <w:rFonts w:ascii="Arial" w:hAnsi="Arial" w:cs="Arial"/>
        </w:rPr>
      </w:pPr>
    </w:p>
    <w:p w14:paraId="342F5825" w14:textId="77777777" w:rsidR="00BB1A99" w:rsidRPr="00730B47" w:rsidRDefault="00BB1A99" w:rsidP="00BB1A99">
      <w:pPr>
        <w:pStyle w:val="NormalnyWeb"/>
        <w:spacing w:before="0" w:after="0" w:line="360" w:lineRule="auto"/>
        <w:rPr>
          <w:rFonts w:ascii="Arial" w:hAnsi="Arial" w:cs="Arial"/>
        </w:rPr>
      </w:pPr>
      <w:r w:rsidRPr="00730B47">
        <w:rPr>
          <w:rStyle w:val="Domylnaczcionkaakapitu3"/>
          <w:rFonts w:ascii="Arial" w:hAnsi="Arial" w:cs="Arial"/>
          <w:b/>
          <w:bCs/>
          <w:color w:val="000000"/>
        </w:rPr>
        <w:t>1. ZAMAWIAJĄCY:</w:t>
      </w:r>
    </w:p>
    <w:p w14:paraId="17554382" w14:textId="77777777" w:rsidR="00BB1A99" w:rsidRPr="00730B47" w:rsidRDefault="00BB1A99" w:rsidP="00BB1A99">
      <w:pPr>
        <w:pStyle w:val="NormalnyWeb"/>
        <w:spacing w:before="0" w:after="0" w:line="360" w:lineRule="auto"/>
        <w:rPr>
          <w:rFonts w:ascii="Arial" w:hAnsi="Arial" w:cs="Arial"/>
          <w:color w:val="000000"/>
        </w:rPr>
      </w:pPr>
      <w:r w:rsidRPr="00730B47">
        <w:rPr>
          <w:rFonts w:ascii="Arial" w:hAnsi="Arial" w:cs="Arial"/>
          <w:color w:val="000000"/>
        </w:rPr>
        <w:t>Zakład Unieszkodliwiania Odpadów Komunalnych Spytkowo Sp. z o.o.</w:t>
      </w:r>
    </w:p>
    <w:p w14:paraId="3D0B9151" w14:textId="77777777" w:rsidR="00BB1A99" w:rsidRPr="00730B47" w:rsidRDefault="00BB1A99" w:rsidP="00BB1A99">
      <w:pPr>
        <w:pStyle w:val="NormalnyWeb"/>
        <w:spacing w:before="0" w:after="0" w:line="360" w:lineRule="auto"/>
        <w:rPr>
          <w:rFonts w:ascii="Arial" w:hAnsi="Arial" w:cs="Arial"/>
        </w:rPr>
      </w:pPr>
      <w:r w:rsidRPr="00730B47">
        <w:rPr>
          <w:rStyle w:val="Domylnaczcionkaakapitu3"/>
          <w:rFonts w:ascii="Arial" w:hAnsi="Arial" w:cs="Arial"/>
          <w:b/>
          <w:bCs/>
          <w:color w:val="000000"/>
        </w:rPr>
        <w:t>2. WYKONAWCA:</w:t>
      </w:r>
    </w:p>
    <w:p w14:paraId="7FD2A803" w14:textId="77777777" w:rsidR="00BB1A99" w:rsidRPr="00730B47" w:rsidRDefault="00BB1A99" w:rsidP="00BB1A99">
      <w:pPr>
        <w:pStyle w:val="NormalnyWeb"/>
        <w:spacing w:before="0" w:after="0" w:line="360" w:lineRule="auto"/>
        <w:rPr>
          <w:rFonts w:ascii="Arial" w:hAnsi="Arial" w:cs="Arial"/>
        </w:rPr>
      </w:pPr>
      <w:r w:rsidRPr="00730B47">
        <w:rPr>
          <w:rStyle w:val="Domylnaczcionkaakapitu3"/>
          <w:rFonts w:ascii="Arial" w:hAnsi="Arial" w:cs="Arial"/>
          <w:color w:val="000000"/>
        </w:rPr>
        <w:t>Niniejsza oferta zostaje złożona przez</w:t>
      </w:r>
      <w:r w:rsidRPr="00730B47">
        <w:rPr>
          <w:rFonts w:ascii="Arial" w:hAnsi="Arial" w:cs="Arial"/>
          <w:color w:val="000000"/>
        </w:rPr>
        <w:t>[1]</w:t>
      </w:r>
      <w:r w:rsidRPr="00730B47">
        <w:rPr>
          <w:rStyle w:val="Domylnaczcionkaakapitu3"/>
          <w:rFonts w:ascii="Arial" w:hAnsi="Arial" w:cs="Arial"/>
          <w:color w:val="000000"/>
        </w:rPr>
        <w:t>:</w:t>
      </w:r>
    </w:p>
    <w:tbl>
      <w:tblPr>
        <w:tblW w:w="9378" w:type="dxa"/>
        <w:tblInd w:w="57" w:type="dxa"/>
        <w:tblLayout w:type="fixed"/>
        <w:tblCellMar>
          <w:left w:w="10" w:type="dxa"/>
          <w:right w:w="10" w:type="dxa"/>
        </w:tblCellMar>
        <w:tblLook w:val="0000" w:firstRow="0" w:lastRow="0" w:firstColumn="0" w:lastColumn="0" w:noHBand="0" w:noVBand="0"/>
      </w:tblPr>
      <w:tblGrid>
        <w:gridCol w:w="502"/>
        <w:gridCol w:w="3820"/>
        <w:gridCol w:w="1766"/>
        <w:gridCol w:w="3290"/>
      </w:tblGrid>
      <w:tr w:rsidR="00BB1A99" w:rsidRPr="00730B47" w14:paraId="6AA9AEC3" w14:textId="77777777" w:rsidTr="001B3EA3">
        <w:tc>
          <w:tcPr>
            <w:tcW w:w="502"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4F848841" w14:textId="77777777" w:rsidR="00BB1A99" w:rsidRPr="00730B47" w:rsidRDefault="00BB1A99" w:rsidP="001B3EA3">
            <w:pPr>
              <w:pStyle w:val="Normalny2"/>
              <w:spacing w:line="360" w:lineRule="auto"/>
              <w:jc w:val="center"/>
              <w:rPr>
                <w:rFonts w:ascii="Arial" w:hAnsi="Arial" w:cs="Arial"/>
              </w:rPr>
            </w:pPr>
            <w:proofErr w:type="spellStart"/>
            <w:r w:rsidRPr="00730B47">
              <w:rPr>
                <w:rFonts w:ascii="Arial" w:hAnsi="Arial" w:cs="Arial"/>
                <w:color w:val="000000"/>
              </w:rPr>
              <w:t>Lp</w:t>
            </w:r>
            <w:proofErr w:type="spellEnd"/>
          </w:p>
        </w:tc>
        <w:tc>
          <w:tcPr>
            <w:tcW w:w="3820"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2A6C078C"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Nazwa(y) Wykonawcy(ów)</w:t>
            </w:r>
          </w:p>
        </w:tc>
        <w:tc>
          <w:tcPr>
            <w:tcW w:w="1766"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0D6A48D9"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NIP</w:t>
            </w:r>
          </w:p>
        </w:tc>
        <w:tc>
          <w:tcPr>
            <w:tcW w:w="3290"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41796F25"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Adres(y) Wykonawcy(ów)</w:t>
            </w:r>
          </w:p>
        </w:tc>
      </w:tr>
      <w:tr w:rsidR="00BB1A99" w:rsidRPr="00730B47" w14:paraId="5E053E8B" w14:textId="77777777" w:rsidTr="001B3EA3">
        <w:trPr>
          <w:trHeight w:val="392"/>
        </w:trPr>
        <w:tc>
          <w:tcPr>
            <w:tcW w:w="502" w:type="dxa"/>
            <w:tcBorders>
              <w:left w:val="single" w:sz="6" w:space="0" w:color="000001"/>
              <w:bottom w:val="single" w:sz="6" w:space="0" w:color="000001"/>
            </w:tcBorders>
            <w:shd w:val="clear" w:color="auto" w:fill="auto"/>
            <w:tcMar>
              <w:top w:w="0" w:type="dxa"/>
              <w:left w:w="57" w:type="dxa"/>
              <w:bottom w:w="57" w:type="dxa"/>
              <w:right w:w="57" w:type="dxa"/>
            </w:tcMar>
          </w:tcPr>
          <w:p w14:paraId="0AA26442" w14:textId="77777777" w:rsidR="00BB1A99" w:rsidRPr="00730B47" w:rsidRDefault="00BB1A99" w:rsidP="001B3EA3">
            <w:pPr>
              <w:pStyle w:val="Normalny2"/>
              <w:snapToGrid w:val="0"/>
              <w:spacing w:line="360" w:lineRule="auto"/>
              <w:rPr>
                <w:rFonts w:ascii="Arial" w:hAnsi="Arial" w:cs="Arial"/>
                <w:color w:val="000000"/>
              </w:rPr>
            </w:pPr>
          </w:p>
        </w:tc>
        <w:tc>
          <w:tcPr>
            <w:tcW w:w="3820" w:type="dxa"/>
            <w:tcBorders>
              <w:left w:val="single" w:sz="6" w:space="0" w:color="000001"/>
              <w:bottom w:val="single" w:sz="6" w:space="0" w:color="000001"/>
            </w:tcBorders>
            <w:shd w:val="clear" w:color="auto" w:fill="auto"/>
            <w:tcMar>
              <w:top w:w="0" w:type="dxa"/>
              <w:left w:w="57" w:type="dxa"/>
              <w:bottom w:w="57" w:type="dxa"/>
              <w:right w:w="57" w:type="dxa"/>
            </w:tcMar>
          </w:tcPr>
          <w:p w14:paraId="12ECDD4B" w14:textId="77777777" w:rsidR="00BB1A99" w:rsidRPr="00730B47" w:rsidRDefault="00BB1A99" w:rsidP="001B3EA3">
            <w:pPr>
              <w:pStyle w:val="Normalny2"/>
              <w:snapToGrid w:val="0"/>
              <w:spacing w:line="360" w:lineRule="auto"/>
              <w:rPr>
                <w:rFonts w:ascii="Arial" w:hAnsi="Arial" w:cs="Arial"/>
                <w:color w:val="000000"/>
              </w:rPr>
            </w:pPr>
          </w:p>
        </w:tc>
        <w:tc>
          <w:tcPr>
            <w:tcW w:w="1766" w:type="dxa"/>
            <w:tcBorders>
              <w:left w:val="single" w:sz="6" w:space="0" w:color="000001"/>
              <w:bottom w:val="single" w:sz="6" w:space="0" w:color="000001"/>
            </w:tcBorders>
            <w:shd w:val="clear" w:color="auto" w:fill="auto"/>
            <w:tcMar>
              <w:top w:w="0" w:type="dxa"/>
              <w:left w:w="57" w:type="dxa"/>
              <w:bottom w:w="57" w:type="dxa"/>
              <w:right w:w="57" w:type="dxa"/>
            </w:tcMar>
          </w:tcPr>
          <w:p w14:paraId="23F24B42" w14:textId="77777777" w:rsidR="00BB1A99" w:rsidRPr="00730B47" w:rsidRDefault="00BB1A99" w:rsidP="001B3EA3">
            <w:pPr>
              <w:pStyle w:val="Normalny2"/>
              <w:snapToGrid w:val="0"/>
              <w:spacing w:line="360" w:lineRule="auto"/>
              <w:rPr>
                <w:rFonts w:ascii="Arial" w:hAnsi="Arial" w:cs="Arial"/>
                <w:color w:val="000000"/>
              </w:rPr>
            </w:pPr>
          </w:p>
        </w:tc>
        <w:tc>
          <w:tcPr>
            <w:tcW w:w="3290"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213DE19E" w14:textId="77777777" w:rsidR="00BB1A99" w:rsidRPr="00730B47" w:rsidRDefault="00BB1A99" w:rsidP="001B3EA3">
            <w:pPr>
              <w:pStyle w:val="Normalny2"/>
              <w:snapToGrid w:val="0"/>
              <w:spacing w:line="360" w:lineRule="auto"/>
              <w:rPr>
                <w:rFonts w:ascii="Arial" w:hAnsi="Arial" w:cs="Arial"/>
                <w:color w:val="000000"/>
              </w:rPr>
            </w:pPr>
          </w:p>
        </w:tc>
      </w:tr>
    </w:tbl>
    <w:p w14:paraId="0A3D33AA"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b/>
          <w:bCs/>
          <w:color w:val="000000"/>
        </w:rPr>
        <w:t>3. KORESPONDENCJĘ NALEŻY KIEROWAĆ NA ADRES:</w:t>
      </w:r>
    </w:p>
    <w:tbl>
      <w:tblPr>
        <w:tblW w:w="9660" w:type="dxa"/>
        <w:tblInd w:w="57" w:type="dxa"/>
        <w:tblLayout w:type="fixed"/>
        <w:tblCellMar>
          <w:left w:w="10" w:type="dxa"/>
          <w:right w:w="10" w:type="dxa"/>
        </w:tblCellMar>
        <w:tblLook w:val="0000" w:firstRow="0" w:lastRow="0" w:firstColumn="0" w:lastColumn="0" w:noHBand="0" w:noVBand="0"/>
      </w:tblPr>
      <w:tblGrid>
        <w:gridCol w:w="3148"/>
        <w:gridCol w:w="6512"/>
      </w:tblGrid>
      <w:tr w:rsidR="00BB1A99" w:rsidRPr="00730B47" w14:paraId="67759F74" w14:textId="77777777" w:rsidTr="001B3EA3">
        <w:tc>
          <w:tcPr>
            <w:tcW w:w="3148"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68F3BA13" w14:textId="77777777" w:rsidR="00BB1A99" w:rsidRPr="00730B47" w:rsidRDefault="00BB1A99" w:rsidP="001B3EA3">
            <w:pPr>
              <w:pStyle w:val="Normalny2"/>
              <w:spacing w:line="360" w:lineRule="auto"/>
              <w:rPr>
                <w:rFonts w:ascii="Arial" w:hAnsi="Arial" w:cs="Arial"/>
              </w:rPr>
            </w:pPr>
            <w:r w:rsidRPr="00730B47">
              <w:rPr>
                <w:rFonts w:ascii="Arial" w:hAnsi="Arial" w:cs="Arial"/>
                <w:color w:val="000000"/>
              </w:rPr>
              <w:t>Wykonawca</w:t>
            </w:r>
          </w:p>
        </w:tc>
        <w:tc>
          <w:tcPr>
            <w:tcW w:w="6512"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69366961" w14:textId="77777777" w:rsidR="00BB1A99" w:rsidRPr="00730B47" w:rsidRDefault="00BB1A99" w:rsidP="001B3EA3">
            <w:pPr>
              <w:pStyle w:val="Normalny2"/>
              <w:snapToGrid w:val="0"/>
              <w:spacing w:line="360" w:lineRule="auto"/>
              <w:rPr>
                <w:rFonts w:ascii="Arial" w:hAnsi="Arial" w:cs="Arial"/>
                <w:color w:val="000000"/>
              </w:rPr>
            </w:pPr>
          </w:p>
        </w:tc>
      </w:tr>
      <w:tr w:rsidR="00BB1A99" w:rsidRPr="00730B47" w14:paraId="4B464341" w14:textId="77777777" w:rsidTr="001B3EA3">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26731097" w14:textId="77777777" w:rsidR="00BB1A99" w:rsidRPr="00730B47" w:rsidRDefault="00BB1A99" w:rsidP="001B3EA3">
            <w:pPr>
              <w:pStyle w:val="Normalny2"/>
              <w:spacing w:line="360" w:lineRule="auto"/>
              <w:rPr>
                <w:rFonts w:ascii="Arial" w:hAnsi="Arial" w:cs="Arial"/>
              </w:rPr>
            </w:pPr>
            <w:r w:rsidRPr="00730B47">
              <w:rPr>
                <w:rFonts w:ascii="Arial" w:hAnsi="Arial" w:cs="Arial"/>
                <w:color w:val="000000"/>
              </w:rPr>
              <w:t>Imię i nazwisko osoby uprawnionej do kontaktu</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27503677" w14:textId="77777777" w:rsidR="00BB1A99" w:rsidRPr="00730B47" w:rsidRDefault="00BB1A99" w:rsidP="001B3EA3">
            <w:pPr>
              <w:pStyle w:val="Normalny2"/>
              <w:snapToGrid w:val="0"/>
              <w:spacing w:line="360" w:lineRule="auto"/>
              <w:rPr>
                <w:rFonts w:ascii="Arial" w:hAnsi="Arial" w:cs="Arial"/>
                <w:color w:val="000000"/>
              </w:rPr>
            </w:pPr>
          </w:p>
        </w:tc>
      </w:tr>
      <w:tr w:rsidR="00BB1A99" w:rsidRPr="00730B47" w14:paraId="688BC263" w14:textId="77777777" w:rsidTr="001B3EA3">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618EEE27" w14:textId="77777777" w:rsidR="00BB1A99" w:rsidRPr="00730B47" w:rsidRDefault="00BB1A99" w:rsidP="001B3EA3">
            <w:pPr>
              <w:pStyle w:val="Normalny2"/>
              <w:spacing w:line="360" w:lineRule="auto"/>
              <w:rPr>
                <w:rFonts w:ascii="Arial" w:hAnsi="Arial" w:cs="Arial"/>
              </w:rPr>
            </w:pPr>
            <w:r w:rsidRPr="00730B47">
              <w:rPr>
                <w:rFonts w:ascii="Arial" w:hAnsi="Arial" w:cs="Arial"/>
                <w:color w:val="000000"/>
              </w:rPr>
              <w:t>Adres</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43532A54" w14:textId="77777777" w:rsidR="00BB1A99" w:rsidRPr="00730B47" w:rsidRDefault="00BB1A99" w:rsidP="001B3EA3">
            <w:pPr>
              <w:pStyle w:val="Normalny2"/>
              <w:snapToGrid w:val="0"/>
              <w:spacing w:line="360" w:lineRule="auto"/>
              <w:rPr>
                <w:rFonts w:ascii="Arial" w:hAnsi="Arial" w:cs="Arial"/>
                <w:color w:val="000000"/>
              </w:rPr>
            </w:pPr>
          </w:p>
        </w:tc>
      </w:tr>
      <w:tr w:rsidR="00BB1A99" w:rsidRPr="00730B47" w14:paraId="0B0ADAC6" w14:textId="77777777" w:rsidTr="001B3EA3">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54AD430E" w14:textId="77777777" w:rsidR="00BB1A99" w:rsidRPr="00730B47" w:rsidRDefault="00BB1A99" w:rsidP="001B3EA3">
            <w:pPr>
              <w:pStyle w:val="Normalny2"/>
              <w:spacing w:line="360" w:lineRule="auto"/>
              <w:rPr>
                <w:rFonts w:ascii="Arial" w:hAnsi="Arial" w:cs="Arial"/>
              </w:rPr>
            </w:pPr>
            <w:r w:rsidRPr="00730B47">
              <w:rPr>
                <w:rFonts w:ascii="Arial" w:hAnsi="Arial" w:cs="Arial"/>
                <w:color w:val="000000"/>
              </w:rPr>
              <w:t>Nr telefonu</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15F249EE" w14:textId="77777777" w:rsidR="00BB1A99" w:rsidRPr="00730B47" w:rsidRDefault="00BB1A99" w:rsidP="001B3EA3">
            <w:pPr>
              <w:pStyle w:val="Normalny2"/>
              <w:snapToGrid w:val="0"/>
              <w:spacing w:line="360" w:lineRule="auto"/>
              <w:rPr>
                <w:rFonts w:ascii="Arial" w:hAnsi="Arial" w:cs="Arial"/>
                <w:color w:val="000000"/>
              </w:rPr>
            </w:pPr>
          </w:p>
        </w:tc>
      </w:tr>
      <w:tr w:rsidR="00BB1A99" w:rsidRPr="00730B47" w14:paraId="7301042F" w14:textId="77777777" w:rsidTr="001B3EA3">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3A7790F5" w14:textId="77777777" w:rsidR="00BB1A99" w:rsidRPr="00730B47" w:rsidRDefault="00BB1A99" w:rsidP="001B3EA3">
            <w:pPr>
              <w:pStyle w:val="Normalny2"/>
              <w:spacing w:line="360" w:lineRule="auto"/>
              <w:rPr>
                <w:rFonts w:ascii="Arial" w:hAnsi="Arial" w:cs="Arial"/>
                <w:color w:val="000000"/>
              </w:rPr>
            </w:pPr>
            <w:r w:rsidRPr="00730B47">
              <w:rPr>
                <w:rFonts w:ascii="Arial" w:hAnsi="Arial" w:cs="Arial"/>
                <w:color w:val="000000"/>
              </w:rPr>
              <w:t>E-mail</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1800D53B" w14:textId="77777777" w:rsidR="00BB1A99" w:rsidRPr="00730B47" w:rsidRDefault="00BB1A99" w:rsidP="001B3EA3">
            <w:pPr>
              <w:pStyle w:val="Normalny2"/>
              <w:snapToGrid w:val="0"/>
              <w:spacing w:line="360" w:lineRule="auto"/>
              <w:rPr>
                <w:rFonts w:ascii="Arial" w:hAnsi="Arial" w:cs="Arial"/>
                <w:color w:val="000000"/>
              </w:rPr>
            </w:pPr>
          </w:p>
        </w:tc>
      </w:tr>
    </w:tbl>
    <w:p w14:paraId="090A716B"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b/>
          <w:bCs/>
          <w:color w:val="000000"/>
        </w:rPr>
        <w:br/>
      </w:r>
      <w:r w:rsidRPr="00730B47">
        <w:rPr>
          <w:rFonts w:ascii="Arial" w:hAnsi="Arial" w:cs="Arial"/>
          <w:b/>
          <w:bCs/>
        </w:rPr>
        <w:t>4. Ja (my) niżej podpisany (i), działając w imieniu i na rzecz Wykonawcy składającego niniejszą ofertę oświadczam(y), że:</w:t>
      </w:r>
    </w:p>
    <w:p w14:paraId="70ADD08A"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rPr>
        <w:t>1. Zapoznałem(liśmy) się z treścią SWZ oraz jej załączników dla niniejszego postępowania o zamówienie publiczne i akceptuję (jemy) ją w całości bez zastrzeżeń.</w:t>
      </w:r>
    </w:p>
    <w:p w14:paraId="57262096"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rPr>
        <w:t>2. Gwarantuje(my) wykonanie całości przedmiotu niniejszego zamówienia publicznego.</w:t>
      </w:r>
    </w:p>
    <w:p w14:paraId="6CBD0E67" w14:textId="77777777" w:rsidR="00BB1A99" w:rsidRDefault="00BB1A99" w:rsidP="00BB1A99">
      <w:pPr>
        <w:pStyle w:val="NormalnyWeb"/>
        <w:spacing w:before="0" w:after="0" w:line="360" w:lineRule="auto"/>
        <w:rPr>
          <w:rStyle w:val="Domylnaczcionkaakapitu3"/>
          <w:rFonts w:ascii="Arial" w:hAnsi="Arial" w:cs="Arial"/>
        </w:rPr>
      </w:pPr>
      <w:r w:rsidRPr="00730B47">
        <w:rPr>
          <w:rFonts w:ascii="Arial" w:hAnsi="Arial" w:cs="Arial"/>
        </w:rPr>
        <w:t xml:space="preserve">3. Gwarantuje(my) termin wykonania zamówienia zgodny z zapisami SWZ. </w:t>
      </w:r>
      <w:r w:rsidRPr="00730B47">
        <w:rPr>
          <w:rFonts w:ascii="Arial" w:hAnsi="Arial" w:cs="Arial"/>
        </w:rPr>
        <w:br/>
        <w:t>4. C</w:t>
      </w:r>
      <w:r w:rsidRPr="00730B47">
        <w:rPr>
          <w:rStyle w:val="Domylnaczcionkaakapitu3"/>
          <w:rFonts w:ascii="Arial" w:hAnsi="Arial" w:cs="Arial"/>
        </w:rPr>
        <w:t xml:space="preserve">ena mojej (naszej) oferty za realizację całego zamówienia </w:t>
      </w:r>
      <w:r w:rsidRPr="00BA3895">
        <w:rPr>
          <w:rStyle w:val="Domylnaczcionkaakapitu3"/>
          <w:rFonts w:ascii="Arial" w:hAnsi="Arial" w:cs="Arial"/>
          <w:color w:val="000000"/>
        </w:rPr>
        <w:t>(</w:t>
      </w:r>
      <w:r w:rsidRPr="00BA3895">
        <w:rPr>
          <w:rStyle w:val="Domylnaczcionkaakapitu3"/>
          <w:rFonts w:ascii="Arial" w:hAnsi="Arial" w:cs="Arial"/>
          <w:color w:val="000000"/>
          <w:u w:val="single"/>
        </w:rPr>
        <w:t>zamówienie podstawowe oraz opcja</w:t>
      </w:r>
      <w:r w:rsidRPr="00BA3895">
        <w:rPr>
          <w:rStyle w:val="Domylnaczcionkaakapitu3"/>
          <w:rFonts w:ascii="Arial" w:hAnsi="Arial" w:cs="Arial"/>
          <w:color w:val="000000"/>
        </w:rPr>
        <w:t xml:space="preserve">) </w:t>
      </w:r>
      <w:r w:rsidRPr="00730B47">
        <w:rPr>
          <w:rStyle w:val="Domylnaczcionkaakapitu3"/>
          <w:rFonts w:ascii="Arial" w:hAnsi="Arial" w:cs="Arial"/>
        </w:rPr>
        <w:t xml:space="preserve">wynosi </w:t>
      </w:r>
      <w:r w:rsidRPr="00730B47">
        <w:rPr>
          <w:rStyle w:val="Domylnaczcionkaakapitu3"/>
          <w:rFonts w:ascii="Arial" w:hAnsi="Arial" w:cs="Arial"/>
          <w:b/>
          <w:bCs/>
        </w:rPr>
        <w:t>.......................</w:t>
      </w:r>
      <w:r w:rsidRPr="00730B47">
        <w:rPr>
          <w:rStyle w:val="Domylnaczcionkaakapitu3"/>
          <w:rFonts w:ascii="Arial" w:hAnsi="Arial" w:cs="Arial"/>
        </w:rPr>
        <w:t xml:space="preserve">PLN </w:t>
      </w:r>
      <w:r>
        <w:rPr>
          <w:rStyle w:val="Domylnaczcionkaakapitu3"/>
          <w:rFonts w:ascii="Arial" w:hAnsi="Arial" w:cs="Arial"/>
        </w:rPr>
        <w:t xml:space="preserve">brutto </w:t>
      </w:r>
    </w:p>
    <w:p w14:paraId="2BDE858C" w14:textId="77777777" w:rsidR="00BB1A99" w:rsidRDefault="00BB1A99" w:rsidP="00BB1A99">
      <w:pPr>
        <w:pStyle w:val="NormalnyWeb"/>
        <w:spacing w:before="0" w:after="0" w:line="360" w:lineRule="auto"/>
        <w:rPr>
          <w:rStyle w:val="Domylnaczcionkaakapitu3"/>
          <w:rFonts w:ascii="Arial" w:hAnsi="Arial" w:cs="Arial"/>
        </w:rPr>
      </w:pPr>
      <w:r>
        <w:rPr>
          <w:rStyle w:val="Domylnaczcionkaakapitu3"/>
          <w:rFonts w:ascii="Arial" w:hAnsi="Arial" w:cs="Arial"/>
        </w:rPr>
        <w:t>Stawka VAT</w:t>
      </w:r>
      <w:r w:rsidRPr="008A70BE">
        <w:rPr>
          <w:rStyle w:val="Domylnaczcionkaakapitu3"/>
          <w:rFonts w:ascii="Arial" w:hAnsi="Arial" w:cs="Arial"/>
          <w:b/>
          <w:bCs/>
        </w:rPr>
        <w:t>………….</w:t>
      </w:r>
      <w:r>
        <w:rPr>
          <w:rStyle w:val="Domylnaczcionkaakapitu3"/>
          <w:rFonts w:ascii="Arial" w:hAnsi="Arial" w:cs="Arial"/>
        </w:rPr>
        <w:t xml:space="preserve">% </w:t>
      </w:r>
    </w:p>
    <w:p w14:paraId="12B616B7" w14:textId="77777777" w:rsidR="00BB1A99" w:rsidRDefault="00BB1A99" w:rsidP="00BB1A99">
      <w:pPr>
        <w:pStyle w:val="NormalnyWeb"/>
        <w:spacing w:before="0" w:after="0" w:line="360" w:lineRule="auto"/>
        <w:rPr>
          <w:rStyle w:val="Domylnaczcionkaakapitu3"/>
          <w:rFonts w:ascii="Arial" w:hAnsi="Arial" w:cs="Arial"/>
        </w:rPr>
      </w:pPr>
    </w:p>
    <w:p w14:paraId="6E922F90" w14:textId="77777777" w:rsidR="00BB1A99" w:rsidRDefault="00BB1A99" w:rsidP="00BB1A99">
      <w:pPr>
        <w:pStyle w:val="NormalnyWeb"/>
        <w:spacing w:before="0" w:after="0" w:line="360" w:lineRule="auto"/>
        <w:rPr>
          <w:rStyle w:val="Domylnaczcionkaakapitu3"/>
          <w:rFonts w:ascii="Arial" w:hAnsi="Arial" w:cs="Arial"/>
        </w:rPr>
      </w:pPr>
    </w:p>
    <w:p w14:paraId="79379348" w14:textId="77777777" w:rsidR="00BB1A99" w:rsidRDefault="00BB1A99" w:rsidP="00BB1A99">
      <w:pPr>
        <w:pStyle w:val="NormalnyWeb"/>
        <w:spacing w:before="0" w:after="0" w:line="360" w:lineRule="auto"/>
        <w:rPr>
          <w:rFonts w:ascii="Arial" w:eastAsia="TimesNewRomanPSMT" w:hAnsi="Arial" w:cs="Arial"/>
          <w:color w:val="000000"/>
          <w:kern w:val="0"/>
          <w:lang w:bidi="ar-SA"/>
        </w:rPr>
      </w:pPr>
      <w:r w:rsidRPr="00BA3895">
        <w:rPr>
          <w:rFonts w:ascii="Arial" w:eastAsia="TimesNewRomanPSMT" w:hAnsi="Arial" w:cs="Arial"/>
          <w:color w:val="000000"/>
          <w:kern w:val="0"/>
          <w:lang w:bidi="ar-SA"/>
        </w:rPr>
        <w:lastRenderedPageBreak/>
        <w:t>Tabela kalkulacji wartości całego zamówienia (podstawowe oraz opcja) brutto: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1385"/>
        <w:gridCol w:w="1217"/>
        <w:gridCol w:w="1217"/>
        <w:gridCol w:w="1581"/>
        <w:gridCol w:w="1522"/>
        <w:gridCol w:w="1478"/>
      </w:tblGrid>
      <w:tr w:rsidR="00BB1A99" w:rsidRPr="00BA3895" w14:paraId="4ECD2E34" w14:textId="77777777" w:rsidTr="001B3EA3">
        <w:tc>
          <w:tcPr>
            <w:tcW w:w="1227" w:type="dxa"/>
            <w:shd w:val="clear" w:color="auto" w:fill="auto"/>
          </w:tcPr>
          <w:p w14:paraId="641A279E"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Rodzaj pojemnika</w:t>
            </w:r>
          </w:p>
        </w:tc>
        <w:tc>
          <w:tcPr>
            <w:tcW w:w="1385" w:type="dxa"/>
            <w:shd w:val="clear" w:color="auto" w:fill="auto"/>
          </w:tcPr>
          <w:p w14:paraId="5A6EB8FB"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Ilość (sztuk)</w:t>
            </w:r>
          </w:p>
          <w:p w14:paraId="64BB5431"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Do rozstawienia w</w:t>
            </w:r>
            <w:r w:rsidRPr="00BA3895">
              <w:rPr>
                <w:rFonts w:ascii="Arial" w:eastAsia="Times New Roman" w:hAnsi="Arial" w:cs="Arial"/>
                <w:color w:val="000000"/>
                <w:sz w:val="18"/>
                <w:szCs w:val="18"/>
                <w:lang w:eastAsia="pl-PL"/>
              </w:rPr>
              <w:t xml:space="preserve"> zamówieniu podstawowym</w:t>
            </w:r>
          </w:p>
        </w:tc>
        <w:tc>
          <w:tcPr>
            <w:tcW w:w="1217" w:type="dxa"/>
            <w:shd w:val="clear" w:color="auto" w:fill="auto"/>
          </w:tcPr>
          <w:p w14:paraId="0199C1EF"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 xml:space="preserve">Ilość (sztuk) </w:t>
            </w:r>
            <w:r>
              <w:rPr>
                <w:rFonts w:ascii="Arial" w:eastAsia="Times New Roman" w:hAnsi="Arial" w:cs="Arial"/>
                <w:color w:val="000000"/>
                <w:sz w:val="18"/>
                <w:szCs w:val="18"/>
                <w:lang w:eastAsia="pl-PL"/>
              </w:rPr>
              <w:t xml:space="preserve">do rozstawienia </w:t>
            </w:r>
            <w:r w:rsidRPr="00BA3895">
              <w:rPr>
                <w:rFonts w:ascii="Arial" w:eastAsia="Times New Roman" w:hAnsi="Arial" w:cs="Arial"/>
                <w:color w:val="000000"/>
                <w:sz w:val="18"/>
                <w:szCs w:val="18"/>
                <w:lang w:eastAsia="pl-PL"/>
              </w:rPr>
              <w:t>opcja</w:t>
            </w:r>
          </w:p>
        </w:tc>
        <w:tc>
          <w:tcPr>
            <w:tcW w:w="1217" w:type="dxa"/>
            <w:shd w:val="clear" w:color="auto" w:fill="auto"/>
          </w:tcPr>
          <w:p w14:paraId="02B1910B"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 xml:space="preserve">Cena jednostkowa brutto </w:t>
            </w:r>
            <w:r>
              <w:rPr>
                <w:rFonts w:ascii="Arial" w:eastAsia="Times New Roman" w:hAnsi="Arial" w:cs="Arial"/>
                <w:color w:val="000000"/>
                <w:sz w:val="18"/>
                <w:szCs w:val="18"/>
                <w:lang w:eastAsia="pl-PL"/>
              </w:rPr>
              <w:t>za rozstawienie</w:t>
            </w:r>
            <w:r w:rsidRPr="00BA3895">
              <w:rPr>
                <w:rFonts w:ascii="Arial" w:eastAsia="Times New Roman" w:hAnsi="Arial" w:cs="Arial"/>
                <w:color w:val="000000"/>
                <w:sz w:val="18"/>
                <w:szCs w:val="18"/>
                <w:lang w:eastAsia="pl-PL"/>
              </w:rPr>
              <w:t xml:space="preserve"> 1 sztuki</w:t>
            </w:r>
          </w:p>
        </w:tc>
        <w:tc>
          <w:tcPr>
            <w:tcW w:w="1581" w:type="dxa"/>
            <w:shd w:val="clear" w:color="auto" w:fill="auto"/>
          </w:tcPr>
          <w:p w14:paraId="711614B5"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Cena zamówienia podstawowego brutto [poz. 2 x 4]</w:t>
            </w:r>
          </w:p>
        </w:tc>
        <w:tc>
          <w:tcPr>
            <w:tcW w:w="1522" w:type="dxa"/>
            <w:shd w:val="clear" w:color="auto" w:fill="auto"/>
          </w:tcPr>
          <w:p w14:paraId="7725548E"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 xml:space="preserve">Cena opcji </w:t>
            </w:r>
          </w:p>
          <w:p w14:paraId="6E29B35C"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[poz. 3 x 4]</w:t>
            </w:r>
          </w:p>
        </w:tc>
        <w:tc>
          <w:tcPr>
            <w:tcW w:w="1478" w:type="dxa"/>
          </w:tcPr>
          <w:p w14:paraId="50D2C04A"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Cena całego zamówienia (podstawowe oraz opcja)</w:t>
            </w:r>
          </w:p>
          <w:p w14:paraId="4027B811"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[poz. 5 + 6]</w:t>
            </w:r>
          </w:p>
        </w:tc>
      </w:tr>
      <w:tr w:rsidR="00BB1A99" w:rsidRPr="00BA3895" w14:paraId="2044BD9A" w14:textId="77777777" w:rsidTr="001B3EA3">
        <w:tc>
          <w:tcPr>
            <w:tcW w:w="1227" w:type="dxa"/>
            <w:shd w:val="clear" w:color="auto" w:fill="auto"/>
          </w:tcPr>
          <w:p w14:paraId="30726C6A"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1</w:t>
            </w:r>
          </w:p>
        </w:tc>
        <w:tc>
          <w:tcPr>
            <w:tcW w:w="1385" w:type="dxa"/>
            <w:shd w:val="clear" w:color="auto" w:fill="auto"/>
          </w:tcPr>
          <w:p w14:paraId="30B5EB16"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2</w:t>
            </w:r>
          </w:p>
        </w:tc>
        <w:tc>
          <w:tcPr>
            <w:tcW w:w="1217" w:type="dxa"/>
            <w:shd w:val="clear" w:color="auto" w:fill="auto"/>
          </w:tcPr>
          <w:p w14:paraId="4E0876E5"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3</w:t>
            </w:r>
          </w:p>
        </w:tc>
        <w:tc>
          <w:tcPr>
            <w:tcW w:w="1217" w:type="dxa"/>
            <w:shd w:val="clear" w:color="auto" w:fill="auto"/>
          </w:tcPr>
          <w:p w14:paraId="35C6091B"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4</w:t>
            </w:r>
          </w:p>
        </w:tc>
        <w:tc>
          <w:tcPr>
            <w:tcW w:w="1581" w:type="dxa"/>
            <w:shd w:val="clear" w:color="auto" w:fill="auto"/>
          </w:tcPr>
          <w:p w14:paraId="09582974"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5</w:t>
            </w:r>
          </w:p>
        </w:tc>
        <w:tc>
          <w:tcPr>
            <w:tcW w:w="1522" w:type="dxa"/>
            <w:shd w:val="clear" w:color="auto" w:fill="auto"/>
          </w:tcPr>
          <w:p w14:paraId="163AF60C"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6</w:t>
            </w:r>
          </w:p>
        </w:tc>
        <w:tc>
          <w:tcPr>
            <w:tcW w:w="1478" w:type="dxa"/>
          </w:tcPr>
          <w:p w14:paraId="6EFDF8F5"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7</w:t>
            </w:r>
          </w:p>
        </w:tc>
      </w:tr>
      <w:tr w:rsidR="00BB1A99" w:rsidRPr="00BA3895" w14:paraId="5F4BDA44" w14:textId="77777777" w:rsidTr="001B3EA3">
        <w:tc>
          <w:tcPr>
            <w:tcW w:w="1227" w:type="dxa"/>
            <w:shd w:val="clear" w:color="auto" w:fill="auto"/>
          </w:tcPr>
          <w:p w14:paraId="082A7452"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120</w:t>
            </w:r>
          </w:p>
        </w:tc>
        <w:tc>
          <w:tcPr>
            <w:tcW w:w="1385" w:type="dxa"/>
            <w:shd w:val="clear" w:color="auto" w:fill="auto"/>
          </w:tcPr>
          <w:p w14:paraId="5FBD2A2E" w14:textId="1B34E6E2" w:rsidR="00BB1A99" w:rsidRPr="00721E08" w:rsidRDefault="00C700C0"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1184</w:t>
            </w:r>
          </w:p>
        </w:tc>
        <w:tc>
          <w:tcPr>
            <w:tcW w:w="1217" w:type="dxa"/>
            <w:shd w:val="clear" w:color="auto" w:fill="auto"/>
          </w:tcPr>
          <w:p w14:paraId="77080FFB" w14:textId="7F49D4F9" w:rsidR="00BB1A99" w:rsidRPr="00721E08" w:rsidRDefault="00C700C0"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355</w:t>
            </w:r>
          </w:p>
        </w:tc>
        <w:tc>
          <w:tcPr>
            <w:tcW w:w="1217" w:type="dxa"/>
            <w:shd w:val="clear" w:color="auto" w:fill="auto"/>
          </w:tcPr>
          <w:p w14:paraId="0B5A1842"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81" w:type="dxa"/>
            <w:shd w:val="clear" w:color="auto" w:fill="auto"/>
          </w:tcPr>
          <w:p w14:paraId="1A614A0F"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22" w:type="dxa"/>
            <w:shd w:val="clear" w:color="auto" w:fill="auto"/>
          </w:tcPr>
          <w:p w14:paraId="2162F020"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478" w:type="dxa"/>
          </w:tcPr>
          <w:p w14:paraId="6BA2CAD2"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r>
      <w:tr w:rsidR="00BB1A99" w:rsidRPr="00BA3895" w14:paraId="5C9D5216" w14:textId="77777777" w:rsidTr="001B3EA3">
        <w:tc>
          <w:tcPr>
            <w:tcW w:w="1227" w:type="dxa"/>
            <w:shd w:val="clear" w:color="auto" w:fill="auto"/>
          </w:tcPr>
          <w:p w14:paraId="7C0145D4"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240</w:t>
            </w:r>
          </w:p>
        </w:tc>
        <w:tc>
          <w:tcPr>
            <w:tcW w:w="1385" w:type="dxa"/>
            <w:shd w:val="clear" w:color="auto" w:fill="auto"/>
          </w:tcPr>
          <w:p w14:paraId="57E0E221" w14:textId="57925FAF" w:rsidR="00BB1A99" w:rsidRPr="00721E08" w:rsidRDefault="00AE0443"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1</w:t>
            </w:r>
            <w:r w:rsidR="00C700C0" w:rsidRPr="00721E08">
              <w:rPr>
                <w:rFonts w:ascii="Arial" w:eastAsia="Times New Roman" w:hAnsi="Arial" w:cs="Arial"/>
                <w:color w:val="000000" w:themeColor="text1"/>
                <w:sz w:val="20"/>
                <w:szCs w:val="20"/>
                <w:lang w:eastAsia="pl-PL"/>
              </w:rPr>
              <w:t>18</w:t>
            </w:r>
          </w:p>
        </w:tc>
        <w:tc>
          <w:tcPr>
            <w:tcW w:w="1217" w:type="dxa"/>
            <w:shd w:val="clear" w:color="auto" w:fill="auto"/>
          </w:tcPr>
          <w:p w14:paraId="694FFF9A" w14:textId="0FE8CA41" w:rsidR="00BB1A99" w:rsidRPr="00721E08" w:rsidRDefault="00C700C0"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35</w:t>
            </w:r>
          </w:p>
        </w:tc>
        <w:tc>
          <w:tcPr>
            <w:tcW w:w="1217" w:type="dxa"/>
            <w:shd w:val="clear" w:color="auto" w:fill="auto"/>
          </w:tcPr>
          <w:p w14:paraId="3D0D9B33"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81" w:type="dxa"/>
            <w:shd w:val="clear" w:color="auto" w:fill="auto"/>
          </w:tcPr>
          <w:p w14:paraId="4E07CEB7"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22" w:type="dxa"/>
            <w:shd w:val="clear" w:color="auto" w:fill="auto"/>
          </w:tcPr>
          <w:p w14:paraId="1C921E7F"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478" w:type="dxa"/>
          </w:tcPr>
          <w:p w14:paraId="2CA8A3B6"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r>
      <w:tr w:rsidR="00BB1A99" w:rsidRPr="00BA3895" w14:paraId="24F3D3A6" w14:textId="77777777" w:rsidTr="001B3EA3">
        <w:tc>
          <w:tcPr>
            <w:tcW w:w="1227" w:type="dxa"/>
            <w:shd w:val="clear" w:color="auto" w:fill="auto"/>
          </w:tcPr>
          <w:p w14:paraId="1A62EF16"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360</w:t>
            </w:r>
          </w:p>
        </w:tc>
        <w:tc>
          <w:tcPr>
            <w:tcW w:w="1385" w:type="dxa"/>
            <w:shd w:val="clear" w:color="auto" w:fill="auto"/>
          </w:tcPr>
          <w:p w14:paraId="607AD158" w14:textId="7B664D30" w:rsidR="00BB1A99" w:rsidRPr="00721E08" w:rsidRDefault="00AE0443"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1</w:t>
            </w:r>
            <w:r w:rsidR="00C700C0" w:rsidRPr="00721E08">
              <w:rPr>
                <w:rFonts w:ascii="Arial" w:eastAsia="Times New Roman" w:hAnsi="Arial" w:cs="Arial"/>
                <w:color w:val="000000" w:themeColor="text1"/>
                <w:sz w:val="20"/>
                <w:szCs w:val="20"/>
                <w:lang w:eastAsia="pl-PL"/>
              </w:rPr>
              <w:t>0</w:t>
            </w:r>
          </w:p>
        </w:tc>
        <w:tc>
          <w:tcPr>
            <w:tcW w:w="1217" w:type="dxa"/>
            <w:shd w:val="clear" w:color="auto" w:fill="auto"/>
          </w:tcPr>
          <w:p w14:paraId="62BDF934" w14:textId="70A3C66C" w:rsidR="00BB1A99" w:rsidRPr="00721E08" w:rsidRDefault="00C700C0"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3</w:t>
            </w:r>
          </w:p>
        </w:tc>
        <w:tc>
          <w:tcPr>
            <w:tcW w:w="1217" w:type="dxa"/>
            <w:shd w:val="clear" w:color="auto" w:fill="auto"/>
          </w:tcPr>
          <w:p w14:paraId="2D0E30BC"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81" w:type="dxa"/>
            <w:shd w:val="clear" w:color="auto" w:fill="auto"/>
          </w:tcPr>
          <w:p w14:paraId="147064E8"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22" w:type="dxa"/>
            <w:shd w:val="clear" w:color="auto" w:fill="auto"/>
          </w:tcPr>
          <w:p w14:paraId="36DBCC22"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478" w:type="dxa"/>
          </w:tcPr>
          <w:p w14:paraId="29330281"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r>
      <w:tr w:rsidR="00BB1A99" w:rsidRPr="00BA3895" w14:paraId="60E7EEAF" w14:textId="77777777" w:rsidTr="001B3EA3">
        <w:tc>
          <w:tcPr>
            <w:tcW w:w="1227" w:type="dxa"/>
            <w:shd w:val="clear" w:color="auto" w:fill="auto"/>
          </w:tcPr>
          <w:p w14:paraId="390B5767"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1100</w:t>
            </w:r>
          </w:p>
        </w:tc>
        <w:tc>
          <w:tcPr>
            <w:tcW w:w="1385" w:type="dxa"/>
            <w:shd w:val="clear" w:color="auto" w:fill="auto"/>
          </w:tcPr>
          <w:p w14:paraId="0324EAEE" w14:textId="4F7395BC" w:rsidR="00BB1A99" w:rsidRPr="00721E08" w:rsidRDefault="00AE0443"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2</w:t>
            </w:r>
            <w:r w:rsidR="00C700C0" w:rsidRPr="00721E08">
              <w:rPr>
                <w:rFonts w:ascii="Arial" w:eastAsia="Times New Roman" w:hAnsi="Arial" w:cs="Arial"/>
                <w:color w:val="000000" w:themeColor="text1"/>
                <w:sz w:val="20"/>
                <w:szCs w:val="20"/>
                <w:lang w:eastAsia="pl-PL"/>
              </w:rPr>
              <w:t>6</w:t>
            </w:r>
          </w:p>
        </w:tc>
        <w:tc>
          <w:tcPr>
            <w:tcW w:w="1217" w:type="dxa"/>
            <w:shd w:val="clear" w:color="auto" w:fill="auto"/>
          </w:tcPr>
          <w:p w14:paraId="3A555E24" w14:textId="560020E2" w:rsidR="00BB1A99" w:rsidRPr="00721E08" w:rsidRDefault="00C700C0"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8</w:t>
            </w:r>
          </w:p>
        </w:tc>
        <w:tc>
          <w:tcPr>
            <w:tcW w:w="1217" w:type="dxa"/>
            <w:shd w:val="clear" w:color="auto" w:fill="auto"/>
          </w:tcPr>
          <w:p w14:paraId="78094EF6"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81" w:type="dxa"/>
            <w:shd w:val="clear" w:color="auto" w:fill="auto"/>
          </w:tcPr>
          <w:p w14:paraId="182739F1"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22" w:type="dxa"/>
            <w:shd w:val="clear" w:color="auto" w:fill="auto"/>
          </w:tcPr>
          <w:p w14:paraId="33E68EB8"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478" w:type="dxa"/>
          </w:tcPr>
          <w:p w14:paraId="2EFDFD37"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r>
      <w:tr w:rsidR="00BB1A99" w:rsidRPr="00BA3895" w14:paraId="4FD53D6B" w14:textId="77777777" w:rsidTr="001B3EA3">
        <w:tc>
          <w:tcPr>
            <w:tcW w:w="5046" w:type="dxa"/>
            <w:gridSpan w:val="4"/>
            <w:shd w:val="clear" w:color="auto" w:fill="auto"/>
          </w:tcPr>
          <w:p w14:paraId="3CBCA942"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r w:rsidRPr="00BA3895">
              <w:rPr>
                <w:rFonts w:ascii="Arial" w:hAnsi="Arial" w:cs="Arial"/>
                <w:b/>
                <w:bCs/>
                <w:color w:val="000000"/>
                <w:sz w:val="18"/>
                <w:szCs w:val="18"/>
              </w:rPr>
              <w:t>Całkowita cena za realizację zamówienia:</w:t>
            </w:r>
          </w:p>
        </w:tc>
        <w:tc>
          <w:tcPr>
            <w:tcW w:w="1581" w:type="dxa"/>
            <w:shd w:val="clear" w:color="auto" w:fill="auto"/>
          </w:tcPr>
          <w:p w14:paraId="2CB62238"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*należy wpisać  sumę poszczególnych kwot z kolumny 5</w:t>
            </w:r>
          </w:p>
          <w:p w14:paraId="624B7EA1" w14:textId="77777777" w:rsidR="00BB1A99" w:rsidRPr="00BA3895" w:rsidRDefault="00BB1A99" w:rsidP="001B3EA3">
            <w:pPr>
              <w:spacing w:line="360" w:lineRule="auto"/>
              <w:jc w:val="center"/>
              <w:rPr>
                <w:rFonts w:ascii="Arial" w:eastAsia="Times New Roman" w:hAnsi="Arial" w:cs="Arial"/>
                <w:b/>
                <w:bCs/>
                <w:color w:val="000000"/>
                <w:sz w:val="20"/>
                <w:szCs w:val="20"/>
                <w:lang w:eastAsia="pl-PL"/>
              </w:rPr>
            </w:pPr>
            <w:r w:rsidRPr="00BA3895">
              <w:rPr>
                <w:rFonts w:ascii="Arial" w:eastAsia="Times New Roman" w:hAnsi="Arial" w:cs="Arial"/>
                <w:b/>
                <w:bCs/>
                <w:color w:val="000000"/>
                <w:sz w:val="20"/>
                <w:szCs w:val="20"/>
                <w:lang w:eastAsia="pl-PL"/>
              </w:rPr>
              <w:t>……………….</w:t>
            </w:r>
          </w:p>
        </w:tc>
        <w:tc>
          <w:tcPr>
            <w:tcW w:w="1522" w:type="dxa"/>
            <w:shd w:val="clear" w:color="auto" w:fill="auto"/>
          </w:tcPr>
          <w:p w14:paraId="0545E0DA"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*należy wpisać  sumę poszczególnych kwot z kolumny 6</w:t>
            </w:r>
          </w:p>
          <w:p w14:paraId="64CFB00F" w14:textId="77777777" w:rsidR="00BB1A99" w:rsidRPr="00BA3895" w:rsidRDefault="00BB1A99" w:rsidP="001B3EA3">
            <w:pPr>
              <w:spacing w:line="360" w:lineRule="auto"/>
              <w:jc w:val="center"/>
              <w:rPr>
                <w:rFonts w:ascii="Arial" w:eastAsia="Times New Roman" w:hAnsi="Arial" w:cs="Arial"/>
                <w:b/>
                <w:bCs/>
                <w:color w:val="000000"/>
                <w:sz w:val="20"/>
                <w:szCs w:val="20"/>
                <w:lang w:eastAsia="pl-PL"/>
              </w:rPr>
            </w:pPr>
            <w:r w:rsidRPr="00BA3895">
              <w:rPr>
                <w:rFonts w:ascii="Arial" w:eastAsia="Times New Roman" w:hAnsi="Arial" w:cs="Arial"/>
                <w:b/>
                <w:bCs/>
                <w:color w:val="000000"/>
                <w:sz w:val="20"/>
                <w:szCs w:val="20"/>
                <w:lang w:eastAsia="pl-PL"/>
              </w:rPr>
              <w:t>……………….</w:t>
            </w:r>
          </w:p>
        </w:tc>
        <w:tc>
          <w:tcPr>
            <w:tcW w:w="1478" w:type="dxa"/>
          </w:tcPr>
          <w:p w14:paraId="0EA21761"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*należy wpisać  sumę poszczególnych kwot z kolumny 7</w:t>
            </w:r>
          </w:p>
          <w:p w14:paraId="7B67953D" w14:textId="77777777" w:rsidR="00BB1A99" w:rsidRPr="00BA3895" w:rsidRDefault="00BB1A99" w:rsidP="001B3EA3">
            <w:pPr>
              <w:spacing w:line="360" w:lineRule="auto"/>
              <w:jc w:val="center"/>
              <w:rPr>
                <w:rFonts w:ascii="Arial" w:eastAsia="Times New Roman" w:hAnsi="Arial" w:cs="Arial"/>
                <w:b/>
                <w:bCs/>
                <w:color w:val="000000"/>
                <w:sz w:val="20"/>
                <w:szCs w:val="20"/>
                <w:lang w:eastAsia="pl-PL"/>
              </w:rPr>
            </w:pPr>
            <w:r w:rsidRPr="00BA3895">
              <w:rPr>
                <w:rFonts w:ascii="Arial" w:eastAsia="Times New Roman" w:hAnsi="Arial" w:cs="Arial"/>
                <w:b/>
                <w:bCs/>
                <w:color w:val="000000"/>
                <w:sz w:val="20"/>
                <w:szCs w:val="20"/>
                <w:lang w:eastAsia="pl-PL"/>
              </w:rPr>
              <w:t>………………</w:t>
            </w:r>
          </w:p>
        </w:tc>
      </w:tr>
    </w:tbl>
    <w:p w14:paraId="42A2203E" w14:textId="77777777" w:rsidR="00BB1A99" w:rsidRPr="008A70BE" w:rsidRDefault="00BB1A99" w:rsidP="00BB1A99">
      <w:pPr>
        <w:pStyle w:val="NormalnyWeb"/>
        <w:spacing w:before="0" w:after="0" w:line="360" w:lineRule="auto"/>
        <w:rPr>
          <w:rFonts w:ascii="Arial" w:eastAsia="TimesNewRomanPSMT" w:hAnsi="Arial" w:cs="Arial"/>
          <w:color w:val="000000"/>
          <w:kern w:val="0"/>
          <w:lang w:bidi="ar-SA"/>
        </w:rPr>
      </w:pPr>
    </w:p>
    <w:p w14:paraId="60BBB35A" w14:textId="77777777" w:rsidR="00BB1A99" w:rsidRDefault="00BB1A99" w:rsidP="00BB1A99">
      <w:pPr>
        <w:pStyle w:val="NormalnyWeb"/>
        <w:spacing w:before="0" w:after="0" w:line="360" w:lineRule="auto"/>
        <w:rPr>
          <w:rFonts w:ascii="Arial" w:hAnsi="Arial" w:cs="Arial"/>
        </w:rPr>
      </w:pPr>
      <w:r w:rsidRPr="00BA3895">
        <w:rPr>
          <w:rStyle w:val="Domylnaczcionkaakapitu3"/>
          <w:rFonts w:ascii="Arial" w:hAnsi="Arial" w:cs="Arial"/>
          <w:b/>
          <w:bCs/>
          <w:color w:val="000000"/>
          <w:shd w:val="clear" w:color="auto" w:fill="FFFFFF"/>
        </w:rPr>
        <w:t>Uwaga</w:t>
      </w:r>
      <w:r w:rsidRPr="00BA3895">
        <w:rPr>
          <w:rStyle w:val="Domylnaczcionkaakapitu3"/>
          <w:rFonts w:ascii="Arial" w:hAnsi="Arial" w:cs="Arial"/>
          <w:color w:val="000000"/>
          <w:shd w:val="clear" w:color="auto" w:fill="FFFFFF"/>
        </w:rPr>
        <w:t>: Ceny należy podać w zaokrągleniu do dwóch miejsc po przecinku.</w:t>
      </w:r>
    </w:p>
    <w:p w14:paraId="1BDC72D1"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rPr>
        <w:t>5. Akceptuje(my) bez zastrzeżeń istotne postanowienia umowy przedstawiony w Części III SWZ</w:t>
      </w:r>
      <w:r w:rsidRPr="00730B47">
        <w:rPr>
          <w:rFonts w:ascii="Arial" w:hAnsi="Arial" w:cs="Arial"/>
        </w:rPr>
        <w:br/>
      </w:r>
      <w:r w:rsidRPr="00730B47">
        <w:rPr>
          <w:rFonts w:ascii="Arial" w:hAnsi="Arial" w:cs="Arial"/>
          <w:color w:val="000000"/>
        </w:rPr>
        <w:t>6. W przypadku uznania mojej(naszej) oferty za najkorzystniejszą, umowę zobowiązuję(my) się zawrzeć w miejscu i terminie jakie zostaną wskazane przez Zamawiającego.</w:t>
      </w:r>
    </w:p>
    <w:p w14:paraId="732D7DB6"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t xml:space="preserve">7. Składam(y) niniejszą ofertę </w:t>
      </w:r>
      <w:r w:rsidRPr="00730B47">
        <w:rPr>
          <w:rFonts w:ascii="Arial" w:hAnsi="Arial" w:cs="Arial"/>
          <w:i/>
          <w:iCs/>
          <w:color w:val="000000"/>
        </w:rPr>
        <w:t>[we własnym imieniu] / [jako Wykonawcy wspólnie ubiegający się o udzielenie zamówienia],</w:t>
      </w:r>
    </w:p>
    <w:p w14:paraId="333C9B64" w14:textId="0429881F"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t xml:space="preserve">8. </w:t>
      </w:r>
      <w:r w:rsidRPr="00730B47">
        <w:rPr>
          <w:rFonts w:ascii="Arial" w:hAnsi="Arial" w:cs="Arial"/>
          <w:i/>
          <w:iCs/>
          <w:color w:val="000000"/>
        </w:rPr>
        <w:t>[żadne z informacji zawartych w ofercie nie stanowią tajemnicy przedsiębiorstwa w rozumieniu przepisów o zwalczaniu nieuczciwej konkurencji</w:t>
      </w:r>
      <w:r w:rsidR="00165C2A">
        <w:rPr>
          <w:rFonts w:ascii="Arial" w:hAnsi="Arial" w:cs="Arial"/>
          <w:i/>
          <w:iCs/>
          <w:color w:val="000000"/>
        </w:rPr>
        <w:t>]</w:t>
      </w:r>
      <w:r w:rsidRPr="00730B47">
        <w:rPr>
          <w:rFonts w:ascii="Arial" w:hAnsi="Arial" w:cs="Arial"/>
          <w:i/>
          <w:iCs/>
          <w:color w:val="000000"/>
        </w:rPr>
        <w:t xml:space="preserve"> / </w:t>
      </w:r>
      <w:r w:rsidR="00165C2A">
        <w:rPr>
          <w:rFonts w:ascii="Arial" w:hAnsi="Arial" w:cs="Arial"/>
          <w:i/>
          <w:iCs/>
          <w:color w:val="000000"/>
        </w:rPr>
        <w:t>[</w:t>
      </w:r>
      <w:r w:rsidRPr="00730B47">
        <w:rPr>
          <w:rFonts w:ascii="Arial" w:hAnsi="Arial" w:cs="Arial"/>
          <w:i/>
          <w:iCs/>
          <w:color w:val="000000"/>
        </w:rPr>
        <w:t>wskazane poniżej informacje zawarte w ofercie stanowią tajemnicę przedsiębiorstwa w rozumieniu przepisów o zwalczaniu nieuczciwej konkurencji i w związku z niniejszym nie mogą być one udostępniane, w szczególności innym uczestnikom postępowania</w:t>
      </w:r>
      <w:r w:rsidR="00165C2A">
        <w:rPr>
          <w:rFonts w:ascii="Arial" w:hAnsi="Arial" w:cs="Arial"/>
          <w:i/>
          <w:iCs/>
          <w:color w:val="000000"/>
        </w:rPr>
        <w:t>]</w:t>
      </w:r>
      <w:r w:rsidRPr="00730B47">
        <w:rPr>
          <w:rFonts w:ascii="Arial" w:hAnsi="Arial" w:cs="Arial"/>
          <w:i/>
          <w:iCs/>
          <w:color w:val="000000"/>
        </w:rPr>
        <w:t>:</w:t>
      </w:r>
    </w:p>
    <w:tbl>
      <w:tblPr>
        <w:tblW w:w="9660" w:type="dxa"/>
        <w:tblInd w:w="57" w:type="dxa"/>
        <w:tblLayout w:type="fixed"/>
        <w:tblCellMar>
          <w:left w:w="10" w:type="dxa"/>
          <w:right w:w="10" w:type="dxa"/>
        </w:tblCellMar>
        <w:tblLook w:val="0000" w:firstRow="0" w:lastRow="0" w:firstColumn="0" w:lastColumn="0" w:noHBand="0" w:noVBand="0"/>
      </w:tblPr>
      <w:tblGrid>
        <w:gridCol w:w="502"/>
        <w:gridCol w:w="4251"/>
        <w:gridCol w:w="2376"/>
        <w:gridCol w:w="2531"/>
      </w:tblGrid>
      <w:tr w:rsidR="00BB1A99" w:rsidRPr="00730B47" w14:paraId="42D5F6B1" w14:textId="77777777" w:rsidTr="001B3EA3">
        <w:tc>
          <w:tcPr>
            <w:tcW w:w="502"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372210F0"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Lp.</w:t>
            </w:r>
          </w:p>
        </w:tc>
        <w:tc>
          <w:tcPr>
            <w:tcW w:w="4251"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30F09736"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Oznaczenie rodzaju (nazwy) informacji</w:t>
            </w:r>
          </w:p>
        </w:tc>
        <w:tc>
          <w:tcPr>
            <w:tcW w:w="4907" w:type="dxa"/>
            <w:gridSpan w:val="2"/>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18E5CC29"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Strony w ofercie (wyrażone cyfrą)</w:t>
            </w:r>
          </w:p>
        </w:tc>
      </w:tr>
      <w:tr w:rsidR="00BB1A99" w:rsidRPr="00730B47" w14:paraId="58D90F0D" w14:textId="77777777" w:rsidTr="001B3EA3">
        <w:tc>
          <w:tcPr>
            <w:tcW w:w="502"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2565CE2D" w14:textId="77777777" w:rsidR="00BB1A99" w:rsidRPr="00730B47" w:rsidRDefault="00BB1A99" w:rsidP="001B3EA3">
            <w:pPr>
              <w:snapToGrid w:val="0"/>
              <w:spacing w:line="360" w:lineRule="auto"/>
              <w:rPr>
                <w:rFonts w:ascii="Arial" w:hAnsi="Arial" w:cs="Arial"/>
                <w:color w:val="000000"/>
              </w:rPr>
            </w:pPr>
          </w:p>
        </w:tc>
        <w:tc>
          <w:tcPr>
            <w:tcW w:w="4251"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4DA36113" w14:textId="77777777" w:rsidR="00BB1A99" w:rsidRPr="00730B47" w:rsidRDefault="00BB1A99" w:rsidP="001B3EA3">
            <w:pPr>
              <w:snapToGrid w:val="0"/>
              <w:spacing w:line="360" w:lineRule="auto"/>
              <w:rPr>
                <w:rFonts w:ascii="Arial" w:hAnsi="Arial" w:cs="Arial"/>
                <w:color w:val="00000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0FCFEFBF"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od</w:t>
            </w: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372D1DB2"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do</w:t>
            </w:r>
          </w:p>
        </w:tc>
      </w:tr>
      <w:tr w:rsidR="00BB1A99" w:rsidRPr="00730B47" w14:paraId="1DFA79FF" w14:textId="77777777" w:rsidTr="001B3EA3">
        <w:trPr>
          <w:trHeight w:val="327"/>
        </w:trPr>
        <w:tc>
          <w:tcPr>
            <w:tcW w:w="502" w:type="dxa"/>
            <w:tcBorders>
              <w:left w:val="single" w:sz="6" w:space="0" w:color="000001"/>
              <w:bottom w:val="single" w:sz="6" w:space="0" w:color="000001"/>
            </w:tcBorders>
            <w:shd w:val="clear" w:color="auto" w:fill="auto"/>
            <w:tcMar>
              <w:top w:w="0" w:type="dxa"/>
              <w:left w:w="57" w:type="dxa"/>
              <w:bottom w:w="57" w:type="dxa"/>
              <w:right w:w="57" w:type="dxa"/>
            </w:tcMar>
          </w:tcPr>
          <w:p w14:paraId="1A235A50" w14:textId="77777777" w:rsidR="00BB1A99" w:rsidRPr="00730B47" w:rsidRDefault="00BB1A99" w:rsidP="001B3EA3">
            <w:pPr>
              <w:pStyle w:val="Normalny2"/>
              <w:snapToGrid w:val="0"/>
              <w:spacing w:line="360" w:lineRule="auto"/>
              <w:rPr>
                <w:rFonts w:ascii="Arial" w:hAnsi="Arial" w:cs="Arial"/>
                <w:color w:val="000000"/>
              </w:rPr>
            </w:pPr>
          </w:p>
        </w:tc>
        <w:tc>
          <w:tcPr>
            <w:tcW w:w="4251" w:type="dxa"/>
            <w:tcBorders>
              <w:left w:val="single" w:sz="6" w:space="0" w:color="000001"/>
              <w:bottom w:val="single" w:sz="6" w:space="0" w:color="000001"/>
            </w:tcBorders>
            <w:shd w:val="clear" w:color="auto" w:fill="auto"/>
            <w:tcMar>
              <w:top w:w="0" w:type="dxa"/>
              <w:left w:w="57" w:type="dxa"/>
              <w:bottom w:w="57" w:type="dxa"/>
              <w:right w:w="57" w:type="dxa"/>
            </w:tcMar>
          </w:tcPr>
          <w:p w14:paraId="594C7AD0" w14:textId="77777777" w:rsidR="00BB1A99" w:rsidRPr="00730B47" w:rsidRDefault="00BB1A99" w:rsidP="001B3EA3">
            <w:pPr>
              <w:pStyle w:val="Normalny2"/>
              <w:snapToGrid w:val="0"/>
              <w:spacing w:line="360" w:lineRule="auto"/>
              <w:rPr>
                <w:rFonts w:ascii="Arial" w:hAnsi="Arial" w:cs="Arial"/>
                <w:color w:val="00000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66106FE7" w14:textId="77777777" w:rsidR="00BB1A99" w:rsidRPr="00730B47" w:rsidRDefault="00BB1A99" w:rsidP="001B3EA3">
            <w:pPr>
              <w:pStyle w:val="Normalny2"/>
              <w:snapToGrid w:val="0"/>
              <w:spacing w:line="360" w:lineRule="auto"/>
              <w:rPr>
                <w:rFonts w:ascii="Arial" w:hAnsi="Arial" w:cs="Arial"/>
                <w:color w:val="000000"/>
              </w:rPr>
            </w:pP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1FA1D1CD" w14:textId="77777777" w:rsidR="00BB1A99" w:rsidRPr="00730B47" w:rsidRDefault="00BB1A99" w:rsidP="001B3EA3">
            <w:pPr>
              <w:pStyle w:val="Normalny2"/>
              <w:snapToGrid w:val="0"/>
              <w:spacing w:line="360" w:lineRule="auto"/>
              <w:rPr>
                <w:rFonts w:ascii="Arial" w:hAnsi="Arial" w:cs="Arial"/>
                <w:color w:val="000000"/>
              </w:rPr>
            </w:pPr>
          </w:p>
        </w:tc>
      </w:tr>
    </w:tbl>
    <w:p w14:paraId="2D26DAEB" w14:textId="77777777" w:rsidR="00BB1A99" w:rsidRPr="00730B47" w:rsidRDefault="00BB1A99" w:rsidP="00BB1A99">
      <w:pPr>
        <w:pStyle w:val="NormalnyWeb"/>
        <w:spacing w:before="0" w:after="0" w:line="360" w:lineRule="auto"/>
        <w:rPr>
          <w:rFonts w:ascii="Arial" w:hAnsi="Arial" w:cs="Arial"/>
        </w:rPr>
      </w:pPr>
    </w:p>
    <w:p w14:paraId="46A93473"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lastRenderedPageBreak/>
        <w:t>9. Części zamówienia, których wykonanie wykonawca zamierza powierzyć podwykonawcom:</w:t>
      </w:r>
    </w:p>
    <w:tbl>
      <w:tblPr>
        <w:tblW w:w="9660" w:type="dxa"/>
        <w:tblInd w:w="57" w:type="dxa"/>
        <w:tblLayout w:type="fixed"/>
        <w:tblCellMar>
          <w:left w:w="10" w:type="dxa"/>
          <w:right w:w="10" w:type="dxa"/>
        </w:tblCellMar>
        <w:tblLook w:val="0000" w:firstRow="0" w:lastRow="0" w:firstColumn="0" w:lastColumn="0" w:noHBand="0" w:noVBand="0"/>
      </w:tblPr>
      <w:tblGrid>
        <w:gridCol w:w="4815"/>
        <w:gridCol w:w="4845"/>
      </w:tblGrid>
      <w:tr w:rsidR="00BB1A99" w:rsidRPr="00730B47" w14:paraId="57C603B5" w14:textId="77777777" w:rsidTr="001B3EA3">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644DF9C4" w14:textId="77777777" w:rsidR="00BB1A99" w:rsidRPr="00730B47" w:rsidRDefault="00BB1A99" w:rsidP="001B3EA3">
            <w:pPr>
              <w:pStyle w:val="Normalny2"/>
              <w:spacing w:line="360" w:lineRule="auto"/>
              <w:rPr>
                <w:rFonts w:ascii="Arial" w:hAnsi="Arial" w:cs="Arial"/>
              </w:rPr>
            </w:pPr>
            <w:r w:rsidRPr="00730B47">
              <w:rPr>
                <w:rFonts w:ascii="Arial" w:hAnsi="Arial" w:cs="Arial"/>
                <w:color w:val="000000"/>
              </w:rPr>
              <w:t>Nazwa części zamówienia</w:t>
            </w: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1E73B3D0" w14:textId="77777777" w:rsidR="00BB1A99" w:rsidRPr="00730B47" w:rsidRDefault="00BB1A99" w:rsidP="001B3EA3">
            <w:pPr>
              <w:pStyle w:val="Normalny2"/>
              <w:spacing w:line="360" w:lineRule="auto"/>
              <w:rPr>
                <w:rFonts w:ascii="Arial" w:hAnsi="Arial" w:cs="Arial"/>
              </w:rPr>
            </w:pPr>
            <w:r w:rsidRPr="00730B47">
              <w:rPr>
                <w:rFonts w:ascii="Arial" w:hAnsi="Arial" w:cs="Arial"/>
                <w:color w:val="000000"/>
              </w:rPr>
              <w:t>Nazwa firm podwykonawców</w:t>
            </w:r>
          </w:p>
        </w:tc>
      </w:tr>
      <w:tr w:rsidR="00BB1A99" w:rsidRPr="00730B47" w14:paraId="550C9A17" w14:textId="77777777" w:rsidTr="001B3EA3">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62892C17" w14:textId="77777777" w:rsidR="00BB1A99" w:rsidRPr="00730B47" w:rsidRDefault="00BB1A99" w:rsidP="001B3EA3">
            <w:pPr>
              <w:pStyle w:val="Normalny2"/>
              <w:spacing w:line="360" w:lineRule="auto"/>
              <w:rPr>
                <w:rFonts w:ascii="Arial" w:hAnsi="Arial" w:cs="Arial"/>
                <w:color w:val="000000"/>
              </w:rPr>
            </w:pP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436D596E" w14:textId="77777777" w:rsidR="00BB1A99" w:rsidRPr="00730B47" w:rsidRDefault="00BB1A99" w:rsidP="001B3EA3">
            <w:pPr>
              <w:pStyle w:val="Normalny2"/>
              <w:spacing w:line="360" w:lineRule="auto"/>
              <w:rPr>
                <w:rFonts w:ascii="Arial" w:hAnsi="Arial" w:cs="Arial"/>
                <w:color w:val="000000"/>
              </w:rPr>
            </w:pPr>
          </w:p>
        </w:tc>
      </w:tr>
    </w:tbl>
    <w:p w14:paraId="5F8048FC" w14:textId="77777777" w:rsidR="00BB1A99" w:rsidRDefault="00BB1A99" w:rsidP="00BB1A99">
      <w:pPr>
        <w:pStyle w:val="NormalnyWeb"/>
        <w:spacing w:before="0" w:after="0" w:line="360" w:lineRule="auto"/>
        <w:rPr>
          <w:rFonts w:ascii="Arial" w:hAnsi="Arial" w:cs="Arial"/>
          <w:color w:val="000000"/>
        </w:rPr>
      </w:pPr>
    </w:p>
    <w:p w14:paraId="577CC336"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t>10. Inne oświadczenia:</w:t>
      </w:r>
    </w:p>
    <w:p w14:paraId="6859DC63" w14:textId="77777777" w:rsidR="00BB1A99" w:rsidRPr="00730B47" w:rsidRDefault="00BB1A99" w:rsidP="00BB1A99">
      <w:pPr>
        <w:pStyle w:val="NormalnyWeb"/>
        <w:spacing w:before="0" w:after="0" w:line="360" w:lineRule="auto"/>
        <w:ind w:left="284" w:hanging="284"/>
        <w:rPr>
          <w:rFonts w:ascii="Arial" w:hAnsi="Arial" w:cs="Arial"/>
        </w:rPr>
      </w:pPr>
      <w:r w:rsidRPr="00730B47">
        <w:rPr>
          <w:rFonts w:ascii="Arial" w:hAnsi="Arial" w:cs="Arial"/>
          <w:color w:val="000000"/>
        </w:rPr>
        <w:t>a) Oświadczam(y), że wypełniłem(liśmy) obowiązki informacyjne przewidziane w art. 13 lub art. 14 RODO wobec osób fizycznych, od których dane osobowe bezpośrednio lub pośrednio pozyskałem(liśmy) w celu ubiegania się o udzielenie zamówienia publicznego w niniejszym postępowaniu.*</w:t>
      </w:r>
    </w:p>
    <w:p w14:paraId="5A689FC6" w14:textId="77777777" w:rsidR="00BB1A99" w:rsidRPr="00426525" w:rsidRDefault="00BB1A99" w:rsidP="00BB1A99">
      <w:pPr>
        <w:pStyle w:val="NormalnyWeb"/>
        <w:spacing w:before="0" w:after="0" w:line="360" w:lineRule="auto"/>
        <w:rPr>
          <w:rFonts w:ascii="Arial" w:hAnsi="Arial" w:cs="Arial"/>
          <w:sz w:val="20"/>
          <w:szCs w:val="20"/>
        </w:rPr>
      </w:pPr>
      <w:r w:rsidRPr="00426525">
        <w:rPr>
          <w:rFonts w:ascii="Arial" w:hAnsi="Arial" w:cs="Arial"/>
          <w:i/>
          <w:iCs/>
          <w:color w:val="000000"/>
          <w:sz w:val="20"/>
          <w:szCs w:val="20"/>
        </w:rPr>
        <w:t>* W przypadku gdy wykonawca nie przekazuje danych osobowych innych niż bezpośrednio jego dotyczących lub zachodzi wyłączenie stosowania obowiązku informacyjnego, stosownie do art. 13 ust. 4 lub art. 14 ust</w:t>
      </w:r>
      <w:r w:rsidRPr="00426525">
        <w:rPr>
          <w:rFonts w:ascii="Arial" w:hAnsi="Arial" w:cs="Arial"/>
          <w:color w:val="000000"/>
          <w:sz w:val="20"/>
          <w:szCs w:val="20"/>
        </w:rPr>
        <w:t>. 5 RODO treści oświadczenia wykonawca nie składa (usunięcie treści oświadczenia np. przez jego wykreślenie).</w:t>
      </w:r>
    </w:p>
    <w:p w14:paraId="7AC658A6"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t xml:space="preserve">b) W myśl art. 225 </w:t>
      </w:r>
      <w:proofErr w:type="spellStart"/>
      <w:r w:rsidRPr="00730B47">
        <w:rPr>
          <w:rFonts w:ascii="Arial" w:hAnsi="Arial" w:cs="Arial"/>
          <w:color w:val="000000"/>
        </w:rPr>
        <w:t>u.p.z.p</w:t>
      </w:r>
      <w:proofErr w:type="spellEnd"/>
      <w:r w:rsidRPr="00730B47">
        <w:rPr>
          <w:rFonts w:ascii="Arial" w:hAnsi="Arial" w:cs="Arial"/>
          <w:color w:val="000000"/>
        </w:rPr>
        <w:t xml:space="preserve"> informuję(my), że zgodnie z przepisami o podatku od towarów i usług wybór mojej/ naszej oferty (należy zaznaczyć właściwy kwadrat):</w:t>
      </w:r>
    </w:p>
    <w:p w14:paraId="2643E3D3" w14:textId="77777777" w:rsidR="00BB1A99" w:rsidRPr="00730B47" w:rsidRDefault="00BB1A99" w:rsidP="00BB1A99">
      <w:pPr>
        <w:pStyle w:val="NormalnyWeb"/>
        <w:spacing w:before="0" w:after="0" w:line="360" w:lineRule="auto"/>
        <w:ind w:left="709"/>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w:t>
      </w:r>
      <w:r w:rsidRPr="00730B47">
        <w:rPr>
          <w:rFonts w:ascii="Arial" w:hAnsi="Arial" w:cs="Arial"/>
          <w:b/>
          <w:bCs/>
          <w:color w:val="000000"/>
        </w:rPr>
        <w:t>nie będzie</w:t>
      </w:r>
      <w:r w:rsidRPr="00730B47">
        <w:rPr>
          <w:rFonts w:ascii="Arial" w:hAnsi="Arial" w:cs="Arial"/>
          <w:color w:val="000000"/>
        </w:rPr>
        <w:t xml:space="preserve"> prowadzić do powstania </w:t>
      </w:r>
      <w:r w:rsidRPr="00426525">
        <w:rPr>
          <w:rFonts w:ascii="Arial" w:hAnsi="Arial" w:cs="Arial"/>
          <w:color w:val="000000"/>
        </w:rPr>
        <w:t>u zamawiającego</w:t>
      </w:r>
      <w:r w:rsidRPr="00730B47">
        <w:rPr>
          <w:rFonts w:ascii="Arial" w:hAnsi="Arial" w:cs="Arial"/>
          <w:color w:val="000000"/>
        </w:rPr>
        <w:t xml:space="preserve"> obowiązku podatkowego.</w:t>
      </w:r>
    </w:p>
    <w:p w14:paraId="1587D186" w14:textId="77777777" w:rsidR="00BB1A99" w:rsidRPr="00730B47" w:rsidRDefault="00BB1A99" w:rsidP="00BB1A99">
      <w:pPr>
        <w:pStyle w:val="NormalnyWeb"/>
        <w:spacing w:before="0" w:after="0" w:line="360" w:lineRule="auto"/>
        <w:ind w:left="709"/>
        <w:rPr>
          <w:rFonts w:ascii="Arial" w:hAnsi="Arial" w:cs="Arial"/>
          <w:color w:val="000000"/>
        </w:rPr>
      </w:pPr>
      <w:r w:rsidRPr="00730B47">
        <w:rPr>
          <w:rFonts w:ascii="Arial" w:hAnsi="Arial" w:cs="Arial"/>
          <w:color w:val="000000"/>
        </w:rPr>
        <w:sym w:font="Symbol" w:char="F07F"/>
      </w:r>
      <w:r w:rsidRPr="00730B47">
        <w:rPr>
          <w:rFonts w:ascii="Arial" w:hAnsi="Arial" w:cs="Arial"/>
          <w:color w:val="000000"/>
        </w:rPr>
        <w:t xml:space="preserve"> </w:t>
      </w:r>
      <w:r w:rsidRPr="00730B47">
        <w:rPr>
          <w:rFonts w:ascii="Arial" w:hAnsi="Arial" w:cs="Arial"/>
          <w:b/>
          <w:bCs/>
          <w:color w:val="000000"/>
        </w:rPr>
        <w:t>będzie</w:t>
      </w:r>
      <w:r w:rsidRPr="00730B47">
        <w:rPr>
          <w:rFonts w:ascii="Arial" w:hAnsi="Arial" w:cs="Arial"/>
          <w:color w:val="000000"/>
        </w:rPr>
        <w:t xml:space="preserve"> prowadzić do powstania u zamawiającego obowiązku podatkowego w następującym zakresie:</w:t>
      </w:r>
      <w:r w:rsidRPr="00730B47">
        <w:rPr>
          <w:rFonts w:ascii="Arial" w:hAnsi="Arial" w:cs="Arial"/>
          <w:color w:val="000000"/>
        </w:rPr>
        <w:br/>
      </w:r>
    </w:p>
    <w:tbl>
      <w:tblPr>
        <w:tblW w:w="9469" w:type="dxa"/>
        <w:tblInd w:w="-5" w:type="dxa"/>
        <w:tblCellMar>
          <w:left w:w="10" w:type="dxa"/>
          <w:right w:w="10" w:type="dxa"/>
        </w:tblCellMar>
        <w:tblLook w:val="0000" w:firstRow="0" w:lastRow="0" w:firstColumn="0" w:lastColumn="0" w:noHBand="0" w:noVBand="0"/>
      </w:tblPr>
      <w:tblGrid>
        <w:gridCol w:w="3828"/>
        <w:gridCol w:w="3373"/>
        <w:gridCol w:w="2268"/>
      </w:tblGrid>
      <w:tr w:rsidR="00BB1A99" w:rsidRPr="00730B47" w14:paraId="091A02F8" w14:textId="77777777" w:rsidTr="001B3EA3">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7DBA2E" w14:textId="77777777" w:rsidR="00BB1A99" w:rsidRPr="00730B47" w:rsidRDefault="00BB1A99" w:rsidP="001B3EA3">
            <w:pPr>
              <w:pStyle w:val="Tekstpodstawowy3"/>
              <w:spacing w:after="0" w:line="360" w:lineRule="auto"/>
              <w:jc w:val="center"/>
              <w:rPr>
                <w:rFonts w:ascii="Arial" w:hAnsi="Arial" w:cs="Arial"/>
                <w:color w:val="000000"/>
                <w:szCs w:val="16"/>
              </w:rPr>
            </w:pPr>
            <w:r w:rsidRPr="00730B47">
              <w:rPr>
                <w:rFonts w:ascii="Arial" w:hAnsi="Arial" w:cs="Arial"/>
                <w:color w:val="000000"/>
                <w:szCs w:val="16"/>
              </w:rPr>
              <w:t>Nazwa (rodzaj) towaru lub usług których dostawa lub świadczenie będą prowadziły do powstania obowiązku podatkowego</w:t>
            </w: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5C2889" w14:textId="77777777" w:rsidR="00BB1A99" w:rsidRPr="00730B47" w:rsidRDefault="00BB1A99" w:rsidP="001B3EA3">
            <w:pPr>
              <w:pStyle w:val="Tekstpodstawowy3"/>
              <w:spacing w:after="0" w:line="360" w:lineRule="auto"/>
              <w:jc w:val="center"/>
              <w:rPr>
                <w:rFonts w:ascii="Arial" w:hAnsi="Arial" w:cs="Arial"/>
                <w:color w:val="000000"/>
                <w:szCs w:val="16"/>
              </w:rPr>
            </w:pPr>
            <w:r w:rsidRPr="00730B47">
              <w:rPr>
                <w:rFonts w:ascii="Arial" w:hAnsi="Arial" w:cs="Arial"/>
                <w:color w:val="000000"/>
                <w:szCs w:val="16"/>
              </w:rPr>
              <w:t>Wartość towaru lub usługi objętego obowiązkiem podatkowym zamawiającego, bez kwoty podatku</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C07F5" w14:textId="77777777" w:rsidR="00BB1A99" w:rsidRPr="00730B47" w:rsidRDefault="00BB1A99" w:rsidP="001B3EA3">
            <w:pPr>
              <w:pStyle w:val="Tekstpodstawowy3"/>
              <w:spacing w:after="0" w:line="360" w:lineRule="auto"/>
              <w:jc w:val="center"/>
              <w:rPr>
                <w:rFonts w:ascii="Arial" w:hAnsi="Arial" w:cs="Arial"/>
                <w:color w:val="000000"/>
                <w:szCs w:val="16"/>
              </w:rPr>
            </w:pPr>
            <w:r w:rsidRPr="00730B47">
              <w:rPr>
                <w:rFonts w:ascii="Arial" w:hAnsi="Arial" w:cs="Arial"/>
                <w:color w:val="000000"/>
                <w:szCs w:val="16"/>
              </w:rPr>
              <w:t>Stawka podatku od towarów i usług, która zgodnie z wiedzą wykonawcy, będzie miała zastosowanie.</w:t>
            </w:r>
          </w:p>
        </w:tc>
      </w:tr>
      <w:tr w:rsidR="00BB1A99" w:rsidRPr="00730B47" w14:paraId="1E41A38A" w14:textId="77777777" w:rsidTr="001B3EA3">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0AA14" w14:textId="77777777" w:rsidR="00BB1A99" w:rsidRPr="00730B47" w:rsidRDefault="00BB1A99" w:rsidP="001B3EA3">
            <w:pPr>
              <w:pStyle w:val="Tekstpodstawowy3"/>
              <w:spacing w:after="0" w:line="360" w:lineRule="auto"/>
              <w:rPr>
                <w:rFonts w:ascii="Arial" w:hAnsi="Arial" w:cs="Arial"/>
                <w:color w:val="000000"/>
                <w:sz w:val="24"/>
                <w:szCs w:val="24"/>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98DC5" w14:textId="77777777" w:rsidR="00BB1A99" w:rsidRPr="00730B47" w:rsidRDefault="00BB1A99" w:rsidP="001B3EA3">
            <w:pPr>
              <w:pStyle w:val="Tekstpodstawowy3"/>
              <w:spacing w:after="0" w:line="360" w:lineRule="auto"/>
              <w:rPr>
                <w:rFonts w:ascii="Arial" w:hAnsi="Arial" w:cs="Arial"/>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08380" w14:textId="77777777" w:rsidR="00BB1A99" w:rsidRPr="00730B47" w:rsidRDefault="00BB1A99" w:rsidP="001B3EA3">
            <w:pPr>
              <w:pStyle w:val="Tekstpodstawowy3"/>
              <w:spacing w:after="0" w:line="360" w:lineRule="auto"/>
              <w:rPr>
                <w:rFonts w:ascii="Arial" w:hAnsi="Arial" w:cs="Arial"/>
                <w:color w:val="000000"/>
                <w:sz w:val="24"/>
                <w:szCs w:val="24"/>
              </w:rPr>
            </w:pPr>
          </w:p>
        </w:tc>
      </w:tr>
      <w:tr w:rsidR="00BB1A99" w:rsidRPr="00730B47" w14:paraId="6C928263" w14:textId="77777777" w:rsidTr="001B3EA3">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B9709" w14:textId="77777777" w:rsidR="00BB1A99" w:rsidRPr="00730B47" w:rsidRDefault="00BB1A99" w:rsidP="001B3EA3">
            <w:pPr>
              <w:pStyle w:val="Tekstpodstawowy3"/>
              <w:spacing w:after="0" w:line="360" w:lineRule="auto"/>
              <w:rPr>
                <w:rFonts w:ascii="Arial" w:hAnsi="Arial" w:cs="Arial"/>
                <w:color w:val="000000"/>
                <w:sz w:val="24"/>
                <w:szCs w:val="24"/>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E0D0F" w14:textId="77777777" w:rsidR="00BB1A99" w:rsidRPr="00730B47" w:rsidRDefault="00BB1A99" w:rsidP="001B3EA3">
            <w:pPr>
              <w:pStyle w:val="Tekstpodstawowy3"/>
              <w:spacing w:after="0" w:line="360" w:lineRule="auto"/>
              <w:rPr>
                <w:rFonts w:ascii="Arial" w:hAnsi="Arial" w:cs="Arial"/>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7DBA7" w14:textId="77777777" w:rsidR="00BB1A99" w:rsidRPr="00730B47" w:rsidRDefault="00BB1A99" w:rsidP="001B3EA3">
            <w:pPr>
              <w:pStyle w:val="Tekstpodstawowy3"/>
              <w:spacing w:after="0" w:line="360" w:lineRule="auto"/>
              <w:rPr>
                <w:rFonts w:ascii="Arial" w:hAnsi="Arial" w:cs="Arial"/>
                <w:color w:val="000000"/>
                <w:sz w:val="24"/>
                <w:szCs w:val="24"/>
              </w:rPr>
            </w:pPr>
          </w:p>
        </w:tc>
      </w:tr>
    </w:tbl>
    <w:p w14:paraId="4BA0FF4F"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rPr>
        <w:br/>
      </w:r>
      <w:r w:rsidRPr="00730B47">
        <w:rPr>
          <w:rFonts w:ascii="Arial" w:hAnsi="Arial" w:cs="Arial"/>
          <w:color w:val="000000"/>
        </w:rPr>
        <w:t xml:space="preserve">c) Wykonawca oświadcza iż jest* (należy zaznaczyć właściwy kwadrat): </w:t>
      </w:r>
    </w:p>
    <w:p w14:paraId="7A6F508A"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Mikro przedsiębiorstwem</w:t>
      </w:r>
    </w:p>
    <w:p w14:paraId="1B71ABFB"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Małym przedsiębiorstwem</w:t>
      </w:r>
    </w:p>
    <w:p w14:paraId="72DF7ABF"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Średnim przedsiębiorstwem</w:t>
      </w:r>
    </w:p>
    <w:p w14:paraId="0274E4EE"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Dużym przedsiębiorstwem</w:t>
      </w:r>
    </w:p>
    <w:p w14:paraId="597F3588" w14:textId="77777777" w:rsidR="00BB1A99" w:rsidRPr="00F94E5B" w:rsidRDefault="00BB1A99" w:rsidP="00BB1A99">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lastRenderedPageBreak/>
        <w:t xml:space="preserve">* zaznaczyć właściwe - Por. zalecenie Komisji z dnia 6 maja 2003 r. dotyczące definicji mikroprzedsiębiorstw oraz małych, średnich i dużych przedsiębiorstw (Dz.U. L 124 z 20.5.2003, s. 36). </w:t>
      </w:r>
    </w:p>
    <w:p w14:paraId="00358FA9" w14:textId="77777777" w:rsidR="00BB1A99" w:rsidRPr="00F94E5B" w:rsidRDefault="00BB1A99" w:rsidP="00BB1A99">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W przypadku konsorcjum wymaganą informację należy podać w odniesieniu do lidera konsorcjum.</w:t>
      </w:r>
    </w:p>
    <w:p w14:paraId="21D4E411" w14:textId="77777777" w:rsidR="00BB1A99" w:rsidRPr="00F94E5B" w:rsidRDefault="00BB1A99" w:rsidP="00BB1A99">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Mikro przedsiębiorstwo: przedsiębiorstwo zatrudnia mniej niż 10 pracowników a jego roczny obrót nie przekracza (lub/i jego całkowity bilans roczny) 2 milionów EUR.</w:t>
      </w:r>
    </w:p>
    <w:p w14:paraId="7F3E3751" w14:textId="77777777" w:rsidR="00BB1A99" w:rsidRPr="00F94E5B" w:rsidRDefault="00BB1A99" w:rsidP="00BB1A99">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Małe przedsiębiorstwo: przedsiębiorstwo, które zatrudnia mniej niż 50 osób i którego roczny obrót lub roczna suma bilansowa nie przekracza 10 milionów EUR.</w:t>
      </w:r>
    </w:p>
    <w:p w14:paraId="10DD102C" w14:textId="77777777" w:rsidR="00BB1A99" w:rsidRPr="00F94E5B" w:rsidRDefault="00BB1A99" w:rsidP="00BB1A99">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0BC21146" w14:textId="77777777" w:rsidR="00BB1A99" w:rsidRPr="00F94E5B" w:rsidRDefault="00BB1A99" w:rsidP="00BB1A99">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Duże przedsiębiorstwo: jest to przedsiębiorstwo, które nie kwalifikuje się do żadnej z ww. kategorii przedsiębiorstw.</w:t>
      </w:r>
    </w:p>
    <w:p w14:paraId="2F1D6121" w14:textId="77777777" w:rsidR="00BB1A99" w:rsidRDefault="00BB1A99" w:rsidP="00BB1A99">
      <w:pPr>
        <w:pStyle w:val="NormalnyWeb"/>
        <w:spacing w:before="0" w:after="0" w:line="360" w:lineRule="auto"/>
        <w:rPr>
          <w:rFonts w:ascii="Arial" w:hAnsi="Arial" w:cs="Arial"/>
        </w:rPr>
      </w:pPr>
    </w:p>
    <w:p w14:paraId="1523F965" w14:textId="77777777" w:rsidR="00BB1A99" w:rsidRPr="00730B47" w:rsidRDefault="00BB1A99" w:rsidP="00BB1A99">
      <w:pPr>
        <w:pStyle w:val="NormalnyWeb"/>
        <w:spacing w:before="0" w:after="0" w:line="360" w:lineRule="auto"/>
        <w:rPr>
          <w:rFonts w:ascii="Arial" w:hAnsi="Arial" w:cs="Arial"/>
        </w:rPr>
      </w:pPr>
    </w:p>
    <w:p w14:paraId="20235955" w14:textId="77777777" w:rsidR="00BB1A99" w:rsidRPr="0094591B" w:rsidRDefault="00BB1A99" w:rsidP="00BB1A99">
      <w:pPr>
        <w:pStyle w:val="NormalnyWeb"/>
        <w:spacing w:before="0" w:after="0" w:line="360" w:lineRule="auto"/>
        <w:rPr>
          <w:rFonts w:ascii="Arial" w:hAnsi="Arial" w:cs="Arial"/>
        </w:rPr>
      </w:pPr>
      <w:r w:rsidRPr="0094591B">
        <w:rPr>
          <w:rFonts w:ascii="Arial" w:hAnsi="Arial" w:cs="Arial"/>
          <w:b/>
          <w:bCs/>
          <w:color w:val="000000"/>
        </w:rPr>
        <w:t>UWAGA:</w:t>
      </w:r>
    </w:p>
    <w:p w14:paraId="0726C9DB" w14:textId="77777777" w:rsidR="00BB1A99" w:rsidRPr="0094591B" w:rsidRDefault="00BB1A99" w:rsidP="00BB1A99">
      <w:pPr>
        <w:pStyle w:val="rozdzia"/>
        <w:rPr>
          <w:rFonts w:ascii="Arial" w:hAnsi="Arial" w:cs="Arial"/>
          <w:sz w:val="24"/>
          <w:szCs w:val="24"/>
        </w:rPr>
      </w:pPr>
      <w:r w:rsidRPr="0094591B">
        <w:rPr>
          <w:rFonts w:ascii="Arial" w:hAnsi="Arial" w:cs="Arial"/>
          <w:sz w:val="24"/>
          <w:szCs w:val="24"/>
        </w:rPr>
        <w:t xml:space="preserve">Ofertę składa się pod rygorem nieważności w formie elektronicznej. </w:t>
      </w:r>
    </w:p>
    <w:p w14:paraId="761A7DF8" w14:textId="77777777" w:rsidR="00BB1A99" w:rsidRPr="00730B47" w:rsidRDefault="00BB1A99" w:rsidP="00BB1A99">
      <w:pPr>
        <w:pStyle w:val="NormalnyWeb"/>
        <w:spacing w:before="0" w:after="0" w:line="360" w:lineRule="auto"/>
        <w:rPr>
          <w:rFonts w:ascii="Arial" w:hAnsi="Arial" w:cs="Arial"/>
          <w:spacing w:val="8"/>
        </w:rPr>
      </w:pPr>
      <w:r w:rsidRPr="00730B47">
        <w:rPr>
          <w:rFonts w:ascii="Arial" w:hAnsi="Arial" w:cs="Arial"/>
          <w:spacing w:val="8"/>
        </w:rPr>
        <w:br/>
      </w:r>
    </w:p>
    <w:p w14:paraId="715F81C3"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i/>
          <w:iCs/>
          <w:color w:val="000000"/>
        </w:rPr>
        <w:t>[1] W przypadku Wykonawców wspólnie ubiegających się o udzielenie zamówienia zaleca się wpisanie danych wszystkich Wykonawców – wszystkich wspólników spółki cywilnej lub członków konsorcjum.</w:t>
      </w:r>
    </w:p>
    <w:p w14:paraId="7801FA9E" w14:textId="77777777" w:rsidR="00BB1A99" w:rsidRPr="00730B47" w:rsidRDefault="00BB1A99" w:rsidP="00BB1A99">
      <w:pPr>
        <w:pStyle w:val="NormalnyWeb"/>
        <w:spacing w:before="0" w:after="0" w:line="360" w:lineRule="auto"/>
        <w:rPr>
          <w:rFonts w:ascii="Arial" w:hAnsi="Arial" w:cs="Arial"/>
        </w:rPr>
      </w:pPr>
    </w:p>
    <w:p w14:paraId="7EF86513" w14:textId="77777777" w:rsidR="00BB1A99" w:rsidRDefault="00BB1A99" w:rsidP="00BB1A99">
      <w:pPr>
        <w:pStyle w:val="NormalnyWeb"/>
        <w:spacing w:before="0" w:after="0" w:line="360" w:lineRule="auto"/>
        <w:rPr>
          <w:rFonts w:ascii="Arial" w:hAnsi="Arial" w:cs="Arial"/>
        </w:rPr>
      </w:pPr>
    </w:p>
    <w:p w14:paraId="1A4A767A" w14:textId="77777777" w:rsidR="00BB1A99" w:rsidRDefault="00BB1A99" w:rsidP="00BB1A99">
      <w:pPr>
        <w:pStyle w:val="NormalnyWeb"/>
        <w:spacing w:before="0" w:after="0" w:line="360" w:lineRule="auto"/>
        <w:rPr>
          <w:rFonts w:ascii="Arial" w:hAnsi="Arial" w:cs="Arial"/>
        </w:rPr>
      </w:pPr>
    </w:p>
    <w:p w14:paraId="456F591B" w14:textId="77777777" w:rsidR="00BB1A99" w:rsidRDefault="00BB1A99" w:rsidP="00730B47">
      <w:pPr>
        <w:pStyle w:val="NormalnyWeb"/>
        <w:spacing w:before="0" w:after="0" w:line="360" w:lineRule="auto"/>
        <w:jc w:val="right"/>
        <w:rPr>
          <w:rFonts w:ascii="Arial" w:hAnsi="Arial" w:cs="Arial"/>
          <w:b/>
          <w:bCs/>
          <w:color w:val="000000"/>
        </w:rPr>
      </w:pPr>
    </w:p>
    <w:p w14:paraId="62810F52" w14:textId="77777777" w:rsidR="00BB1A99" w:rsidRDefault="00BB1A99" w:rsidP="00730B47">
      <w:pPr>
        <w:pStyle w:val="NormalnyWeb"/>
        <w:spacing w:before="0" w:after="0" w:line="360" w:lineRule="auto"/>
        <w:jc w:val="right"/>
        <w:rPr>
          <w:rFonts w:ascii="Arial" w:hAnsi="Arial" w:cs="Arial"/>
          <w:b/>
          <w:bCs/>
          <w:color w:val="000000"/>
        </w:rPr>
      </w:pPr>
    </w:p>
    <w:p w14:paraId="7FD1E54B" w14:textId="77777777" w:rsidR="00BB1A99" w:rsidRDefault="00BB1A99" w:rsidP="00730B47">
      <w:pPr>
        <w:pStyle w:val="NormalnyWeb"/>
        <w:spacing w:before="0" w:after="0" w:line="360" w:lineRule="auto"/>
        <w:jc w:val="right"/>
        <w:rPr>
          <w:rFonts w:ascii="Arial" w:hAnsi="Arial" w:cs="Arial"/>
          <w:b/>
          <w:bCs/>
          <w:color w:val="000000"/>
        </w:rPr>
      </w:pPr>
    </w:p>
    <w:p w14:paraId="38A445DA" w14:textId="77777777" w:rsidR="00BB1A99" w:rsidRDefault="00BB1A99" w:rsidP="00730B47">
      <w:pPr>
        <w:pStyle w:val="NormalnyWeb"/>
        <w:spacing w:before="0" w:after="0" w:line="360" w:lineRule="auto"/>
        <w:jc w:val="right"/>
        <w:rPr>
          <w:rFonts w:ascii="Arial" w:hAnsi="Arial" w:cs="Arial"/>
          <w:b/>
          <w:bCs/>
          <w:color w:val="000000"/>
        </w:rPr>
      </w:pPr>
    </w:p>
    <w:p w14:paraId="77D90216" w14:textId="77777777" w:rsidR="00BB1A99" w:rsidRDefault="00BB1A99" w:rsidP="00730B47">
      <w:pPr>
        <w:pStyle w:val="NormalnyWeb"/>
        <w:spacing w:before="0" w:after="0" w:line="360" w:lineRule="auto"/>
        <w:jc w:val="right"/>
        <w:rPr>
          <w:rFonts w:ascii="Arial" w:hAnsi="Arial" w:cs="Arial"/>
          <w:b/>
          <w:bCs/>
          <w:color w:val="000000"/>
        </w:rPr>
      </w:pPr>
    </w:p>
    <w:p w14:paraId="2516CCAD" w14:textId="77777777" w:rsidR="00BB1A99" w:rsidRDefault="00BB1A99" w:rsidP="00730B47">
      <w:pPr>
        <w:pStyle w:val="NormalnyWeb"/>
        <w:spacing w:before="0" w:after="0" w:line="360" w:lineRule="auto"/>
        <w:jc w:val="right"/>
        <w:rPr>
          <w:rFonts w:ascii="Arial" w:hAnsi="Arial" w:cs="Arial"/>
          <w:b/>
          <w:bCs/>
          <w:color w:val="000000"/>
        </w:rPr>
      </w:pPr>
    </w:p>
    <w:p w14:paraId="5C242528" w14:textId="77777777" w:rsidR="00BB1A99" w:rsidRDefault="00BB1A99" w:rsidP="00730B47">
      <w:pPr>
        <w:pStyle w:val="NormalnyWeb"/>
        <w:spacing w:before="0" w:after="0" w:line="360" w:lineRule="auto"/>
        <w:jc w:val="right"/>
        <w:rPr>
          <w:rFonts w:ascii="Arial" w:hAnsi="Arial" w:cs="Arial"/>
          <w:b/>
          <w:bCs/>
          <w:color w:val="000000"/>
        </w:rPr>
      </w:pPr>
    </w:p>
    <w:p w14:paraId="64449EAD" w14:textId="77777777" w:rsidR="00BB1A99" w:rsidRDefault="00BB1A99" w:rsidP="00730B47">
      <w:pPr>
        <w:pStyle w:val="NormalnyWeb"/>
        <w:spacing w:before="0" w:after="0" w:line="360" w:lineRule="auto"/>
        <w:jc w:val="right"/>
        <w:rPr>
          <w:rFonts w:ascii="Arial" w:hAnsi="Arial" w:cs="Arial"/>
          <w:b/>
          <w:bCs/>
          <w:color w:val="000000"/>
        </w:rPr>
      </w:pPr>
    </w:p>
    <w:p w14:paraId="004F14C8" w14:textId="77777777" w:rsidR="00BB1A99" w:rsidRDefault="00BB1A99" w:rsidP="00730B47">
      <w:pPr>
        <w:pStyle w:val="NormalnyWeb"/>
        <w:spacing w:before="0" w:after="0" w:line="360" w:lineRule="auto"/>
        <w:jc w:val="right"/>
        <w:rPr>
          <w:rFonts w:ascii="Arial" w:hAnsi="Arial" w:cs="Arial"/>
          <w:b/>
          <w:bCs/>
          <w:color w:val="000000"/>
        </w:rPr>
      </w:pPr>
    </w:p>
    <w:p w14:paraId="271D2F9F" w14:textId="21370DEC" w:rsidR="00BB1A99" w:rsidRPr="00730B47" w:rsidRDefault="00BB1A99" w:rsidP="00BB1A99">
      <w:pPr>
        <w:pStyle w:val="NormalnyWeb"/>
        <w:spacing w:before="0" w:after="0" w:line="360" w:lineRule="auto"/>
        <w:jc w:val="right"/>
        <w:rPr>
          <w:rFonts w:ascii="Arial" w:hAnsi="Arial" w:cs="Arial"/>
        </w:rPr>
      </w:pPr>
      <w:r w:rsidRPr="00730B47">
        <w:rPr>
          <w:rFonts w:ascii="Arial" w:hAnsi="Arial" w:cs="Arial"/>
          <w:color w:val="000000"/>
        </w:rPr>
        <w:lastRenderedPageBreak/>
        <w:t>Załącznik nr 1</w:t>
      </w:r>
      <w:r>
        <w:rPr>
          <w:rFonts w:ascii="Arial" w:hAnsi="Arial" w:cs="Arial"/>
          <w:color w:val="000000"/>
        </w:rPr>
        <w:t>G</w:t>
      </w:r>
      <w:r w:rsidRPr="00730B47">
        <w:rPr>
          <w:rFonts w:ascii="Arial" w:hAnsi="Arial" w:cs="Arial"/>
          <w:color w:val="000000"/>
        </w:rPr>
        <w:t xml:space="preserve"> do SWZ</w:t>
      </w:r>
    </w:p>
    <w:p w14:paraId="25B8A926" w14:textId="0A81642E" w:rsidR="00BB1A99" w:rsidRPr="00730B47" w:rsidRDefault="00BB1A99" w:rsidP="00BB1A99">
      <w:pPr>
        <w:pStyle w:val="NormalnyWeb"/>
        <w:spacing w:before="0" w:after="0" w:line="360" w:lineRule="auto"/>
        <w:jc w:val="center"/>
        <w:rPr>
          <w:rFonts w:ascii="Arial" w:hAnsi="Arial" w:cs="Arial"/>
        </w:rPr>
      </w:pPr>
      <w:r w:rsidRPr="00730B47">
        <w:rPr>
          <w:rFonts w:ascii="Arial" w:hAnsi="Arial" w:cs="Arial"/>
          <w:b/>
          <w:bCs/>
          <w:color w:val="000000"/>
        </w:rPr>
        <w:t xml:space="preserve">FORMULARZ OFERTOWY </w:t>
      </w:r>
      <w:r>
        <w:rPr>
          <w:rFonts w:ascii="Arial" w:hAnsi="Arial" w:cs="Arial"/>
          <w:b/>
          <w:bCs/>
          <w:color w:val="000000"/>
        </w:rPr>
        <w:t xml:space="preserve"> część 7</w:t>
      </w:r>
      <w:r w:rsidRPr="00730B47">
        <w:rPr>
          <w:rFonts w:ascii="Arial" w:hAnsi="Arial" w:cs="Arial"/>
          <w:b/>
          <w:bCs/>
          <w:color w:val="000000"/>
        </w:rPr>
        <w:br/>
      </w:r>
      <w:r>
        <w:rPr>
          <w:rStyle w:val="Pogrubienie"/>
          <w:rFonts w:ascii="Arial" w:hAnsi="Arial" w:cs="Arial"/>
        </w:rPr>
        <w:t xml:space="preserve">Usługa rozstawienia mieszkańcom Mazurskiego Związku Międzygminnego – Gospodarka Odpadami pojemników na odpady komunalne </w:t>
      </w:r>
    </w:p>
    <w:p w14:paraId="383DEE19" w14:textId="77777777" w:rsidR="00BB1A99" w:rsidRPr="00730B47" w:rsidRDefault="00BB1A99" w:rsidP="00BB1A99">
      <w:pPr>
        <w:pStyle w:val="NormalnyWeb"/>
        <w:spacing w:before="0" w:after="0" w:line="360" w:lineRule="auto"/>
        <w:jc w:val="center"/>
        <w:rPr>
          <w:rFonts w:ascii="Arial" w:hAnsi="Arial" w:cs="Arial"/>
        </w:rPr>
      </w:pPr>
    </w:p>
    <w:p w14:paraId="3AE40003" w14:textId="77777777" w:rsidR="00BB1A99" w:rsidRPr="00730B47" w:rsidRDefault="00BB1A99" w:rsidP="00BB1A99">
      <w:pPr>
        <w:pStyle w:val="NormalnyWeb"/>
        <w:spacing w:before="0" w:after="0" w:line="360" w:lineRule="auto"/>
        <w:rPr>
          <w:rFonts w:ascii="Arial" w:hAnsi="Arial" w:cs="Arial"/>
        </w:rPr>
      </w:pPr>
      <w:r w:rsidRPr="00730B47">
        <w:rPr>
          <w:rStyle w:val="Domylnaczcionkaakapitu3"/>
          <w:rFonts w:ascii="Arial" w:hAnsi="Arial" w:cs="Arial"/>
          <w:b/>
          <w:bCs/>
          <w:color w:val="000000"/>
        </w:rPr>
        <w:t>1. ZAMAWIAJĄCY:</w:t>
      </w:r>
    </w:p>
    <w:p w14:paraId="57E13F24" w14:textId="77777777" w:rsidR="00BB1A99" w:rsidRPr="00730B47" w:rsidRDefault="00BB1A99" w:rsidP="00BB1A99">
      <w:pPr>
        <w:pStyle w:val="NormalnyWeb"/>
        <w:spacing w:before="0" w:after="0" w:line="360" w:lineRule="auto"/>
        <w:rPr>
          <w:rFonts w:ascii="Arial" w:hAnsi="Arial" w:cs="Arial"/>
          <w:color w:val="000000"/>
        </w:rPr>
      </w:pPr>
      <w:r w:rsidRPr="00730B47">
        <w:rPr>
          <w:rFonts w:ascii="Arial" w:hAnsi="Arial" w:cs="Arial"/>
          <w:color w:val="000000"/>
        </w:rPr>
        <w:t>Zakład Unieszkodliwiania Odpadów Komunalnych Spytkowo Sp. z o.o.</w:t>
      </w:r>
    </w:p>
    <w:p w14:paraId="77402FED" w14:textId="77777777" w:rsidR="00BB1A99" w:rsidRPr="00730B47" w:rsidRDefault="00BB1A99" w:rsidP="00BB1A99">
      <w:pPr>
        <w:pStyle w:val="NormalnyWeb"/>
        <w:spacing w:before="0" w:after="0" w:line="360" w:lineRule="auto"/>
        <w:rPr>
          <w:rFonts w:ascii="Arial" w:hAnsi="Arial" w:cs="Arial"/>
        </w:rPr>
      </w:pPr>
      <w:r w:rsidRPr="00730B47">
        <w:rPr>
          <w:rStyle w:val="Domylnaczcionkaakapitu3"/>
          <w:rFonts w:ascii="Arial" w:hAnsi="Arial" w:cs="Arial"/>
          <w:b/>
          <w:bCs/>
          <w:color w:val="000000"/>
        </w:rPr>
        <w:t>2. WYKONAWCA:</w:t>
      </w:r>
    </w:p>
    <w:p w14:paraId="747B8DDB" w14:textId="77777777" w:rsidR="00BB1A99" w:rsidRPr="00730B47" w:rsidRDefault="00BB1A99" w:rsidP="00BB1A99">
      <w:pPr>
        <w:pStyle w:val="NormalnyWeb"/>
        <w:spacing w:before="0" w:after="0" w:line="360" w:lineRule="auto"/>
        <w:rPr>
          <w:rFonts w:ascii="Arial" w:hAnsi="Arial" w:cs="Arial"/>
        </w:rPr>
      </w:pPr>
      <w:r w:rsidRPr="00730B47">
        <w:rPr>
          <w:rStyle w:val="Domylnaczcionkaakapitu3"/>
          <w:rFonts w:ascii="Arial" w:hAnsi="Arial" w:cs="Arial"/>
          <w:color w:val="000000"/>
        </w:rPr>
        <w:t>Niniejsza oferta zostaje złożona przez</w:t>
      </w:r>
      <w:r w:rsidRPr="00730B47">
        <w:rPr>
          <w:rFonts w:ascii="Arial" w:hAnsi="Arial" w:cs="Arial"/>
          <w:color w:val="000000"/>
        </w:rPr>
        <w:t>[1]</w:t>
      </w:r>
      <w:r w:rsidRPr="00730B47">
        <w:rPr>
          <w:rStyle w:val="Domylnaczcionkaakapitu3"/>
          <w:rFonts w:ascii="Arial" w:hAnsi="Arial" w:cs="Arial"/>
          <w:color w:val="000000"/>
        </w:rPr>
        <w:t>:</w:t>
      </w:r>
    </w:p>
    <w:tbl>
      <w:tblPr>
        <w:tblW w:w="9378" w:type="dxa"/>
        <w:tblInd w:w="57" w:type="dxa"/>
        <w:tblLayout w:type="fixed"/>
        <w:tblCellMar>
          <w:left w:w="10" w:type="dxa"/>
          <w:right w:w="10" w:type="dxa"/>
        </w:tblCellMar>
        <w:tblLook w:val="0000" w:firstRow="0" w:lastRow="0" w:firstColumn="0" w:lastColumn="0" w:noHBand="0" w:noVBand="0"/>
      </w:tblPr>
      <w:tblGrid>
        <w:gridCol w:w="502"/>
        <w:gridCol w:w="3820"/>
        <w:gridCol w:w="1766"/>
        <w:gridCol w:w="3290"/>
      </w:tblGrid>
      <w:tr w:rsidR="00BB1A99" w:rsidRPr="00730B47" w14:paraId="41D1CCA6" w14:textId="77777777" w:rsidTr="001B3EA3">
        <w:tc>
          <w:tcPr>
            <w:tcW w:w="502"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42FE0704" w14:textId="77777777" w:rsidR="00BB1A99" w:rsidRPr="00730B47" w:rsidRDefault="00BB1A99" w:rsidP="001B3EA3">
            <w:pPr>
              <w:pStyle w:val="Normalny2"/>
              <w:spacing w:line="360" w:lineRule="auto"/>
              <w:jc w:val="center"/>
              <w:rPr>
                <w:rFonts w:ascii="Arial" w:hAnsi="Arial" w:cs="Arial"/>
              </w:rPr>
            </w:pPr>
            <w:proofErr w:type="spellStart"/>
            <w:r w:rsidRPr="00730B47">
              <w:rPr>
                <w:rFonts w:ascii="Arial" w:hAnsi="Arial" w:cs="Arial"/>
                <w:color w:val="000000"/>
              </w:rPr>
              <w:t>Lp</w:t>
            </w:r>
            <w:proofErr w:type="spellEnd"/>
          </w:p>
        </w:tc>
        <w:tc>
          <w:tcPr>
            <w:tcW w:w="3820"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265FF30E"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Nazwa(y) Wykonawcy(ów)</w:t>
            </w:r>
          </w:p>
        </w:tc>
        <w:tc>
          <w:tcPr>
            <w:tcW w:w="1766"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49FC2851"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NIP</w:t>
            </w:r>
          </w:p>
        </w:tc>
        <w:tc>
          <w:tcPr>
            <w:tcW w:w="3290"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69A38929"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Adres(y) Wykonawcy(ów)</w:t>
            </w:r>
          </w:p>
        </w:tc>
      </w:tr>
      <w:tr w:rsidR="00BB1A99" w:rsidRPr="00730B47" w14:paraId="459D53EB" w14:textId="77777777" w:rsidTr="001B3EA3">
        <w:trPr>
          <w:trHeight w:val="392"/>
        </w:trPr>
        <w:tc>
          <w:tcPr>
            <w:tcW w:w="502" w:type="dxa"/>
            <w:tcBorders>
              <w:left w:val="single" w:sz="6" w:space="0" w:color="000001"/>
              <w:bottom w:val="single" w:sz="6" w:space="0" w:color="000001"/>
            </w:tcBorders>
            <w:shd w:val="clear" w:color="auto" w:fill="auto"/>
            <w:tcMar>
              <w:top w:w="0" w:type="dxa"/>
              <w:left w:w="57" w:type="dxa"/>
              <w:bottom w:w="57" w:type="dxa"/>
              <w:right w:w="57" w:type="dxa"/>
            </w:tcMar>
          </w:tcPr>
          <w:p w14:paraId="28A4E595" w14:textId="77777777" w:rsidR="00BB1A99" w:rsidRPr="00730B47" w:rsidRDefault="00BB1A99" w:rsidP="001B3EA3">
            <w:pPr>
              <w:pStyle w:val="Normalny2"/>
              <w:snapToGrid w:val="0"/>
              <w:spacing w:line="360" w:lineRule="auto"/>
              <w:rPr>
                <w:rFonts w:ascii="Arial" w:hAnsi="Arial" w:cs="Arial"/>
                <w:color w:val="000000"/>
              </w:rPr>
            </w:pPr>
          </w:p>
        </w:tc>
        <w:tc>
          <w:tcPr>
            <w:tcW w:w="3820" w:type="dxa"/>
            <w:tcBorders>
              <w:left w:val="single" w:sz="6" w:space="0" w:color="000001"/>
              <w:bottom w:val="single" w:sz="6" w:space="0" w:color="000001"/>
            </w:tcBorders>
            <w:shd w:val="clear" w:color="auto" w:fill="auto"/>
            <w:tcMar>
              <w:top w:w="0" w:type="dxa"/>
              <w:left w:w="57" w:type="dxa"/>
              <w:bottom w:w="57" w:type="dxa"/>
              <w:right w:w="57" w:type="dxa"/>
            </w:tcMar>
          </w:tcPr>
          <w:p w14:paraId="59084079" w14:textId="77777777" w:rsidR="00BB1A99" w:rsidRPr="00730B47" w:rsidRDefault="00BB1A99" w:rsidP="001B3EA3">
            <w:pPr>
              <w:pStyle w:val="Normalny2"/>
              <w:snapToGrid w:val="0"/>
              <w:spacing w:line="360" w:lineRule="auto"/>
              <w:rPr>
                <w:rFonts w:ascii="Arial" w:hAnsi="Arial" w:cs="Arial"/>
                <w:color w:val="000000"/>
              </w:rPr>
            </w:pPr>
          </w:p>
        </w:tc>
        <w:tc>
          <w:tcPr>
            <w:tcW w:w="1766" w:type="dxa"/>
            <w:tcBorders>
              <w:left w:val="single" w:sz="6" w:space="0" w:color="000001"/>
              <w:bottom w:val="single" w:sz="6" w:space="0" w:color="000001"/>
            </w:tcBorders>
            <w:shd w:val="clear" w:color="auto" w:fill="auto"/>
            <w:tcMar>
              <w:top w:w="0" w:type="dxa"/>
              <w:left w:w="57" w:type="dxa"/>
              <w:bottom w:w="57" w:type="dxa"/>
              <w:right w:w="57" w:type="dxa"/>
            </w:tcMar>
          </w:tcPr>
          <w:p w14:paraId="2C9E3667" w14:textId="77777777" w:rsidR="00BB1A99" w:rsidRPr="00730B47" w:rsidRDefault="00BB1A99" w:rsidP="001B3EA3">
            <w:pPr>
              <w:pStyle w:val="Normalny2"/>
              <w:snapToGrid w:val="0"/>
              <w:spacing w:line="360" w:lineRule="auto"/>
              <w:rPr>
                <w:rFonts w:ascii="Arial" w:hAnsi="Arial" w:cs="Arial"/>
                <w:color w:val="000000"/>
              </w:rPr>
            </w:pPr>
          </w:p>
        </w:tc>
        <w:tc>
          <w:tcPr>
            <w:tcW w:w="3290"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4C99DC18" w14:textId="77777777" w:rsidR="00BB1A99" w:rsidRPr="00730B47" w:rsidRDefault="00BB1A99" w:rsidP="001B3EA3">
            <w:pPr>
              <w:pStyle w:val="Normalny2"/>
              <w:snapToGrid w:val="0"/>
              <w:spacing w:line="360" w:lineRule="auto"/>
              <w:rPr>
                <w:rFonts w:ascii="Arial" w:hAnsi="Arial" w:cs="Arial"/>
                <w:color w:val="000000"/>
              </w:rPr>
            </w:pPr>
          </w:p>
        </w:tc>
      </w:tr>
    </w:tbl>
    <w:p w14:paraId="3FA937FC"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b/>
          <w:bCs/>
          <w:color w:val="000000"/>
        </w:rPr>
        <w:t>3. KORESPONDENCJĘ NALEŻY KIEROWAĆ NA ADRES:</w:t>
      </w:r>
    </w:p>
    <w:tbl>
      <w:tblPr>
        <w:tblW w:w="9660" w:type="dxa"/>
        <w:tblInd w:w="57" w:type="dxa"/>
        <w:tblLayout w:type="fixed"/>
        <w:tblCellMar>
          <w:left w:w="10" w:type="dxa"/>
          <w:right w:w="10" w:type="dxa"/>
        </w:tblCellMar>
        <w:tblLook w:val="0000" w:firstRow="0" w:lastRow="0" w:firstColumn="0" w:lastColumn="0" w:noHBand="0" w:noVBand="0"/>
      </w:tblPr>
      <w:tblGrid>
        <w:gridCol w:w="3148"/>
        <w:gridCol w:w="6512"/>
      </w:tblGrid>
      <w:tr w:rsidR="00BB1A99" w:rsidRPr="00730B47" w14:paraId="1B02940D" w14:textId="77777777" w:rsidTr="001B3EA3">
        <w:tc>
          <w:tcPr>
            <w:tcW w:w="3148"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59D5A1AD" w14:textId="77777777" w:rsidR="00BB1A99" w:rsidRPr="00730B47" w:rsidRDefault="00BB1A99" w:rsidP="001B3EA3">
            <w:pPr>
              <w:pStyle w:val="Normalny2"/>
              <w:spacing w:line="360" w:lineRule="auto"/>
              <w:rPr>
                <w:rFonts w:ascii="Arial" w:hAnsi="Arial" w:cs="Arial"/>
              </w:rPr>
            </w:pPr>
            <w:r w:rsidRPr="00730B47">
              <w:rPr>
                <w:rFonts w:ascii="Arial" w:hAnsi="Arial" w:cs="Arial"/>
                <w:color w:val="000000"/>
              </w:rPr>
              <w:t>Wykonawca</w:t>
            </w:r>
          </w:p>
        </w:tc>
        <w:tc>
          <w:tcPr>
            <w:tcW w:w="6512"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73A84F99" w14:textId="77777777" w:rsidR="00BB1A99" w:rsidRPr="00730B47" w:rsidRDefault="00BB1A99" w:rsidP="001B3EA3">
            <w:pPr>
              <w:pStyle w:val="Normalny2"/>
              <w:snapToGrid w:val="0"/>
              <w:spacing w:line="360" w:lineRule="auto"/>
              <w:rPr>
                <w:rFonts w:ascii="Arial" w:hAnsi="Arial" w:cs="Arial"/>
                <w:color w:val="000000"/>
              </w:rPr>
            </w:pPr>
          </w:p>
        </w:tc>
      </w:tr>
      <w:tr w:rsidR="00BB1A99" w:rsidRPr="00730B47" w14:paraId="1A1B8EF3" w14:textId="77777777" w:rsidTr="001B3EA3">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4CF666C0" w14:textId="77777777" w:rsidR="00BB1A99" w:rsidRPr="00730B47" w:rsidRDefault="00BB1A99" w:rsidP="001B3EA3">
            <w:pPr>
              <w:pStyle w:val="Normalny2"/>
              <w:spacing w:line="360" w:lineRule="auto"/>
              <w:rPr>
                <w:rFonts w:ascii="Arial" w:hAnsi="Arial" w:cs="Arial"/>
              </w:rPr>
            </w:pPr>
            <w:r w:rsidRPr="00730B47">
              <w:rPr>
                <w:rFonts w:ascii="Arial" w:hAnsi="Arial" w:cs="Arial"/>
                <w:color w:val="000000"/>
              </w:rPr>
              <w:t>Imię i nazwisko osoby uprawnionej do kontaktu</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23D0BE26" w14:textId="77777777" w:rsidR="00BB1A99" w:rsidRPr="00730B47" w:rsidRDefault="00BB1A99" w:rsidP="001B3EA3">
            <w:pPr>
              <w:pStyle w:val="Normalny2"/>
              <w:snapToGrid w:val="0"/>
              <w:spacing w:line="360" w:lineRule="auto"/>
              <w:rPr>
                <w:rFonts w:ascii="Arial" w:hAnsi="Arial" w:cs="Arial"/>
                <w:color w:val="000000"/>
              </w:rPr>
            </w:pPr>
          </w:p>
        </w:tc>
      </w:tr>
      <w:tr w:rsidR="00BB1A99" w:rsidRPr="00730B47" w14:paraId="32C3B486" w14:textId="77777777" w:rsidTr="001B3EA3">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2E47BD45" w14:textId="77777777" w:rsidR="00BB1A99" w:rsidRPr="00730B47" w:rsidRDefault="00BB1A99" w:rsidP="001B3EA3">
            <w:pPr>
              <w:pStyle w:val="Normalny2"/>
              <w:spacing w:line="360" w:lineRule="auto"/>
              <w:rPr>
                <w:rFonts w:ascii="Arial" w:hAnsi="Arial" w:cs="Arial"/>
              </w:rPr>
            </w:pPr>
            <w:r w:rsidRPr="00730B47">
              <w:rPr>
                <w:rFonts w:ascii="Arial" w:hAnsi="Arial" w:cs="Arial"/>
                <w:color w:val="000000"/>
              </w:rPr>
              <w:t>Adres</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1134D45D" w14:textId="77777777" w:rsidR="00BB1A99" w:rsidRPr="00730B47" w:rsidRDefault="00BB1A99" w:rsidP="001B3EA3">
            <w:pPr>
              <w:pStyle w:val="Normalny2"/>
              <w:snapToGrid w:val="0"/>
              <w:spacing w:line="360" w:lineRule="auto"/>
              <w:rPr>
                <w:rFonts w:ascii="Arial" w:hAnsi="Arial" w:cs="Arial"/>
                <w:color w:val="000000"/>
              </w:rPr>
            </w:pPr>
          </w:p>
        </w:tc>
      </w:tr>
      <w:tr w:rsidR="00BB1A99" w:rsidRPr="00730B47" w14:paraId="76A84BCC" w14:textId="77777777" w:rsidTr="001B3EA3">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18F15020" w14:textId="77777777" w:rsidR="00BB1A99" w:rsidRPr="00730B47" w:rsidRDefault="00BB1A99" w:rsidP="001B3EA3">
            <w:pPr>
              <w:pStyle w:val="Normalny2"/>
              <w:spacing w:line="360" w:lineRule="auto"/>
              <w:rPr>
                <w:rFonts w:ascii="Arial" w:hAnsi="Arial" w:cs="Arial"/>
              </w:rPr>
            </w:pPr>
            <w:r w:rsidRPr="00730B47">
              <w:rPr>
                <w:rFonts w:ascii="Arial" w:hAnsi="Arial" w:cs="Arial"/>
                <w:color w:val="000000"/>
              </w:rPr>
              <w:t>Nr telefonu</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7C9B8E20" w14:textId="77777777" w:rsidR="00BB1A99" w:rsidRPr="00730B47" w:rsidRDefault="00BB1A99" w:rsidP="001B3EA3">
            <w:pPr>
              <w:pStyle w:val="Normalny2"/>
              <w:snapToGrid w:val="0"/>
              <w:spacing w:line="360" w:lineRule="auto"/>
              <w:rPr>
                <w:rFonts w:ascii="Arial" w:hAnsi="Arial" w:cs="Arial"/>
                <w:color w:val="000000"/>
              </w:rPr>
            </w:pPr>
          </w:p>
        </w:tc>
      </w:tr>
      <w:tr w:rsidR="00BB1A99" w:rsidRPr="00730B47" w14:paraId="6A45F2E3" w14:textId="77777777" w:rsidTr="001B3EA3">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3170B9C9" w14:textId="77777777" w:rsidR="00BB1A99" w:rsidRPr="00730B47" w:rsidRDefault="00BB1A99" w:rsidP="001B3EA3">
            <w:pPr>
              <w:pStyle w:val="Normalny2"/>
              <w:spacing w:line="360" w:lineRule="auto"/>
              <w:rPr>
                <w:rFonts w:ascii="Arial" w:hAnsi="Arial" w:cs="Arial"/>
                <w:color w:val="000000"/>
              </w:rPr>
            </w:pPr>
            <w:r w:rsidRPr="00730B47">
              <w:rPr>
                <w:rFonts w:ascii="Arial" w:hAnsi="Arial" w:cs="Arial"/>
                <w:color w:val="000000"/>
              </w:rPr>
              <w:t>E-mail</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4C94246B" w14:textId="77777777" w:rsidR="00BB1A99" w:rsidRPr="00730B47" w:rsidRDefault="00BB1A99" w:rsidP="001B3EA3">
            <w:pPr>
              <w:pStyle w:val="Normalny2"/>
              <w:snapToGrid w:val="0"/>
              <w:spacing w:line="360" w:lineRule="auto"/>
              <w:rPr>
                <w:rFonts w:ascii="Arial" w:hAnsi="Arial" w:cs="Arial"/>
                <w:color w:val="000000"/>
              </w:rPr>
            </w:pPr>
          </w:p>
        </w:tc>
      </w:tr>
    </w:tbl>
    <w:p w14:paraId="1883DC63"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b/>
          <w:bCs/>
          <w:color w:val="000000"/>
        </w:rPr>
        <w:br/>
      </w:r>
      <w:r w:rsidRPr="00730B47">
        <w:rPr>
          <w:rFonts w:ascii="Arial" w:hAnsi="Arial" w:cs="Arial"/>
          <w:b/>
          <w:bCs/>
        </w:rPr>
        <w:t>4. Ja (my) niżej podpisany (i), działając w imieniu i na rzecz Wykonawcy składającego niniejszą ofertę oświadczam(y), że:</w:t>
      </w:r>
    </w:p>
    <w:p w14:paraId="15AA875A"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rPr>
        <w:t>1. Zapoznałem(liśmy) się z treścią SWZ oraz jej załączników dla niniejszego postępowania o zamówienie publiczne i akceptuję (jemy) ją w całości bez zastrzeżeń.</w:t>
      </w:r>
    </w:p>
    <w:p w14:paraId="4A1742D0"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rPr>
        <w:t>2. Gwarantuje(my) wykonanie całości przedmiotu niniejszego zamówienia publicznego.</w:t>
      </w:r>
    </w:p>
    <w:p w14:paraId="796B0B76" w14:textId="77777777" w:rsidR="00BB1A99" w:rsidRDefault="00BB1A99" w:rsidP="00BB1A99">
      <w:pPr>
        <w:pStyle w:val="NormalnyWeb"/>
        <w:spacing w:before="0" w:after="0" w:line="360" w:lineRule="auto"/>
        <w:rPr>
          <w:rStyle w:val="Domylnaczcionkaakapitu3"/>
          <w:rFonts w:ascii="Arial" w:hAnsi="Arial" w:cs="Arial"/>
        </w:rPr>
      </w:pPr>
      <w:r w:rsidRPr="00730B47">
        <w:rPr>
          <w:rFonts w:ascii="Arial" w:hAnsi="Arial" w:cs="Arial"/>
        </w:rPr>
        <w:t xml:space="preserve">3. Gwarantuje(my) termin wykonania zamówienia zgodny z zapisami SWZ. </w:t>
      </w:r>
      <w:r w:rsidRPr="00730B47">
        <w:rPr>
          <w:rFonts w:ascii="Arial" w:hAnsi="Arial" w:cs="Arial"/>
        </w:rPr>
        <w:br/>
        <w:t>4. C</w:t>
      </w:r>
      <w:r w:rsidRPr="00730B47">
        <w:rPr>
          <w:rStyle w:val="Domylnaczcionkaakapitu3"/>
          <w:rFonts w:ascii="Arial" w:hAnsi="Arial" w:cs="Arial"/>
        </w:rPr>
        <w:t xml:space="preserve">ena mojej (naszej) oferty za realizację całego zamówienia </w:t>
      </w:r>
      <w:r w:rsidRPr="00BA3895">
        <w:rPr>
          <w:rStyle w:val="Domylnaczcionkaakapitu3"/>
          <w:rFonts w:ascii="Arial" w:hAnsi="Arial" w:cs="Arial"/>
          <w:color w:val="000000"/>
        </w:rPr>
        <w:t>(</w:t>
      </w:r>
      <w:r w:rsidRPr="00BA3895">
        <w:rPr>
          <w:rStyle w:val="Domylnaczcionkaakapitu3"/>
          <w:rFonts w:ascii="Arial" w:hAnsi="Arial" w:cs="Arial"/>
          <w:color w:val="000000"/>
          <w:u w:val="single"/>
        </w:rPr>
        <w:t>zamówienie podstawowe oraz opcja</w:t>
      </w:r>
      <w:r w:rsidRPr="00BA3895">
        <w:rPr>
          <w:rStyle w:val="Domylnaczcionkaakapitu3"/>
          <w:rFonts w:ascii="Arial" w:hAnsi="Arial" w:cs="Arial"/>
          <w:color w:val="000000"/>
        </w:rPr>
        <w:t xml:space="preserve">) </w:t>
      </w:r>
      <w:r w:rsidRPr="00730B47">
        <w:rPr>
          <w:rStyle w:val="Domylnaczcionkaakapitu3"/>
          <w:rFonts w:ascii="Arial" w:hAnsi="Arial" w:cs="Arial"/>
        </w:rPr>
        <w:t xml:space="preserve">wynosi </w:t>
      </w:r>
      <w:r w:rsidRPr="00730B47">
        <w:rPr>
          <w:rStyle w:val="Domylnaczcionkaakapitu3"/>
          <w:rFonts w:ascii="Arial" w:hAnsi="Arial" w:cs="Arial"/>
          <w:b/>
          <w:bCs/>
        </w:rPr>
        <w:t>.......................</w:t>
      </w:r>
      <w:r w:rsidRPr="00730B47">
        <w:rPr>
          <w:rStyle w:val="Domylnaczcionkaakapitu3"/>
          <w:rFonts w:ascii="Arial" w:hAnsi="Arial" w:cs="Arial"/>
        </w:rPr>
        <w:t xml:space="preserve">PLN </w:t>
      </w:r>
      <w:r>
        <w:rPr>
          <w:rStyle w:val="Domylnaczcionkaakapitu3"/>
          <w:rFonts w:ascii="Arial" w:hAnsi="Arial" w:cs="Arial"/>
        </w:rPr>
        <w:t xml:space="preserve">brutto </w:t>
      </w:r>
    </w:p>
    <w:p w14:paraId="1AA3AF45" w14:textId="77777777" w:rsidR="00BB1A99" w:rsidRDefault="00BB1A99" w:rsidP="00BB1A99">
      <w:pPr>
        <w:pStyle w:val="NormalnyWeb"/>
        <w:spacing w:before="0" w:after="0" w:line="360" w:lineRule="auto"/>
        <w:rPr>
          <w:rStyle w:val="Domylnaczcionkaakapitu3"/>
          <w:rFonts w:ascii="Arial" w:hAnsi="Arial" w:cs="Arial"/>
        </w:rPr>
      </w:pPr>
      <w:r>
        <w:rPr>
          <w:rStyle w:val="Domylnaczcionkaakapitu3"/>
          <w:rFonts w:ascii="Arial" w:hAnsi="Arial" w:cs="Arial"/>
        </w:rPr>
        <w:t>Stawka VAT</w:t>
      </w:r>
      <w:r w:rsidRPr="008A70BE">
        <w:rPr>
          <w:rStyle w:val="Domylnaczcionkaakapitu3"/>
          <w:rFonts w:ascii="Arial" w:hAnsi="Arial" w:cs="Arial"/>
          <w:b/>
          <w:bCs/>
        </w:rPr>
        <w:t>………….</w:t>
      </w:r>
      <w:r>
        <w:rPr>
          <w:rStyle w:val="Domylnaczcionkaakapitu3"/>
          <w:rFonts w:ascii="Arial" w:hAnsi="Arial" w:cs="Arial"/>
        </w:rPr>
        <w:t xml:space="preserve">% </w:t>
      </w:r>
    </w:p>
    <w:p w14:paraId="1487B838" w14:textId="77777777" w:rsidR="00BB1A99" w:rsidRDefault="00BB1A99" w:rsidP="00BB1A99">
      <w:pPr>
        <w:pStyle w:val="NormalnyWeb"/>
        <w:spacing w:before="0" w:after="0" w:line="360" w:lineRule="auto"/>
        <w:rPr>
          <w:rStyle w:val="Domylnaczcionkaakapitu3"/>
          <w:rFonts w:ascii="Arial" w:hAnsi="Arial" w:cs="Arial"/>
        </w:rPr>
      </w:pPr>
    </w:p>
    <w:p w14:paraId="35B30121" w14:textId="77777777" w:rsidR="00BB1A99" w:rsidRDefault="00BB1A99" w:rsidP="00BB1A99">
      <w:pPr>
        <w:pStyle w:val="NormalnyWeb"/>
        <w:spacing w:before="0" w:after="0" w:line="360" w:lineRule="auto"/>
        <w:rPr>
          <w:rStyle w:val="Domylnaczcionkaakapitu3"/>
          <w:rFonts w:ascii="Arial" w:hAnsi="Arial" w:cs="Arial"/>
        </w:rPr>
      </w:pPr>
    </w:p>
    <w:p w14:paraId="2F3F1F17" w14:textId="77777777" w:rsidR="00BB1A99" w:rsidRDefault="00BB1A99" w:rsidP="00BB1A99">
      <w:pPr>
        <w:pStyle w:val="NormalnyWeb"/>
        <w:spacing w:before="0" w:after="0" w:line="360" w:lineRule="auto"/>
        <w:rPr>
          <w:rFonts w:ascii="Arial" w:eastAsia="TimesNewRomanPSMT" w:hAnsi="Arial" w:cs="Arial"/>
          <w:color w:val="000000"/>
          <w:kern w:val="0"/>
          <w:lang w:bidi="ar-SA"/>
        </w:rPr>
      </w:pPr>
      <w:r w:rsidRPr="00BA3895">
        <w:rPr>
          <w:rFonts w:ascii="Arial" w:eastAsia="TimesNewRomanPSMT" w:hAnsi="Arial" w:cs="Arial"/>
          <w:color w:val="000000"/>
          <w:kern w:val="0"/>
          <w:lang w:bidi="ar-SA"/>
        </w:rPr>
        <w:lastRenderedPageBreak/>
        <w:t>Tabela kalkulacji wartości całego zamówienia (podstawowe oraz opcja) brutto: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1385"/>
        <w:gridCol w:w="1217"/>
        <w:gridCol w:w="1217"/>
        <w:gridCol w:w="1581"/>
        <w:gridCol w:w="1522"/>
        <w:gridCol w:w="1478"/>
      </w:tblGrid>
      <w:tr w:rsidR="00BB1A99" w:rsidRPr="00BA3895" w14:paraId="3243B482" w14:textId="77777777" w:rsidTr="001B3EA3">
        <w:tc>
          <w:tcPr>
            <w:tcW w:w="1227" w:type="dxa"/>
            <w:shd w:val="clear" w:color="auto" w:fill="auto"/>
          </w:tcPr>
          <w:p w14:paraId="23986F80"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Rodzaj pojemnika</w:t>
            </w:r>
          </w:p>
        </w:tc>
        <w:tc>
          <w:tcPr>
            <w:tcW w:w="1385" w:type="dxa"/>
            <w:shd w:val="clear" w:color="auto" w:fill="auto"/>
          </w:tcPr>
          <w:p w14:paraId="29FA598B"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Ilość (sztuk)</w:t>
            </w:r>
          </w:p>
          <w:p w14:paraId="0449ED63"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Do rozstawienia w</w:t>
            </w:r>
            <w:r w:rsidRPr="00BA3895">
              <w:rPr>
                <w:rFonts w:ascii="Arial" w:eastAsia="Times New Roman" w:hAnsi="Arial" w:cs="Arial"/>
                <w:color w:val="000000"/>
                <w:sz w:val="18"/>
                <w:szCs w:val="18"/>
                <w:lang w:eastAsia="pl-PL"/>
              </w:rPr>
              <w:t xml:space="preserve"> zamówieniu podstawowym</w:t>
            </w:r>
          </w:p>
        </w:tc>
        <w:tc>
          <w:tcPr>
            <w:tcW w:w="1217" w:type="dxa"/>
            <w:shd w:val="clear" w:color="auto" w:fill="auto"/>
          </w:tcPr>
          <w:p w14:paraId="232491CF"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 xml:space="preserve">Ilość (sztuk) </w:t>
            </w:r>
            <w:r>
              <w:rPr>
                <w:rFonts w:ascii="Arial" w:eastAsia="Times New Roman" w:hAnsi="Arial" w:cs="Arial"/>
                <w:color w:val="000000"/>
                <w:sz w:val="18"/>
                <w:szCs w:val="18"/>
                <w:lang w:eastAsia="pl-PL"/>
              </w:rPr>
              <w:t xml:space="preserve">do rozstawienia </w:t>
            </w:r>
            <w:r w:rsidRPr="00BA3895">
              <w:rPr>
                <w:rFonts w:ascii="Arial" w:eastAsia="Times New Roman" w:hAnsi="Arial" w:cs="Arial"/>
                <w:color w:val="000000"/>
                <w:sz w:val="18"/>
                <w:szCs w:val="18"/>
                <w:lang w:eastAsia="pl-PL"/>
              </w:rPr>
              <w:t>opcja</w:t>
            </w:r>
          </w:p>
        </w:tc>
        <w:tc>
          <w:tcPr>
            <w:tcW w:w="1217" w:type="dxa"/>
            <w:shd w:val="clear" w:color="auto" w:fill="auto"/>
          </w:tcPr>
          <w:p w14:paraId="4CFA776F"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 xml:space="preserve">Cena jednostkowa brutto </w:t>
            </w:r>
            <w:r>
              <w:rPr>
                <w:rFonts w:ascii="Arial" w:eastAsia="Times New Roman" w:hAnsi="Arial" w:cs="Arial"/>
                <w:color w:val="000000"/>
                <w:sz w:val="18"/>
                <w:szCs w:val="18"/>
                <w:lang w:eastAsia="pl-PL"/>
              </w:rPr>
              <w:t>za rozstawienie</w:t>
            </w:r>
            <w:r w:rsidRPr="00BA3895">
              <w:rPr>
                <w:rFonts w:ascii="Arial" w:eastAsia="Times New Roman" w:hAnsi="Arial" w:cs="Arial"/>
                <w:color w:val="000000"/>
                <w:sz w:val="18"/>
                <w:szCs w:val="18"/>
                <w:lang w:eastAsia="pl-PL"/>
              </w:rPr>
              <w:t xml:space="preserve"> 1 sztuki</w:t>
            </w:r>
          </w:p>
        </w:tc>
        <w:tc>
          <w:tcPr>
            <w:tcW w:w="1581" w:type="dxa"/>
            <w:shd w:val="clear" w:color="auto" w:fill="auto"/>
          </w:tcPr>
          <w:p w14:paraId="3FC4B0DF"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Cena zamówienia podstawowego brutto [poz. 2 x 4]</w:t>
            </w:r>
          </w:p>
        </w:tc>
        <w:tc>
          <w:tcPr>
            <w:tcW w:w="1522" w:type="dxa"/>
            <w:shd w:val="clear" w:color="auto" w:fill="auto"/>
          </w:tcPr>
          <w:p w14:paraId="77C222CA"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 xml:space="preserve">Cena opcji </w:t>
            </w:r>
          </w:p>
          <w:p w14:paraId="6DBDA008"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[poz. 3 x 4]</w:t>
            </w:r>
          </w:p>
        </w:tc>
        <w:tc>
          <w:tcPr>
            <w:tcW w:w="1478" w:type="dxa"/>
          </w:tcPr>
          <w:p w14:paraId="1EB14E77"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Cena całego zamówienia (podstawowe oraz opcja)</w:t>
            </w:r>
          </w:p>
          <w:p w14:paraId="131BF2F1"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[poz. 5 + 6]</w:t>
            </w:r>
          </w:p>
        </w:tc>
      </w:tr>
      <w:tr w:rsidR="00BB1A99" w:rsidRPr="00BA3895" w14:paraId="38B93F3A" w14:textId="77777777" w:rsidTr="001B3EA3">
        <w:tc>
          <w:tcPr>
            <w:tcW w:w="1227" w:type="dxa"/>
            <w:shd w:val="clear" w:color="auto" w:fill="auto"/>
          </w:tcPr>
          <w:p w14:paraId="6A70B877"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1</w:t>
            </w:r>
          </w:p>
        </w:tc>
        <w:tc>
          <w:tcPr>
            <w:tcW w:w="1385" w:type="dxa"/>
            <w:shd w:val="clear" w:color="auto" w:fill="auto"/>
          </w:tcPr>
          <w:p w14:paraId="016193E3"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2</w:t>
            </w:r>
          </w:p>
        </w:tc>
        <w:tc>
          <w:tcPr>
            <w:tcW w:w="1217" w:type="dxa"/>
            <w:shd w:val="clear" w:color="auto" w:fill="auto"/>
          </w:tcPr>
          <w:p w14:paraId="17731919"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3</w:t>
            </w:r>
          </w:p>
        </w:tc>
        <w:tc>
          <w:tcPr>
            <w:tcW w:w="1217" w:type="dxa"/>
            <w:shd w:val="clear" w:color="auto" w:fill="auto"/>
          </w:tcPr>
          <w:p w14:paraId="35969F50"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4</w:t>
            </w:r>
          </w:p>
        </w:tc>
        <w:tc>
          <w:tcPr>
            <w:tcW w:w="1581" w:type="dxa"/>
            <w:shd w:val="clear" w:color="auto" w:fill="auto"/>
          </w:tcPr>
          <w:p w14:paraId="6E6A8D20"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5</w:t>
            </w:r>
          </w:p>
        </w:tc>
        <w:tc>
          <w:tcPr>
            <w:tcW w:w="1522" w:type="dxa"/>
            <w:shd w:val="clear" w:color="auto" w:fill="auto"/>
          </w:tcPr>
          <w:p w14:paraId="08B4EAAE"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6</w:t>
            </w:r>
          </w:p>
        </w:tc>
        <w:tc>
          <w:tcPr>
            <w:tcW w:w="1478" w:type="dxa"/>
          </w:tcPr>
          <w:p w14:paraId="1F9BD7F9"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7</w:t>
            </w:r>
          </w:p>
        </w:tc>
      </w:tr>
      <w:tr w:rsidR="00BB1A99" w:rsidRPr="00BA3895" w14:paraId="09B27AD7" w14:textId="77777777" w:rsidTr="001B3EA3">
        <w:tc>
          <w:tcPr>
            <w:tcW w:w="1227" w:type="dxa"/>
            <w:shd w:val="clear" w:color="auto" w:fill="auto"/>
          </w:tcPr>
          <w:p w14:paraId="35BB70C2"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120</w:t>
            </w:r>
          </w:p>
        </w:tc>
        <w:tc>
          <w:tcPr>
            <w:tcW w:w="1385" w:type="dxa"/>
            <w:shd w:val="clear" w:color="auto" w:fill="auto"/>
          </w:tcPr>
          <w:p w14:paraId="72E19066" w14:textId="4DBE242B" w:rsidR="00BB1A99" w:rsidRPr="00721E08" w:rsidRDefault="00AE0443"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11</w:t>
            </w:r>
            <w:r w:rsidR="00C700C0" w:rsidRPr="00721E08">
              <w:rPr>
                <w:rFonts w:ascii="Arial" w:eastAsia="Times New Roman" w:hAnsi="Arial" w:cs="Arial"/>
                <w:color w:val="000000" w:themeColor="text1"/>
                <w:sz w:val="20"/>
                <w:szCs w:val="20"/>
                <w:lang w:eastAsia="pl-PL"/>
              </w:rPr>
              <w:t>26</w:t>
            </w:r>
          </w:p>
        </w:tc>
        <w:tc>
          <w:tcPr>
            <w:tcW w:w="1217" w:type="dxa"/>
            <w:shd w:val="clear" w:color="auto" w:fill="auto"/>
          </w:tcPr>
          <w:p w14:paraId="526D95A9" w14:textId="14E7F721" w:rsidR="00BB1A99" w:rsidRPr="00721E08" w:rsidRDefault="00C700C0"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338</w:t>
            </w:r>
          </w:p>
        </w:tc>
        <w:tc>
          <w:tcPr>
            <w:tcW w:w="1217" w:type="dxa"/>
            <w:shd w:val="clear" w:color="auto" w:fill="auto"/>
          </w:tcPr>
          <w:p w14:paraId="511350EE" w14:textId="77777777" w:rsidR="00BB1A99" w:rsidRPr="00721E08" w:rsidRDefault="00BB1A99" w:rsidP="001B3EA3">
            <w:pPr>
              <w:spacing w:line="360" w:lineRule="auto"/>
              <w:jc w:val="center"/>
              <w:rPr>
                <w:rFonts w:ascii="Arial" w:eastAsia="Times New Roman" w:hAnsi="Arial" w:cs="Arial"/>
                <w:color w:val="000000" w:themeColor="text1"/>
                <w:sz w:val="20"/>
                <w:szCs w:val="20"/>
                <w:lang w:eastAsia="pl-PL"/>
              </w:rPr>
            </w:pPr>
          </w:p>
        </w:tc>
        <w:tc>
          <w:tcPr>
            <w:tcW w:w="1581" w:type="dxa"/>
            <w:shd w:val="clear" w:color="auto" w:fill="auto"/>
          </w:tcPr>
          <w:p w14:paraId="6D14A0D0"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22" w:type="dxa"/>
            <w:shd w:val="clear" w:color="auto" w:fill="auto"/>
          </w:tcPr>
          <w:p w14:paraId="4B6A2A0C"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478" w:type="dxa"/>
          </w:tcPr>
          <w:p w14:paraId="42DBEA26"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r>
      <w:tr w:rsidR="00BB1A99" w:rsidRPr="00BA3895" w14:paraId="0520C1F1" w14:textId="77777777" w:rsidTr="001B3EA3">
        <w:tc>
          <w:tcPr>
            <w:tcW w:w="1227" w:type="dxa"/>
            <w:shd w:val="clear" w:color="auto" w:fill="auto"/>
          </w:tcPr>
          <w:p w14:paraId="1F1F4514"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240</w:t>
            </w:r>
          </w:p>
        </w:tc>
        <w:tc>
          <w:tcPr>
            <w:tcW w:w="1385" w:type="dxa"/>
            <w:shd w:val="clear" w:color="auto" w:fill="auto"/>
          </w:tcPr>
          <w:p w14:paraId="0DA9C1DF" w14:textId="3B5CEAE5" w:rsidR="00BB1A99" w:rsidRPr="00721E08" w:rsidRDefault="00AE0443"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1</w:t>
            </w:r>
            <w:r w:rsidR="00C700C0" w:rsidRPr="00721E08">
              <w:rPr>
                <w:rFonts w:ascii="Arial" w:eastAsia="Times New Roman" w:hAnsi="Arial" w:cs="Arial"/>
                <w:color w:val="000000" w:themeColor="text1"/>
                <w:sz w:val="20"/>
                <w:szCs w:val="20"/>
                <w:lang w:eastAsia="pl-PL"/>
              </w:rPr>
              <w:t>25</w:t>
            </w:r>
          </w:p>
        </w:tc>
        <w:tc>
          <w:tcPr>
            <w:tcW w:w="1217" w:type="dxa"/>
            <w:shd w:val="clear" w:color="auto" w:fill="auto"/>
          </w:tcPr>
          <w:p w14:paraId="447F44EE" w14:textId="026213D7" w:rsidR="00BB1A99" w:rsidRPr="00721E08" w:rsidRDefault="00C700C0"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38</w:t>
            </w:r>
          </w:p>
        </w:tc>
        <w:tc>
          <w:tcPr>
            <w:tcW w:w="1217" w:type="dxa"/>
            <w:shd w:val="clear" w:color="auto" w:fill="auto"/>
          </w:tcPr>
          <w:p w14:paraId="61842BC9" w14:textId="77777777" w:rsidR="00BB1A99" w:rsidRPr="00721E08" w:rsidRDefault="00BB1A99" w:rsidP="001B3EA3">
            <w:pPr>
              <w:spacing w:line="360" w:lineRule="auto"/>
              <w:jc w:val="center"/>
              <w:rPr>
                <w:rFonts w:ascii="Arial" w:eastAsia="Times New Roman" w:hAnsi="Arial" w:cs="Arial"/>
                <w:color w:val="000000" w:themeColor="text1"/>
                <w:sz w:val="20"/>
                <w:szCs w:val="20"/>
                <w:lang w:eastAsia="pl-PL"/>
              </w:rPr>
            </w:pPr>
          </w:p>
        </w:tc>
        <w:tc>
          <w:tcPr>
            <w:tcW w:w="1581" w:type="dxa"/>
            <w:shd w:val="clear" w:color="auto" w:fill="auto"/>
          </w:tcPr>
          <w:p w14:paraId="2690A93E"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22" w:type="dxa"/>
            <w:shd w:val="clear" w:color="auto" w:fill="auto"/>
          </w:tcPr>
          <w:p w14:paraId="16B98698"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478" w:type="dxa"/>
          </w:tcPr>
          <w:p w14:paraId="666D2B3D"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r>
      <w:tr w:rsidR="00BB1A99" w:rsidRPr="00BA3895" w14:paraId="328CE320" w14:textId="77777777" w:rsidTr="001B3EA3">
        <w:tc>
          <w:tcPr>
            <w:tcW w:w="1227" w:type="dxa"/>
            <w:shd w:val="clear" w:color="auto" w:fill="auto"/>
          </w:tcPr>
          <w:p w14:paraId="54BCFAEA"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360</w:t>
            </w:r>
          </w:p>
        </w:tc>
        <w:tc>
          <w:tcPr>
            <w:tcW w:w="1385" w:type="dxa"/>
            <w:shd w:val="clear" w:color="auto" w:fill="auto"/>
          </w:tcPr>
          <w:p w14:paraId="70F2BDF8" w14:textId="19B93336" w:rsidR="00BB1A99" w:rsidRPr="00721E08" w:rsidRDefault="00C700C0"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48</w:t>
            </w:r>
          </w:p>
        </w:tc>
        <w:tc>
          <w:tcPr>
            <w:tcW w:w="1217" w:type="dxa"/>
            <w:shd w:val="clear" w:color="auto" w:fill="auto"/>
          </w:tcPr>
          <w:p w14:paraId="2B6EC091" w14:textId="17D1C1A7" w:rsidR="00BB1A99" w:rsidRPr="00721E08" w:rsidRDefault="00C700C0"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14</w:t>
            </w:r>
          </w:p>
        </w:tc>
        <w:tc>
          <w:tcPr>
            <w:tcW w:w="1217" w:type="dxa"/>
            <w:shd w:val="clear" w:color="auto" w:fill="auto"/>
          </w:tcPr>
          <w:p w14:paraId="52DE3CB0" w14:textId="77777777" w:rsidR="00BB1A99" w:rsidRPr="00721E08" w:rsidRDefault="00BB1A99" w:rsidP="001B3EA3">
            <w:pPr>
              <w:spacing w:line="360" w:lineRule="auto"/>
              <w:jc w:val="center"/>
              <w:rPr>
                <w:rFonts w:ascii="Arial" w:eastAsia="Times New Roman" w:hAnsi="Arial" w:cs="Arial"/>
                <w:color w:val="000000" w:themeColor="text1"/>
                <w:sz w:val="20"/>
                <w:szCs w:val="20"/>
                <w:lang w:eastAsia="pl-PL"/>
              </w:rPr>
            </w:pPr>
          </w:p>
        </w:tc>
        <w:tc>
          <w:tcPr>
            <w:tcW w:w="1581" w:type="dxa"/>
            <w:shd w:val="clear" w:color="auto" w:fill="auto"/>
          </w:tcPr>
          <w:p w14:paraId="32CB06C0"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22" w:type="dxa"/>
            <w:shd w:val="clear" w:color="auto" w:fill="auto"/>
          </w:tcPr>
          <w:p w14:paraId="31CED349"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478" w:type="dxa"/>
          </w:tcPr>
          <w:p w14:paraId="668C61B2"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r>
      <w:tr w:rsidR="00BB1A99" w:rsidRPr="00BA3895" w14:paraId="40CEAF71" w14:textId="77777777" w:rsidTr="001B3EA3">
        <w:tc>
          <w:tcPr>
            <w:tcW w:w="1227" w:type="dxa"/>
            <w:shd w:val="clear" w:color="auto" w:fill="auto"/>
          </w:tcPr>
          <w:p w14:paraId="61F206F5"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1100</w:t>
            </w:r>
          </w:p>
        </w:tc>
        <w:tc>
          <w:tcPr>
            <w:tcW w:w="1385" w:type="dxa"/>
            <w:shd w:val="clear" w:color="auto" w:fill="auto"/>
          </w:tcPr>
          <w:p w14:paraId="1D01D805" w14:textId="02996B58" w:rsidR="00BB1A99" w:rsidRPr="00721E08" w:rsidRDefault="00AE0443"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3</w:t>
            </w:r>
            <w:r w:rsidR="00C700C0" w:rsidRPr="00721E08">
              <w:rPr>
                <w:rFonts w:ascii="Arial" w:eastAsia="Times New Roman" w:hAnsi="Arial" w:cs="Arial"/>
                <w:color w:val="000000" w:themeColor="text1"/>
                <w:sz w:val="20"/>
                <w:szCs w:val="20"/>
                <w:lang w:eastAsia="pl-PL"/>
              </w:rPr>
              <w:t>6</w:t>
            </w:r>
          </w:p>
        </w:tc>
        <w:tc>
          <w:tcPr>
            <w:tcW w:w="1217" w:type="dxa"/>
            <w:shd w:val="clear" w:color="auto" w:fill="auto"/>
          </w:tcPr>
          <w:p w14:paraId="6AC90AAF" w14:textId="21EEA0DA" w:rsidR="00BB1A99" w:rsidRPr="00721E08" w:rsidRDefault="00C700C0"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11</w:t>
            </w:r>
          </w:p>
        </w:tc>
        <w:tc>
          <w:tcPr>
            <w:tcW w:w="1217" w:type="dxa"/>
            <w:shd w:val="clear" w:color="auto" w:fill="auto"/>
          </w:tcPr>
          <w:p w14:paraId="3DABD7BB" w14:textId="77777777" w:rsidR="00BB1A99" w:rsidRPr="00721E08" w:rsidRDefault="00BB1A99" w:rsidP="001B3EA3">
            <w:pPr>
              <w:spacing w:line="360" w:lineRule="auto"/>
              <w:jc w:val="center"/>
              <w:rPr>
                <w:rFonts w:ascii="Arial" w:eastAsia="Times New Roman" w:hAnsi="Arial" w:cs="Arial"/>
                <w:color w:val="000000" w:themeColor="text1"/>
                <w:sz w:val="20"/>
                <w:szCs w:val="20"/>
                <w:lang w:eastAsia="pl-PL"/>
              </w:rPr>
            </w:pPr>
          </w:p>
        </w:tc>
        <w:tc>
          <w:tcPr>
            <w:tcW w:w="1581" w:type="dxa"/>
            <w:shd w:val="clear" w:color="auto" w:fill="auto"/>
          </w:tcPr>
          <w:p w14:paraId="047FFA07"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22" w:type="dxa"/>
            <w:shd w:val="clear" w:color="auto" w:fill="auto"/>
          </w:tcPr>
          <w:p w14:paraId="3CA790E5"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478" w:type="dxa"/>
          </w:tcPr>
          <w:p w14:paraId="036E7D6F"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r>
      <w:tr w:rsidR="00BB1A99" w:rsidRPr="00BA3895" w14:paraId="46EEB6CC" w14:textId="77777777" w:rsidTr="001B3EA3">
        <w:tc>
          <w:tcPr>
            <w:tcW w:w="5046" w:type="dxa"/>
            <w:gridSpan w:val="4"/>
            <w:shd w:val="clear" w:color="auto" w:fill="auto"/>
          </w:tcPr>
          <w:p w14:paraId="542D4AA8"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r w:rsidRPr="00BA3895">
              <w:rPr>
                <w:rFonts w:ascii="Arial" w:hAnsi="Arial" w:cs="Arial"/>
                <w:b/>
                <w:bCs/>
                <w:color w:val="000000"/>
                <w:sz w:val="18"/>
                <w:szCs w:val="18"/>
              </w:rPr>
              <w:t>Całkowita cena za realizację zamówienia:</w:t>
            </w:r>
          </w:p>
        </w:tc>
        <w:tc>
          <w:tcPr>
            <w:tcW w:w="1581" w:type="dxa"/>
            <w:shd w:val="clear" w:color="auto" w:fill="auto"/>
          </w:tcPr>
          <w:p w14:paraId="6895E93E"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*należy wpisać  sumę poszczególnych kwot z kolumny 5</w:t>
            </w:r>
          </w:p>
          <w:p w14:paraId="5A21E409" w14:textId="77777777" w:rsidR="00BB1A99" w:rsidRPr="00BA3895" w:rsidRDefault="00BB1A99" w:rsidP="001B3EA3">
            <w:pPr>
              <w:spacing w:line="360" w:lineRule="auto"/>
              <w:jc w:val="center"/>
              <w:rPr>
                <w:rFonts w:ascii="Arial" w:eastAsia="Times New Roman" w:hAnsi="Arial" w:cs="Arial"/>
                <w:b/>
                <w:bCs/>
                <w:color w:val="000000"/>
                <w:sz w:val="20"/>
                <w:szCs w:val="20"/>
                <w:lang w:eastAsia="pl-PL"/>
              </w:rPr>
            </w:pPr>
            <w:r w:rsidRPr="00BA3895">
              <w:rPr>
                <w:rFonts w:ascii="Arial" w:eastAsia="Times New Roman" w:hAnsi="Arial" w:cs="Arial"/>
                <w:b/>
                <w:bCs/>
                <w:color w:val="000000"/>
                <w:sz w:val="20"/>
                <w:szCs w:val="20"/>
                <w:lang w:eastAsia="pl-PL"/>
              </w:rPr>
              <w:t>……………….</w:t>
            </w:r>
          </w:p>
        </w:tc>
        <w:tc>
          <w:tcPr>
            <w:tcW w:w="1522" w:type="dxa"/>
            <w:shd w:val="clear" w:color="auto" w:fill="auto"/>
          </w:tcPr>
          <w:p w14:paraId="6136186A"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*należy wpisać  sumę poszczególnych kwot z kolumny 6</w:t>
            </w:r>
          </w:p>
          <w:p w14:paraId="735390F7" w14:textId="77777777" w:rsidR="00BB1A99" w:rsidRPr="00BA3895" w:rsidRDefault="00BB1A99" w:rsidP="001B3EA3">
            <w:pPr>
              <w:spacing w:line="360" w:lineRule="auto"/>
              <w:jc w:val="center"/>
              <w:rPr>
                <w:rFonts w:ascii="Arial" w:eastAsia="Times New Roman" w:hAnsi="Arial" w:cs="Arial"/>
                <w:b/>
                <w:bCs/>
                <w:color w:val="000000"/>
                <w:sz w:val="20"/>
                <w:szCs w:val="20"/>
                <w:lang w:eastAsia="pl-PL"/>
              </w:rPr>
            </w:pPr>
            <w:r w:rsidRPr="00BA3895">
              <w:rPr>
                <w:rFonts w:ascii="Arial" w:eastAsia="Times New Roman" w:hAnsi="Arial" w:cs="Arial"/>
                <w:b/>
                <w:bCs/>
                <w:color w:val="000000"/>
                <w:sz w:val="20"/>
                <w:szCs w:val="20"/>
                <w:lang w:eastAsia="pl-PL"/>
              </w:rPr>
              <w:t>……………….</w:t>
            </w:r>
          </w:p>
        </w:tc>
        <w:tc>
          <w:tcPr>
            <w:tcW w:w="1478" w:type="dxa"/>
          </w:tcPr>
          <w:p w14:paraId="67ED5A99"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*należy wpisać  sumę poszczególnych kwot z kolumny 7</w:t>
            </w:r>
          </w:p>
          <w:p w14:paraId="17B99DFD" w14:textId="77777777" w:rsidR="00BB1A99" w:rsidRPr="00BA3895" w:rsidRDefault="00BB1A99" w:rsidP="001B3EA3">
            <w:pPr>
              <w:spacing w:line="360" w:lineRule="auto"/>
              <w:jc w:val="center"/>
              <w:rPr>
                <w:rFonts w:ascii="Arial" w:eastAsia="Times New Roman" w:hAnsi="Arial" w:cs="Arial"/>
                <w:b/>
                <w:bCs/>
                <w:color w:val="000000"/>
                <w:sz w:val="20"/>
                <w:szCs w:val="20"/>
                <w:lang w:eastAsia="pl-PL"/>
              </w:rPr>
            </w:pPr>
            <w:r w:rsidRPr="00BA3895">
              <w:rPr>
                <w:rFonts w:ascii="Arial" w:eastAsia="Times New Roman" w:hAnsi="Arial" w:cs="Arial"/>
                <w:b/>
                <w:bCs/>
                <w:color w:val="000000"/>
                <w:sz w:val="20"/>
                <w:szCs w:val="20"/>
                <w:lang w:eastAsia="pl-PL"/>
              </w:rPr>
              <w:t>………………</w:t>
            </w:r>
          </w:p>
        </w:tc>
      </w:tr>
    </w:tbl>
    <w:p w14:paraId="4EE77950" w14:textId="77777777" w:rsidR="00BB1A99" w:rsidRPr="008A70BE" w:rsidRDefault="00BB1A99" w:rsidP="00BB1A99">
      <w:pPr>
        <w:pStyle w:val="NormalnyWeb"/>
        <w:spacing w:before="0" w:after="0" w:line="360" w:lineRule="auto"/>
        <w:rPr>
          <w:rFonts w:ascii="Arial" w:eastAsia="TimesNewRomanPSMT" w:hAnsi="Arial" w:cs="Arial"/>
          <w:color w:val="000000"/>
          <w:kern w:val="0"/>
          <w:lang w:bidi="ar-SA"/>
        </w:rPr>
      </w:pPr>
    </w:p>
    <w:p w14:paraId="2125DDA9" w14:textId="77777777" w:rsidR="00BB1A99" w:rsidRDefault="00BB1A99" w:rsidP="00BB1A99">
      <w:pPr>
        <w:pStyle w:val="NormalnyWeb"/>
        <w:spacing w:before="0" w:after="0" w:line="360" w:lineRule="auto"/>
        <w:rPr>
          <w:rFonts w:ascii="Arial" w:hAnsi="Arial" w:cs="Arial"/>
        </w:rPr>
      </w:pPr>
      <w:r w:rsidRPr="00BA3895">
        <w:rPr>
          <w:rStyle w:val="Domylnaczcionkaakapitu3"/>
          <w:rFonts w:ascii="Arial" w:hAnsi="Arial" w:cs="Arial"/>
          <w:b/>
          <w:bCs/>
          <w:color w:val="000000"/>
          <w:shd w:val="clear" w:color="auto" w:fill="FFFFFF"/>
        </w:rPr>
        <w:t>Uwaga</w:t>
      </w:r>
      <w:r w:rsidRPr="00BA3895">
        <w:rPr>
          <w:rStyle w:val="Domylnaczcionkaakapitu3"/>
          <w:rFonts w:ascii="Arial" w:hAnsi="Arial" w:cs="Arial"/>
          <w:color w:val="000000"/>
          <w:shd w:val="clear" w:color="auto" w:fill="FFFFFF"/>
        </w:rPr>
        <w:t>: Ceny należy podać w zaokrągleniu do dwóch miejsc po przecinku.</w:t>
      </w:r>
    </w:p>
    <w:p w14:paraId="44B56FF1"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rPr>
        <w:t>5. Akceptuje(my) bez zastrzeżeń istotne postanowienia umowy przedstawiony w Części III SWZ</w:t>
      </w:r>
      <w:r w:rsidRPr="00730B47">
        <w:rPr>
          <w:rFonts w:ascii="Arial" w:hAnsi="Arial" w:cs="Arial"/>
        </w:rPr>
        <w:br/>
      </w:r>
      <w:r w:rsidRPr="00730B47">
        <w:rPr>
          <w:rFonts w:ascii="Arial" w:hAnsi="Arial" w:cs="Arial"/>
          <w:color w:val="000000"/>
        </w:rPr>
        <w:t>6. W przypadku uznania mojej(naszej) oferty za najkorzystniejszą, umowę zobowiązuję(my) się zawrzeć w miejscu i terminie jakie zostaną wskazane przez Zamawiającego.</w:t>
      </w:r>
    </w:p>
    <w:p w14:paraId="7F943854"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t xml:space="preserve">7. Składam(y) niniejszą ofertę </w:t>
      </w:r>
      <w:r w:rsidRPr="00730B47">
        <w:rPr>
          <w:rFonts w:ascii="Arial" w:hAnsi="Arial" w:cs="Arial"/>
          <w:i/>
          <w:iCs/>
          <w:color w:val="000000"/>
        </w:rPr>
        <w:t>[we własnym imieniu] / [jako Wykonawcy wspólnie ubiegający się o udzielenie zamówienia],</w:t>
      </w:r>
    </w:p>
    <w:p w14:paraId="7441EF2A" w14:textId="18E5EEDF"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t xml:space="preserve">8. </w:t>
      </w:r>
      <w:r w:rsidRPr="00730B47">
        <w:rPr>
          <w:rFonts w:ascii="Arial" w:hAnsi="Arial" w:cs="Arial"/>
          <w:i/>
          <w:iCs/>
          <w:color w:val="000000"/>
        </w:rPr>
        <w:t>[żadne z informacji zawartych w ofercie nie stanowią tajemnicy przedsiębiorstwa w rozumieniu przepisów o zwalczaniu nieuczciwej konkurencji</w:t>
      </w:r>
      <w:r w:rsidR="00165C2A">
        <w:rPr>
          <w:rFonts w:ascii="Arial" w:hAnsi="Arial" w:cs="Arial"/>
          <w:i/>
          <w:iCs/>
          <w:color w:val="000000"/>
        </w:rPr>
        <w:t>]</w:t>
      </w:r>
      <w:r w:rsidRPr="00730B47">
        <w:rPr>
          <w:rFonts w:ascii="Arial" w:hAnsi="Arial" w:cs="Arial"/>
          <w:i/>
          <w:iCs/>
          <w:color w:val="000000"/>
        </w:rPr>
        <w:t xml:space="preserve"> / </w:t>
      </w:r>
      <w:r w:rsidR="00165C2A">
        <w:rPr>
          <w:rFonts w:ascii="Arial" w:hAnsi="Arial" w:cs="Arial"/>
          <w:i/>
          <w:iCs/>
          <w:color w:val="000000"/>
        </w:rPr>
        <w:t>[</w:t>
      </w:r>
      <w:r w:rsidRPr="00730B47">
        <w:rPr>
          <w:rFonts w:ascii="Arial" w:hAnsi="Arial" w:cs="Arial"/>
          <w:i/>
          <w:iCs/>
          <w:color w:val="000000"/>
        </w:rPr>
        <w:t>wskazane poniżej informacje zawarte w ofercie stanowią tajemnicę przedsiębiorstwa w rozumieniu przepisów o zwalczaniu nieuczciwej konkurencji i w związku z niniejszym nie mogą być one udostępniane, w szczególności innym uczestnikom postępowania</w:t>
      </w:r>
      <w:r w:rsidR="00165C2A">
        <w:rPr>
          <w:rFonts w:ascii="Arial" w:hAnsi="Arial" w:cs="Arial"/>
          <w:i/>
          <w:iCs/>
          <w:color w:val="000000"/>
        </w:rPr>
        <w:t>]</w:t>
      </w:r>
      <w:r w:rsidRPr="00730B47">
        <w:rPr>
          <w:rFonts w:ascii="Arial" w:hAnsi="Arial" w:cs="Arial"/>
          <w:i/>
          <w:iCs/>
          <w:color w:val="000000"/>
        </w:rPr>
        <w:t>:</w:t>
      </w:r>
    </w:p>
    <w:tbl>
      <w:tblPr>
        <w:tblW w:w="9660" w:type="dxa"/>
        <w:tblInd w:w="57" w:type="dxa"/>
        <w:tblLayout w:type="fixed"/>
        <w:tblCellMar>
          <w:left w:w="10" w:type="dxa"/>
          <w:right w:w="10" w:type="dxa"/>
        </w:tblCellMar>
        <w:tblLook w:val="0000" w:firstRow="0" w:lastRow="0" w:firstColumn="0" w:lastColumn="0" w:noHBand="0" w:noVBand="0"/>
      </w:tblPr>
      <w:tblGrid>
        <w:gridCol w:w="502"/>
        <w:gridCol w:w="4251"/>
        <w:gridCol w:w="2376"/>
        <w:gridCol w:w="2531"/>
      </w:tblGrid>
      <w:tr w:rsidR="00BB1A99" w:rsidRPr="00730B47" w14:paraId="1D8C013A" w14:textId="77777777" w:rsidTr="001B3EA3">
        <w:tc>
          <w:tcPr>
            <w:tcW w:w="502"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208119D1"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Lp.</w:t>
            </w:r>
          </w:p>
        </w:tc>
        <w:tc>
          <w:tcPr>
            <w:tcW w:w="4251"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13C82EA3"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Oznaczenie rodzaju (nazwy) informacji</w:t>
            </w:r>
          </w:p>
        </w:tc>
        <w:tc>
          <w:tcPr>
            <w:tcW w:w="4907" w:type="dxa"/>
            <w:gridSpan w:val="2"/>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01B1D02D"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Strony w ofercie (wyrażone cyfrą)</w:t>
            </w:r>
          </w:p>
        </w:tc>
      </w:tr>
      <w:tr w:rsidR="00BB1A99" w:rsidRPr="00730B47" w14:paraId="0B0F9037" w14:textId="77777777" w:rsidTr="001B3EA3">
        <w:tc>
          <w:tcPr>
            <w:tcW w:w="502"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1F17CE5D" w14:textId="77777777" w:rsidR="00BB1A99" w:rsidRPr="00730B47" w:rsidRDefault="00BB1A99" w:rsidP="001B3EA3">
            <w:pPr>
              <w:snapToGrid w:val="0"/>
              <w:spacing w:line="360" w:lineRule="auto"/>
              <w:rPr>
                <w:rFonts w:ascii="Arial" w:hAnsi="Arial" w:cs="Arial"/>
                <w:color w:val="000000"/>
              </w:rPr>
            </w:pPr>
          </w:p>
        </w:tc>
        <w:tc>
          <w:tcPr>
            <w:tcW w:w="4251"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6F548A6B" w14:textId="77777777" w:rsidR="00BB1A99" w:rsidRPr="00730B47" w:rsidRDefault="00BB1A99" w:rsidP="001B3EA3">
            <w:pPr>
              <w:snapToGrid w:val="0"/>
              <w:spacing w:line="360" w:lineRule="auto"/>
              <w:rPr>
                <w:rFonts w:ascii="Arial" w:hAnsi="Arial" w:cs="Arial"/>
                <w:color w:val="00000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194F1366"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od</w:t>
            </w: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09A7F285"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do</w:t>
            </w:r>
          </w:p>
        </w:tc>
      </w:tr>
      <w:tr w:rsidR="00BB1A99" w:rsidRPr="00730B47" w14:paraId="43F4DF6B" w14:textId="77777777" w:rsidTr="001B3EA3">
        <w:trPr>
          <w:trHeight w:val="327"/>
        </w:trPr>
        <w:tc>
          <w:tcPr>
            <w:tcW w:w="502" w:type="dxa"/>
            <w:tcBorders>
              <w:left w:val="single" w:sz="6" w:space="0" w:color="000001"/>
              <w:bottom w:val="single" w:sz="6" w:space="0" w:color="000001"/>
            </w:tcBorders>
            <w:shd w:val="clear" w:color="auto" w:fill="auto"/>
            <w:tcMar>
              <w:top w:w="0" w:type="dxa"/>
              <w:left w:w="57" w:type="dxa"/>
              <w:bottom w:w="57" w:type="dxa"/>
              <w:right w:w="57" w:type="dxa"/>
            </w:tcMar>
          </w:tcPr>
          <w:p w14:paraId="6F1C54C9" w14:textId="77777777" w:rsidR="00BB1A99" w:rsidRPr="00730B47" w:rsidRDefault="00BB1A99" w:rsidP="001B3EA3">
            <w:pPr>
              <w:pStyle w:val="Normalny2"/>
              <w:snapToGrid w:val="0"/>
              <w:spacing w:line="360" w:lineRule="auto"/>
              <w:rPr>
                <w:rFonts w:ascii="Arial" w:hAnsi="Arial" w:cs="Arial"/>
                <w:color w:val="000000"/>
              </w:rPr>
            </w:pPr>
          </w:p>
        </w:tc>
        <w:tc>
          <w:tcPr>
            <w:tcW w:w="4251" w:type="dxa"/>
            <w:tcBorders>
              <w:left w:val="single" w:sz="6" w:space="0" w:color="000001"/>
              <w:bottom w:val="single" w:sz="6" w:space="0" w:color="000001"/>
            </w:tcBorders>
            <w:shd w:val="clear" w:color="auto" w:fill="auto"/>
            <w:tcMar>
              <w:top w:w="0" w:type="dxa"/>
              <w:left w:w="57" w:type="dxa"/>
              <w:bottom w:w="57" w:type="dxa"/>
              <w:right w:w="57" w:type="dxa"/>
            </w:tcMar>
          </w:tcPr>
          <w:p w14:paraId="2CED95D0" w14:textId="77777777" w:rsidR="00BB1A99" w:rsidRPr="00730B47" w:rsidRDefault="00BB1A99" w:rsidP="001B3EA3">
            <w:pPr>
              <w:pStyle w:val="Normalny2"/>
              <w:snapToGrid w:val="0"/>
              <w:spacing w:line="360" w:lineRule="auto"/>
              <w:rPr>
                <w:rFonts w:ascii="Arial" w:hAnsi="Arial" w:cs="Arial"/>
                <w:color w:val="00000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31990A88" w14:textId="77777777" w:rsidR="00BB1A99" w:rsidRPr="00730B47" w:rsidRDefault="00BB1A99" w:rsidP="001B3EA3">
            <w:pPr>
              <w:pStyle w:val="Normalny2"/>
              <w:snapToGrid w:val="0"/>
              <w:spacing w:line="360" w:lineRule="auto"/>
              <w:rPr>
                <w:rFonts w:ascii="Arial" w:hAnsi="Arial" w:cs="Arial"/>
                <w:color w:val="000000"/>
              </w:rPr>
            </w:pP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5735BF33" w14:textId="77777777" w:rsidR="00BB1A99" w:rsidRPr="00730B47" w:rsidRDefault="00BB1A99" w:rsidP="001B3EA3">
            <w:pPr>
              <w:pStyle w:val="Normalny2"/>
              <w:snapToGrid w:val="0"/>
              <w:spacing w:line="360" w:lineRule="auto"/>
              <w:rPr>
                <w:rFonts w:ascii="Arial" w:hAnsi="Arial" w:cs="Arial"/>
                <w:color w:val="000000"/>
              </w:rPr>
            </w:pPr>
          </w:p>
        </w:tc>
      </w:tr>
    </w:tbl>
    <w:p w14:paraId="242BE82F" w14:textId="77777777" w:rsidR="00BB1A99" w:rsidRPr="00730B47" w:rsidRDefault="00BB1A99" w:rsidP="00BB1A99">
      <w:pPr>
        <w:pStyle w:val="NormalnyWeb"/>
        <w:spacing w:before="0" w:after="0" w:line="360" w:lineRule="auto"/>
        <w:rPr>
          <w:rFonts w:ascii="Arial" w:hAnsi="Arial" w:cs="Arial"/>
        </w:rPr>
      </w:pPr>
    </w:p>
    <w:p w14:paraId="43772485"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lastRenderedPageBreak/>
        <w:t>9. Części zamówienia, których wykonanie wykonawca zamierza powierzyć podwykonawcom:</w:t>
      </w:r>
    </w:p>
    <w:tbl>
      <w:tblPr>
        <w:tblW w:w="9660" w:type="dxa"/>
        <w:tblInd w:w="57" w:type="dxa"/>
        <w:tblLayout w:type="fixed"/>
        <w:tblCellMar>
          <w:left w:w="10" w:type="dxa"/>
          <w:right w:w="10" w:type="dxa"/>
        </w:tblCellMar>
        <w:tblLook w:val="0000" w:firstRow="0" w:lastRow="0" w:firstColumn="0" w:lastColumn="0" w:noHBand="0" w:noVBand="0"/>
      </w:tblPr>
      <w:tblGrid>
        <w:gridCol w:w="4815"/>
        <w:gridCol w:w="4845"/>
      </w:tblGrid>
      <w:tr w:rsidR="00BB1A99" w:rsidRPr="00730B47" w14:paraId="4E12D576" w14:textId="77777777" w:rsidTr="001B3EA3">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4CC0ED2A" w14:textId="77777777" w:rsidR="00BB1A99" w:rsidRPr="00730B47" w:rsidRDefault="00BB1A99" w:rsidP="001B3EA3">
            <w:pPr>
              <w:pStyle w:val="Normalny2"/>
              <w:spacing w:line="360" w:lineRule="auto"/>
              <w:rPr>
                <w:rFonts w:ascii="Arial" w:hAnsi="Arial" w:cs="Arial"/>
              </w:rPr>
            </w:pPr>
            <w:r w:rsidRPr="00730B47">
              <w:rPr>
                <w:rFonts w:ascii="Arial" w:hAnsi="Arial" w:cs="Arial"/>
                <w:color w:val="000000"/>
              </w:rPr>
              <w:t>Nazwa części zamówienia</w:t>
            </w: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20573ED9" w14:textId="77777777" w:rsidR="00BB1A99" w:rsidRPr="00730B47" w:rsidRDefault="00BB1A99" w:rsidP="001B3EA3">
            <w:pPr>
              <w:pStyle w:val="Normalny2"/>
              <w:spacing w:line="360" w:lineRule="auto"/>
              <w:rPr>
                <w:rFonts w:ascii="Arial" w:hAnsi="Arial" w:cs="Arial"/>
              </w:rPr>
            </w:pPr>
            <w:r w:rsidRPr="00730B47">
              <w:rPr>
                <w:rFonts w:ascii="Arial" w:hAnsi="Arial" w:cs="Arial"/>
                <w:color w:val="000000"/>
              </w:rPr>
              <w:t>Nazwa firm podwykonawców</w:t>
            </w:r>
          </w:p>
        </w:tc>
      </w:tr>
      <w:tr w:rsidR="00BB1A99" w:rsidRPr="00730B47" w14:paraId="0B7279CD" w14:textId="77777777" w:rsidTr="001B3EA3">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4393E669" w14:textId="77777777" w:rsidR="00BB1A99" w:rsidRPr="00730B47" w:rsidRDefault="00BB1A99" w:rsidP="001B3EA3">
            <w:pPr>
              <w:pStyle w:val="Normalny2"/>
              <w:spacing w:line="360" w:lineRule="auto"/>
              <w:rPr>
                <w:rFonts w:ascii="Arial" w:hAnsi="Arial" w:cs="Arial"/>
                <w:color w:val="000000"/>
              </w:rPr>
            </w:pP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1BFB1C1E" w14:textId="77777777" w:rsidR="00BB1A99" w:rsidRPr="00730B47" w:rsidRDefault="00BB1A99" w:rsidP="001B3EA3">
            <w:pPr>
              <w:pStyle w:val="Normalny2"/>
              <w:spacing w:line="360" w:lineRule="auto"/>
              <w:rPr>
                <w:rFonts w:ascii="Arial" w:hAnsi="Arial" w:cs="Arial"/>
                <w:color w:val="000000"/>
              </w:rPr>
            </w:pPr>
          </w:p>
        </w:tc>
      </w:tr>
    </w:tbl>
    <w:p w14:paraId="41B76B37" w14:textId="77777777" w:rsidR="00BB1A99" w:rsidRDefault="00BB1A99" w:rsidP="00BB1A99">
      <w:pPr>
        <w:pStyle w:val="NormalnyWeb"/>
        <w:spacing w:before="0" w:after="0" w:line="360" w:lineRule="auto"/>
        <w:rPr>
          <w:rFonts w:ascii="Arial" w:hAnsi="Arial" w:cs="Arial"/>
          <w:color w:val="000000"/>
        </w:rPr>
      </w:pPr>
    </w:p>
    <w:p w14:paraId="3498EA3C"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t>10. Inne oświadczenia:</w:t>
      </w:r>
    </w:p>
    <w:p w14:paraId="695EBDAF" w14:textId="77777777" w:rsidR="00BB1A99" w:rsidRPr="00730B47" w:rsidRDefault="00BB1A99" w:rsidP="00BB1A99">
      <w:pPr>
        <w:pStyle w:val="NormalnyWeb"/>
        <w:spacing w:before="0" w:after="0" w:line="360" w:lineRule="auto"/>
        <w:ind w:left="284" w:hanging="284"/>
        <w:rPr>
          <w:rFonts w:ascii="Arial" w:hAnsi="Arial" w:cs="Arial"/>
        </w:rPr>
      </w:pPr>
      <w:r w:rsidRPr="00730B47">
        <w:rPr>
          <w:rFonts w:ascii="Arial" w:hAnsi="Arial" w:cs="Arial"/>
          <w:color w:val="000000"/>
        </w:rPr>
        <w:t>a) Oświadczam(y), że wypełniłem(liśmy) obowiązki informacyjne przewidziane w art. 13 lub art. 14 RODO wobec osób fizycznych, od których dane osobowe bezpośrednio lub pośrednio pozyskałem(liśmy) w celu ubiegania się o udzielenie zamówienia publicznego w niniejszym postępowaniu.*</w:t>
      </w:r>
    </w:p>
    <w:p w14:paraId="729FE41F" w14:textId="77777777" w:rsidR="00BB1A99" w:rsidRPr="00426525" w:rsidRDefault="00BB1A99" w:rsidP="00BB1A99">
      <w:pPr>
        <w:pStyle w:val="NormalnyWeb"/>
        <w:spacing w:before="0" w:after="0" w:line="360" w:lineRule="auto"/>
        <w:rPr>
          <w:rFonts w:ascii="Arial" w:hAnsi="Arial" w:cs="Arial"/>
          <w:sz w:val="20"/>
          <w:szCs w:val="20"/>
        </w:rPr>
      </w:pPr>
      <w:r w:rsidRPr="00426525">
        <w:rPr>
          <w:rFonts w:ascii="Arial" w:hAnsi="Arial" w:cs="Arial"/>
          <w:i/>
          <w:iCs/>
          <w:color w:val="000000"/>
          <w:sz w:val="20"/>
          <w:szCs w:val="20"/>
        </w:rPr>
        <w:t>* W przypadku gdy wykonawca nie przekazuje danych osobowych innych niż bezpośrednio jego dotyczących lub zachodzi wyłączenie stosowania obowiązku informacyjnego, stosownie do art. 13 ust. 4 lub art. 14 ust</w:t>
      </w:r>
      <w:r w:rsidRPr="00426525">
        <w:rPr>
          <w:rFonts w:ascii="Arial" w:hAnsi="Arial" w:cs="Arial"/>
          <w:color w:val="000000"/>
          <w:sz w:val="20"/>
          <w:szCs w:val="20"/>
        </w:rPr>
        <w:t>. 5 RODO treści oświadczenia wykonawca nie składa (usunięcie treści oświadczenia np. przez jego wykreślenie).</w:t>
      </w:r>
    </w:p>
    <w:p w14:paraId="7AFF7BA2"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t xml:space="preserve">b) W myśl art. 225 </w:t>
      </w:r>
      <w:proofErr w:type="spellStart"/>
      <w:r w:rsidRPr="00730B47">
        <w:rPr>
          <w:rFonts w:ascii="Arial" w:hAnsi="Arial" w:cs="Arial"/>
          <w:color w:val="000000"/>
        </w:rPr>
        <w:t>u.p.z.p</w:t>
      </w:r>
      <w:proofErr w:type="spellEnd"/>
      <w:r w:rsidRPr="00730B47">
        <w:rPr>
          <w:rFonts w:ascii="Arial" w:hAnsi="Arial" w:cs="Arial"/>
          <w:color w:val="000000"/>
        </w:rPr>
        <w:t xml:space="preserve"> informuję(my), że zgodnie z przepisami o podatku od towarów i usług wybór mojej/ naszej oferty (należy zaznaczyć właściwy kwadrat):</w:t>
      </w:r>
    </w:p>
    <w:p w14:paraId="3636F827" w14:textId="77777777" w:rsidR="00BB1A99" w:rsidRPr="00730B47" w:rsidRDefault="00BB1A99" w:rsidP="00BB1A99">
      <w:pPr>
        <w:pStyle w:val="NormalnyWeb"/>
        <w:spacing w:before="0" w:after="0" w:line="360" w:lineRule="auto"/>
        <w:ind w:left="709"/>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w:t>
      </w:r>
      <w:r w:rsidRPr="00730B47">
        <w:rPr>
          <w:rFonts w:ascii="Arial" w:hAnsi="Arial" w:cs="Arial"/>
          <w:b/>
          <w:bCs/>
          <w:color w:val="000000"/>
        </w:rPr>
        <w:t>nie będzie</w:t>
      </w:r>
      <w:r w:rsidRPr="00730B47">
        <w:rPr>
          <w:rFonts w:ascii="Arial" w:hAnsi="Arial" w:cs="Arial"/>
          <w:color w:val="000000"/>
        </w:rPr>
        <w:t xml:space="preserve"> prowadzić do powstania </w:t>
      </w:r>
      <w:r w:rsidRPr="00426525">
        <w:rPr>
          <w:rFonts w:ascii="Arial" w:hAnsi="Arial" w:cs="Arial"/>
          <w:color w:val="000000"/>
        </w:rPr>
        <w:t>u zamawiającego</w:t>
      </w:r>
      <w:r w:rsidRPr="00730B47">
        <w:rPr>
          <w:rFonts w:ascii="Arial" w:hAnsi="Arial" w:cs="Arial"/>
          <w:color w:val="000000"/>
        </w:rPr>
        <w:t xml:space="preserve"> obowiązku podatkowego.</w:t>
      </w:r>
    </w:p>
    <w:p w14:paraId="75DAC535" w14:textId="77777777" w:rsidR="00BB1A99" w:rsidRPr="00730B47" w:rsidRDefault="00BB1A99" w:rsidP="00BB1A99">
      <w:pPr>
        <w:pStyle w:val="NormalnyWeb"/>
        <w:spacing w:before="0" w:after="0" w:line="360" w:lineRule="auto"/>
        <w:ind w:left="709"/>
        <w:rPr>
          <w:rFonts w:ascii="Arial" w:hAnsi="Arial" w:cs="Arial"/>
          <w:color w:val="000000"/>
        </w:rPr>
      </w:pPr>
      <w:r w:rsidRPr="00730B47">
        <w:rPr>
          <w:rFonts w:ascii="Arial" w:hAnsi="Arial" w:cs="Arial"/>
          <w:color w:val="000000"/>
        </w:rPr>
        <w:sym w:font="Symbol" w:char="F07F"/>
      </w:r>
      <w:r w:rsidRPr="00730B47">
        <w:rPr>
          <w:rFonts w:ascii="Arial" w:hAnsi="Arial" w:cs="Arial"/>
          <w:color w:val="000000"/>
        </w:rPr>
        <w:t xml:space="preserve"> </w:t>
      </w:r>
      <w:r w:rsidRPr="00730B47">
        <w:rPr>
          <w:rFonts w:ascii="Arial" w:hAnsi="Arial" w:cs="Arial"/>
          <w:b/>
          <w:bCs/>
          <w:color w:val="000000"/>
        </w:rPr>
        <w:t>będzie</w:t>
      </w:r>
      <w:r w:rsidRPr="00730B47">
        <w:rPr>
          <w:rFonts w:ascii="Arial" w:hAnsi="Arial" w:cs="Arial"/>
          <w:color w:val="000000"/>
        </w:rPr>
        <w:t xml:space="preserve"> prowadzić do powstania u zamawiającego obowiązku podatkowego w następującym zakresie:</w:t>
      </w:r>
      <w:r w:rsidRPr="00730B47">
        <w:rPr>
          <w:rFonts w:ascii="Arial" w:hAnsi="Arial" w:cs="Arial"/>
          <w:color w:val="000000"/>
        </w:rPr>
        <w:br/>
      </w:r>
    </w:p>
    <w:tbl>
      <w:tblPr>
        <w:tblW w:w="9469" w:type="dxa"/>
        <w:tblInd w:w="-5" w:type="dxa"/>
        <w:tblCellMar>
          <w:left w:w="10" w:type="dxa"/>
          <w:right w:w="10" w:type="dxa"/>
        </w:tblCellMar>
        <w:tblLook w:val="0000" w:firstRow="0" w:lastRow="0" w:firstColumn="0" w:lastColumn="0" w:noHBand="0" w:noVBand="0"/>
      </w:tblPr>
      <w:tblGrid>
        <w:gridCol w:w="3828"/>
        <w:gridCol w:w="3373"/>
        <w:gridCol w:w="2268"/>
      </w:tblGrid>
      <w:tr w:rsidR="00BB1A99" w:rsidRPr="00730B47" w14:paraId="04D10480" w14:textId="77777777" w:rsidTr="001B3EA3">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CC88AC" w14:textId="77777777" w:rsidR="00BB1A99" w:rsidRPr="00730B47" w:rsidRDefault="00BB1A99" w:rsidP="001B3EA3">
            <w:pPr>
              <w:pStyle w:val="Tekstpodstawowy3"/>
              <w:spacing w:after="0" w:line="360" w:lineRule="auto"/>
              <w:jc w:val="center"/>
              <w:rPr>
                <w:rFonts w:ascii="Arial" w:hAnsi="Arial" w:cs="Arial"/>
                <w:color w:val="000000"/>
                <w:szCs w:val="16"/>
              </w:rPr>
            </w:pPr>
            <w:r w:rsidRPr="00730B47">
              <w:rPr>
                <w:rFonts w:ascii="Arial" w:hAnsi="Arial" w:cs="Arial"/>
                <w:color w:val="000000"/>
                <w:szCs w:val="16"/>
              </w:rPr>
              <w:t>Nazwa (rodzaj) towaru lub usług których dostawa lub świadczenie będą prowadziły do powstania obowiązku podatkowego</w:t>
            </w: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A42998" w14:textId="77777777" w:rsidR="00BB1A99" w:rsidRPr="00730B47" w:rsidRDefault="00BB1A99" w:rsidP="001B3EA3">
            <w:pPr>
              <w:pStyle w:val="Tekstpodstawowy3"/>
              <w:spacing w:after="0" w:line="360" w:lineRule="auto"/>
              <w:jc w:val="center"/>
              <w:rPr>
                <w:rFonts w:ascii="Arial" w:hAnsi="Arial" w:cs="Arial"/>
                <w:color w:val="000000"/>
                <w:szCs w:val="16"/>
              </w:rPr>
            </w:pPr>
            <w:r w:rsidRPr="00730B47">
              <w:rPr>
                <w:rFonts w:ascii="Arial" w:hAnsi="Arial" w:cs="Arial"/>
                <w:color w:val="000000"/>
                <w:szCs w:val="16"/>
              </w:rPr>
              <w:t>Wartość towaru lub usługi objętego obowiązkiem podatkowym zamawiającego, bez kwoty podatku</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C7067" w14:textId="77777777" w:rsidR="00BB1A99" w:rsidRPr="00730B47" w:rsidRDefault="00BB1A99" w:rsidP="001B3EA3">
            <w:pPr>
              <w:pStyle w:val="Tekstpodstawowy3"/>
              <w:spacing w:after="0" w:line="360" w:lineRule="auto"/>
              <w:jc w:val="center"/>
              <w:rPr>
                <w:rFonts w:ascii="Arial" w:hAnsi="Arial" w:cs="Arial"/>
                <w:color w:val="000000"/>
                <w:szCs w:val="16"/>
              </w:rPr>
            </w:pPr>
            <w:r w:rsidRPr="00730B47">
              <w:rPr>
                <w:rFonts w:ascii="Arial" w:hAnsi="Arial" w:cs="Arial"/>
                <w:color w:val="000000"/>
                <w:szCs w:val="16"/>
              </w:rPr>
              <w:t>Stawka podatku od towarów i usług, która zgodnie z wiedzą wykonawcy, będzie miała zastosowanie.</w:t>
            </w:r>
          </w:p>
        </w:tc>
      </w:tr>
      <w:tr w:rsidR="00BB1A99" w:rsidRPr="00730B47" w14:paraId="7EB78CED" w14:textId="77777777" w:rsidTr="001B3EA3">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6573F" w14:textId="77777777" w:rsidR="00BB1A99" w:rsidRPr="00730B47" w:rsidRDefault="00BB1A99" w:rsidP="001B3EA3">
            <w:pPr>
              <w:pStyle w:val="Tekstpodstawowy3"/>
              <w:spacing w:after="0" w:line="360" w:lineRule="auto"/>
              <w:rPr>
                <w:rFonts w:ascii="Arial" w:hAnsi="Arial" w:cs="Arial"/>
                <w:color w:val="000000"/>
                <w:sz w:val="24"/>
                <w:szCs w:val="24"/>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E074B" w14:textId="77777777" w:rsidR="00BB1A99" w:rsidRPr="00730B47" w:rsidRDefault="00BB1A99" w:rsidP="001B3EA3">
            <w:pPr>
              <w:pStyle w:val="Tekstpodstawowy3"/>
              <w:spacing w:after="0" w:line="360" w:lineRule="auto"/>
              <w:rPr>
                <w:rFonts w:ascii="Arial" w:hAnsi="Arial" w:cs="Arial"/>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AA84E" w14:textId="77777777" w:rsidR="00BB1A99" w:rsidRPr="00730B47" w:rsidRDefault="00BB1A99" w:rsidP="001B3EA3">
            <w:pPr>
              <w:pStyle w:val="Tekstpodstawowy3"/>
              <w:spacing w:after="0" w:line="360" w:lineRule="auto"/>
              <w:rPr>
                <w:rFonts w:ascii="Arial" w:hAnsi="Arial" w:cs="Arial"/>
                <w:color w:val="000000"/>
                <w:sz w:val="24"/>
                <w:szCs w:val="24"/>
              </w:rPr>
            </w:pPr>
          </w:p>
        </w:tc>
      </w:tr>
      <w:tr w:rsidR="00BB1A99" w:rsidRPr="00730B47" w14:paraId="3427DC9C" w14:textId="77777777" w:rsidTr="001B3EA3">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66312" w14:textId="77777777" w:rsidR="00BB1A99" w:rsidRPr="00730B47" w:rsidRDefault="00BB1A99" w:rsidP="001B3EA3">
            <w:pPr>
              <w:pStyle w:val="Tekstpodstawowy3"/>
              <w:spacing w:after="0" w:line="360" w:lineRule="auto"/>
              <w:rPr>
                <w:rFonts w:ascii="Arial" w:hAnsi="Arial" w:cs="Arial"/>
                <w:color w:val="000000"/>
                <w:sz w:val="24"/>
                <w:szCs w:val="24"/>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396DD" w14:textId="77777777" w:rsidR="00BB1A99" w:rsidRPr="00730B47" w:rsidRDefault="00BB1A99" w:rsidP="001B3EA3">
            <w:pPr>
              <w:pStyle w:val="Tekstpodstawowy3"/>
              <w:spacing w:after="0" w:line="360" w:lineRule="auto"/>
              <w:rPr>
                <w:rFonts w:ascii="Arial" w:hAnsi="Arial" w:cs="Arial"/>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F5048" w14:textId="77777777" w:rsidR="00BB1A99" w:rsidRPr="00730B47" w:rsidRDefault="00BB1A99" w:rsidP="001B3EA3">
            <w:pPr>
              <w:pStyle w:val="Tekstpodstawowy3"/>
              <w:spacing w:after="0" w:line="360" w:lineRule="auto"/>
              <w:rPr>
                <w:rFonts w:ascii="Arial" w:hAnsi="Arial" w:cs="Arial"/>
                <w:color w:val="000000"/>
                <w:sz w:val="24"/>
                <w:szCs w:val="24"/>
              </w:rPr>
            </w:pPr>
          </w:p>
        </w:tc>
      </w:tr>
    </w:tbl>
    <w:p w14:paraId="78470936"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rPr>
        <w:br/>
      </w:r>
      <w:r w:rsidRPr="00730B47">
        <w:rPr>
          <w:rFonts w:ascii="Arial" w:hAnsi="Arial" w:cs="Arial"/>
          <w:color w:val="000000"/>
        </w:rPr>
        <w:t xml:space="preserve">c) Wykonawca oświadcza iż jest* (należy zaznaczyć właściwy kwadrat): </w:t>
      </w:r>
    </w:p>
    <w:p w14:paraId="583953D4"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Mikro przedsiębiorstwem</w:t>
      </w:r>
    </w:p>
    <w:p w14:paraId="2A51C58E"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Małym przedsiębiorstwem</w:t>
      </w:r>
    </w:p>
    <w:p w14:paraId="1E14B4C0"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Średnim przedsiębiorstwem</w:t>
      </w:r>
    </w:p>
    <w:p w14:paraId="1B66ED43"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Dużym przedsiębiorstwem</w:t>
      </w:r>
    </w:p>
    <w:p w14:paraId="56A8F011" w14:textId="77777777" w:rsidR="00BB1A99" w:rsidRPr="00F94E5B" w:rsidRDefault="00BB1A99" w:rsidP="00BB1A99">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lastRenderedPageBreak/>
        <w:t xml:space="preserve">* zaznaczyć właściwe - Por. zalecenie Komisji z dnia 6 maja 2003 r. dotyczące definicji mikroprzedsiębiorstw oraz małych, średnich i dużych przedsiębiorstw (Dz.U. L 124 z 20.5.2003, s. 36). </w:t>
      </w:r>
    </w:p>
    <w:p w14:paraId="2A0E9604" w14:textId="77777777" w:rsidR="00BB1A99" w:rsidRPr="00F94E5B" w:rsidRDefault="00BB1A99" w:rsidP="00BB1A99">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W przypadku konsorcjum wymaganą informację należy podać w odniesieniu do lidera konsorcjum.</w:t>
      </w:r>
    </w:p>
    <w:p w14:paraId="0C9DE921" w14:textId="77777777" w:rsidR="00BB1A99" w:rsidRPr="00F94E5B" w:rsidRDefault="00BB1A99" w:rsidP="00BB1A99">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Mikro przedsiębiorstwo: przedsiębiorstwo zatrudnia mniej niż 10 pracowników a jego roczny obrót nie przekracza (lub/i jego całkowity bilans roczny) 2 milionów EUR.</w:t>
      </w:r>
    </w:p>
    <w:p w14:paraId="21054A04" w14:textId="77777777" w:rsidR="00BB1A99" w:rsidRPr="00F94E5B" w:rsidRDefault="00BB1A99" w:rsidP="00BB1A99">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Małe przedsiębiorstwo: przedsiębiorstwo, które zatrudnia mniej niż 50 osób i którego roczny obrót lub roczna suma bilansowa nie przekracza 10 milionów EUR.</w:t>
      </w:r>
    </w:p>
    <w:p w14:paraId="62F549AD" w14:textId="77777777" w:rsidR="00BB1A99" w:rsidRPr="00F94E5B" w:rsidRDefault="00BB1A99" w:rsidP="00BB1A99">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771863F6" w14:textId="77777777" w:rsidR="00BB1A99" w:rsidRPr="00F94E5B" w:rsidRDefault="00BB1A99" w:rsidP="00BB1A99">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Duże przedsiębiorstwo: jest to przedsiębiorstwo, które nie kwalifikuje się do żadnej z ww. kategorii przedsiębiorstw.</w:t>
      </w:r>
    </w:p>
    <w:p w14:paraId="7DBFC6B4" w14:textId="77777777" w:rsidR="00BB1A99" w:rsidRDefault="00BB1A99" w:rsidP="00BB1A99">
      <w:pPr>
        <w:pStyle w:val="NormalnyWeb"/>
        <w:spacing w:before="0" w:after="0" w:line="360" w:lineRule="auto"/>
        <w:rPr>
          <w:rFonts w:ascii="Arial" w:hAnsi="Arial" w:cs="Arial"/>
        </w:rPr>
      </w:pPr>
    </w:p>
    <w:p w14:paraId="4136EEC9" w14:textId="77777777" w:rsidR="00BB1A99" w:rsidRPr="00730B47" w:rsidRDefault="00BB1A99" w:rsidP="00BB1A99">
      <w:pPr>
        <w:pStyle w:val="NormalnyWeb"/>
        <w:spacing w:before="0" w:after="0" w:line="360" w:lineRule="auto"/>
        <w:rPr>
          <w:rFonts w:ascii="Arial" w:hAnsi="Arial" w:cs="Arial"/>
        </w:rPr>
      </w:pPr>
    </w:p>
    <w:p w14:paraId="7373778C" w14:textId="77777777" w:rsidR="00BB1A99" w:rsidRPr="0094591B" w:rsidRDefault="00BB1A99" w:rsidP="00BB1A99">
      <w:pPr>
        <w:pStyle w:val="NormalnyWeb"/>
        <w:spacing w:before="0" w:after="0" w:line="360" w:lineRule="auto"/>
        <w:rPr>
          <w:rFonts w:ascii="Arial" w:hAnsi="Arial" w:cs="Arial"/>
        </w:rPr>
      </w:pPr>
      <w:r w:rsidRPr="0094591B">
        <w:rPr>
          <w:rFonts w:ascii="Arial" w:hAnsi="Arial" w:cs="Arial"/>
          <w:b/>
          <w:bCs/>
          <w:color w:val="000000"/>
        </w:rPr>
        <w:t>UWAGA:</w:t>
      </w:r>
    </w:p>
    <w:p w14:paraId="2FBE3098" w14:textId="77777777" w:rsidR="00BB1A99" w:rsidRPr="0094591B" w:rsidRDefault="00BB1A99" w:rsidP="00BB1A99">
      <w:pPr>
        <w:pStyle w:val="rozdzia"/>
        <w:rPr>
          <w:rFonts w:ascii="Arial" w:hAnsi="Arial" w:cs="Arial"/>
          <w:sz w:val="24"/>
          <w:szCs w:val="24"/>
        </w:rPr>
      </w:pPr>
      <w:r w:rsidRPr="0094591B">
        <w:rPr>
          <w:rFonts w:ascii="Arial" w:hAnsi="Arial" w:cs="Arial"/>
          <w:sz w:val="24"/>
          <w:szCs w:val="24"/>
        </w:rPr>
        <w:t xml:space="preserve">Ofertę składa się pod rygorem nieważności w formie elektronicznej. </w:t>
      </w:r>
    </w:p>
    <w:p w14:paraId="2E5AFF14" w14:textId="77777777" w:rsidR="00BB1A99" w:rsidRPr="00730B47" w:rsidRDefault="00BB1A99" w:rsidP="00BB1A99">
      <w:pPr>
        <w:pStyle w:val="NormalnyWeb"/>
        <w:spacing w:before="0" w:after="0" w:line="360" w:lineRule="auto"/>
        <w:rPr>
          <w:rFonts w:ascii="Arial" w:hAnsi="Arial" w:cs="Arial"/>
          <w:spacing w:val="8"/>
        </w:rPr>
      </w:pPr>
      <w:r w:rsidRPr="00730B47">
        <w:rPr>
          <w:rFonts w:ascii="Arial" w:hAnsi="Arial" w:cs="Arial"/>
          <w:spacing w:val="8"/>
        </w:rPr>
        <w:br/>
      </w:r>
    </w:p>
    <w:p w14:paraId="73F85D28"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i/>
          <w:iCs/>
          <w:color w:val="000000"/>
        </w:rPr>
        <w:t>[1] W przypadku Wykonawców wspólnie ubiegających się o udzielenie zamówienia zaleca się wpisanie danych wszystkich Wykonawców – wszystkich wspólników spółki cywilnej lub członków konsorcjum.</w:t>
      </w:r>
    </w:p>
    <w:p w14:paraId="1A1ABEE5" w14:textId="77777777" w:rsidR="00BB1A99" w:rsidRPr="00730B47" w:rsidRDefault="00BB1A99" w:rsidP="00BB1A99">
      <w:pPr>
        <w:pStyle w:val="NormalnyWeb"/>
        <w:spacing w:before="0" w:after="0" w:line="360" w:lineRule="auto"/>
        <w:rPr>
          <w:rFonts w:ascii="Arial" w:hAnsi="Arial" w:cs="Arial"/>
        </w:rPr>
      </w:pPr>
    </w:p>
    <w:p w14:paraId="0F1A184F" w14:textId="77777777" w:rsidR="00BB1A99" w:rsidRDefault="00BB1A99" w:rsidP="00BB1A99">
      <w:pPr>
        <w:pStyle w:val="NormalnyWeb"/>
        <w:spacing w:before="0" w:after="0" w:line="360" w:lineRule="auto"/>
        <w:rPr>
          <w:rFonts w:ascii="Arial" w:hAnsi="Arial" w:cs="Arial"/>
        </w:rPr>
      </w:pPr>
    </w:p>
    <w:p w14:paraId="77233C41" w14:textId="77777777" w:rsidR="00BB1A99" w:rsidRDefault="00BB1A99" w:rsidP="00BB1A99">
      <w:pPr>
        <w:pStyle w:val="NormalnyWeb"/>
        <w:spacing w:before="0" w:after="0" w:line="360" w:lineRule="auto"/>
        <w:rPr>
          <w:rFonts w:ascii="Arial" w:hAnsi="Arial" w:cs="Arial"/>
        </w:rPr>
      </w:pPr>
    </w:p>
    <w:p w14:paraId="3CA399CF" w14:textId="77777777" w:rsidR="00BB1A99" w:rsidRDefault="00BB1A99" w:rsidP="00BB1A99">
      <w:pPr>
        <w:pStyle w:val="NormalnyWeb"/>
        <w:spacing w:before="0" w:after="0" w:line="360" w:lineRule="auto"/>
        <w:rPr>
          <w:rFonts w:ascii="Arial" w:hAnsi="Arial" w:cs="Arial"/>
        </w:rPr>
      </w:pPr>
    </w:p>
    <w:p w14:paraId="061C30DB" w14:textId="77777777" w:rsidR="00BB1A99" w:rsidRDefault="00BB1A99" w:rsidP="00BB1A99">
      <w:pPr>
        <w:pStyle w:val="NormalnyWeb"/>
        <w:spacing w:before="0" w:after="0" w:line="360" w:lineRule="auto"/>
        <w:rPr>
          <w:rFonts w:ascii="Arial" w:hAnsi="Arial" w:cs="Arial"/>
        </w:rPr>
      </w:pPr>
    </w:p>
    <w:p w14:paraId="2729747B" w14:textId="77777777" w:rsidR="00BB1A99" w:rsidRDefault="00BB1A99" w:rsidP="00BB1A99">
      <w:pPr>
        <w:pStyle w:val="NormalnyWeb"/>
        <w:spacing w:before="0" w:after="0" w:line="360" w:lineRule="auto"/>
        <w:rPr>
          <w:rFonts w:ascii="Arial" w:hAnsi="Arial" w:cs="Arial"/>
        </w:rPr>
      </w:pPr>
    </w:p>
    <w:p w14:paraId="7B117665" w14:textId="77777777" w:rsidR="00BB1A99" w:rsidRDefault="00BB1A99" w:rsidP="00BB1A99">
      <w:pPr>
        <w:pStyle w:val="NormalnyWeb"/>
        <w:spacing w:before="0" w:after="0" w:line="360" w:lineRule="auto"/>
        <w:rPr>
          <w:rFonts w:ascii="Arial" w:hAnsi="Arial" w:cs="Arial"/>
        </w:rPr>
      </w:pPr>
    </w:p>
    <w:p w14:paraId="2D2806E4" w14:textId="77777777" w:rsidR="00BB1A99" w:rsidRDefault="00BB1A99" w:rsidP="00BB1A99">
      <w:pPr>
        <w:pStyle w:val="NormalnyWeb"/>
        <w:spacing w:before="0" w:after="0" w:line="360" w:lineRule="auto"/>
        <w:rPr>
          <w:rFonts w:ascii="Arial" w:hAnsi="Arial" w:cs="Arial"/>
        </w:rPr>
      </w:pPr>
    </w:p>
    <w:p w14:paraId="70DE7997" w14:textId="77777777" w:rsidR="00BB1A99" w:rsidRDefault="00BB1A99" w:rsidP="00BB1A99">
      <w:pPr>
        <w:pStyle w:val="NormalnyWeb"/>
        <w:spacing w:before="0" w:after="0" w:line="360" w:lineRule="auto"/>
        <w:rPr>
          <w:rFonts w:ascii="Arial" w:hAnsi="Arial" w:cs="Arial"/>
        </w:rPr>
      </w:pPr>
    </w:p>
    <w:p w14:paraId="66DA0455" w14:textId="77777777" w:rsidR="00BB1A99" w:rsidRDefault="00BB1A99" w:rsidP="00BB1A99">
      <w:pPr>
        <w:pStyle w:val="NormalnyWeb"/>
        <w:spacing w:before="0" w:after="0" w:line="360" w:lineRule="auto"/>
        <w:rPr>
          <w:rFonts w:ascii="Arial" w:hAnsi="Arial" w:cs="Arial"/>
        </w:rPr>
      </w:pPr>
    </w:p>
    <w:p w14:paraId="38773CB7" w14:textId="77777777" w:rsidR="00BB1A99" w:rsidRDefault="00BB1A99" w:rsidP="00BB1A99">
      <w:pPr>
        <w:pStyle w:val="NormalnyWeb"/>
        <w:spacing w:before="0" w:after="0" w:line="360" w:lineRule="auto"/>
        <w:jc w:val="right"/>
        <w:rPr>
          <w:rFonts w:ascii="Arial" w:hAnsi="Arial" w:cs="Arial"/>
          <w:color w:val="000000"/>
        </w:rPr>
      </w:pPr>
    </w:p>
    <w:p w14:paraId="1014D2FD" w14:textId="77777777" w:rsidR="00BB1A99" w:rsidRDefault="00BB1A99" w:rsidP="00BB1A99">
      <w:pPr>
        <w:pStyle w:val="NormalnyWeb"/>
        <w:spacing w:before="0" w:after="0" w:line="360" w:lineRule="auto"/>
        <w:jc w:val="right"/>
        <w:rPr>
          <w:rFonts w:ascii="Arial" w:hAnsi="Arial" w:cs="Arial"/>
          <w:color w:val="000000"/>
        </w:rPr>
      </w:pPr>
    </w:p>
    <w:p w14:paraId="7AC12FAA" w14:textId="2C0A5FD4" w:rsidR="00BB1A99" w:rsidRPr="00730B47" w:rsidRDefault="00BB1A99" w:rsidP="00BB1A99">
      <w:pPr>
        <w:pStyle w:val="NormalnyWeb"/>
        <w:spacing w:before="0" w:after="0" w:line="360" w:lineRule="auto"/>
        <w:jc w:val="right"/>
        <w:rPr>
          <w:rFonts w:ascii="Arial" w:hAnsi="Arial" w:cs="Arial"/>
        </w:rPr>
      </w:pPr>
      <w:r w:rsidRPr="00730B47">
        <w:rPr>
          <w:rFonts w:ascii="Arial" w:hAnsi="Arial" w:cs="Arial"/>
          <w:color w:val="000000"/>
        </w:rPr>
        <w:lastRenderedPageBreak/>
        <w:t>Załącznik nr 1</w:t>
      </w:r>
      <w:r>
        <w:rPr>
          <w:rFonts w:ascii="Arial" w:hAnsi="Arial" w:cs="Arial"/>
          <w:color w:val="000000"/>
        </w:rPr>
        <w:t>H</w:t>
      </w:r>
      <w:r w:rsidRPr="00730B47">
        <w:rPr>
          <w:rFonts w:ascii="Arial" w:hAnsi="Arial" w:cs="Arial"/>
          <w:color w:val="000000"/>
        </w:rPr>
        <w:t xml:space="preserve"> do SWZ</w:t>
      </w:r>
    </w:p>
    <w:p w14:paraId="604E7B33" w14:textId="36CE23DA" w:rsidR="00BB1A99" w:rsidRPr="00730B47" w:rsidRDefault="00BB1A99" w:rsidP="00BB1A99">
      <w:pPr>
        <w:pStyle w:val="NormalnyWeb"/>
        <w:spacing w:before="0" w:after="0" w:line="360" w:lineRule="auto"/>
        <w:jc w:val="center"/>
        <w:rPr>
          <w:rFonts w:ascii="Arial" w:hAnsi="Arial" w:cs="Arial"/>
        </w:rPr>
      </w:pPr>
      <w:r w:rsidRPr="00730B47">
        <w:rPr>
          <w:rFonts w:ascii="Arial" w:hAnsi="Arial" w:cs="Arial"/>
          <w:b/>
          <w:bCs/>
          <w:color w:val="000000"/>
        </w:rPr>
        <w:t xml:space="preserve">FORMULARZ OFERTOWY </w:t>
      </w:r>
      <w:r>
        <w:rPr>
          <w:rFonts w:ascii="Arial" w:hAnsi="Arial" w:cs="Arial"/>
          <w:b/>
          <w:bCs/>
          <w:color w:val="000000"/>
        </w:rPr>
        <w:t xml:space="preserve"> część 8</w:t>
      </w:r>
      <w:r w:rsidRPr="00730B47">
        <w:rPr>
          <w:rFonts w:ascii="Arial" w:hAnsi="Arial" w:cs="Arial"/>
          <w:b/>
          <w:bCs/>
          <w:color w:val="000000"/>
        </w:rPr>
        <w:br/>
      </w:r>
      <w:r>
        <w:rPr>
          <w:rStyle w:val="Pogrubienie"/>
          <w:rFonts w:ascii="Arial" w:hAnsi="Arial" w:cs="Arial"/>
        </w:rPr>
        <w:t xml:space="preserve">Usługa rozstawienia mieszkańcom Mazurskiego Związku Międzygminnego – Gospodarka Odpadami pojemników na odpady komunalne </w:t>
      </w:r>
    </w:p>
    <w:p w14:paraId="3DD949D7" w14:textId="77777777" w:rsidR="00BB1A99" w:rsidRPr="00730B47" w:rsidRDefault="00BB1A99" w:rsidP="00BB1A99">
      <w:pPr>
        <w:pStyle w:val="NormalnyWeb"/>
        <w:spacing w:before="0" w:after="0" w:line="360" w:lineRule="auto"/>
        <w:jc w:val="center"/>
        <w:rPr>
          <w:rFonts w:ascii="Arial" w:hAnsi="Arial" w:cs="Arial"/>
        </w:rPr>
      </w:pPr>
    </w:p>
    <w:p w14:paraId="53F28FAD" w14:textId="77777777" w:rsidR="00BB1A99" w:rsidRPr="00730B47" w:rsidRDefault="00BB1A99" w:rsidP="00BB1A99">
      <w:pPr>
        <w:pStyle w:val="NormalnyWeb"/>
        <w:spacing w:before="0" w:after="0" w:line="360" w:lineRule="auto"/>
        <w:rPr>
          <w:rFonts w:ascii="Arial" w:hAnsi="Arial" w:cs="Arial"/>
        </w:rPr>
      </w:pPr>
      <w:r w:rsidRPr="00730B47">
        <w:rPr>
          <w:rStyle w:val="Domylnaczcionkaakapitu3"/>
          <w:rFonts w:ascii="Arial" w:hAnsi="Arial" w:cs="Arial"/>
          <w:b/>
          <w:bCs/>
          <w:color w:val="000000"/>
        </w:rPr>
        <w:t>1. ZAMAWIAJĄCY:</w:t>
      </w:r>
    </w:p>
    <w:p w14:paraId="1B7EC022" w14:textId="77777777" w:rsidR="00BB1A99" w:rsidRPr="00730B47" w:rsidRDefault="00BB1A99" w:rsidP="00BB1A99">
      <w:pPr>
        <w:pStyle w:val="NormalnyWeb"/>
        <w:spacing w:before="0" w:after="0" w:line="360" w:lineRule="auto"/>
        <w:rPr>
          <w:rFonts w:ascii="Arial" w:hAnsi="Arial" w:cs="Arial"/>
          <w:color w:val="000000"/>
        </w:rPr>
      </w:pPr>
      <w:r w:rsidRPr="00730B47">
        <w:rPr>
          <w:rFonts w:ascii="Arial" w:hAnsi="Arial" w:cs="Arial"/>
          <w:color w:val="000000"/>
        </w:rPr>
        <w:t>Zakład Unieszkodliwiania Odpadów Komunalnych Spytkowo Sp. z o.o.</w:t>
      </w:r>
    </w:p>
    <w:p w14:paraId="689D9B7C" w14:textId="77777777" w:rsidR="00BB1A99" w:rsidRPr="00730B47" w:rsidRDefault="00BB1A99" w:rsidP="00BB1A99">
      <w:pPr>
        <w:pStyle w:val="NormalnyWeb"/>
        <w:spacing w:before="0" w:after="0" w:line="360" w:lineRule="auto"/>
        <w:rPr>
          <w:rFonts w:ascii="Arial" w:hAnsi="Arial" w:cs="Arial"/>
        </w:rPr>
      </w:pPr>
      <w:r w:rsidRPr="00730B47">
        <w:rPr>
          <w:rStyle w:val="Domylnaczcionkaakapitu3"/>
          <w:rFonts w:ascii="Arial" w:hAnsi="Arial" w:cs="Arial"/>
          <w:b/>
          <w:bCs/>
          <w:color w:val="000000"/>
        </w:rPr>
        <w:t>2. WYKONAWCA:</w:t>
      </w:r>
    </w:p>
    <w:p w14:paraId="0162DAAA" w14:textId="77777777" w:rsidR="00BB1A99" w:rsidRPr="00730B47" w:rsidRDefault="00BB1A99" w:rsidP="00BB1A99">
      <w:pPr>
        <w:pStyle w:val="NormalnyWeb"/>
        <w:spacing w:before="0" w:after="0" w:line="360" w:lineRule="auto"/>
        <w:rPr>
          <w:rFonts w:ascii="Arial" w:hAnsi="Arial" w:cs="Arial"/>
        </w:rPr>
      </w:pPr>
      <w:r w:rsidRPr="00730B47">
        <w:rPr>
          <w:rStyle w:val="Domylnaczcionkaakapitu3"/>
          <w:rFonts w:ascii="Arial" w:hAnsi="Arial" w:cs="Arial"/>
          <w:color w:val="000000"/>
        </w:rPr>
        <w:t>Niniejsza oferta zostaje złożona przez</w:t>
      </w:r>
      <w:r w:rsidRPr="00730B47">
        <w:rPr>
          <w:rFonts w:ascii="Arial" w:hAnsi="Arial" w:cs="Arial"/>
          <w:color w:val="000000"/>
        </w:rPr>
        <w:t>[1]</w:t>
      </w:r>
      <w:r w:rsidRPr="00730B47">
        <w:rPr>
          <w:rStyle w:val="Domylnaczcionkaakapitu3"/>
          <w:rFonts w:ascii="Arial" w:hAnsi="Arial" w:cs="Arial"/>
          <w:color w:val="000000"/>
        </w:rPr>
        <w:t>:</w:t>
      </w:r>
    </w:p>
    <w:tbl>
      <w:tblPr>
        <w:tblW w:w="9378" w:type="dxa"/>
        <w:tblInd w:w="57" w:type="dxa"/>
        <w:tblLayout w:type="fixed"/>
        <w:tblCellMar>
          <w:left w:w="10" w:type="dxa"/>
          <w:right w:w="10" w:type="dxa"/>
        </w:tblCellMar>
        <w:tblLook w:val="0000" w:firstRow="0" w:lastRow="0" w:firstColumn="0" w:lastColumn="0" w:noHBand="0" w:noVBand="0"/>
      </w:tblPr>
      <w:tblGrid>
        <w:gridCol w:w="502"/>
        <w:gridCol w:w="3820"/>
        <w:gridCol w:w="1766"/>
        <w:gridCol w:w="3290"/>
      </w:tblGrid>
      <w:tr w:rsidR="00BB1A99" w:rsidRPr="00730B47" w14:paraId="5DFC1980" w14:textId="77777777" w:rsidTr="001B3EA3">
        <w:tc>
          <w:tcPr>
            <w:tcW w:w="502"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486B4D7A" w14:textId="77777777" w:rsidR="00BB1A99" w:rsidRPr="00730B47" w:rsidRDefault="00BB1A99" w:rsidP="001B3EA3">
            <w:pPr>
              <w:pStyle w:val="Normalny2"/>
              <w:spacing w:line="360" w:lineRule="auto"/>
              <w:jc w:val="center"/>
              <w:rPr>
                <w:rFonts w:ascii="Arial" w:hAnsi="Arial" w:cs="Arial"/>
              </w:rPr>
            </w:pPr>
            <w:proofErr w:type="spellStart"/>
            <w:r w:rsidRPr="00730B47">
              <w:rPr>
                <w:rFonts w:ascii="Arial" w:hAnsi="Arial" w:cs="Arial"/>
                <w:color w:val="000000"/>
              </w:rPr>
              <w:t>Lp</w:t>
            </w:r>
            <w:proofErr w:type="spellEnd"/>
          </w:p>
        </w:tc>
        <w:tc>
          <w:tcPr>
            <w:tcW w:w="3820"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5788111E"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Nazwa(y) Wykonawcy(ów)</w:t>
            </w:r>
          </w:p>
        </w:tc>
        <w:tc>
          <w:tcPr>
            <w:tcW w:w="1766"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1A05A25D"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NIP</w:t>
            </w:r>
          </w:p>
        </w:tc>
        <w:tc>
          <w:tcPr>
            <w:tcW w:w="3290"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653283ED"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Adres(y) Wykonawcy(ów)</w:t>
            </w:r>
          </w:p>
        </w:tc>
      </w:tr>
      <w:tr w:rsidR="00BB1A99" w:rsidRPr="00730B47" w14:paraId="558D819C" w14:textId="77777777" w:rsidTr="001B3EA3">
        <w:trPr>
          <w:trHeight w:val="392"/>
        </w:trPr>
        <w:tc>
          <w:tcPr>
            <w:tcW w:w="502" w:type="dxa"/>
            <w:tcBorders>
              <w:left w:val="single" w:sz="6" w:space="0" w:color="000001"/>
              <w:bottom w:val="single" w:sz="6" w:space="0" w:color="000001"/>
            </w:tcBorders>
            <w:shd w:val="clear" w:color="auto" w:fill="auto"/>
            <w:tcMar>
              <w:top w:w="0" w:type="dxa"/>
              <w:left w:w="57" w:type="dxa"/>
              <w:bottom w:w="57" w:type="dxa"/>
              <w:right w:w="57" w:type="dxa"/>
            </w:tcMar>
          </w:tcPr>
          <w:p w14:paraId="2B6B2DC0" w14:textId="77777777" w:rsidR="00BB1A99" w:rsidRPr="00730B47" w:rsidRDefault="00BB1A99" w:rsidP="001B3EA3">
            <w:pPr>
              <w:pStyle w:val="Normalny2"/>
              <w:snapToGrid w:val="0"/>
              <w:spacing w:line="360" w:lineRule="auto"/>
              <w:rPr>
                <w:rFonts w:ascii="Arial" w:hAnsi="Arial" w:cs="Arial"/>
                <w:color w:val="000000"/>
              </w:rPr>
            </w:pPr>
          </w:p>
        </w:tc>
        <w:tc>
          <w:tcPr>
            <w:tcW w:w="3820" w:type="dxa"/>
            <w:tcBorders>
              <w:left w:val="single" w:sz="6" w:space="0" w:color="000001"/>
              <w:bottom w:val="single" w:sz="6" w:space="0" w:color="000001"/>
            </w:tcBorders>
            <w:shd w:val="clear" w:color="auto" w:fill="auto"/>
            <w:tcMar>
              <w:top w:w="0" w:type="dxa"/>
              <w:left w:w="57" w:type="dxa"/>
              <w:bottom w:w="57" w:type="dxa"/>
              <w:right w:w="57" w:type="dxa"/>
            </w:tcMar>
          </w:tcPr>
          <w:p w14:paraId="49C6E7F4" w14:textId="77777777" w:rsidR="00BB1A99" w:rsidRPr="00730B47" w:rsidRDefault="00BB1A99" w:rsidP="001B3EA3">
            <w:pPr>
              <w:pStyle w:val="Normalny2"/>
              <w:snapToGrid w:val="0"/>
              <w:spacing w:line="360" w:lineRule="auto"/>
              <w:rPr>
                <w:rFonts w:ascii="Arial" w:hAnsi="Arial" w:cs="Arial"/>
                <w:color w:val="000000"/>
              </w:rPr>
            </w:pPr>
          </w:p>
        </w:tc>
        <w:tc>
          <w:tcPr>
            <w:tcW w:w="1766" w:type="dxa"/>
            <w:tcBorders>
              <w:left w:val="single" w:sz="6" w:space="0" w:color="000001"/>
              <w:bottom w:val="single" w:sz="6" w:space="0" w:color="000001"/>
            </w:tcBorders>
            <w:shd w:val="clear" w:color="auto" w:fill="auto"/>
            <w:tcMar>
              <w:top w:w="0" w:type="dxa"/>
              <w:left w:w="57" w:type="dxa"/>
              <w:bottom w:w="57" w:type="dxa"/>
              <w:right w:w="57" w:type="dxa"/>
            </w:tcMar>
          </w:tcPr>
          <w:p w14:paraId="6EBD673C" w14:textId="77777777" w:rsidR="00BB1A99" w:rsidRPr="00730B47" w:rsidRDefault="00BB1A99" w:rsidP="001B3EA3">
            <w:pPr>
              <w:pStyle w:val="Normalny2"/>
              <w:snapToGrid w:val="0"/>
              <w:spacing w:line="360" w:lineRule="auto"/>
              <w:rPr>
                <w:rFonts w:ascii="Arial" w:hAnsi="Arial" w:cs="Arial"/>
                <w:color w:val="000000"/>
              </w:rPr>
            </w:pPr>
          </w:p>
        </w:tc>
        <w:tc>
          <w:tcPr>
            <w:tcW w:w="3290"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732E62B4" w14:textId="77777777" w:rsidR="00BB1A99" w:rsidRPr="00730B47" w:rsidRDefault="00BB1A99" w:rsidP="001B3EA3">
            <w:pPr>
              <w:pStyle w:val="Normalny2"/>
              <w:snapToGrid w:val="0"/>
              <w:spacing w:line="360" w:lineRule="auto"/>
              <w:rPr>
                <w:rFonts w:ascii="Arial" w:hAnsi="Arial" w:cs="Arial"/>
                <w:color w:val="000000"/>
              </w:rPr>
            </w:pPr>
          </w:p>
        </w:tc>
      </w:tr>
    </w:tbl>
    <w:p w14:paraId="30B21F01"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b/>
          <w:bCs/>
          <w:color w:val="000000"/>
        </w:rPr>
        <w:t>3. KORESPONDENCJĘ NALEŻY KIEROWAĆ NA ADRES:</w:t>
      </w:r>
    </w:p>
    <w:tbl>
      <w:tblPr>
        <w:tblW w:w="9660" w:type="dxa"/>
        <w:tblInd w:w="57" w:type="dxa"/>
        <w:tblLayout w:type="fixed"/>
        <w:tblCellMar>
          <w:left w:w="10" w:type="dxa"/>
          <w:right w:w="10" w:type="dxa"/>
        </w:tblCellMar>
        <w:tblLook w:val="0000" w:firstRow="0" w:lastRow="0" w:firstColumn="0" w:lastColumn="0" w:noHBand="0" w:noVBand="0"/>
      </w:tblPr>
      <w:tblGrid>
        <w:gridCol w:w="3148"/>
        <w:gridCol w:w="6512"/>
      </w:tblGrid>
      <w:tr w:rsidR="00BB1A99" w:rsidRPr="00730B47" w14:paraId="3ACE5D70" w14:textId="77777777" w:rsidTr="001B3EA3">
        <w:tc>
          <w:tcPr>
            <w:tcW w:w="3148"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3C5C4154" w14:textId="77777777" w:rsidR="00BB1A99" w:rsidRPr="00730B47" w:rsidRDefault="00BB1A99" w:rsidP="001B3EA3">
            <w:pPr>
              <w:pStyle w:val="Normalny2"/>
              <w:spacing w:line="360" w:lineRule="auto"/>
              <w:rPr>
                <w:rFonts w:ascii="Arial" w:hAnsi="Arial" w:cs="Arial"/>
              </w:rPr>
            </w:pPr>
            <w:r w:rsidRPr="00730B47">
              <w:rPr>
                <w:rFonts w:ascii="Arial" w:hAnsi="Arial" w:cs="Arial"/>
                <w:color w:val="000000"/>
              </w:rPr>
              <w:t>Wykonawca</w:t>
            </w:r>
          </w:p>
        </w:tc>
        <w:tc>
          <w:tcPr>
            <w:tcW w:w="6512"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3A4316CC" w14:textId="77777777" w:rsidR="00BB1A99" w:rsidRPr="00730B47" w:rsidRDefault="00BB1A99" w:rsidP="001B3EA3">
            <w:pPr>
              <w:pStyle w:val="Normalny2"/>
              <w:snapToGrid w:val="0"/>
              <w:spacing w:line="360" w:lineRule="auto"/>
              <w:rPr>
                <w:rFonts w:ascii="Arial" w:hAnsi="Arial" w:cs="Arial"/>
                <w:color w:val="000000"/>
              </w:rPr>
            </w:pPr>
          </w:p>
        </w:tc>
      </w:tr>
      <w:tr w:rsidR="00BB1A99" w:rsidRPr="00730B47" w14:paraId="4F7BD37C" w14:textId="77777777" w:rsidTr="001B3EA3">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19E3568D" w14:textId="77777777" w:rsidR="00BB1A99" w:rsidRPr="00730B47" w:rsidRDefault="00BB1A99" w:rsidP="001B3EA3">
            <w:pPr>
              <w:pStyle w:val="Normalny2"/>
              <w:spacing w:line="360" w:lineRule="auto"/>
              <w:rPr>
                <w:rFonts w:ascii="Arial" w:hAnsi="Arial" w:cs="Arial"/>
              </w:rPr>
            </w:pPr>
            <w:r w:rsidRPr="00730B47">
              <w:rPr>
                <w:rFonts w:ascii="Arial" w:hAnsi="Arial" w:cs="Arial"/>
                <w:color w:val="000000"/>
              </w:rPr>
              <w:t>Imię i nazwisko osoby uprawnionej do kontaktu</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417C0FED" w14:textId="77777777" w:rsidR="00BB1A99" w:rsidRPr="00730B47" w:rsidRDefault="00BB1A99" w:rsidP="001B3EA3">
            <w:pPr>
              <w:pStyle w:val="Normalny2"/>
              <w:snapToGrid w:val="0"/>
              <w:spacing w:line="360" w:lineRule="auto"/>
              <w:rPr>
                <w:rFonts w:ascii="Arial" w:hAnsi="Arial" w:cs="Arial"/>
                <w:color w:val="000000"/>
              </w:rPr>
            </w:pPr>
          </w:p>
        </w:tc>
      </w:tr>
      <w:tr w:rsidR="00BB1A99" w:rsidRPr="00730B47" w14:paraId="04C67730" w14:textId="77777777" w:rsidTr="001B3EA3">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5C6D1476" w14:textId="77777777" w:rsidR="00BB1A99" w:rsidRPr="00730B47" w:rsidRDefault="00BB1A99" w:rsidP="001B3EA3">
            <w:pPr>
              <w:pStyle w:val="Normalny2"/>
              <w:spacing w:line="360" w:lineRule="auto"/>
              <w:rPr>
                <w:rFonts w:ascii="Arial" w:hAnsi="Arial" w:cs="Arial"/>
              </w:rPr>
            </w:pPr>
            <w:r w:rsidRPr="00730B47">
              <w:rPr>
                <w:rFonts w:ascii="Arial" w:hAnsi="Arial" w:cs="Arial"/>
                <w:color w:val="000000"/>
              </w:rPr>
              <w:t>Adres</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5FB6D998" w14:textId="77777777" w:rsidR="00BB1A99" w:rsidRPr="00730B47" w:rsidRDefault="00BB1A99" w:rsidP="001B3EA3">
            <w:pPr>
              <w:pStyle w:val="Normalny2"/>
              <w:snapToGrid w:val="0"/>
              <w:spacing w:line="360" w:lineRule="auto"/>
              <w:rPr>
                <w:rFonts w:ascii="Arial" w:hAnsi="Arial" w:cs="Arial"/>
                <w:color w:val="000000"/>
              </w:rPr>
            </w:pPr>
          </w:p>
        </w:tc>
      </w:tr>
      <w:tr w:rsidR="00BB1A99" w:rsidRPr="00730B47" w14:paraId="2E1EF4F0" w14:textId="77777777" w:rsidTr="001B3EA3">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4CD70D2E" w14:textId="77777777" w:rsidR="00BB1A99" w:rsidRPr="00730B47" w:rsidRDefault="00BB1A99" w:rsidP="001B3EA3">
            <w:pPr>
              <w:pStyle w:val="Normalny2"/>
              <w:spacing w:line="360" w:lineRule="auto"/>
              <w:rPr>
                <w:rFonts w:ascii="Arial" w:hAnsi="Arial" w:cs="Arial"/>
              </w:rPr>
            </w:pPr>
            <w:r w:rsidRPr="00730B47">
              <w:rPr>
                <w:rFonts w:ascii="Arial" w:hAnsi="Arial" w:cs="Arial"/>
                <w:color w:val="000000"/>
              </w:rPr>
              <w:t>Nr telefonu</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71218602" w14:textId="77777777" w:rsidR="00BB1A99" w:rsidRPr="00730B47" w:rsidRDefault="00BB1A99" w:rsidP="001B3EA3">
            <w:pPr>
              <w:pStyle w:val="Normalny2"/>
              <w:snapToGrid w:val="0"/>
              <w:spacing w:line="360" w:lineRule="auto"/>
              <w:rPr>
                <w:rFonts w:ascii="Arial" w:hAnsi="Arial" w:cs="Arial"/>
                <w:color w:val="000000"/>
              </w:rPr>
            </w:pPr>
          </w:p>
        </w:tc>
      </w:tr>
      <w:tr w:rsidR="00BB1A99" w:rsidRPr="00730B47" w14:paraId="51696C11" w14:textId="77777777" w:rsidTr="001B3EA3">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74A7588D" w14:textId="77777777" w:rsidR="00BB1A99" w:rsidRPr="00730B47" w:rsidRDefault="00BB1A99" w:rsidP="001B3EA3">
            <w:pPr>
              <w:pStyle w:val="Normalny2"/>
              <w:spacing w:line="360" w:lineRule="auto"/>
              <w:rPr>
                <w:rFonts w:ascii="Arial" w:hAnsi="Arial" w:cs="Arial"/>
                <w:color w:val="000000"/>
              </w:rPr>
            </w:pPr>
            <w:r w:rsidRPr="00730B47">
              <w:rPr>
                <w:rFonts w:ascii="Arial" w:hAnsi="Arial" w:cs="Arial"/>
                <w:color w:val="000000"/>
              </w:rPr>
              <w:t>E-mail</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52FD105C" w14:textId="77777777" w:rsidR="00BB1A99" w:rsidRPr="00730B47" w:rsidRDefault="00BB1A99" w:rsidP="001B3EA3">
            <w:pPr>
              <w:pStyle w:val="Normalny2"/>
              <w:snapToGrid w:val="0"/>
              <w:spacing w:line="360" w:lineRule="auto"/>
              <w:rPr>
                <w:rFonts w:ascii="Arial" w:hAnsi="Arial" w:cs="Arial"/>
                <w:color w:val="000000"/>
              </w:rPr>
            </w:pPr>
          </w:p>
        </w:tc>
      </w:tr>
    </w:tbl>
    <w:p w14:paraId="5463AF6D"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b/>
          <w:bCs/>
          <w:color w:val="000000"/>
        </w:rPr>
        <w:br/>
      </w:r>
      <w:r w:rsidRPr="00730B47">
        <w:rPr>
          <w:rFonts w:ascii="Arial" w:hAnsi="Arial" w:cs="Arial"/>
          <w:b/>
          <w:bCs/>
        </w:rPr>
        <w:t>4. Ja (my) niżej podpisany (i), działając w imieniu i na rzecz Wykonawcy składającego niniejszą ofertę oświadczam(y), że:</w:t>
      </w:r>
    </w:p>
    <w:p w14:paraId="0F4DCDFB"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rPr>
        <w:t>1. Zapoznałem(liśmy) się z treścią SWZ oraz jej załączników dla niniejszego postępowania o zamówienie publiczne i akceptuję (jemy) ją w całości bez zastrzeżeń.</w:t>
      </w:r>
    </w:p>
    <w:p w14:paraId="36E3C072"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rPr>
        <w:t>2. Gwarantuje(my) wykonanie całości przedmiotu niniejszego zamówienia publicznego.</w:t>
      </w:r>
    </w:p>
    <w:p w14:paraId="5A5A99F9" w14:textId="77777777" w:rsidR="00BB1A99" w:rsidRDefault="00BB1A99" w:rsidP="00BB1A99">
      <w:pPr>
        <w:pStyle w:val="NormalnyWeb"/>
        <w:spacing w:before="0" w:after="0" w:line="360" w:lineRule="auto"/>
        <w:rPr>
          <w:rStyle w:val="Domylnaczcionkaakapitu3"/>
          <w:rFonts w:ascii="Arial" w:hAnsi="Arial" w:cs="Arial"/>
        </w:rPr>
      </w:pPr>
      <w:r w:rsidRPr="00730B47">
        <w:rPr>
          <w:rFonts w:ascii="Arial" w:hAnsi="Arial" w:cs="Arial"/>
        </w:rPr>
        <w:t xml:space="preserve">3. Gwarantuje(my) termin wykonania zamówienia zgodny z zapisami SWZ. </w:t>
      </w:r>
      <w:r w:rsidRPr="00730B47">
        <w:rPr>
          <w:rFonts w:ascii="Arial" w:hAnsi="Arial" w:cs="Arial"/>
        </w:rPr>
        <w:br/>
        <w:t>4. C</w:t>
      </w:r>
      <w:r w:rsidRPr="00730B47">
        <w:rPr>
          <w:rStyle w:val="Domylnaczcionkaakapitu3"/>
          <w:rFonts w:ascii="Arial" w:hAnsi="Arial" w:cs="Arial"/>
        </w:rPr>
        <w:t xml:space="preserve">ena mojej (naszej) oferty za realizację całego zamówienia </w:t>
      </w:r>
      <w:r w:rsidRPr="00BA3895">
        <w:rPr>
          <w:rStyle w:val="Domylnaczcionkaakapitu3"/>
          <w:rFonts w:ascii="Arial" w:hAnsi="Arial" w:cs="Arial"/>
          <w:color w:val="000000"/>
        </w:rPr>
        <w:t>(</w:t>
      </w:r>
      <w:r w:rsidRPr="00BA3895">
        <w:rPr>
          <w:rStyle w:val="Domylnaczcionkaakapitu3"/>
          <w:rFonts w:ascii="Arial" w:hAnsi="Arial" w:cs="Arial"/>
          <w:color w:val="000000"/>
          <w:u w:val="single"/>
        </w:rPr>
        <w:t>zamówienie podstawowe oraz opcja</w:t>
      </w:r>
      <w:r w:rsidRPr="00BA3895">
        <w:rPr>
          <w:rStyle w:val="Domylnaczcionkaakapitu3"/>
          <w:rFonts w:ascii="Arial" w:hAnsi="Arial" w:cs="Arial"/>
          <w:color w:val="000000"/>
        </w:rPr>
        <w:t xml:space="preserve">) </w:t>
      </w:r>
      <w:r w:rsidRPr="00730B47">
        <w:rPr>
          <w:rStyle w:val="Domylnaczcionkaakapitu3"/>
          <w:rFonts w:ascii="Arial" w:hAnsi="Arial" w:cs="Arial"/>
        </w:rPr>
        <w:t xml:space="preserve">wynosi </w:t>
      </w:r>
      <w:r w:rsidRPr="00730B47">
        <w:rPr>
          <w:rStyle w:val="Domylnaczcionkaakapitu3"/>
          <w:rFonts w:ascii="Arial" w:hAnsi="Arial" w:cs="Arial"/>
          <w:b/>
          <w:bCs/>
        </w:rPr>
        <w:t>.......................</w:t>
      </w:r>
      <w:r w:rsidRPr="00730B47">
        <w:rPr>
          <w:rStyle w:val="Domylnaczcionkaakapitu3"/>
          <w:rFonts w:ascii="Arial" w:hAnsi="Arial" w:cs="Arial"/>
        </w:rPr>
        <w:t xml:space="preserve">PLN </w:t>
      </w:r>
      <w:r>
        <w:rPr>
          <w:rStyle w:val="Domylnaczcionkaakapitu3"/>
          <w:rFonts w:ascii="Arial" w:hAnsi="Arial" w:cs="Arial"/>
        </w:rPr>
        <w:t xml:space="preserve">brutto </w:t>
      </w:r>
    </w:p>
    <w:p w14:paraId="60D1C703" w14:textId="77777777" w:rsidR="00BB1A99" w:rsidRDefault="00BB1A99" w:rsidP="00BB1A99">
      <w:pPr>
        <w:pStyle w:val="NormalnyWeb"/>
        <w:spacing w:before="0" w:after="0" w:line="360" w:lineRule="auto"/>
        <w:rPr>
          <w:rStyle w:val="Domylnaczcionkaakapitu3"/>
          <w:rFonts w:ascii="Arial" w:hAnsi="Arial" w:cs="Arial"/>
        </w:rPr>
      </w:pPr>
      <w:r>
        <w:rPr>
          <w:rStyle w:val="Domylnaczcionkaakapitu3"/>
          <w:rFonts w:ascii="Arial" w:hAnsi="Arial" w:cs="Arial"/>
        </w:rPr>
        <w:t>Stawka VAT</w:t>
      </w:r>
      <w:r w:rsidRPr="008A70BE">
        <w:rPr>
          <w:rStyle w:val="Domylnaczcionkaakapitu3"/>
          <w:rFonts w:ascii="Arial" w:hAnsi="Arial" w:cs="Arial"/>
          <w:b/>
          <w:bCs/>
        </w:rPr>
        <w:t>………….</w:t>
      </w:r>
      <w:r>
        <w:rPr>
          <w:rStyle w:val="Domylnaczcionkaakapitu3"/>
          <w:rFonts w:ascii="Arial" w:hAnsi="Arial" w:cs="Arial"/>
        </w:rPr>
        <w:t xml:space="preserve">% </w:t>
      </w:r>
    </w:p>
    <w:p w14:paraId="6ACCAAF5" w14:textId="77777777" w:rsidR="00BB1A99" w:rsidRDefault="00BB1A99" w:rsidP="00BB1A99">
      <w:pPr>
        <w:pStyle w:val="NormalnyWeb"/>
        <w:spacing w:before="0" w:after="0" w:line="360" w:lineRule="auto"/>
        <w:rPr>
          <w:rStyle w:val="Domylnaczcionkaakapitu3"/>
          <w:rFonts w:ascii="Arial" w:hAnsi="Arial" w:cs="Arial"/>
        </w:rPr>
      </w:pPr>
    </w:p>
    <w:p w14:paraId="48C77649" w14:textId="77777777" w:rsidR="00BB1A99" w:rsidRDefault="00BB1A99" w:rsidP="00BB1A99">
      <w:pPr>
        <w:pStyle w:val="NormalnyWeb"/>
        <w:spacing w:before="0" w:after="0" w:line="360" w:lineRule="auto"/>
        <w:rPr>
          <w:rStyle w:val="Domylnaczcionkaakapitu3"/>
          <w:rFonts w:ascii="Arial" w:hAnsi="Arial" w:cs="Arial"/>
        </w:rPr>
      </w:pPr>
    </w:p>
    <w:p w14:paraId="27119CF9" w14:textId="77777777" w:rsidR="00BB1A99" w:rsidRDefault="00BB1A99" w:rsidP="00BB1A99">
      <w:pPr>
        <w:pStyle w:val="NormalnyWeb"/>
        <w:spacing w:before="0" w:after="0" w:line="360" w:lineRule="auto"/>
        <w:rPr>
          <w:rFonts w:ascii="Arial" w:eastAsia="TimesNewRomanPSMT" w:hAnsi="Arial" w:cs="Arial"/>
          <w:color w:val="000000"/>
          <w:kern w:val="0"/>
          <w:lang w:bidi="ar-SA"/>
        </w:rPr>
      </w:pPr>
      <w:r w:rsidRPr="00BA3895">
        <w:rPr>
          <w:rFonts w:ascii="Arial" w:eastAsia="TimesNewRomanPSMT" w:hAnsi="Arial" w:cs="Arial"/>
          <w:color w:val="000000"/>
          <w:kern w:val="0"/>
          <w:lang w:bidi="ar-SA"/>
        </w:rPr>
        <w:lastRenderedPageBreak/>
        <w:t>Tabela kalkulacji wartości całego zamówienia (podstawowe oraz opcja) brutto: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1385"/>
        <w:gridCol w:w="1217"/>
        <w:gridCol w:w="1217"/>
        <w:gridCol w:w="1581"/>
        <w:gridCol w:w="1522"/>
        <w:gridCol w:w="1478"/>
      </w:tblGrid>
      <w:tr w:rsidR="00BB1A99" w:rsidRPr="00BA3895" w14:paraId="6E6AF47F" w14:textId="77777777" w:rsidTr="001B3EA3">
        <w:tc>
          <w:tcPr>
            <w:tcW w:w="1227" w:type="dxa"/>
            <w:shd w:val="clear" w:color="auto" w:fill="auto"/>
          </w:tcPr>
          <w:p w14:paraId="69BFB6C0"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Rodzaj pojemnika</w:t>
            </w:r>
          </w:p>
        </w:tc>
        <w:tc>
          <w:tcPr>
            <w:tcW w:w="1385" w:type="dxa"/>
            <w:shd w:val="clear" w:color="auto" w:fill="auto"/>
          </w:tcPr>
          <w:p w14:paraId="7AD2C9B9"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Ilość (sztuk)</w:t>
            </w:r>
          </w:p>
          <w:p w14:paraId="0391C695"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Do rozstawienia w</w:t>
            </w:r>
            <w:r w:rsidRPr="00BA3895">
              <w:rPr>
                <w:rFonts w:ascii="Arial" w:eastAsia="Times New Roman" w:hAnsi="Arial" w:cs="Arial"/>
                <w:color w:val="000000"/>
                <w:sz w:val="18"/>
                <w:szCs w:val="18"/>
                <w:lang w:eastAsia="pl-PL"/>
              </w:rPr>
              <w:t xml:space="preserve"> zamówieniu podstawowym</w:t>
            </w:r>
          </w:p>
        </w:tc>
        <w:tc>
          <w:tcPr>
            <w:tcW w:w="1217" w:type="dxa"/>
            <w:shd w:val="clear" w:color="auto" w:fill="auto"/>
          </w:tcPr>
          <w:p w14:paraId="0A7BE5B9"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 xml:space="preserve">Ilość (sztuk) </w:t>
            </w:r>
            <w:r>
              <w:rPr>
                <w:rFonts w:ascii="Arial" w:eastAsia="Times New Roman" w:hAnsi="Arial" w:cs="Arial"/>
                <w:color w:val="000000"/>
                <w:sz w:val="18"/>
                <w:szCs w:val="18"/>
                <w:lang w:eastAsia="pl-PL"/>
              </w:rPr>
              <w:t xml:space="preserve">do rozstawienia </w:t>
            </w:r>
            <w:r w:rsidRPr="00BA3895">
              <w:rPr>
                <w:rFonts w:ascii="Arial" w:eastAsia="Times New Roman" w:hAnsi="Arial" w:cs="Arial"/>
                <w:color w:val="000000"/>
                <w:sz w:val="18"/>
                <w:szCs w:val="18"/>
                <w:lang w:eastAsia="pl-PL"/>
              </w:rPr>
              <w:t>opcja</w:t>
            </w:r>
          </w:p>
        </w:tc>
        <w:tc>
          <w:tcPr>
            <w:tcW w:w="1217" w:type="dxa"/>
            <w:shd w:val="clear" w:color="auto" w:fill="auto"/>
          </w:tcPr>
          <w:p w14:paraId="4E28A866"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 xml:space="preserve">Cena jednostkowa brutto </w:t>
            </w:r>
            <w:r>
              <w:rPr>
                <w:rFonts w:ascii="Arial" w:eastAsia="Times New Roman" w:hAnsi="Arial" w:cs="Arial"/>
                <w:color w:val="000000"/>
                <w:sz w:val="18"/>
                <w:szCs w:val="18"/>
                <w:lang w:eastAsia="pl-PL"/>
              </w:rPr>
              <w:t>za rozstawienie</w:t>
            </w:r>
            <w:r w:rsidRPr="00BA3895">
              <w:rPr>
                <w:rFonts w:ascii="Arial" w:eastAsia="Times New Roman" w:hAnsi="Arial" w:cs="Arial"/>
                <w:color w:val="000000"/>
                <w:sz w:val="18"/>
                <w:szCs w:val="18"/>
                <w:lang w:eastAsia="pl-PL"/>
              </w:rPr>
              <w:t xml:space="preserve"> 1 sztuki</w:t>
            </w:r>
          </w:p>
        </w:tc>
        <w:tc>
          <w:tcPr>
            <w:tcW w:w="1581" w:type="dxa"/>
            <w:shd w:val="clear" w:color="auto" w:fill="auto"/>
          </w:tcPr>
          <w:p w14:paraId="08D121C2"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Cena zamówienia podstawowego brutto [poz. 2 x 4]</w:t>
            </w:r>
          </w:p>
        </w:tc>
        <w:tc>
          <w:tcPr>
            <w:tcW w:w="1522" w:type="dxa"/>
            <w:shd w:val="clear" w:color="auto" w:fill="auto"/>
          </w:tcPr>
          <w:p w14:paraId="5A08B4A4"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 xml:space="preserve">Cena opcji </w:t>
            </w:r>
          </w:p>
          <w:p w14:paraId="1B06D504"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[poz. 3 x 4]</w:t>
            </w:r>
          </w:p>
        </w:tc>
        <w:tc>
          <w:tcPr>
            <w:tcW w:w="1478" w:type="dxa"/>
          </w:tcPr>
          <w:p w14:paraId="7026C155"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Cena całego zamówienia (podstawowe oraz opcja)</w:t>
            </w:r>
          </w:p>
          <w:p w14:paraId="19D3D3A4"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[poz. 5 + 6]</w:t>
            </w:r>
          </w:p>
        </w:tc>
      </w:tr>
      <w:tr w:rsidR="00BB1A99" w:rsidRPr="00BA3895" w14:paraId="5B736BFE" w14:textId="77777777" w:rsidTr="001B3EA3">
        <w:tc>
          <w:tcPr>
            <w:tcW w:w="1227" w:type="dxa"/>
            <w:shd w:val="clear" w:color="auto" w:fill="auto"/>
          </w:tcPr>
          <w:p w14:paraId="183295A3"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1</w:t>
            </w:r>
          </w:p>
        </w:tc>
        <w:tc>
          <w:tcPr>
            <w:tcW w:w="1385" w:type="dxa"/>
            <w:shd w:val="clear" w:color="auto" w:fill="auto"/>
          </w:tcPr>
          <w:p w14:paraId="67A35E76"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2</w:t>
            </w:r>
          </w:p>
        </w:tc>
        <w:tc>
          <w:tcPr>
            <w:tcW w:w="1217" w:type="dxa"/>
            <w:shd w:val="clear" w:color="auto" w:fill="auto"/>
          </w:tcPr>
          <w:p w14:paraId="016BC351"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3</w:t>
            </w:r>
          </w:p>
        </w:tc>
        <w:tc>
          <w:tcPr>
            <w:tcW w:w="1217" w:type="dxa"/>
            <w:shd w:val="clear" w:color="auto" w:fill="auto"/>
          </w:tcPr>
          <w:p w14:paraId="1E30A3DD"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4</w:t>
            </w:r>
          </w:p>
        </w:tc>
        <w:tc>
          <w:tcPr>
            <w:tcW w:w="1581" w:type="dxa"/>
            <w:shd w:val="clear" w:color="auto" w:fill="auto"/>
          </w:tcPr>
          <w:p w14:paraId="4B0B19EC"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5</w:t>
            </w:r>
          </w:p>
        </w:tc>
        <w:tc>
          <w:tcPr>
            <w:tcW w:w="1522" w:type="dxa"/>
            <w:shd w:val="clear" w:color="auto" w:fill="auto"/>
          </w:tcPr>
          <w:p w14:paraId="03EE4067"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6</w:t>
            </w:r>
          </w:p>
        </w:tc>
        <w:tc>
          <w:tcPr>
            <w:tcW w:w="1478" w:type="dxa"/>
          </w:tcPr>
          <w:p w14:paraId="66295A20"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7</w:t>
            </w:r>
          </w:p>
        </w:tc>
      </w:tr>
      <w:tr w:rsidR="00BB1A99" w:rsidRPr="00BA3895" w14:paraId="772D062E" w14:textId="77777777" w:rsidTr="001B3EA3">
        <w:tc>
          <w:tcPr>
            <w:tcW w:w="1227" w:type="dxa"/>
            <w:shd w:val="clear" w:color="auto" w:fill="auto"/>
          </w:tcPr>
          <w:p w14:paraId="7602DE77"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120</w:t>
            </w:r>
          </w:p>
        </w:tc>
        <w:tc>
          <w:tcPr>
            <w:tcW w:w="1385" w:type="dxa"/>
            <w:shd w:val="clear" w:color="auto" w:fill="auto"/>
          </w:tcPr>
          <w:p w14:paraId="671D6A59" w14:textId="1535941D" w:rsidR="00BB1A99" w:rsidRPr="00721E08" w:rsidRDefault="00AE0443"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1</w:t>
            </w:r>
            <w:r w:rsidR="00C700C0" w:rsidRPr="00721E08">
              <w:rPr>
                <w:rFonts w:ascii="Arial" w:eastAsia="Times New Roman" w:hAnsi="Arial" w:cs="Arial"/>
                <w:color w:val="000000" w:themeColor="text1"/>
                <w:sz w:val="20"/>
                <w:szCs w:val="20"/>
                <w:lang w:eastAsia="pl-PL"/>
              </w:rPr>
              <w:t>358</w:t>
            </w:r>
          </w:p>
        </w:tc>
        <w:tc>
          <w:tcPr>
            <w:tcW w:w="1217" w:type="dxa"/>
            <w:shd w:val="clear" w:color="auto" w:fill="auto"/>
          </w:tcPr>
          <w:p w14:paraId="6E85C08E" w14:textId="070FCF40" w:rsidR="00BB1A99" w:rsidRPr="00721E08" w:rsidRDefault="00C700C0"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407</w:t>
            </w:r>
          </w:p>
        </w:tc>
        <w:tc>
          <w:tcPr>
            <w:tcW w:w="1217" w:type="dxa"/>
            <w:shd w:val="clear" w:color="auto" w:fill="auto"/>
          </w:tcPr>
          <w:p w14:paraId="1C38FAD4" w14:textId="77777777" w:rsidR="00BB1A99" w:rsidRPr="00721E08" w:rsidRDefault="00BB1A99" w:rsidP="001B3EA3">
            <w:pPr>
              <w:spacing w:line="360" w:lineRule="auto"/>
              <w:jc w:val="center"/>
              <w:rPr>
                <w:rFonts w:ascii="Arial" w:eastAsia="Times New Roman" w:hAnsi="Arial" w:cs="Arial"/>
                <w:color w:val="000000" w:themeColor="text1"/>
                <w:sz w:val="20"/>
                <w:szCs w:val="20"/>
                <w:lang w:eastAsia="pl-PL"/>
              </w:rPr>
            </w:pPr>
          </w:p>
        </w:tc>
        <w:tc>
          <w:tcPr>
            <w:tcW w:w="1581" w:type="dxa"/>
            <w:shd w:val="clear" w:color="auto" w:fill="auto"/>
          </w:tcPr>
          <w:p w14:paraId="50FB5894"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22" w:type="dxa"/>
            <w:shd w:val="clear" w:color="auto" w:fill="auto"/>
          </w:tcPr>
          <w:p w14:paraId="5581FD22"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478" w:type="dxa"/>
          </w:tcPr>
          <w:p w14:paraId="76D8D33F"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r>
      <w:tr w:rsidR="00BB1A99" w:rsidRPr="00BA3895" w14:paraId="5316693B" w14:textId="77777777" w:rsidTr="001B3EA3">
        <w:tc>
          <w:tcPr>
            <w:tcW w:w="1227" w:type="dxa"/>
            <w:shd w:val="clear" w:color="auto" w:fill="auto"/>
          </w:tcPr>
          <w:p w14:paraId="1552FAF0"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240</w:t>
            </w:r>
          </w:p>
        </w:tc>
        <w:tc>
          <w:tcPr>
            <w:tcW w:w="1385" w:type="dxa"/>
            <w:shd w:val="clear" w:color="auto" w:fill="auto"/>
          </w:tcPr>
          <w:p w14:paraId="2B719624" w14:textId="7D04B238" w:rsidR="00BB1A99" w:rsidRPr="00721E08" w:rsidRDefault="00AE0443"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2</w:t>
            </w:r>
            <w:r w:rsidR="00C700C0" w:rsidRPr="00721E08">
              <w:rPr>
                <w:rFonts w:ascii="Arial" w:eastAsia="Times New Roman" w:hAnsi="Arial" w:cs="Arial"/>
                <w:color w:val="000000" w:themeColor="text1"/>
                <w:sz w:val="20"/>
                <w:szCs w:val="20"/>
                <w:lang w:eastAsia="pl-PL"/>
              </w:rPr>
              <w:t>84</w:t>
            </w:r>
          </w:p>
        </w:tc>
        <w:tc>
          <w:tcPr>
            <w:tcW w:w="1217" w:type="dxa"/>
            <w:shd w:val="clear" w:color="auto" w:fill="auto"/>
          </w:tcPr>
          <w:p w14:paraId="3F99AB76" w14:textId="6B9681ED" w:rsidR="00BB1A99" w:rsidRPr="00721E08" w:rsidRDefault="00C700C0"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85</w:t>
            </w:r>
          </w:p>
        </w:tc>
        <w:tc>
          <w:tcPr>
            <w:tcW w:w="1217" w:type="dxa"/>
            <w:shd w:val="clear" w:color="auto" w:fill="auto"/>
          </w:tcPr>
          <w:p w14:paraId="0553932E" w14:textId="77777777" w:rsidR="00BB1A99" w:rsidRPr="00721E08" w:rsidRDefault="00BB1A99" w:rsidP="001B3EA3">
            <w:pPr>
              <w:spacing w:line="360" w:lineRule="auto"/>
              <w:jc w:val="center"/>
              <w:rPr>
                <w:rFonts w:ascii="Arial" w:eastAsia="Times New Roman" w:hAnsi="Arial" w:cs="Arial"/>
                <w:color w:val="000000" w:themeColor="text1"/>
                <w:sz w:val="20"/>
                <w:szCs w:val="20"/>
                <w:lang w:eastAsia="pl-PL"/>
              </w:rPr>
            </w:pPr>
          </w:p>
        </w:tc>
        <w:tc>
          <w:tcPr>
            <w:tcW w:w="1581" w:type="dxa"/>
            <w:shd w:val="clear" w:color="auto" w:fill="auto"/>
          </w:tcPr>
          <w:p w14:paraId="7241FFDC"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22" w:type="dxa"/>
            <w:shd w:val="clear" w:color="auto" w:fill="auto"/>
          </w:tcPr>
          <w:p w14:paraId="690184F1"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478" w:type="dxa"/>
          </w:tcPr>
          <w:p w14:paraId="7A5612A6"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r>
      <w:tr w:rsidR="00BB1A99" w:rsidRPr="00BA3895" w14:paraId="56278777" w14:textId="77777777" w:rsidTr="001B3EA3">
        <w:tc>
          <w:tcPr>
            <w:tcW w:w="1227" w:type="dxa"/>
            <w:shd w:val="clear" w:color="auto" w:fill="auto"/>
          </w:tcPr>
          <w:p w14:paraId="1DCFF140"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360</w:t>
            </w:r>
          </w:p>
        </w:tc>
        <w:tc>
          <w:tcPr>
            <w:tcW w:w="1385" w:type="dxa"/>
            <w:shd w:val="clear" w:color="auto" w:fill="auto"/>
          </w:tcPr>
          <w:p w14:paraId="4D66DE8B" w14:textId="081F7D29" w:rsidR="00BB1A99" w:rsidRPr="00721E08" w:rsidRDefault="00AE0443"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1</w:t>
            </w:r>
            <w:r w:rsidR="00C700C0" w:rsidRPr="00721E08">
              <w:rPr>
                <w:rFonts w:ascii="Arial" w:eastAsia="Times New Roman" w:hAnsi="Arial" w:cs="Arial"/>
                <w:color w:val="000000" w:themeColor="text1"/>
                <w:sz w:val="20"/>
                <w:szCs w:val="20"/>
                <w:lang w:eastAsia="pl-PL"/>
              </w:rPr>
              <w:t>64</w:t>
            </w:r>
          </w:p>
        </w:tc>
        <w:tc>
          <w:tcPr>
            <w:tcW w:w="1217" w:type="dxa"/>
            <w:shd w:val="clear" w:color="auto" w:fill="auto"/>
          </w:tcPr>
          <w:p w14:paraId="7E746078" w14:textId="0387E66F" w:rsidR="00BB1A99" w:rsidRPr="00721E08" w:rsidRDefault="00C700C0"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49</w:t>
            </w:r>
          </w:p>
        </w:tc>
        <w:tc>
          <w:tcPr>
            <w:tcW w:w="1217" w:type="dxa"/>
            <w:shd w:val="clear" w:color="auto" w:fill="auto"/>
          </w:tcPr>
          <w:p w14:paraId="51A5E3F6" w14:textId="77777777" w:rsidR="00BB1A99" w:rsidRPr="00721E08" w:rsidRDefault="00BB1A99" w:rsidP="001B3EA3">
            <w:pPr>
              <w:spacing w:line="360" w:lineRule="auto"/>
              <w:jc w:val="center"/>
              <w:rPr>
                <w:rFonts w:ascii="Arial" w:eastAsia="Times New Roman" w:hAnsi="Arial" w:cs="Arial"/>
                <w:color w:val="000000" w:themeColor="text1"/>
                <w:sz w:val="20"/>
                <w:szCs w:val="20"/>
                <w:lang w:eastAsia="pl-PL"/>
              </w:rPr>
            </w:pPr>
          </w:p>
        </w:tc>
        <w:tc>
          <w:tcPr>
            <w:tcW w:w="1581" w:type="dxa"/>
            <w:shd w:val="clear" w:color="auto" w:fill="auto"/>
          </w:tcPr>
          <w:p w14:paraId="642744AF"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22" w:type="dxa"/>
            <w:shd w:val="clear" w:color="auto" w:fill="auto"/>
          </w:tcPr>
          <w:p w14:paraId="5182D221"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478" w:type="dxa"/>
          </w:tcPr>
          <w:p w14:paraId="22C40CB0"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r>
      <w:tr w:rsidR="00BB1A99" w:rsidRPr="00BA3895" w14:paraId="012F8233" w14:textId="77777777" w:rsidTr="001B3EA3">
        <w:tc>
          <w:tcPr>
            <w:tcW w:w="1227" w:type="dxa"/>
            <w:shd w:val="clear" w:color="auto" w:fill="auto"/>
          </w:tcPr>
          <w:p w14:paraId="4584BDAB"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1100</w:t>
            </w:r>
          </w:p>
        </w:tc>
        <w:tc>
          <w:tcPr>
            <w:tcW w:w="1385" w:type="dxa"/>
            <w:shd w:val="clear" w:color="auto" w:fill="auto"/>
          </w:tcPr>
          <w:p w14:paraId="106D1002" w14:textId="5D1FDBA7" w:rsidR="00BB1A99" w:rsidRPr="00721E08" w:rsidRDefault="00AE0443"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1</w:t>
            </w:r>
            <w:r w:rsidR="00C700C0" w:rsidRPr="00721E08">
              <w:rPr>
                <w:rFonts w:ascii="Arial" w:eastAsia="Times New Roman" w:hAnsi="Arial" w:cs="Arial"/>
                <w:color w:val="000000" w:themeColor="text1"/>
                <w:sz w:val="20"/>
                <w:szCs w:val="20"/>
                <w:lang w:eastAsia="pl-PL"/>
              </w:rPr>
              <w:t>26</w:t>
            </w:r>
          </w:p>
        </w:tc>
        <w:tc>
          <w:tcPr>
            <w:tcW w:w="1217" w:type="dxa"/>
            <w:shd w:val="clear" w:color="auto" w:fill="auto"/>
          </w:tcPr>
          <w:p w14:paraId="430BC9C2" w14:textId="01667E81" w:rsidR="00BB1A99" w:rsidRPr="00721E08" w:rsidRDefault="00C700C0"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38</w:t>
            </w:r>
          </w:p>
        </w:tc>
        <w:tc>
          <w:tcPr>
            <w:tcW w:w="1217" w:type="dxa"/>
            <w:shd w:val="clear" w:color="auto" w:fill="auto"/>
          </w:tcPr>
          <w:p w14:paraId="3647F7AF" w14:textId="77777777" w:rsidR="00BB1A99" w:rsidRPr="00721E08" w:rsidRDefault="00BB1A99" w:rsidP="001B3EA3">
            <w:pPr>
              <w:spacing w:line="360" w:lineRule="auto"/>
              <w:jc w:val="center"/>
              <w:rPr>
                <w:rFonts w:ascii="Arial" w:eastAsia="Times New Roman" w:hAnsi="Arial" w:cs="Arial"/>
                <w:color w:val="000000" w:themeColor="text1"/>
                <w:sz w:val="20"/>
                <w:szCs w:val="20"/>
                <w:lang w:eastAsia="pl-PL"/>
              </w:rPr>
            </w:pPr>
          </w:p>
        </w:tc>
        <w:tc>
          <w:tcPr>
            <w:tcW w:w="1581" w:type="dxa"/>
            <w:shd w:val="clear" w:color="auto" w:fill="auto"/>
          </w:tcPr>
          <w:p w14:paraId="01F5D71C"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22" w:type="dxa"/>
            <w:shd w:val="clear" w:color="auto" w:fill="auto"/>
          </w:tcPr>
          <w:p w14:paraId="4F49FB2D"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478" w:type="dxa"/>
          </w:tcPr>
          <w:p w14:paraId="6435DB6B"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r>
      <w:tr w:rsidR="00BB1A99" w:rsidRPr="00BA3895" w14:paraId="238FDD3C" w14:textId="77777777" w:rsidTr="001B3EA3">
        <w:tc>
          <w:tcPr>
            <w:tcW w:w="5046" w:type="dxa"/>
            <w:gridSpan w:val="4"/>
            <w:shd w:val="clear" w:color="auto" w:fill="auto"/>
          </w:tcPr>
          <w:p w14:paraId="16A28857"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r w:rsidRPr="00BA3895">
              <w:rPr>
                <w:rFonts w:ascii="Arial" w:hAnsi="Arial" w:cs="Arial"/>
                <w:b/>
                <w:bCs/>
                <w:color w:val="000000"/>
                <w:sz w:val="18"/>
                <w:szCs w:val="18"/>
              </w:rPr>
              <w:t>Całkowita cena za realizację zamówienia:</w:t>
            </w:r>
          </w:p>
        </w:tc>
        <w:tc>
          <w:tcPr>
            <w:tcW w:w="1581" w:type="dxa"/>
            <w:shd w:val="clear" w:color="auto" w:fill="auto"/>
          </w:tcPr>
          <w:p w14:paraId="745532B7"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*należy wpisać  sumę poszczególnych kwot z kolumny 5</w:t>
            </w:r>
          </w:p>
          <w:p w14:paraId="03879C45" w14:textId="77777777" w:rsidR="00BB1A99" w:rsidRPr="00BA3895" w:rsidRDefault="00BB1A99" w:rsidP="001B3EA3">
            <w:pPr>
              <w:spacing w:line="360" w:lineRule="auto"/>
              <w:jc w:val="center"/>
              <w:rPr>
                <w:rFonts w:ascii="Arial" w:eastAsia="Times New Roman" w:hAnsi="Arial" w:cs="Arial"/>
                <w:b/>
                <w:bCs/>
                <w:color w:val="000000"/>
                <w:sz w:val="20"/>
                <w:szCs w:val="20"/>
                <w:lang w:eastAsia="pl-PL"/>
              </w:rPr>
            </w:pPr>
            <w:r w:rsidRPr="00BA3895">
              <w:rPr>
                <w:rFonts w:ascii="Arial" w:eastAsia="Times New Roman" w:hAnsi="Arial" w:cs="Arial"/>
                <w:b/>
                <w:bCs/>
                <w:color w:val="000000"/>
                <w:sz w:val="20"/>
                <w:szCs w:val="20"/>
                <w:lang w:eastAsia="pl-PL"/>
              </w:rPr>
              <w:t>……………….</w:t>
            </w:r>
          </w:p>
        </w:tc>
        <w:tc>
          <w:tcPr>
            <w:tcW w:w="1522" w:type="dxa"/>
            <w:shd w:val="clear" w:color="auto" w:fill="auto"/>
          </w:tcPr>
          <w:p w14:paraId="0482AFA7"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*należy wpisać  sumę poszczególnych kwot z kolumny 6</w:t>
            </w:r>
          </w:p>
          <w:p w14:paraId="24995011" w14:textId="77777777" w:rsidR="00BB1A99" w:rsidRPr="00BA3895" w:rsidRDefault="00BB1A99" w:rsidP="001B3EA3">
            <w:pPr>
              <w:spacing w:line="360" w:lineRule="auto"/>
              <w:jc w:val="center"/>
              <w:rPr>
                <w:rFonts w:ascii="Arial" w:eastAsia="Times New Roman" w:hAnsi="Arial" w:cs="Arial"/>
                <w:b/>
                <w:bCs/>
                <w:color w:val="000000"/>
                <w:sz w:val="20"/>
                <w:szCs w:val="20"/>
                <w:lang w:eastAsia="pl-PL"/>
              </w:rPr>
            </w:pPr>
            <w:r w:rsidRPr="00BA3895">
              <w:rPr>
                <w:rFonts w:ascii="Arial" w:eastAsia="Times New Roman" w:hAnsi="Arial" w:cs="Arial"/>
                <w:b/>
                <w:bCs/>
                <w:color w:val="000000"/>
                <w:sz w:val="20"/>
                <w:szCs w:val="20"/>
                <w:lang w:eastAsia="pl-PL"/>
              </w:rPr>
              <w:t>……………….</w:t>
            </w:r>
          </w:p>
        </w:tc>
        <w:tc>
          <w:tcPr>
            <w:tcW w:w="1478" w:type="dxa"/>
          </w:tcPr>
          <w:p w14:paraId="28A17112"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*należy wpisać  sumę poszczególnych kwot z kolumny 7</w:t>
            </w:r>
          </w:p>
          <w:p w14:paraId="547B91A9" w14:textId="77777777" w:rsidR="00BB1A99" w:rsidRPr="00BA3895" w:rsidRDefault="00BB1A99" w:rsidP="001B3EA3">
            <w:pPr>
              <w:spacing w:line="360" w:lineRule="auto"/>
              <w:jc w:val="center"/>
              <w:rPr>
                <w:rFonts w:ascii="Arial" w:eastAsia="Times New Roman" w:hAnsi="Arial" w:cs="Arial"/>
                <w:b/>
                <w:bCs/>
                <w:color w:val="000000"/>
                <w:sz w:val="20"/>
                <w:szCs w:val="20"/>
                <w:lang w:eastAsia="pl-PL"/>
              </w:rPr>
            </w:pPr>
            <w:r w:rsidRPr="00BA3895">
              <w:rPr>
                <w:rFonts w:ascii="Arial" w:eastAsia="Times New Roman" w:hAnsi="Arial" w:cs="Arial"/>
                <w:b/>
                <w:bCs/>
                <w:color w:val="000000"/>
                <w:sz w:val="20"/>
                <w:szCs w:val="20"/>
                <w:lang w:eastAsia="pl-PL"/>
              </w:rPr>
              <w:t>………………</w:t>
            </w:r>
          </w:p>
        </w:tc>
      </w:tr>
    </w:tbl>
    <w:p w14:paraId="6126FC4B" w14:textId="77777777" w:rsidR="00BB1A99" w:rsidRPr="008A70BE" w:rsidRDefault="00BB1A99" w:rsidP="00BB1A99">
      <w:pPr>
        <w:pStyle w:val="NormalnyWeb"/>
        <w:spacing w:before="0" w:after="0" w:line="360" w:lineRule="auto"/>
        <w:rPr>
          <w:rFonts w:ascii="Arial" w:eastAsia="TimesNewRomanPSMT" w:hAnsi="Arial" w:cs="Arial"/>
          <w:color w:val="000000"/>
          <w:kern w:val="0"/>
          <w:lang w:bidi="ar-SA"/>
        </w:rPr>
      </w:pPr>
    </w:p>
    <w:p w14:paraId="2FA9BD9C" w14:textId="77777777" w:rsidR="00BB1A99" w:rsidRDefault="00BB1A99" w:rsidP="00BB1A99">
      <w:pPr>
        <w:pStyle w:val="NormalnyWeb"/>
        <w:spacing w:before="0" w:after="0" w:line="360" w:lineRule="auto"/>
        <w:rPr>
          <w:rFonts w:ascii="Arial" w:hAnsi="Arial" w:cs="Arial"/>
        </w:rPr>
      </w:pPr>
      <w:r w:rsidRPr="00BA3895">
        <w:rPr>
          <w:rStyle w:val="Domylnaczcionkaakapitu3"/>
          <w:rFonts w:ascii="Arial" w:hAnsi="Arial" w:cs="Arial"/>
          <w:b/>
          <w:bCs/>
          <w:color w:val="000000"/>
          <w:shd w:val="clear" w:color="auto" w:fill="FFFFFF"/>
        </w:rPr>
        <w:t>Uwaga</w:t>
      </w:r>
      <w:r w:rsidRPr="00BA3895">
        <w:rPr>
          <w:rStyle w:val="Domylnaczcionkaakapitu3"/>
          <w:rFonts w:ascii="Arial" w:hAnsi="Arial" w:cs="Arial"/>
          <w:color w:val="000000"/>
          <w:shd w:val="clear" w:color="auto" w:fill="FFFFFF"/>
        </w:rPr>
        <w:t>: Ceny należy podać w zaokrągleniu do dwóch miejsc po przecinku.</w:t>
      </w:r>
    </w:p>
    <w:p w14:paraId="1DDBE6E3"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rPr>
        <w:t>5. Akceptuje(my) bez zastrzeżeń istotne postanowienia umowy przedstawiony w Części III SWZ</w:t>
      </w:r>
      <w:r w:rsidRPr="00730B47">
        <w:rPr>
          <w:rFonts w:ascii="Arial" w:hAnsi="Arial" w:cs="Arial"/>
        </w:rPr>
        <w:br/>
      </w:r>
      <w:r w:rsidRPr="00730B47">
        <w:rPr>
          <w:rFonts w:ascii="Arial" w:hAnsi="Arial" w:cs="Arial"/>
          <w:color w:val="000000"/>
        </w:rPr>
        <w:t>6. W przypadku uznania mojej(naszej) oferty za najkorzystniejszą, umowę zobowiązuję(my) się zawrzeć w miejscu i terminie jakie zostaną wskazane przez Zamawiającego.</w:t>
      </w:r>
    </w:p>
    <w:p w14:paraId="18354472"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t xml:space="preserve">7. Składam(y) niniejszą ofertę </w:t>
      </w:r>
      <w:r w:rsidRPr="00730B47">
        <w:rPr>
          <w:rFonts w:ascii="Arial" w:hAnsi="Arial" w:cs="Arial"/>
          <w:i/>
          <w:iCs/>
          <w:color w:val="000000"/>
        </w:rPr>
        <w:t>[we własnym imieniu] / [jako Wykonawcy wspólnie ubiegający się o udzielenie zamówienia],</w:t>
      </w:r>
    </w:p>
    <w:p w14:paraId="4E8F82CF" w14:textId="395C87D9"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t xml:space="preserve">8. </w:t>
      </w:r>
      <w:r w:rsidRPr="00730B47">
        <w:rPr>
          <w:rFonts w:ascii="Arial" w:hAnsi="Arial" w:cs="Arial"/>
          <w:i/>
          <w:iCs/>
          <w:color w:val="000000"/>
        </w:rPr>
        <w:t>[żadne z informacji zawartych w ofercie nie stanowią tajemnicy przedsiębiorstwa w rozumieniu przepisów o zwalczaniu nieuczciwej konkurencji</w:t>
      </w:r>
      <w:r w:rsidR="00165C2A">
        <w:rPr>
          <w:rFonts w:ascii="Arial" w:hAnsi="Arial" w:cs="Arial"/>
          <w:i/>
          <w:iCs/>
          <w:color w:val="000000"/>
        </w:rPr>
        <w:t>]</w:t>
      </w:r>
      <w:r w:rsidRPr="00730B47">
        <w:rPr>
          <w:rFonts w:ascii="Arial" w:hAnsi="Arial" w:cs="Arial"/>
          <w:i/>
          <w:iCs/>
          <w:color w:val="000000"/>
        </w:rPr>
        <w:t xml:space="preserve"> / </w:t>
      </w:r>
      <w:r w:rsidR="00165C2A">
        <w:rPr>
          <w:rFonts w:ascii="Arial" w:hAnsi="Arial" w:cs="Arial"/>
          <w:i/>
          <w:iCs/>
          <w:color w:val="000000"/>
        </w:rPr>
        <w:t>[</w:t>
      </w:r>
      <w:r w:rsidRPr="00730B47">
        <w:rPr>
          <w:rFonts w:ascii="Arial" w:hAnsi="Arial" w:cs="Arial"/>
          <w:i/>
          <w:iCs/>
          <w:color w:val="000000"/>
        </w:rPr>
        <w:t>wskazane poniżej informacje zawarte w ofercie stanowią tajemnicę przedsiębiorstwa w rozumieniu przepisów o zwalczaniu nieuczciwej konkurencji i w związku z niniejszym nie mogą być one udostępniane, w szczególności innym uczestnikom postępowania</w:t>
      </w:r>
      <w:r w:rsidR="00165C2A">
        <w:rPr>
          <w:rFonts w:ascii="Arial" w:hAnsi="Arial" w:cs="Arial"/>
          <w:i/>
          <w:iCs/>
          <w:color w:val="000000"/>
        </w:rPr>
        <w:t>]</w:t>
      </w:r>
      <w:r w:rsidRPr="00730B47">
        <w:rPr>
          <w:rFonts w:ascii="Arial" w:hAnsi="Arial" w:cs="Arial"/>
          <w:i/>
          <w:iCs/>
          <w:color w:val="000000"/>
        </w:rPr>
        <w:t>:</w:t>
      </w:r>
    </w:p>
    <w:tbl>
      <w:tblPr>
        <w:tblW w:w="9660" w:type="dxa"/>
        <w:tblInd w:w="57" w:type="dxa"/>
        <w:tblLayout w:type="fixed"/>
        <w:tblCellMar>
          <w:left w:w="10" w:type="dxa"/>
          <w:right w:w="10" w:type="dxa"/>
        </w:tblCellMar>
        <w:tblLook w:val="0000" w:firstRow="0" w:lastRow="0" w:firstColumn="0" w:lastColumn="0" w:noHBand="0" w:noVBand="0"/>
      </w:tblPr>
      <w:tblGrid>
        <w:gridCol w:w="502"/>
        <w:gridCol w:w="4251"/>
        <w:gridCol w:w="2376"/>
        <w:gridCol w:w="2531"/>
      </w:tblGrid>
      <w:tr w:rsidR="00BB1A99" w:rsidRPr="00730B47" w14:paraId="78DB76FC" w14:textId="77777777" w:rsidTr="001B3EA3">
        <w:tc>
          <w:tcPr>
            <w:tcW w:w="502"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729A1E48"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Lp.</w:t>
            </w:r>
          </w:p>
        </w:tc>
        <w:tc>
          <w:tcPr>
            <w:tcW w:w="4251"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1D889D41"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Oznaczenie rodzaju (nazwy) informacji</w:t>
            </w:r>
          </w:p>
        </w:tc>
        <w:tc>
          <w:tcPr>
            <w:tcW w:w="4907" w:type="dxa"/>
            <w:gridSpan w:val="2"/>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1D058C13"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Strony w ofercie (wyrażone cyfrą)</w:t>
            </w:r>
          </w:p>
        </w:tc>
      </w:tr>
      <w:tr w:rsidR="00BB1A99" w:rsidRPr="00730B47" w14:paraId="1D4219C4" w14:textId="77777777" w:rsidTr="001B3EA3">
        <w:tc>
          <w:tcPr>
            <w:tcW w:w="502"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1670A9B2" w14:textId="77777777" w:rsidR="00BB1A99" w:rsidRPr="00730B47" w:rsidRDefault="00BB1A99" w:rsidP="001B3EA3">
            <w:pPr>
              <w:snapToGrid w:val="0"/>
              <w:spacing w:line="360" w:lineRule="auto"/>
              <w:rPr>
                <w:rFonts w:ascii="Arial" w:hAnsi="Arial" w:cs="Arial"/>
                <w:color w:val="000000"/>
              </w:rPr>
            </w:pPr>
          </w:p>
        </w:tc>
        <w:tc>
          <w:tcPr>
            <w:tcW w:w="4251"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7B2AC6C9" w14:textId="77777777" w:rsidR="00BB1A99" w:rsidRPr="00730B47" w:rsidRDefault="00BB1A99" w:rsidP="001B3EA3">
            <w:pPr>
              <w:snapToGrid w:val="0"/>
              <w:spacing w:line="360" w:lineRule="auto"/>
              <w:rPr>
                <w:rFonts w:ascii="Arial" w:hAnsi="Arial" w:cs="Arial"/>
                <w:color w:val="00000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331904E8"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od</w:t>
            </w: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61DE03BB"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do</w:t>
            </w:r>
          </w:p>
        </w:tc>
      </w:tr>
      <w:tr w:rsidR="00BB1A99" w:rsidRPr="00730B47" w14:paraId="77C6DF9D" w14:textId="77777777" w:rsidTr="001B3EA3">
        <w:trPr>
          <w:trHeight w:val="327"/>
        </w:trPr>
        <w:tc>
          <w:tcPr>
            <w:tcW w:w="502" w:type="dxa"/>
            <w:tcBorders>
              <w:left w:val="single" w:sz="6" w:space="0" w:color="000001"/>
              <w:bottom w:val="single" w:sz="6" w:space="0" w:color="000001"/>
            </w:tcBorders>
            <w:shd w:val="clear" w:color="auto" w:fill="auto"/>
            <w:tcMar>
              <w:top w:w="0" w:type="dxa"/>
              <w:left w:w="57" w:type="dxa"/>
              <w:bottom w:w="57" w:type="dxa"/>
              <w:right w:w="57" w:type="dxa"/>
            </w:tcMar>
          </w:tcPr>
          <w:p w14:paraId="0BE33F36" w14:textId="77777777" w:rsidR="00BB1A99" w:rsidRPr="00730B47" w:rsidRDefault="00BB1A99" w:rsidP="001B3EA3">
            <w:pPr>
              <w:pStyle w:val="Normalny2"/>
              <w:snapToGrid w:val="0"/>
              <w:spacing w:line="360" w:lineRule="auto"/>
              <w:rPr>
                <w:rFonts w:ascii="Arial" w:hAnsi="Arial" w:cs="Arial"/>
                <w:color w:val="000000"/>
              </w:rPr>
            </w:pPr>
          </w:p>
        </w:tc>
        <w:tc>
          <w:tcPr>
            <w:tcW w:w="4251" w:type="dxa"/>
            <w:tcBorders>
              <w:left w:val="single" w:sz="6" w:space="0" w:color="000001"/>
              <w:bottom w:val="single" w:sz="6" w:space="0" w:color="000001"/>
            </w:tcBorders>
            <w:shd w:val="clear" w:color="auto" w:fill="auto"/>
            <w:tcMar>
              <w:top w:w="0" w:type="dxa"/>
              <w:left w:w="57" w:type="dxa"/>
              <w:bottom w:w="57" w:type="dxa"/>
              <w:right w:w="57" w:type="dxa"/>
            </w:tcMar>
          </w:tcPr>
          <w:p w14:paraId="27FCA747" w14:textId="77777777" w:rsidR="00BB1A99" w:rsidRPr="00730B47" w:rsidRDefault="00BB1A99" w:rsidP="001B3EA3">
            <w:pPr>
              <w:pStyle w:val="Normalny2"/>
              <w:snapToGrid w:val="0"/>
              <w:spacing w:line="360" w:lineRule="auto"/>
              <w:rPr>
                <w:rFonts w:ascii="Arial" w:hAnsi="Arial" w:cs="Arial"/>
                <w:color w:val="00000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22AA0C29" w14:textId="77777777" w:rsidR="00BB1A99" w:rsidRPr="00730B47" w:rsidRDefault="00BB1A99" w:rsidP="001B3EA3">
            <w:pPr>
              <w:pStyle w:val="Normalny2"/>
              <w:snapToGrid w:val="0"/>
              <w:spacing w:line="360" w:lineRule="auto"/>
              <w:rPr>
                <w:rFonts w:ascii="Arial" w:hAnsi="Arial" w:cs="Arial"/>
                <w:color w:val="000000"/>
              </w:rPr>
            </w:pP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70A151AA" w14:textId="77777777" w:rsidR="00BB1A99" w:rsidRPr="00730B47" w:rsidRDefault="00BB1A99" w:rsidP="001B3EA3">
            <w:pPr>
              <w:pStyle w:val="Normalny2"/>
              <w:snapToGrid w:val="0"/>
              <w:spacing w:line="360" w:lineRule="auto"/>
              <w:rPr>
                <w:rFonts w:ascii="Arial" w:hAnsi="Arial" w:cs="Arial"/>
                <w:color w:val="000000"/>
              </w:rPr>
            </w:pPr>
          </w:p>
        </w:tc>
      </w:tr>
    </w:tbl>
    <w:p w14:paraId="237D89CA" w14:textId="77777777" w:rsidR="00BB1A99" w:rsidRPr="00730B47" w:rsidRDefault="00BB1A99" w:rsidP="00BB1A99">
      <w:pPr>
        <w:pStyle w:val="NormalnyWeb"/>
        <w:spacing w:before="0" w:after="0" w:line="360" w:lineRule="auto"/>
        <w:rPr>
          <w:rFonts w:ascii="Arial" w:hAnsi="Arial" w:cs="Arial"/>
        </w:rPr>
      </w:pPr>
    </w:p>
    <w:p w14:paraId="221BD8AF"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lastRenderedPageBreak/>
        <w:t>9. Części zamówienia, których wykonanie wykonawca zamierza powierzyć podwykonawcom:</w:t>
      </w:r>
    </w:p>
    <w:tbl>
      <w:tblPr>
        <w:tblW w:w="9660" w:type="dxa"/>
        <w:tblInd w:w="57" w:type="dxa"/>
        <w:tblLayout w:type="fixed"/>
        <w:tblCellMar>
          <w:left w:w="10" w:type="dxa"/>
          <w:right w:w="10" w:type="dxa"/>
        </w:tblCellMar>
        <w:tblLook w:val="0000" w:firstRow="0" w:lastRow="0" w:firstColumn="0" w:lastColumn="0" w:noHBand="0" w:noVBand="0"/>
      </w:tblPr>
      <w:tblGrid>
        <w:gridCol w:w="4815"/>
        <w:gridCol w:w="4845"/>
      </w:tblGrid>
      <w:tr w:rsidR="00BB1A99" w:rsidRPr="00730B47" w14:paraId="1617F97E" w14:textId="77777777" w:rsidTr="001B3EA3">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2154844C" w14:textId="77777777" w:rsidR="00BB1A99" w:rsidRPr="00730B47" w:rsidRDefault="00BB1A99" w:rsidP="001B3EA3">
            <w:pPr>
              <w:pStyle w:val="Normalny2"/>
              <w:spacing w:line="360" w:lineRule="auto"/>
              <w:rPr>
                <w:rFonts w:ascii="Arial" w:hAnsi="Arial" w:cs="Arial"/>
              </w:rPr>
            </w:pPr>
            <w:r w:rsidRPr="00730B47">
              <w:rPr>
                <w:rFonts w:ascii="Arial" w:hAnsi="Arial" w:cs="Arial"/>
                <w:color w:val="000000"/>
              </w:rPr>
              <w:t>Nazwa części zamówienia</w:t>
            </w: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42641F77" w14:textId="77777777" w:rsidR="00BB1A99" w:rsidRPr="00730B47" w:rsidRDefault="00BB1A99" w:rsidP="001B3EA3">
            <w:pPr>
              <w:pStyle w:val="Normalny2"/>
              <w:spacing w:line="360" w:lineRule="auto"/>
              <w:rPr>
                <w:rFonts w:ascii="Arial" w:hAnsi="Arial" w:cs="Arial"/>
              </w:rPr>
            </w:pPr>
            <w:r w:rsidRPr="00730B47">
              <w:rPr>
                <w:rFonts w:ascii="Arial" w:hAnsi="Arial" w:cs="Arial"/>
                <w:color w:val="000000"/>
              </w:rPr>
              <w:t>Nazwa firm podwykonawców</w:t>
            </w:r>
          </w:p>
        </w:tc>
      </w:tr>
      <w:tr w:rsidR="00BB1A99" w:rsidRPr="00730B47" w14:paraId="1D1C0A07" w14:textId="77777777" w:rsidTr="001B3EA3">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30CB0169" w14:textId="77777777" w:rsidR="00BB1A99" w:rsidRPr="00730B47" w:rsidRDefault="00BB1A99" w:rsidP="001B3EA3">
            <w:pPr>
              <w:pStyle w:val="Normalny2"/>
              <w:spacing w:line="360" w:lineRule="auto"/>
              <w:rPr>
                <w:rFonts w:ascii="Arial" w:hAnsi="Arial" w:cs="Arial"/>
                <w:color w:val="000000"/>
              </w:rPr>
            </w:pP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7701DA2E" w14:textId="77777777" w:rsidR="00BB1A99" w:rsidRPr="00730B47" w:rsidRDefault="00BB1A99" w:rsidP="001B3EA3">
            <w:pPr>
              <w:pStyle w:val="Normalny2"/>
              <w:spacing w:line="360" w:lineRule="auto"/>
              <w:rPr>
                <w:rFonts w:ascii="Arial" w:hAnsi="Arial" w:cs="Arial"/>
                <w:color w:val="000000"/>
              </w:rPr>
            </w:pPr>
          </w:p>
        </w:tc>
      </w:tr>
    </w:tbl>
    <w:p w14:paraId="57B976FF" w14:textId="77777777" w:rsidR="00BB1A99" w:rsidRDefault="00BB1A99" w:rsidP="00BB1A99">
      <w:pPr>
        <w:pStyle w:val="NormalnyWeb"/>
        <w:spacing w:before="0" w:after="0" w:line="360" w:lineRule="auto"/>
        <w:rPr>
          <w:rFonts w:ascii="Arial" w:hAnsi="Arial" w:cs="Arial"/>
          <w:color w:val="000000"/>
        </w:rPr>
      </w:pPr>
    </w:p>
    <w:p w14:paraId="01170748"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t>10. Inne oświadczenia:</w:t>
      </w:r>
    </w:p>
    <w:p w14:paraId="6B7F052F" w14:textId="77777777" w:rsidR="00BB1A99" w:rsidRPr="00730B47" w:rsidRDefault="00BB1A99" w:rsidP="00BB1A99">
      <w:pPr>
        <w:pStyle w:val="NormalnyWeb"/>
        <w:spacing w:before="0" w:after="0" w:line="360" w:lineRule="auto"/>
        <w:ind w:left="284" w:hanging="284"/>
        <w:rPr>
          <w:rFonts w:ascii="Arial" w:hAnsi="Arial" w:cs="Arial"/>
        </w:rPr>
      </w:pPr>
      <w:r w:rsidRPr="00730B47">
        <w:rPr>
          <w:rFonts w:ascii="Arial" w:hAnsi="Arial" w:cs="Arial"/>
          <w:color w:val="000000"/>
        </w:rPr>
        <w:t>a) Oświadczam(y), że wypełniłem(liśmy) obowiązki informacyjne przewidziane w art. 13 lub art. 14 RODO wobec osób fizycznych, od których dane osobowe bezpośrednio lub pośrednio pozyskałem(liśmy) w celu ubiegania się o udzielenie zamówienia publicznego w niniejszym postępowaniu.*</w:t>
      </w:r>
    </w:p>
    <w:p w14:paraId="02F6C67A" w14:textId="77777777" w:rsidR="00BB1A99" w:rsidRPr="00426525" w:rsidRDefault="00BB1A99" w:rsidP="00BB1A99">
      <w:pPr>
        <w:pStyle w:val="NormalnyWeb"/>
        <w:spacing w:before="0" w:after="0" w:line="360" w:lineRule="auto"/>
        <w:rPr>
          <w:rFonts w:ascii="Arial" w:hAnsi="Arial" w:cs="Arial"/>
          <w:sz w:val="20"/>
          <w:szCs w:val="20"/>
        </w:rPr>
      </w:pPr>
      <w:r w:rsidRPr="00426525">
        <w:rPr>
          <w:rFonts w:ascii="Arial" w:hAnsi="Arial" w:cs="Arial"/>
          <w:i/>
          <w:iCs/>
          <w:color w:val="000000"/>
          <w:sz w:val="20"/>
          <w:szCs w:val="20"/>
        </w:rPr>
        <w:t>* W przypadku gdy wykonawca nie przekazuje danych osobowych innych niż bezpośrednio jego dotyczących lub zachodzi wyłączenie stosowania obowiązku informacyjnego, stosownie do art. 13 ust. 4 lub art. 14 ust</w:t>
      </w:r>
      <w:r w:rsidRPr="00426525">
        <w:rPr>
          <w:rFonts w:ascii="Arial" w:hAnsi="Arial" w:cs="Arial"/>
          <w:color w:val="000000"/>
          <w:sz w:val="20"/>
          <w:szCs w:val="20"/>
        </w:rPr>
        <w:t>. 5 RODO treści oświadczenia wykonawca nie składa (usunięcie treści oświadczenia np. przez jego wykreślenie).</w:t>
      </w:r>
    </w:p>
    <w:p w14:paraId="5028F2A3"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t xml:space="preserve">b) W myśl art. 225 </w:t>
      </w:r>
      <w:proofErr w:type="spellStart"/>
      <w:r w:rsidRPr="00730B47">
        <w:rPr>
          <w:rFonts w:ascii="Arial" w:hAnsi="Arial" w:cs="Arial"/>
          <w:color w:val="000000"/>
        </w:rPr>
        <w:t>u.p.z.p</w:t>
      </w:r>
      <w:proofErr w:type="spellEnd"/>
      <w:r w:rsidRPr="00730B47">
        <w:rPr>
          <w:rFonts w:ascii="Arial" w:hAnsi="Arial" w:cs="Arial"/>
          <w:color w:val="000000"/>
        </w:rPr>
        <w:t xml:space="preserve"> informuję(my), że zgodnie z przepisami o podatku od towarów i usług wybór mojej/ naszej oferty (należy zaznaczyć właściwy kwadrat):</w:t>
      </w:r>
    </w:p>
    <w:p w14:paraId="4DF13986" w14:textId="77777777" w:rsidR="00BB1A99" w:rsidRPr="00730B47" w:rsidRDefault="00BB1A99" w:rsidP="00BB1A99">
      <w:pPr>
        <w:pStyle w:val="NormalnyWeb"/>
        <w:spacing w:before="0" w:after="0" w:line="360" w:lineRule="auto"/>
        <w:ind w:left="709"/>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w:t>
      </w:r>
      <w:r w:rsidRPr="00730B47">
        <w:rPr>
          <w:rFonts w:ascii="Arial" w:hAnsi="Arial" w:cs="Arial"/>
          <w:b/>
          <w:bCs/>
          <w:color w:val="000000"/>
        </w:rPr>
        <w:t>nie będzie</w:t>
      </w:r>
      <w:r w:rsidRPr="00730B47">
        <w:rPr>
          <w:rFonts w:ascii="Arial" w:hAnsi="Arial" w:cs="Arial"/>
          <w:color w:val="000000"/>
        </w:rPr>
        <w:t xml:space="preserve"> prowadzić do powstania </w:t>
      </w:r>
      <w:r w:rsidRPr="00426525">
        <w:rPr>
          <w:rFonts w:ascii="Arial" w:hAnsi="Arial" w:cs="Arial"/>
          <w:color w:val="000000"/>
        </w:rPr>
        <w:t>u zamawiającego</w:t>
      </w:r>
      <w:r w:rsidRPr="00730B47">
        <w:rPr>
          <w:rFonts w:ascii="Arial" w:hAnsi="Arial" w:cs="Arial"/>
          <w:color w:val="000000"/>
        </w:rPr>
        <w:t xml:space="preserve"> obowiązku podatkowego.</w:t>
      </w:r>
    </w:p>
    <w:p w14:paraId="3A38A026" w14:textId="77777777" w:rsidR="00BB1A99" w:rsidRPr="00730B47" w:rsidRDefault="00BB1A99" w:rsidP="00BB1A99">
      <w:pPr>
        <w:pStyle w:val="NormalnyWeb"/>
        <w:spacing w:before="0" w:after="0" w:line="360" w:lineRule="auto"/>
        <w:ind w:left="709"/>
        <w:rPr>
          <w:rFonts w:ascii="Arial" w:hAnsi="Arial" w:cs="Arial"/>
          <w:color w:val="000000"/>
        </w:rPr>
      </w:pPr>
      <w:r w:rsidRPr="00730B47">
        <w:rPr>
          <w:rFonts w:ascii="Arial" w:hAnsi="Arial" w:cs="Arial"/>
          <w:color w:val="000000"/>
        </w:rPr>
        <w:sym w:font="Symbol" w:char="F07F"/>
      </w:r>
      <w:r w:rsidRPr="00730B47">
        <w:rPr>
          <w:rFonts w:ascii="Arial" w:hAnsi="Arial" w:cs="Arial"/>
          <w:color w:val="000000"/>
        </w:rPr>
        <w:t xml:space="preserve"> </w:t>
      </w:r>
      <w:r w:rsidRPr="00730B47">
        <w:rPr>
          <w:rFonts w:ascii="Arial" w:hAnsi="Arial" w:cs="Arial"/>
          <w:b/>
          <w:bCs/>
          <w:color w:val="000000"/>
        </w:rPr>
        <w:t>będzie</w:t>
      </w:r>
      <w:r w:rsidRPr="00730B47">
        <w:rPr>
          <w:rFonts w:ascii="Arial" w:hAnsi="Arial" w:cs="Arial"/>
          <w:color w:val="000000"/>
        </w:rPr>
        <w:t xml:space="preserve"> prowadzić do powstania u zamawiającego obowiązku podatkowego w następującym zakresie:</w:t>
      </w:r>
      <w:r w:rsidRPr="00730B47">
        <w:rPr>
          <w:rFonts w:ascii="Arial" w:hAnsi="Arial" w:cs="Arial"/>
          <w:color w:val="000000"/>
        </w:rPr>
        <w:br/>
      </w:r>
    </w:p>
    <w:tbl>
      <w:tblPr>
        <w:tblW w:w="9469" w:type="dxa"/>
        <w:tblInd w:w="-5" w:type="dxa"/>
        <w:tblCellMar>
          <w:left w:w="10" w:type="dxa"/>
          <w:right w:w="10" w:type="dxa"/>
        </w:tblCellMar>
        <w:tblLook w:val="0000" w:firstRow="0" w:lastRow="0" w:firstColumn="0" w:lastColumn="0" w:noHBand="0" w:noVBand="0"/>
      </w:tblPr>
      <w:tblGrid>
        <w:gridCol w:w="3828"/>
        <w:gridCol w:w="3373"/>
        <w:gridCol w:w="2268"/>
      </w:tblGrid>
      <w:tr w:rsidR="00BB1A99" w:rsidRPr="00730B47" w14:paraId="733675AC" w14:textId="77777777" w:rsidTr="001B3EA3">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649CCF" w14:textId="77777777" w:rsidR="00BB1A99" w:rsidRPr="00730B47" w:rsidRDefault="00BB1A99" w:rsidP="001B3EA3">
            <w:pPr>
              <w:pStyle w:val="Tekstpodstawowy3"/>
              <w:spacing w:after="0" w:line="360" w:lineRule="auto"/>
              <w:jc w:val="center"/>
              <w:rPr>
                <w:rFonts w:ascii="Arial" w:hAnsi="Arial" w:cs="Arial"/>
                <w:color w:val="000000"/>
                <w:szCs w:val="16"/>
              </w:rPr>
            </w:pPr>
            <w:r w:rsidRPr="00730B47">
              <w:rPr>
                <w:rFonts w:ascii="Arial" w:hAnsi="Arial" w:cs="Arial"/>
                <w:color w:val="000000"/>
                <w:szCs w:val="16"/>
              </w:rPr>
              <w:t>Nazwa (rodzaj) towaru lub usług których dostawa lub świadczenie będą prowadziły do powstania obowiązku podatkowego</w:t>
            </w: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E08439" w14:textId="77777777" w:rsidR="00BB1A99" w:rsidRPr="00730B47" w:rsidRDefault="00BB1A99" w:rsidP="001B3EA3">
            <w:pPr>
              <w:pStyle w:val="Tekstpodstawowy3"/>
              <w:spacing w:after="0" w:line="360" w:lineRule="auto"/>
              <w:jc w:val="center"/>
              <w:rPr>
                <w:rFonts w:ascii="Arial" w:hAnsi="Arial" w:cs="Arial"/>
                <w:color w:val="000000"/>
                <w:szCs w:val="16"/>
              </w:rPr>
            </w:pPr>
            <w:r w:rsidRPr="00730B47">
              <w:rPr>
                <w:rFonts w:ascii="Arial" w:hAnsi="Arial" w:cs="Arial"/>
                <w:color w:val="000000"/>
                <w:szCs w:val="16"/>
              </w:rPr>
              <w:t>Wartość towaru lub usługi objętego obowiązkiem podatkowym zamawiającego, bez kwoty podatku</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D3C13" w14:textId="77777777" w:rsidR="00BB1A99" w:rsidRPr="00730B47" w:rsidRDefault="00BB1A99" w:rsidP="001B3EA3">
            <w:pPr>
              <w:pStyle w:val="Tekstpodstawowy3"/>
              <w:spacing w:after="0" w:line="360" w:lineRule="auto"/>
              <w:jc w:val="center"/>
              <w:rPr>
                <w:rFonts w:ascii="Arial" w:hAnsi="Arial" w:cs="Arial"/>
                <w:color w:val="000000"/>
                <w:szCs w:val="16"/>
              </w:rPr>
            </w:pPr>
            <w:r w:rsidRPr="00730B47">
              <w:rPr>
                <w:rFonts w:ascii="Arial" w:hAnsi="Arial" w:cs="Arial"/>
                <w:color w:val="000000"/>
                <w:szCs w:val="16"/>
              </w:rPr>
              <w:t>Stawka podatku od towarów i usług, która zgodnie z wiedzą wykonawcy, będzie miała zastosowanie.</w:t>
            </w:r>
          </w:p>
        </w:tc>
      </w:tr>
      <w:tr w:rsidR="00BB1A99" w:rsidRPr="00730B47" w14:paraId="6FD0D80E" w14:textId="77777777" w:rsidTr="001B3EA3">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D4059" w14:textId="77777777" w:rsidR="00BB1A99" w:rsidRPr="00730B47" w:rsidRDefault="00BB1A99" w:rsidP="001B3EA3">
            <w:pPr>
              <w:pStyle w:val="Tekstpodstawowy3"/>
              <w:spacing w:after="0" w:line="360" w:lineRule="auto"/>
              <w:rPr>
                <w:rFonts w:ascii="Arial" w:hAnsi="Arial" w:cs="Arial"/>
                <w:color w:val="000000"/>
                <w:sz w:val="24"/>
                <w:szCs w:val="24"/>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A495C" w14:textId="77777777" w:rsidR="00BB1A99" w:rsidRPr="00730B47" w:rsidRDefault="00BB1A99" w:rsidP="001B3EA3">
            <w:pPr>
              <w:pStyle w:val="Tekstpodstawowy3"/>
              <w:spacing w:after="0" w:line="360" w:lineRule="auto"/>
              <w:rPr>
                <w:rFonts w:ascii="Arial" w:hAnsi="Arial" w:cs="Arial"/>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D1CA5" w14:textId="77777777" w:rsidR="00BB1A99" w:rsidRPr="00730B47" w:rsidRDefault="00BB1A99" w:rsidP="001B3EA3">
            <w:pPr>
              <w:pStyle w:val="Tekstpodstawowy3"/>
              <w:spacing w:after="0" w:line="360" w:lineRule="auto"/>
              <w:rPr>
                <w:rFonts w:ascii="Arial" w:hAnsi="Arial" w:cs="Arial"/>
                <w:color w:val="000000"/>
                <w:sz w:val="24"/>
                <w:szCs w:val="24"/>
              </w:rPr>
            </w:pPr>
          </w:p>
        </w:tc>
      </w:tr>
      <w:tr w:rsidR="00BB1A99" w:rsidRPr="00730B47" w14:paraId="590DA6A0" w14:textId="77777777" w:rsidTr="001B3EA3">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D8381" w14:textId="77777777" w:rsidR="00BB1A99" w:rsidRPr="00730B47" w:rsidRDefault="00BB1A99" w:rsidP="001B3EA3">
            <w:pPr>
              <w:pStyle w:val="Tekstpodstawowy3"/>
              <w:spacing w:after="0" w:line="360" w:lineRule="auto"/>
              <w:rPr>
                <w:rFonts w:ascii="Arial" w:hAnsi="Arial" w:cs="Arial"/>
                <w:color w:val="000000"/>
                <w:sz w:val="24"/>
                <w:szCs w:val="24"/>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AAD6D" w14:textId="77777777" w:rsidR="00BB1A99" w:rsidRPr="00730B47" w:rsidRDefault="00BB1A99" w:rsidP="001B3EA3">
            <w:pPr>
              <w:pStyle w:val="Tekstpodstawowy3"/>
              <w:spacing w:after="0" w:line="360" w:lineRule="auto"/>
              <w:rPr>
                <w:rFonts w:ascii="Arial" w:hAnsi="Arial" w:cs="Arial"/>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C05F7" w14:textId="77777777" w:rsidR="00BB1A99" w:rsidRPr="00730B47" w:rsidRDefault="00BB1A99" w:rsidP="001B3EA3">
            <w:pPr>
              <w:pStyle w:val="Tekstpodstawowy3"/>
              <w:spacing w:after="0" w:line="360" w:lineRule="auto"/>
              <w:rPr>
                <w:rFonts w:ascii="Arial" w:hAnsi="Arial" w:cs="Arial"/>
                <w:color w:val="000000"/>
                <w:sz w:val="24"/>
                <w:szCs w:val="24"/>
              </w:rPr>
            </w:pPr>
          </w:p>
        </w:tc>
      </w:tr>
    </w:tbl>
    <w:p w14:paraId="7BBE366B"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rPr>
        <w:br/>
      </w:r>
      <w:r w:rsidRPr="00730B47">
        <w:rPr>
          <w:rFonts w:ascii="Arial" w:hAnsi="Arial" w:cs="Arial"/>
          <w:color w:val="000000"/>
        </w:rPr>
        <w:t xml:space="preserve">c) Wykonawca oświadcza iż jest* (należy zaznaczyć właściwy kwadrat): </w:t>
      </w:r>
    </w:p>
    <w:p w14:paraId="4B3A8F19"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Mikro przedsiębiorstwem</w:t>
      </w:r>
    </w:p>
    <w:p w14:paraId="20907F09"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Małym przedsiębiorstwem</w:t>
      </w:r>
    </w:p>
    <w:p w14:paraId="626644A6"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Średnim przedsiębiorstwem</w:t>
      </w:r>
    </w:p>
    <w:p w14:paraId="08647FFB"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Dużym przedsiębiorstwem</w:t>
      </w:r>
    </w:p>
    <w:p w14:paraId="128E7456" w14:textId="77777777" w:rsidR="00BB1A99" w:rsidRPr="00F94E5B" w:rsidRDefault="00BB1A99" w:rsidP="00BB1A99">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lastRenderedPageBreak/>
        <w:t xml:space="preserve">* zaznaczyć właściwe - Por. zalecenie Komisji z dnia 6 maja 2003 r. dotyczące definicji mikroprzedsiębiorstw oraz małych, średnich i dużych przedsiębiorstw (Dz.U. L 124 z 20.5.2003, s. 36). </w:t>
      </w:r>
    </w:p>
    <w:p w14:paraId="7E11CAE6" w14:textId="77777777" w:rsidR="00BB1A99" w:rsidRPr="00F94E5B" w:rsidRDefault="00BB1A99" w:rsidP="00BB1A99">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W przypadku konsorcjum wymaganą informację należy podać w odniesieniu do lidera konsorcjum.</w:t>
      </w:r>
    </w:p>
    <w:p w14:paraId="0BA1DA96" w14:textId="77777777" w:rsidR="00BB1A99" w:rsidRPr="00F94E5B" w:rsidRDefault="00BB1A99" w:rsidP="00BB1A99">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Mikro przedsiębiorstwo: przedsiębiorstwo zatrudnia mniej niż 10 pracowników a jego roczny obrót nie przekracza (lub/i jego całkowity bilans roczny) 2 milionów EUR.</w:t>
      </w:r>
    </w:p>
    <w:p w14:paraId="5B4B57E0" w14:textId="77777777" w:rsidR="00BB1A99" w:rsidRPr="00F94E5B" w:rsidRDefault="00BB1A99" w:rsidP="00BB1A99">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Małe przedsiębiorstwo: przedsiębiorstwo, które zatrudnia mniej niż 50 osób i którego roczny obrót lub roczna suma bilansowa nie przekracza 10 milionów EUR.</w:t>
      </w:r>
    </w:p>
    <w:p w14:paraId="74770CBB" w14:textId="77777777" w:rsidR="00BB1A99" w:rsidRPr="00F94E5B" w:rsidRDefault="00BB1A99" w:rsidP="00BB1A99">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16305267" w14:textId="77777777" w:rsidR="00BB1A99" w:rsidRPr="00F94E5B" w:rsidRDefault="00BB1A99" w:rsidP="00BB1A99">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Duże przedsiębiorstwo: jest to przedsiębiorstwo, które nie kwalifikuje się do żadnej z ww. kategorii przedsiębiorstw.</w:t>
      </w:r>
    </w:p>
    <w:p w14:paraId="56D6059E" w14:textId="77777777" w:rsidR="00BB1A99" w:rsidRDefault="00BB1A99" w:rsidP="00BB1A99">
      <w:pPr>
        <w:pStyle w:val="NormalnyWeb"/>
        <w:spacing w:before="0" w:after="0" w:line="360" w:lineRule="auto"/>
        <w:rPr>
          <w:rFonts w:ascii="Arial" w:hAnsi="Arial" w:cs="Arial"/>
        </w:rPr>
      </w:pPr>
    </w:p>
    <w:p w14:paraId="6BA2742F" w14:textId="77777777" w:rsidR="00BB1A99" w:rsidRPr="00730B47" w:rsidRDefault="00BB1A99" w:rsidP="00BB1A99">
      <w:pPr>
        <w:pStyle w:val="NormalnyWeb"/>
        <w:spacing w:before="0" w:after="0" w:line="360" w:lineRule="auto"/>
        <w:rPr>
          <w:rFonts w:ascii="Arial" w:hAnsi="Arial" w:cs="Arial"/>
        </w:rPr>
      </w:pPr>
    </w:p>
    <w:p w14:paraId="52501D98" w14:textId="77777777" w:rsidR="00BB1A99" w:rsidRPr="0094591B" w:rsidRDefault="00BB1A99" w:rsidP="00BB1A99">
      <w:pPr>
        <w:pStyle w:val="NormalnyWeb"/>
        <w:spacing w:before="0" w:after="0" w:line="360" w:lineRule="auto"/>
        <w:rPr>
          <w:rFonts w:ascii="Arial" w:hAnsi="Arial" w:cs="Arial"/>
        </w:rPr>
      </w:pPr>
      <w:r w:rsidRPr="0094591B">
        <w:rPr>
          <w:rFonts w:ascii="Arial" w:hAnsi="Arial" w:cs="Arial"/>
          <w:b/>
          <w:bCs/>
          <w:color w:val="000000"/>
        </w:rPr>
        <w:t>UWAGA:</w:t>
      </w:r>
    </w:p>
    <w:p w14:paraId="668C270F" w14:textId="77777777" w:rsidR="00BB1A99" w:rsidRPr="0094591B" w:rsidRDefault="00BB1A99" w:rsidP="00BB1A99">
      <w:pPr>
        <w:pStyle w:val="rozdzia"/>
        <w:rPr>
          <w:rFonts w:ascii="Arial" w:hAnsi="Arial" w:cs="Arial"/>
          <w:sz w:val="24"/>
          <w:szCs w:val="24"/>
        </w:rPr>
      </w:pPr>
      <w:r w:rsidRPr="0094591B">
        <w:rPr>
          <w:rFonts w:ascii="Arial" w:hAnsi="Arial" w:cs="Arial"/>
          <w:sz w:val="24"/>
          <w:szCs w:val="24"/>
        </w:rPr>
        <w:t xml:space="preserve">Ofertę składa się pod rygorem nieważności w formie elektronicznej. </w:t>
      </w:r>
    </w:p>
    <w:p w14:paraId="29C3584C" w14:textId="77777777" w:rsidR="00BB1A99" w:rsidRPr="00730B47" w:rsidRDefault="00BB1A99" w:rsidP="00BB1A99">
      <w:pPr>
        <w:pStyle w:val="NormalnyWeb"/>
        <w:spacing w:before="0" w:after="0" w:line="360" w:lineRule="auto"/>
        <w:rPr>
          <w:rFonts w:ascii="Arial" w:hAnsi="Arial" w:cs="Arial"/>
          <w:spacing w:val="8"/>
        </w:rPr>
      </w:pPr>
      <w:r w:rsidRPr="00730B47">
        <w:rPr>
          <w:rFonts w:ascii="Arial" w:hAnsi="Arial" w:cs="Arial"/>
          <w:spacing w:val="8"/>
        </w:rPr>
        <w:br/>
      </w:r>
    </w:p>
    <w:p w14:paraId="461F1A06"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i/>
          <w:iCs/>
          <w:color w:val="000000"/>
        </w:rPr>
        <w:t>[1] W przypadku Wykonawców wspólnie ubiegających się o udzielenie zamówienia zaleca się wpisanie danych wszystkich Wykonawców – wszystkich wspólników spółki cywilnej lub członków konsorcjum.</w:t>
      </w:r>
    </w:p>
    <w:p w14:paraId="32363DC9" w14:textId="77777777" w:rsidR="00BB1A99" w:rsidRPr="00730B47" w:rsidRDefault="00BB1A99" w:rsidP="00BB1A99">
      <w:pPr>
        <w:pStyle w:val="NormalnyWeb"/>
        <w:spacing w:before="0" w:after="0" w:line="360" w:lineRule="auto"/>
        <w:rPr>
          <w:rFonts w:ascii="Arial" w:hAnsi="Arial" w:cs="Arial"/>
        </w:rPr>
      </w:pPr>
    </w:p>
    <w:p w14:paraId="65ED072F" w14:textId="77777777" w:rsidR="00BB1A99" w:rsidRDefault="00BB1A99" w:rsidP="00BB1A99">
      <w:pPr>
        <w:pStyle w:val="NormalnyWeb"/>
        <w:spacing w:before="0" w:after="0" w:line="360" w:lineRule="auto"/>
        <w:rPr>
          <w:rFonts w:ascii="Arial" w:hAnsi="Arial" w:cs="Arial"/>
        </w:rPr>
      </w:pPr>
    </w:p>
    <w:p w14:paraId="513974A2" w14:textId="77777777" w:rsidR="00BB1A99" w:rsidRDefault="00BB1A99" w:rsidP="00BB1A99">
      <w:pPr>
        <w:pStyle w:val="NormalnyWeb"/>
        <w:spacing w:before="0" w:after="0" w:line="360" w:lineRule="auto"/>
        <w:rPr>
          <w:rFonts w:ascii="Arial" w:hAnsi="Arial" w:cs="Arial"/>
        </w:rPr>
      </w:pPr>
    </w:p>
    <w:p w14:paraId="72B09CD0" w14:textId="77777777" w:rsidR="00BB1A99" w:rsidRDefault="00BB1A99" w:rsidP="00BB1A99">
      <w:pPr>
        <w:pStyle w:val="NormalnyWeb"/>
        <w:spacing w:before="0" w:after="0" w:line="360" w:lineRule="auto"/>
        <w:rPr>
          <w:rFonts w:ascii="Arial" w:hAnsi="Arial" w:cs="Arial"/>
        </w:rPr>
      </w:pPr>
    </w:p>
    <w:p w14:paraId="5C09B066" w14:textId="77777777" w:rsidR="00BB1A99" w:rsidRDefault="00BB1A99" w:rsidP="00BB1A99">
      <w:pPr>
        <w:pStyle w:val="NormalnyWeb"/>
        <w:spacing w:before="0" w:after="0" w:line="360" w:lineRule="auto"/>
        <w:rPr>
          <w:rFonts w:ascii="Arial" w:hAnsi="Arial" w:cs="Arial"/>
        </w:rPr>
      </w:pPr>
    </w:p>
    <w:p w14:paraId="11003734" w14:textId="77777777" w:rsidR="00BB1A99" w:rsidRDefault="00BB1A99" w:rsidP="00BB1A99">
      <w:pPr>
        <w:pStyle w:val="NormalnyWeb"/>
        <w:spacing w:before="0" w:after="0" w:line="360" w:lineRule="auto"/>
        <w:rPr>
          <w:rFonts w:ascii="Arial" w:hAnsi="Arial" w:cs="Arial"/>
        </w:rPr>
      </w:pPr>
    </w:p>
    <w:p w14:paraId="0831CF60" w14:textId="77777777" w:rsidR="00BB1A99" w:rsidRDefault="00BB1A99" w:rsidP="00BB1A99">
      <w:pPr>
        <w:pStyle w:val="NormalnyWeb"/>
        <w:spacing w:before="0" w:after="0" w:line="360" w:lineRule="auto"/>
        <w:rPr>
          <w:rFonts w:ascii="Arial" w:hAnsi="Arial" w:cs="Arial"/>
        </w:rPr>
      </w:pPr>
    </w:p>
    <w:p w14:paraId="1E159F87" w14:textId="77777777" w:rsidR="00BB1A99" w:rsidRDefault="00BB1A99" w:rsidP="00BB1A99">
      <w:pPr>
        <w:pStyle w:val="NormalnyWeb"/>
        <w:spacing w:before="0" w:after="0" w:line="360" w:lineRule="auto"/>
        <w:rPr>
          <w:rFonts w:ascii="Arial" w:hAnsi="Arial" w:cs="Arial"/>
        </w:rPr>
      </w:pPr>
    </w:p>
    <w:p w14:paraId="1046874D" w14:textId="77777777" w:rsidR="00BB1A99" w:rsidRDefault="00BB1A99" w:rsidP="00BB1A99">
      <w:pPr>
        <w:pStyle w:val="NormalnyWeb"/>
        <w:spacing w:before="0" w:after="0" w:line="360" w:lineRule="auto"/>
        <w:rPr>
          <w:rFonts w:ascii="Arial" w:hAnsi="Arial" w:cs="Arial"/>
        </w:rPr>
      </w:pPr>
    </w:p>
    <w:p w14:paraId="1F86641F" w14:textId="77777777" w:rsidR="00BB1A99" w:rsidRDefault="00BB1A99" w:rsidP="00BB1A99">
      <w:pPr>
        <w:pStyle w:val="NormalnyWeb"/>
        <w:spacing w:before="0" w:after="0" w:line="360" w:lineRule="auto"/>
        <w:rPr>
          <w:rFonts w:ascii="Arial" w:hAnsi="Arial" w:cs="Arial"/>
        </w:rPr>
      </w:pPr>
    </w:p>
    <w:p w14:paraId="1B487905" w14:textId="77777777" w:rsidR="00BB1A99" w:rsidRDefault="00BB1A99" w:rsidP="00BB1A99">
      <w:pPr>
        <w:pStyle w:val="NormalnyWeb"/>
        <w:spacing w:before="0" w:after="0" w:line="360" w:lineRule="auto"/>
        <w:rPr>
          <w:rFonts w:ascii="Arial" w:hAnsi="Arial" w:cs="Arial"/>
        </w:rPr>
      </w:pPr>
    </w:p>
    <w:p w14:paraId="243197F0" w14:textId="77777777" w:rsidR="00BB1A99" w:rsidRDefault="00BB1A99" w:rsidP="00BB1A99">
      <w:pPr>
        <w:pStyle w:val="NormalnyWeb"/>
        <w:spacing w:before="0" w:after="0" w:line="360" w:lineRule="auto"/>
        <w:rPr>
          <w:rFonts w:ascii="Arial" w:hAnsi="Arial" w:cs="Arial"/>
        </w:rPr>
      </w:pPr>
    </w:p>
    <w:p w14:paraId="1D9E9879" w14:textId="3CD33337" w:rsidR="00BB1A99" w:rsidRPr="00730B47" w:rsidRDefault="00BB1A99" w:rsidP="00BB1A99">
      <w:pPr>
        <w:pStyle w:val="NormalnyWeb"/>
        <w:spacing w:before="0" w:after="0" w:line="360" w:lineRule="auto"/>
        <w:jc w:val="right"/>
        <w:rPr>
          <w:rFonts w:ascii="Arial" w:hAnsi="Arial" w:cs="Arial"/>
        </w:rPr>
      </w:pPr>
      <w:r w:rsidRPr="00730B47">
        <w:rPr>
          <w:rFonts w:ascii="Arial" w:hAnsi="Arial" w:cs="Arial"/>
          <w:color w:val="000000"/>
        </w:rPr>
        <w:lastRenderedPageBreak/>
        <w:t>Załącznik nr 1</w:t>
      </w:r>
      <w:r>
        <w:rPr>
          <w:rFonts w:ascii="Arial" w:hAnsi="Arial" w:cs="Arial"/>
          <w:color w:val="000000"/>
        </w:rPr>
        <w:t>I</w:t>
      </w:r>
      <w:r w:rsidRPr="00730B47">
        <w:rPr>
          <w:rFonts w:ascii="Arial" w:hAnsi="Arial" w:cs="Arial"/>
          <w:color w:val="000000"/>
        </w:rPr>
        <w:t xml:space="preserve"> do SWZ</w:t>
      </w:r>
    </w:p>
    <w:p w14:paraId="684C1BF7" w14:textId="4BD6F132" w:rsidR="00BB1A99" w:rsidRPr="00730B47" w:rsidRDefault="00BB1A99" w:rsidP="00BB1A99">
      <w:pPr>
        <w:pStyle w:val="NormalnyWeb"/>
        <w:spacing w:before="0" w:after="0" w:line="360" w:lineRule="auto"/>
        <w:jc w:val="center"/>
        <w:rPr>
          <w:rFonts w:ascii="Arial" w:hAnsi="Arial" w:cs="Arial"/>
        </w:rPr>
      </w:pPr>
      <w:r w:rsidRPr="00730B47">
        <w:rPr>
          <w:rFonts w:ascii="Arial" w:hAnsi="Arial" w:cs="Arial"/>
          <w:b/>
          <w:bCs/>
          <w:color w:val="000000"/>
        </w:rPr>
        <w:t xml:space="preserve">FORMULARZ OFERTOWY </w:t>
      </w:r>
      <w:r>
        <w:rPr>
          <w:rFonts w:ascii="Arial" w:hAnsi="Arial" w:cs="Arial"/>
          <w:b/>
          <w:bCs/>
          <w:color w:val="000000"/>
        </w:rPr>
        <w:t xml:space="preserve"> część 9</w:t>
      </w:r>
      <w:r w:rsidRPr="00730B47">
        <w:rPr>
          <w:rFonts w:ascii="Arial" w:hAnsi="Arial" w:cs="Arial"/>
          <w:b/>
          <w:bCs/>
          <w:color w:val="000000"/>
        </w:rPr>
        <w:br/>
      </w:r>
      <w:r>
        <w:rPr>
          <w:rStyle w:val="Pogrubienie"/>
          <w:rFonts w:ascii="Arial" w:hAnsi="Arial" w:cs="Arial"/>
        </w:rPr>
        <w:t xml:space="preserve">Usługa rozstawienia mieszkańcom Mazurskiego Związku Międzygminnego – Gospodarka Odpadami pojemników na odpady komunalne </w:t>
      </w:r>
    </w:p>
    <w:p w14:paraId="4AD9D3E8" w14:textId="77777777" w:rsidR="00BB1A99" w:rsidRPr="00730B47" w:rsidRDefault="00BB1A99" w:rsidP="00BB1A99">
      <w:pPr>
        <w:pStyle w:val="NormalnyWeb"/>
        <w:spacing w:before="0" w:after="0" w:line="360" w:lineRule="auto"/>
        <w:jc w:val="center"/>
        <w:rPr>
          <w:rFonts w:ascii="Arial" w:hAnsi="Arial" w:cs="Arial"/>
        </w:rPr>
      </w:pPr>
    </w:p>
    <w:p w14:paraId="21A34AD1" w14:textId="77777777" w:rsidR="00BB1A99" w:rsidRPr="00730B47" w:rsidRDefault="00BB1A99" w:rsidP="00BB1A99">
      <w:pPr>
        <w:pStyle w:val="NormalnyWeb"/>
        <w:spacing w:before="0" w:after="0" w:line="360" w:lineRule="auto"/>
        <w:rPr>
          <w:rFonts w:ascii="Arial" w:hAnsi="Arial" w:cs="Arial"/>
        </w:rPr>
      </w:pPr>
      <w:r w:rsidRPr="00730B47">
        <w:rPr>
          <w:rStyle w:val="Domylnaczcionkaakapitu3"/>
          <w:rFonts w:ascii="Arial" w:hAnsi="Arial" w:cs="Arial"/>
          <w:b/>
          <w:bCs/>
          <w:color w:val="000000"/>
        </w:rPr>
        <w:t>1. ZAMAWIAJĄCY:</w:t>
      </w:r>
    </w:p>
    <w:p w14:paraId="1079FE1C" w14:textId="77777777" w:rsidR="00BB1A99" w:rsidRPr="00730B47" w:rsidRDefault="00BB1A99" w:rsidP="00BB1A99">
      <w:pPr>
        <w:pStyle w:val="NormalnyWeb"/>
        <w:spacing w:before="0" w:after="0" w:line="360" w:lineRule="auto"/>
        <w:rPr>
          <w:rFonts w:ascii="Arial" w:hAnsi="Arial" w:cs="Arial"/>
          <w:color w:val="000000"/>
        </w:rPr>
      </w:pPr>
      <w:r w:rsidRPr="00730B47">
        <w:rPr>
          <w:rFonts w:ascii="Arial" w:hAnsi="Arial" w:cs="Arial"/>
          <w:color w:val="000000"/>
        </w:rPr>
        <w:t>Zakład Unieszkodliwiania Odpadów Komunalnych Spytkowo Sp. z o.o.</w:t>
      </w:r>
    </w:p>
    <w:p w14:paraId="331624E8" w14:textId="77777777" w:rsidR="00BB1A99" w:rsidRPr="00730B47" w:rsidRDefault="00BB1A99" w:rsidP="00BB1A99">
      <w:pPr>
        <w:pStyle w:val="NormalnyWeb"/>
        <w:spacing w:before="0" w:after="0" w:line="360" w:lineRule="auto"/>
        <w:rPr>
          <w:rFonts w:ascii="Arial" w:hAnsi="Arial" w:cs="Arial"/>
        </w:rPr>
      </w:pPr>
      <w:r w:rsidRPr="00730B47">
        <w:rPr>
          <w:rStyle w:val="Domylnaczcionkaakapitu3"/>
          <w:rFonts w:ascii="Arial" w:hAnsi="Arial" w:cs="Arial"/>
          <w:b/>
          <w:bCs/>
          <w:color w:val="000000"/>
        </w:rPr>
        <w:t>2. WYKONAWCA:</w:t>
      </w:r>
    </w:p>
    <w:p w14:paraId="73929C9D" w14:textId="77777777" w:rsidR="00BB1A99" w:rsidRPr="00730B47" w:rsidRDefault="00BB1A99" w:rsidP="00BB1A99">
      <w:pPr>
        <w:pStyle w:val="NormalnyWeb"/>
        <w:spacing w:before="0" w:after="0" w:line="360" w:lineRule="auto"/>
        <w:rPr>
          <w:rFonts w:ascii="Arial" w:hAnsi="Arial" w:cs="Arial"/>
        </w:rPr>
      </w:pPr>
      <w:r w:rsidRPr="00730B47">
        <w:rPr>
          <w:rStyle w:val="Domylnaczcionkaakapitu3"/>
          <w:rFonts w:ascii="Arial" w:hAnsi="Arial" w:cs="Arial"/>
          <w:color w:val="000000"/>
        </w:rPr>
        <w:t>Niniejsza oferta zostaje złożona przez</w:t>
      </w:r>
      <w:r w:rsidRPr="00730B47">
        <w:rPr>
          <w:rFonts w:ascii="Arial" w:hAnsi="Arial" w:cs="Arial"/>
          <w:color w:val="000000"/>
        </w:rPr>
        <w:t>[1]</w:t>
      </w:r>
      <w:r w:rsidRPr="00730B47">
        <w:rPr>
          <w:rStyle w:val="Domylnaczcionkaakapitu3"/>
          <w:rFonts w:ascii="Arial" w:hAnsi="Arial" w:cs="Arial"/>
          <w:color w:val="000000"/>
        </w:rPr>
        <w:t>:</w:t>
      </w:r>
    </w:p>
    <w:tbl>
      <w:tblPr>
        <w:tblW w:w="9378" w:type="dxa"/>
        <w:tblInd w:w="57" w:type="dxa"/>
        <w:tblLayout w:type="fixed"/>
        <w:tblCellMar>
          <w:left w:w="10" w:type="dxa"/>
          <w:right w:w="10" w:type="dxa"/>
        </w:tblCellMar>
        <w:tblLook w:val="0000" w:firstRow="0" w:lastRow="0" w:firstColumn="0" w:lastColumn="0" w:noHBand="0" w:noVBand="0"/>
      </w:tblPr>
      <w:tblGrid>
        <w:gridCol w:w="502"/>
        <w:gridCol w:w="3820"/>
        <w:gridCol w:w="1766"/>
        <w:gridCol w:w="3290"/>
      </w:tblGrid>
      <w:tr w:rsidR="00BB1A99" w:rsidRPr="00730B47" w14:paraId="5FB2EDC2" w14:textId="77777777" w:rsidTr="001B3EA3">
        <w:tc>
          <w:tcPr>
            <w:tcW w:w="502"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5A8F260C" w14:textId="77777777" w:rsidR="00BB1A99" w:rsidRPr="00730B47" w:rsidRDefault="00BB1A99" w:rsidP="001B3EA3">
            <w:pPr>
              <w:pStyle w:val="Normalny2"/>
              <w:spacing w:line="360" w:lineRule="auto"/>
              <w:jc w:val="center"/>
              <w:rPr>
                <w:rFonts w:ascii="Arial" w:hAnsi="Arial" w:cs="Arial"/>
              </w:rPr>
            </w:pPr>
            <w:proofErr w:type="spellStart"/>
            <w:r w:rsidRPr="00730B47">
              <w:rPr>
                <w:rFonts w:ascii="Arial" w:hAnsi="Arial" w:cs="Arial"/>
                <w:color w:val="000000"/>
              </w:rPr>
              <w:t>Lp</w:t>
            </w:r>
            <w:proofErr w:type="spellEnd"/>
          </w:p>
        </w:tc>
        <w:tc>
          <w:tcPr>
            <w:tcW w:w="3820"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40B393AB"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Nazwa(y) Wykonawcy(ów)</w:t>
            </w:r>
          </w:p>
        </w:tc>
        <w:tc>
          <w:tcPr>
            <w:tcW w:w="1766"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4434E3E2"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NIP</w:t>
            </w:r>
          </w:p>
        </w:tc>
        <w:tc>
          <w:tcPr>
            <w:tcW w:w="3290"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3C1729FF"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Adres(y) Wykonawcy(ów)</w:t>
            </w:r>
          </w:p>
        </w:tc>
      </w:tr>
      <w:tr w:rsidR="00BB1A99" w:rsidRPr="00730B47" w14:paraId="70A2B75E" w14:textId="77777777" w:rsidTr="001B3EA3">
        <w:trPr>
          <w:trHeight w:val="392"/>
        </w:trPr>
        <w:tc>
          <w:tcPr>
            <w:tcW w:w="502" w:type="dxa"/>
            <w:tcBorders>
              <w:left w:val="single" w:sz="6" w:space="0" w:color="000001"/>
              <w:bottom w:val="single" w:sz="6" w:space="0" w:color="000001"/>
            </w:tcBorders>
            <w:shd w:val="clear" w:color="auto" w:fill="auto"/>
            <w:tcMar>
              <w:top w:w="0" w:type="dxa"/>
              <w:left w:w="57" w:type="dxa"/>
              <w:bottom w:w="57" w:type="dxa"/>
              <w:right w:w="57" w:type="dxa"/>
            </w:tcMar>
          </w:tcPr>
          <w:p w14:paraId="6E58084F" w14:textId="77777777" w:rsidR="00BB1A99" w:rsidRPr="00730B47" w:rsidRDefault="00BB1A99" w:rsidP="001B3EA3">
            <w:pPr>
              <w:pStyle w:val="Normalny2"/>
              <w:snapToGrid w:val="0"/>
              <w:spacing w:line="360" w:lineRule="auto"/>
              <w:rPr>
                <w:rFonts w:ascii="Arial" w:hAnsi="Arial" w:cs="Arial"/>
                <w:color w:val="000000"/>
              </w:rPr>
            </w:pPr>
          </w:p>
        </w:tc>
        <w:tc>
          <w:tcPr>
            <w:tcW w:w="3820" w:type="dxa"/>
            <w:tcBorders>
              <w:left w:val="single" w:sz="6" w:space="0" w:color="000001"/>
              <w:bottom w:val="single" w:sz="6" w:space="0" w:color="000001"/>
            </w:tcBorders>
            <w:shd w:val="clear" w:color="auto" w:fill="auto"/>
            <w:tcMar>
              <w:top w:w="0" w:type="dxa"/>
              <w:left w:w="57" w:type="dxa"/>
              <w:bottom w:w="57" w:type="dxa"/>
              <w:right w:w="57" w:type="dxa"/>
            </w:tcMar>
          </w:tcPr>
          <w:p w14:paraId="4243C0ED" w14:textId="77777777" w:rsidR="00BB1A99" w:rsidRPr="00730B47" w:rsidRDefault="00BB1A99" w:rsidP="001B3EA3">
            <w:pPr>
              <w:pStyle w:val="Normalny2"/>
              <w:snapToGrid w:val="0"/>
              <w:spacing w:line="360" w:lineRule="auto"/>
              <w:rPr>
                <w:rFonts w:ascii="Arial" w:hAnsi="Arial" w:cs="Arial"/>
                <w:color w:val="000000"/>
              </w:rPr>
            </w:pPr>
          </w:p>
        </w:tc>
        <w:tc>
          <w:tcPr>
            <w:tcW w:w="1766" w:type="dxa"/>
            <w:tcBorders>
              <w:left w:val="single" w:sz="6" w:space="0" w:color="000001"/>
              <w:bottom w:val="single" w:sz="6" w:space="0" w:color="000001"/>
            </w:tcBorders>
            <w:shd w:val="clear" w:color="auto" w:fill="auto"/>
            <w:tcMar>
              <w:top w:w="0" w:type="dxa"/>
              <w:left w:w="57" w:type="dxa"/>
              <w:bottom w:w="57" w:type="dxa"/>
              <w:right w:w="57" w:type="dxa"/>
            </w:tcMar>
          </w:tcPr>
          <w:p w14:paraId="3C4D1240" w14:textId="77777777" w:rsidR="00BB1A99" w:rsidRPr="00730B47" w:rsidRDefault="00BB1A99" w:rsidP="001B3EA3">
            <w:pPr>
              <w:pStyle w:val="Normalny2"/>
              <w:snapToGrid w:val="0"/>
              <w:spacing w:line="360" w:lineRule="auto"/>
              <w:rPr>
                <w:rFonts w:ascii="Arial" w:hAnsi="Arial" w:cs="Arial"/>
                <w:color w:val="000000"/>
              </w:rPr>
            </w:pPr>
          </w:p>
        </w:tc>
        <w:tc>
          <w:tcPr>
            <w:tcW w:w="3290"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73C1E608" w14:textId="77777777" w:rsidR="00BB1A99" w:rsidRPr="00730B47" w:rsidRDefault="00BB1A99" w:rsidP="001B3EA3">
            <w:pPr>
              <w:pStyle w:val="Normalny2"/>
              <w:snapToGrid w:val="0"/>
              <w:spacing w:line="360" w:lineRule="auto"/>
              <w:rPr>
                <w:rFonts w:ascii="Arial" w:hAnsi="Arial" w:cs="Arial"/>
                <w:color w:val="000000"/>
              </w:rPr>
            </w:pPr>
          </w:p>
        </w:tc>
      </w:tr>
    </w:tbl>
    <w:p w14:paraId="2D6171BC"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b/>
          <w:bCs/>
          <w:color w:val="000000"/>
        </w:rPr>
        <w:t>3. KORESPONDENCJĘ NALEŻY KIEROWAĆ NA ADRES:</w:t>
      </w:r>
    </w:p>
    <w:tbl>
      <w:tblPr>
        <w:tblW w:w="9660" w:type="dxa"/>
        <w:tblInd w:w="57" w:type="dxa"/>
        <w:tblLayout w:type="fixed"/>
        <w:tblCellMar>
          <w:left w:w="10" w:type="dxa"/>
          <w:right w:w="10" w:type="dxa"/>
        </w:tblCellMar>
        <w:tblLook w:val="0000" w:firstRow="0" w:lastRow="0" w:firstColumn="0" w:lastColumn="0" w:noHBand="0" w:noVBand="0"/>
      </w:tblPr>
      <w:tblGrid>
        <w:gridCol w:w="3148"/>
        <w:gridCol w:w="6512"/>
      </w:tblGrid>
      <w:tr w:rsidR="00BB1A99" w:rsidRPr="00730B47" w14:paraId="764B96AE" w14:textId="77777777" w:rsidTr="001B3EA3">
        <w:tc>
          <w:tcPr>
            <w:tcW w:w="3148"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0E54F205" w14:textId="77777777" w:rsidR="00BB1A99" w:rsidRPr="00730B47" w:rsidRDefault="00BB1A99" w:rsidP="001B3EA3">
            <w:pPr>
              <w:pStyle w:val="Normalny2"/>
              <w:spacing w:line="360" w:lineRule="auto"/>
              <w:rPr>
                <w:rFonts w:ascii="Arial" w:hAnsi="Arial" w:cs="Arial"/>
              </w:rPr>
            </w:pPr>
            <w:r w:rsidRPr="00730B47">
              <w:rPr>
                <w:rFonts w:ascii="Arial" w:hAnsi="Arial" w:cs="Arial"/>
                <w:color w:val="000000"/>
              </w:rPr>
              <w:t>Wykonawca</w:t>
            </w:r>
          </w:p>
        </w:tc>
        <w:tc>
          <w:tcPr>
            <w:tcW w:w="6512"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6BD5708C" w14:textId="77777777" w:rsidR="00BB1A99" w:rsidRPr="00730B47" w:rsidRDefault="00BB1A99" w:rsidP="001B3EA3">
            <w:pPr>
              <w:pStyle w:val="Normalny2"/>
              <w:snapToGrid w:val="0"/>
              <w:spacing w:line="360" w:lineRule="auto"/>
              <w:rPr>
                <w:rFonts w:ascii="Arial" w:hAnsi="Arial" w:cs="Arial"/>
                <w:color w:val="000000"/>
              </w:rPr>
            </w:pPr>
          </w:p>
        </w:tc>
      </w:tr>
      <w:tr w:rsidR="00BB1A99" w:rsidRPr="00730B47" w14:paraId="6EB02585" w14:textId="77777777" w:rsidTr="001B3EA3">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4CE079BC" w14:textId="77777777" w:rsidR="00BB1A99" w:rsidRPr="00730B47" w:rsidRDefault="00BB1A99" w:rsidP="001B3EA3">
            <w:pPr>
              <w:pStyle w:val="Normalny2"/>
              <w:spacing w:line="360" w:lineRule="auto"/>
              <w:rPr>
                <w:rFonts w:ascii="Arial" w:hAnsi="Arial" w:cs="Arial"/>
              </w:rPr>
            </w:pPr>
            <w:r w:rsidRPr="00730B47">
              <w:rPr>
                <w:rFonts w:ascii="Arial" w:hAnsi="Arial" w:cs="Arial"/>
                <w:color w:val="000000"/>
              </w:rPr>
              <w:t>Imię i nazwisko osoby uprawnionej do kontaktu</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5AAB0A1F" w14:textId="77777777" w:rsidR="00BB1A99" w:rsidRPr="00730B47" w:rsidRDefault="00BB1A99" w:rsidP="001B3EA3">
            <w:pPr>
              <w:pStyle w:val="Normalny2"/>
              <w:snapToGrid w:val="0"/>
              <w:spacing w:line="360" w:lineRule="auto"/>
              <w:rPr>
                <w:rFonts w:ascii="Arial" w:hAnsi="Arial" w:cs="Arial"/>
                <w:color w:val="000000"/>
              </w:rPr>
            </w:pPr>
          </w:p>
        </w:tc>
      </w:tr>
      <w:tr w:rsidR="00BB1A99" w:rsidRPr="00730B47" w14:paraId="5C818D04" w14:textId="77777777" w:rsidTr="001B3EA3">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769C4C7C" w14:textId="77777777" w:rsidR="00BB1A99" w:rsidRPr="00730B47" w:rsidRDefault="00BB1A99" w:rsidP="001B3EA3">
            <w:pPr>
              <w:pStyle w:val="Normalny2"/>
              <w:spacing w:line="360" w:lineRule="auto"/>
              <w:rPr>
                <w:rFonts w:ascii="Arial" w:hAnsi="Arial" w:cs="Arial"/>
              </w:rPr>
            </w:pPr>
            <w:r w:rsidRPr="00730B47">
              <w:rPr>
                <w:rFonts w:ascii="Arial" w:hAnsi="Arial" w:cs="Arial"/>
                <w:color w:val="000000"/>
              </w:rPr>
              <w:t>Adres</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652F23E9" w14:textId="77777777" w:rsidR="00BB1A99" w:rsidRPr="00730B47" w:rsidRDefault="00BB1A99" w:rsidP="001B3EA3">
            <w:pPr>
              <w:pStyle w:val="Normalny2"/>
              <w:snapToGrid w:val="0"/>
              <w:spacing w:line="360" w:lineRule="auto"/>
              <w:rPr>
                <w:rFonts w:ascii="Arial" w:hAnsi="Arial" w:cs="Arial"/>
                <w:color w:val="000000"/>
              </w:rPr>
            </w:pPr>
          </w:p>
        </w:tc>
      </w:tr>
      <w:tr w:rsidR="00BB1A99" w:rsidRPr="00730B47" w14:paraId="6822D48B" w14:textId="77777777" w:rsidTr="001B3EA3">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710BB774" w14:textId="77777777" w:rsidR="00BB1A99" w:rsidRPr="00730B47" w:rsidRDefault="00BB1A99" w:rsidP="001B3EA3">
            <w:pPr>
              <w:pStyle w:val="Normalny2"/>
              <w:spacing w:line="360" w:lineRule="auto"/>
              <w:rPr>
                <w:rFonts w:ascii="Arial" w:hAnsi="Arial" w:cs="Arial"/>
              </w:rPr>
            </w:pPr>
            <w:r w:rsidRPr="00730B47">
              <w:rPr>
                <w:rFonts w:ascii="Arial" w:hAnsi="Arial" w:cs="Arial"/>
                <w:color w:val="000000"/>
              </w:rPr>
              <w:t>Nr telefonu</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6989D7A5" w14:textId="77777777" w:rsidR="00BB1A99" w:rsidRPr="00730B47" w:rsidRDefault="00BB1A99" w:rsidP="001B3EA3">
            <w:pPr>
              <w:pStyle w:val="Normalny2"/>
              <w:snapToGrid w:val="0"/>
              <w:spacing w:line="360" w:lineRule="auto"/>
              <w:rPr>
                <w:rFonts w:ascii="Arial" w:hAnsi="Arial" w:cs="Arial"/>
                <w:color w:val="000000"/>
              </w:rPr>
            </w:pPr>
          </w:p>
        </w:tc>
      </w:tr>
      <w:tr w:rsidR="00BB1A99" w:rsidRPr="00730B47" w14:paraId="647CCBB3" w14:textId="77777777" w:rsidTr="001B3EA3">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1B40BF27" w14:textId="77777777" w:rsidR="00BB1A99" w:rsidRPr="00730B47" w:rsidRDefault="00BB1A99" w:rsidP="001B3EA3">
            <w:pPr>
              <w:pStyle w:val="Normalny2"/>
              <w:spacing w:line="360" w:lineRule="auto"/>
              <w:rPr>
                <w:rFonts w:ascii="Arial" w:hAnsi="Arial" w:cs="Arial"/>
                <w:color w:val="000000"/>
              </w:rPr>
            </w:pPr>
            <w:r w:rsidRPr="00730B47">
              <w:rPr>
                <w:rFonts w:ascii="Arial" w:hAnsi="Arial" w:cs="Arial"/>
                <w:color w:val="000000"/>
              </w:rPr>
              <w:t>E-mail</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1DF1E8CD" w14:textId="77777777" w:rsidR="00BB1A99" w:rsidRPr="00730B47" w:rsidRDefault="00BB1A99" w:rsidP="001B3EA3">
            <w:pPr>
              <w:pStyle w:val="Normalny2"/>
              <w:snapToGrid w:val="0"/>
              <w:spacing w:line="360" w:lineRule="auto"/>
              <w:rPr>
                <w:rFonts w:ascii="Arial" w:hAnsi="Arial" w:cs="Arial"/>
                <w:color w:val="000000"/>
              </w:rPr>
            </w:pPr>
          </w:p>
        </w:tc>
      </w:tr>
    </w:tbl>
    <w:p w14:paraId="229F79F4"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b/>
          <w:bCs/>
          <w:color w:val="000000"/>
        </w:rPr>
        <w:br/>
      </w:r>
      <w:r w:rsidRPr="00730B47">
        <w:rPr>
          <w:rFonts w:ascii="Arial" w:hAnsi="Arial" w:cs="Arial"/>
          <w:b/>
          <w:bCs/>
        </w:rPr>
        <w:t>4. Ja (my) niżej podpisany (i), działając w imieniu i na rzecz Wykonawcy składającego niniejszą ofertę oświadczam(y), że:</w:t>
      </w:r>
    </w:p>
    <w:p w14:paraId="5B165D01"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rPr>
        <w:t>1. Zapoznałem(liśmy) się z treścią SWZ oraz jej załączników dla niniejszego postępowania o zamówienie publiczne i akceptuję (jemy) ją w całości bez zastrzeżeń.</w:t>
      </w:r>
    </w:p>
    <w:p w14:paraId="03FAE7A1"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rPr>
        <w:t>2. Gwarantuje(my) wykonanie całości przedmiotu niniejszego zamówienia publicznego.</w:t>
      </w:r>
    </w:p>
    <w:p w14:paraId="4B94AD0E" w14:textId="77777777" w:rsidR="00BB1A99" w:rsidRDefault="00BB1A99" w:rsidP="00BB1A99">
      <w:pPr>
        <w:pStyle w:val="NormalnyWeb"/>
        <w:spacing w:before="0" w:after="0" w:line="360" w:lineRule="auto"/>
        <w:rPr>
          <w:rStyle w:val="Domylnaczcionkaakapitu3"/>
          <w:rFonts w:ascii="Arial" w:hAnsi="Arial" w:cs="Arial"/>
        </w:rPr>
      </w:pPr>
      <w:r w:rsidRPr="00730B47">
        <w:rPr>
          <w:rFonts w:ascii="Arial" w:hAnsi="Arial" w:cs="Arial"/>
        </w:rPr>
        <w:t xml:space="preserve">3. Gwarantuje(my) termin wykonania zamówienia zgodny z zapisami SWZ. </w:t>
      </w:r>
      <w:r w:rsidRPr="00730B47">
        <w:rPr>
          <w:rFonts w:ascii="Arial" w:hAnsi="Arial" w:cs="Arial"/>
        </w:rPr>
        <w:br/>
        <w:t>4. C</w:t>
      </w:r>
      <w:r w:rsidRPr="00730B47">
        <w:rPr>
          <w:rStyle w:val="Domylnaczcionkaakapitu3"/>
          <w:rFonts w:ascii="Arial" w:hAnsi="Arial" w:cs="Arial"/>
        </w:rPr>
        <w:t xml:space="preserve">ena mojej (naszej) oferty za realizację całego zamówienia </w:t>
      </w:r>
      <w:r w:rsidRPr="00BA3895">
        <w:rPr>
          <w:rStyle w:val="Domylnaczcionkaakapitu3"/>
          <w:rFonts w:ascii="Arial" w:hAnsi="Arial" w:cs="Arial"/>
          <w:color w:val="000000"/>
        </w:rPr>
        <w:t>(</w:t>
      </w:r>
      <w:r w:rsidRPr="00BA3895">
        <w:rPr>
          <w:rStyle w:val="Domylnaczcionkaakapitu3"/>
          <w:rFonts w:ascii="Arial" w:hAnsi="Arial" w:cs="Arial"/>
          <w:color w:val="000000"/>
          <w:u w:val="single"/>
        </w:rPr>
        <w:t>zamówienie podstawowe oraz opcja</w:t>
      </w:r>
      <w:r w:rsidRPr="00BA3895">
        <w:rPr>
          <w:rStyle w:val="Domylnaczcionkaakapitu3"/>
          <w:rFonts w:ascii="Arial" w:hAnsi="Arial" w:cs="Arial"/>
          <w:color w:val="000000"/>
        </w:rPr>
        <w:t xml:space="preserve">) </w:t>
      </w:r>
      <w:r w:rsidRPr="00730B47">
        <w:rPr>
          <w:rStyle w:val="Domylnaczcionkaakapitu3"/>
          <w:rFonts w:ascii="Arial" w:hAnsi="Arial" w:cs="Arial"/>
        </w:rPr>
        <w:t xml:space="preserve">wynosi </w:t>
      </w:r>
      <w:r w:rsidRPr="00730B47">
        <w:rPr>
          <w:rStyle w:val="Domylnaczcionkaakapitu3"/>
          <w:rFonts w:ascii="Arial" w:hAnsi="Arial" w:cs="Arial"/>
          <w:b/>
          <w:bCs/>
        </w:rPr>
        <w:t>.......................</w:t>
      </w:r>
      <w:r w:rsidRPr="00730B47">
        <w:rPr>
          <w:rStyle w:val="Domylnaczcionkaakapitu3"/>
          <w:rFonts w:ascii="Arial" w:hAnsi="Arial" w:cs="Arial"/>
        </w:rPr>
        <w:t xml:space="preserve">PLN </w:t>
      </w:r>
      <w:r>
        <w:rPr>
          <w:rStyle w:val="Domylnaczcionkaakapitu3"/>
          <w:rFonts w:ascii="Arial" w:hAnsi="Arial" w:cs="Arial"/>
        </w:rPr>
        <w:t xml:space="preserve">brutto </w:t>
      </w:r>
    </w:p>
    <w:p w14:paraId="21BFDA50" w14:textId="77777777" w:rsidR="00BB1A99" w:rsidRDefault="00BB1A99" w:rsidP="00BB1A99">
      <w:pPr>
        <w:pStyle w:val="NormalnyWeb"/>
        <w:spacing w:before="0" w:after="0" w:line="360" w:lineRule="auto"/>
        <w:rPr>
          <w:rStyle w:val="Domylnaczcionkaakapitu3"/>
          <w:rFonts w:ascii="Arial" w:hAnsi="Arial" w:cs="Arial"/>
        </w:rPr>
      </w:pPr>
      <w:r>
        <w:rPr>
          <w:rStyle w:val="Domylnaczcionkaakapitu3"/>
          <w:rFonts w:ascii="Arial" w:hAnsi="Arial" w:cs="Arial"/>
        </w:rPr>
        <w:t>Stawka VAT</w:t>
      </w:r>
      <w:r w:rsidRPr="008A70BE">
        <w:rPr>
          <w:rStyle w:val="Domylnaczcionkaakapitu3"/>
          <w:rFonts w:ascii="Arial" w:hAnsi="Arial" w:cs="Arial"/>
          <w:b/>
          <w:bCs/>
        </w:rPr>
        <w:t>………….</w:t>
      </w:r>
      <w:r>
        <w:rPr>
          <w:rStyle w:val="Domylnaczcionkaakapitu3"/>
          <w:rFonts w:ascii="Arial" w:hAnsi="Arial" w:cs="Arial"/>
        </w:rPr>
        <w:t xml:space="preserve">% </w:t>
      </w:r>
    </w:p>
    <w:p w14:paraId="5826FBF0" w14:textId="77777777" w:rsidR="00BB1A99" w:rsidRDefault="00BB1A99" w:rsidP="00BB1A99">
      <w:pPr>
        <w:pStyle w:val="NormalnyWeb"/>
        <w:spacing w:before="0" w:after="0" w:line="360" w:lineRule="auto"/>
        <w:rPr>
          <w:rStyle w:val="Domylnaczcionkaakapitu3"/>
          <w:rFonts w:ascii="Arial" w:hAnsi="Arial" w:cs="Arial"/>
        </w:rPr>
      </w:pPr>
    </w:p>
    <w:p w14:paraId="6A9C0DF6" w14:textId="77777777" w:rsidR="00BB1A99" w:rsidRDefault="00BB1A99" w:rsidP="00BB1A99">
      <w:pPr>
        <w:pStyle w:val="NormalnyWeb"/>
        <w:spacing w:before="0" w:after="0" w:line="360" w:lineRule="auto"/>
        <w:rPr>
          <w:rStyle w:val="Domylnaczcionkaakapitu3"/>
          <w:rFonts w:ascii="Arial" w:hAnsi="Arial" w:cs="Arial"/>
        </w:rPr>
      </w:pPr>
    </w:p>
    <w:p w14:paraId="7FD08628" w14:textId="77777777" w:rsidR="00BB1A99" w:rsidRDefault="00BB1A99" w:rsidP="00BB1A99">
      <w:pPr>
        <w:pStyle w:val="NormalnyWeb"/>
        <w:spacing w:before="0" w:after="0" w:line="360" w:lineRule="auto"/>
        <w:rPr>
          <w:rFonts w:ascii="Arial" w:eastAsia="TimesNewRomanPSMT" w:hAnsi="Arial" w:cs="Arial"/>
          <w:color w:val="000000"/>
          <w:kern w:val="0"/>
          <w:lang w:bidi="ar-SA"/>
        </w:rPr>
      </w:pPr>
      <w:r w:rsidRPr="00BA3895">
        <w:rPr>
          <w:rFonts w:ascii="Arial" w:eastAsia="TimesNewRomanPSMT" w:hAnsi="Arial" w:cs="Arial"/>
          <w:color w:val="000000"/>
          <w:kern w:val="0"/>
          <w:lang w:bidi="ar-SA"/>
        </w:rPr>
        <w:lastRenderedPageBreak/>
        <w:t>Tabela kalkulacji wartości całego zamówienia (podstawowe oraz opcja) brutto: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1385"/>
        <w:gridCol w:w="1217"/>
        <w:gridCol w:w="1217"/>
        <w:gridCol w:w="1581"/>
        <w:gridCol w:w="1522"/>
        <w:gridCol w:w="1478"/>
      </w:tblGrid>
      <w:tr w:rsidR="00BB1A99" w:rsidRPr="00BA3895" w14:paraId="57BE11DE" w14:textId="77777777" w:rsidTr="001B3EA3">
        <w:tc>
          <w:tcPr>
            <w:tcW w:w="1227" w:type="dxa"/>
            <w:shd w:val="clear" w:color="auto" w:fill="auto"/>
          </w:tcPr>
          <w:p w14:paraId="7DB7AD08"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Rodzaj pojemnika</w:t>
            </w:r>
          </w:p>
        </w:tc>
        <w:tc>
          <w:tcPr>
            <w:tcW w:w="1385" w:type="dxa"/>
            <w:shd w:val="clear" w:color="auto" w:fill="auto"/>
          </w:tcPr>
          <w:p w14:paraId="0A75F988"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Ilość (sztuk)</w:t>
            </w:r>
          </w:p>
          <w:p w14:paraId="6AF27FFD"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Do rozstawienia w</w:t>
            </w:r>
            <w:r w:rsidRPr="00BA3895">
              <w:rPr>
                <w:rFonts w:ascii="Arial" w:eastAsia="Times New Roman" w:hAnsi="Arial" w:cs="Arial"/>
                <w:color w:val="000000"/>
                <w:sz w:val="18"/>
                <w:szCs w:val="18"/>
                <w:lang w:eastAsia="pl-PL"/>
              </w:rPr>
              <w:t xml:space="preserve"> zamówieniu podstawowym</w:t>
            </w:r>
          </w:p>
        </w:tc>
        <w:tc>
          <w:tcPr>
            <w:tcW w:w="1217" w:type="dxa"/>
            <w:shd w:val="clear" w:color="auto" w:fill="auto"/>
          </w:tcPr>
          <w:p w14:paraId="742505D7"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 xml:space="preserve">Ilość (sztuk) </w:t>
            </w:r>
            <w:r>
              <w:rPr>
                <w:rFonts w:ascii="Arial" w:eastAsia="Times New Roman" w:hAnsi="Arial" w:cs="Arial"/>
                <w:color w:val="000000"/>
                <w:sz w:val="18"/>
                <w:szCs w:val="18"/>
                <w:lang w:eastAsia="pl-PL"/>
              </w:rPr>
              <w:t xml:space="preserve">do rozstawienia </w:t>
            </w:r>
            <w:r w:rsidRPr="00BA3895">
              <w:rPr>
                <w:rFonts w:ascii="Arial" w:eastAsia="Times New Roman" w:hAnsi="Arial" w:cs="Arial"/>
                <w:color w:val="000000"/>
                <w:sz w:val="18"/>
                <w:szCs w:val="18"/>
                <w:lang w:eastAsia="pl-PL"/>
              </w:rPr>
              <w:t>opcja</w:t>
            </w:r>
          </w:p>
        </w:tc>
        <w:tc>
          <w:tcPr>
            <w:tcW w:w="1217" w:type="dxa"/>
            <w:shd w:val="clear" w:color="auto" w:fill="auto"/>
          </w:tcPr>
          <w:p w14:paraId="4B5E0FE7"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 xml:space="preserve">Cena jednostkowa brutto </w:t>
            </w:r>
            <w:r>
              <w:rPr>
                <w:rFonts w:ascii="Arial" w:eastAsia="Times New Roman" w:hAnsi="Arial" w:cs="Arial"/>
                <w:color w:val="000000"/>
                <w:sz w:val="18"/>
                <w:szCs w:val="18"/>
                <w:lang w:eastAsia="pl-PL"/>
              </w:rPr>
              <w:t>za rozstawienie</w:t>
            </w:r>
            <w:r w:rsidRPr="00BA3895">
              <w:rPr>
                <w:rFonts w:ascii="Arial" w:eastAsia="Times New Roman" w:hAnsi="Arial" w:cs="Arial"/>
                <w:color w:val="000000"/>
                <w:sz w:val="18"/>
                <w:szCs w:val="18"/>
                <w:lang w:eastAsia="pl-PL"/>
              </w:rPr>
              <w:t xml:space="preserve"> 1 sztuki</w:t>
            </w:r>
          </w:p>
        </w:tc>
        <w:tc>
          <w:tcPr>
            <w:tcW w:w="1581" w:type="dxa"/>
            <w:shd w:val="clear" w:color="auto" w:fill="auto"/>
          </w:tcPr>
          <w:p w14:paraId="7294E210"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Cena zamówienia podstawowego brutto [poz. 2 x 4]</w:t>
            </w:r>
          </w:p>
        </w:tc>
        <w:tc>
          <w:tcPr>
            <w:tcW w:w="1522" w:type="dxa"/>
            <w:shd w:val="clear" w:color="auto" w:fill="auto"/>
          </w:tcPr>
          <w:p w14:paraId="54B17526"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 xml:space="preserve">Cena opcji </w:t>
            </w:r>
          </w:p>
          <w:p w14:paraId="36E81E07"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[poz. 3 x 4]</w:t>
            </w:r>
          </w:p>
        </w:tc>
        <w:tc>
          <w:tcPr>
            <w:tcW w:w="1478" w:type="dxa"/>
          </w:tcPr>
          <w:p w14:paraId="01D4C99D"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Cena całego zamówienia (podstawowe oraz opcja)</w:t>
            </w:r>
          </w:p>
          <w:p w14:paraId="5B47420F"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[poz. 5 + 6]</w:t>
            </w:r>
          </w:p>
        </w:tc>
      </w:tr>
      <w:tr w:rsidR="00BB1A99" w:rsidRPr="00BA3895" w14:paraId="5C7CA732" w14:textId="77777777" w:rsidTr="001B3EA3">
        <w:tc>
          <w:tcPr>
            <w:tcW w:w="1227" w:type="dxa"/>
            <w:shd w:val="clear" w:color="auto" w:fill="auto"/>
          </w:tcPr>
          <w:p w14:paraId="31C04904"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1</w:t>
            </w:r>
          </w:p>
        </w:tc>
        <w:tc>
          <w:tcPr>
            <w:tcW w:w="1385" w:type="dxa"/>
            <w:shd w:val="clear" w:color="auto" w:fill="auto"/>
          </w:tcPr>
          <w:p w14:paraId="38BDF05A"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2</w:t>
            </w:r>
          </w:p>
        </w:tc>
        <w:tc>
          <w:tcPr>
            <w:tcW w:w="1217" w:type="dxa"/>
            <w:shd w:val="clear" w:color="auto" w:fill="auto"/>
          </w:tcPr>
          <w:p w14:paraId="69BA74A0"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3</w:t>
            </w:r>
          </w:p>
        </w:tc>
        <w:tc>
          <w:tcPr>
            <w:tcW w:w="1217" w:type="dxa"/>
            <w:shd w:val="clear" w:color="auto" w:fill="auto"/>
          </w:tcPr>
          <w:p w14:paraId="3119065A"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4</w:t>
            </w:r>
          </w:p>
        </w:tc>
        <w:tc>
          <w:tcPr>
            <w:tcW w:w="1581" w:type="dxa"/>
            <w:shd w:val="clear" w:color="auto" w:fill="auto"/>
          </w:tcPr>
          <w:p w14:paraId="28157793"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5</w:t>
            </w:r>
          </w:p>
        </w:tc>
        <w:tc>
          <w:tcPr>
            <w:tcW w:w="1522" w:type="dxa"/>
            <w:shd w:val="clear" w:color="auto" w:fill="auto"/>
          </w:tcPr>
          <w:p w14:paraId="5A9903D0"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6</w:t>
            </w:r>
          </w:p>
        </w:tc>
        <w:tc>
          <w:tcPr>
            <w:tcW w:w="1478" w:type="dxa"/>
          </w:tcPr>
          <w:p w14:paraId="3B34325B"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7</w:t>
            </w:r>
          </w:p>
        </w:tc>
      </w:tr>
      <w:tr w:rsidR="00BB1A99" w:rsidRPr="00BA3895" w14:paraId="09FD7236" w14:textId="77777777" w:rsidTr="001B3EA3">
        <w:tc>
          <w:tcPr>
            <w:tcW w:w="1227" w:type="dxa"/>
            <w:shd w:val="clear" w:color="auto" w:fill="auto"/>
          </w:tcPr>
          <w:p w14:paraId="352716B6"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120</w:t>
            </w:r>
          </w:p>
        </w:tc>
        <w:tc>
          <w:tcPr>
            <w:tcW w:w="1385" w:type="dxa"/>
            <w:shd w:val="clear" w:color="auto" w:fill="auto"/>
          </w:tcPr>
          <w:p w14:paraId="379F0D06" w14:textId="0B261FDE" w:rsidR="00BB1A99" w:rsidRPr="00721E08" w:rsidRDefault="00AE0443"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1</w:t>
            </w:r>
            <w:r w:rsidR="00C700C0" w:rsidRPr="00721E08">
              <w:rPr>
                <w:rFonts w:ascii="Arial" w:eastAsia="Times New Roman" w:hAnsi="Arial" w:cs="Arial"/>
                <w:color w:val="000000" w:themeColor="text1"/>
                <w:sz w:val="20"/>
                <w:szCs w:val="20"/>
                <w:lang w:eastAsia="pl-PL"/>
              </w:rPr>
              <w:t>259</w:t>
            </w:r>
          </w:p>
        </w:tc>
        <w:tc>
          <w:tcPr>
            <w:tcW w:w="1217" w:type="dxa"/>
            <w:shd w:val="clear" w:color="auto" w:fill="auto"/>
          </w:tcPr>
          <w:p w14:paraId="6BC36EE7" w14:textId="3B7166AC" w:rsidR="00BB1A99" w:rsidRPr="00721E08" w:rsidRDefault="00C700C0"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378</w:t>
            </w:r>
          </w:p>
        </w:tc>
        <w:tc>
          <w:tcPr>
            <w:tcW w:w="1217" w:type="dxa"/>
            <w:shd w:val="clear" w:color="auto" w:fill="auto"/>
          </w:tcPr>
          <w:p w14:paraId="438277F3"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81" w:type="dxa"/>
            <w:shd w:val="clear" w:color="auto" w:fill="auto"/>
          </w:tcPr>
          <w:p w14:paraId="7F406BA2"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22" w:type="dxa"/>
            <w:shd w:val="clear" w:color="auto" w:fill="auto"/>
          </w:tcPr>
          <w:p w14:paraId="656E1531"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478" w:type="dxa"/>
          </w:tcPr>
          <w:p w14:paraId="4B2FF601"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r>
      <w:tr w:rsidR="00BB1A99" w:rsidRPr="00BA3895" w14:paraId="7974EF4B" w14:textId="77777777" w:rsidTr="001B3EA3">
        <w:tc>
          <w:tcPr>
            <w:tcW w:w="1227" w:type="dxa"/>
            <w:shd w:val="clear" w:color="auto" w:fill="auto"/>
          </w:tcPr>
          <w:p w14:paraId="5B134008"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240</w:t>
            </w:r>
          </w:p>
        </w:tc>
        <w:tc>
          <w:tcPr>
            <w:tcW w:w="1385" w:type="dxa"/>
            <w:shd w:val="clear" w:color="auto" w:fill="auto"/>
          </w:tcPr>
          <w:p w14:paraId="0C8C5883" w14:textId="528601E5" w:rsidR="00BB1A99" w:rsidRPr="00721E08" w:rsidRDefault="00AE0443"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11</w:t>
            </w:r>
            <w:r w:rsidR="00C700C0" w:rsidRPr="00721E08">
              <w:rPr>
                <w:rFonts w:ascii="Arial" w:eastAsia="Times New Roman" w:hAnsi="Arial" w:cs="Arial"/>
                <w:color w:val="000000" w:themeColor="text1"/>
                <w:sz w:val="20"/>
                <w:szCs w:val="20"/>
                <w:lang w:eastAsia="pl-PL"/>
              </w:rPr>
              <w:t>1</w:t>
            </w:r>
          </w:p>
        </w:tc>
        <w:tc>
          <w:tcPr>
            <w:tcW w:w="1217" w:type="dxa"/>
            <w:shd w:val="clear" w:color="auto" w:fill="auto"/>
          </w:tcPr>
          <w:p w14:paraId="7F2C58C0" w14:textId="32F06F8C" w:rsidR="00BB1A99" w:rsidRPr="00721E08" w:rsidRDefault="00C700C0"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33</w:t>
            </w:r>
          </w:p>
        </w:tc>
        <w:tc>
          <w:tcPr>
            <w:tcW w:w="1217" w:type="dxa"/>
            <w:shd w:val="clear" w:color="auto" w:fill="auto"/>
          </w:tcPr>
          <w:p w14:paraId="6355C2AC"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81" w:type="dxa"/>
            <w:shd w:val="clear" w:color="auto" w:fill="auto"/>
          </w:tcPr>
          <w:p w14:paraId="6C1A2350"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22" w:type="dxa"/>
            <w:shd w:val="clear" w:color="auto" w:fill="auto"/>
          </w:tcPr>
          <w:p w14:paraId="41C9A44E"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478" w:type="dxa"/>
          </w:tcPr>
          <w:p w14:paraId="6FB12212"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r>
      <w:tr w:rsidR="00BB1A99" w:rsidRPr="00BA3895" w14:paraId="2E0D6B5F" w14:textId="77777777" w:rsidTr="001B3EA3">
        <w:tc>
          <w:tcPr>
            <w:tcW w:w="1227" w:type="dxa"/>
            <w:shd w:val="clear" w:color="auto" w:fill="auto"/>
          </w:tcPr>
          <w:p w14:paraId="160CF9AC"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360</w:t>
            </w:r>
          </w:p>
        </w:tc>
        <w:tc>
          <w:tcPr>
            <w:tcW w:w="1385" w:type="dxa"/>
            <w:shd w:val="clear" w:color="auto" w:fill="auto"/>
          </w:tcPr>
          <w:p w14:paraId="0AD304D8" w14:textId="7F186C32" w:rsidR="00BB1A99" w:rsidRPr="00721E08" w:rsidRDefault="00C700C0"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80</w:t>
            </w:r>
          </w:p>
        </w:tc>
        <w:tc>
          <w:tcPr>
            <w:tcW w:w="1217" w:type="dxa"/>
            <w:shd w:val="clear" w:color="auto" w:fill="auto"/>
          </w:tcPr>
          <w:p w14:paraId="5C6D7F46" w14:textId="4E4A8833" w:rsidR="00BB1A99" w:rsidRPr="00721E08" w:rsidRDefault="00C700C0"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24</w:t>
            </w:r>
          </w:p>
        </w:tc>
        <w:tc>
          <w:tcPr>
            <w:tcW w:w="1217" w:type="dxa"/>
            <w:shd w:val="clear" w:color="auto" w:fill="auto"/>
          </w:tcPr>
          <w:p w14:paraId="6FB89218"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81" w:type="dxa"/>
            <w:shd w:val="clear" w:color="auto" w:fill="auto"/>
          </w:tcPr>
          <w:p w14:paraId="16C9919E"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22" w:type="dxa"/>
            <w:shd w:val="clear" w:color="auto" w:fill="auto"/>
          </w:tcPr>
          <w:p w14:paraId="4DE40748"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478" w:type="dxa"/>
          </w:tcPr>
          <w:p w14:paraId="3FF8276E"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r>
      <w:tr w:rsidR="00BB1A99" w:rsidRPr="00BA3895" w14:paraId="2BB2032C" w14:textId="77777777" w:rsidTr="001B3EA3">
        <w:tc>
          <w:tcPr>
            <w:tcW w:w="1227" w:type="dxa"/>
            <w:shd w:val="clear" w:color="auto" w:fill="auto"/>
          </w:tcPr>
          <w:p w14:paraId="53DCEF21"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1100</w:t>
            </w:r>
          </w:p>
        </w:tc>
        <w:tc>
          <w:tcPr>
            <w:tcW w:w="1385" w:type="dxa"/>
            <w:shd w:val="clear" w:color="auto" w:fill="auto"/>
          </w:tcPr>
          <w:p w14:paraId="5DCEBA1A" w14:textId="268AA447" w:rsidR="00BB1A99" w:rsidRPr="00721E08" w:rsidRDefault="00C700C0"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29</w:t>
            </w:r>
          </w:p>
        </w:tc>
        <w:tc>
          <w:tcPr>
            <w:tcW w:w="1217" w:type="dxa"/>
            <w:shd w:val="clear" w:color="auto" w:fill="auto"/>
          </w:tcPr>
          <w:p w14:paraId="5EC64D9C" w14:textId="1C57DD14" w:rsidR="00BB1A99" w:rsidRPr="00721E08" w:rsidRDefault="00C700C0"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9</w:t>
            </w:r>
          </w:p>
        </w:tc>
        <w:tc>
          <w:tcPr>
            <w:tcW w:w="1217" w:type="dxa"/>
            <w:shd w:val="clear" w:color="auto" w:fill="auto"/>
          </w:tcPr>
          <w:p w14:paraId="789C5586"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81" w:type="dxa"/>
            <w:shd w:val="clear" w:color="auto" w:fill="auto"/>
          </w:tcPr>
          <w:p w14:paraId="2089FF8D"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22" w:type="dxa"/>
            <w:shd w:val="clear" w:color="auto" w:fill="auto"/>
          </w:tcPr>
          <w:p w14:paraId="691D8017"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478" w:type="dxa"/>
          </w:tcPr>
          <w:p w14:paraId="2BC7D137"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r>
      <w:tr w:rsidR="00BB1A99" w:rsidRPr="00BA3895" w14:paraId="201A1CD1" w14:textId="77777777" w:rsidTr="001B3EA3">
        <w:tc>
          <w:tcPr>
            <w:tcW w:w="5046" w:type="dxa"/>
            <w:gridSpan w:val="4"/>
            <w:shd w:val="clear" w:color="auto" w:fill="auto"/>
          </w:tcPr>
          <w:p w14:paraId="673080CE"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r w:rsidRPr="00BA3895">
              <w:rPr>
                <w:rFonts w:ascii="Arial" w:hAnsi="Arial" w:cs="Arial"/>
                <w:b/>
                <w:bCs/>
                <w:color w:val="000000"/>
                <w:sz w:val="18"/>
                <w:szCs w:val="18"/>
              </w:rPr>
              <w:t>Całkowita cena za realizację zamówienia:</w:t>
            </w:r>
          </w:p>
        </w:tc>
        <w:tc>
          <w:tcPr>
            <w:tcW w:w="1581" w:type="dxa"/>
            <w:shd w:val="clear" w:color="auto" w:fill="auto"/>
          </w:tcPr>
          <w:p w14:paraId="4ACA4629"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*należy wpisać  sumę poszczególnych kwot z kolumny 5</w:t>
            </w:r>
          </w:p>
          <w:p w14:paraId="4CF27F3E" w14:textId="77777777" w:rsidR="00BB1A99" w:rsidRPr="00BA3895" w:rsidRDefault="00BB1A99" w:rsidP="001B3EA3">
            <w:pPr>
              <w:spacing w:line="360" w:lineRule="auto"/>
              <w:jc w:val="center"/>
              <w:rPr>
                <w:rFonts w:ascii="Arial" w:eastAsia="Times New Roman" w:hAnsi="Arial" w:cs="Arial"/>
                <w:b/>
                <w:bCs/>
                <w:color w:val="000000"/>
                <w:sz w:val="20"/>
                <w:szCs w:val="20"/>
                <w:lang w:eastAsia="pl-PL"/>
              </w:rPr>
            </w:pPr>
            <w:r w:rsidRPr="00BA3895">
              <w:rPr>
                <w:rFonts w:ascii="Arial" w:eastAsia="Times New Roman" w:hAnsi="Arial" w:cs="Arial"/>
                <w:b/>
                <w:bCs/>
                <w:color w:val="000000"/>
                <w:sz w:val="20"/>
                <w:szCs w:val="20"/>
                <w:lang w:eastAsia="pl-PL"/>
              </w:rPr>
              <w:t>……………….</w:t>
            </w:r>
          </w:p>
        </w:tc>
        <w:tc>
          <w:tcPr>
            <w:tcW w:w="1522" w:type="dxa"/>
            <w:shd w:val="clear" w:color="auto" w:fill="auto"/>
          </w:tcPr>
          <w:p w14:paraId="0E083A07"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*należy wpisać  sumę poszczególnych kwot z kolumny 6</w:t>
            </w:r>
          </w:p>
          <w:p w14:paraId="6CA6E379" w14:textId="77777777" w:rsidR="00BB1A99" w:rsidRPr="00BA3895" w:rsidRDefault="00BB1A99" w:rsidP="001B3EA3">
            <w:pPr>
              <w:spacing w:line="360" w:lineRule="auto"/>
              <w:jc w:val="center"/>
              <w:rPr>
                <w:rFonts w:ascii="Arial" w:eastAsia="Times New Roman" w:hAnsi="Arial" w:cs="Arial"/>
                <w:b/>
                <w:bCs/>
                <w:color w:val="000000"/>
                <w:sz w:val="20"/>
                <w:szCs w:val="20"/>
                <w:lang w:eastAsia="pl-PL"/>
              </w:rPr>
            </w:pPr>
            <w:r w:rsidRPr="00BA3895">
              <w:rPr>
                <w:rFonts w:ascii="Arial" w:eastAsia="Times New Roman" w:hAnsi="Arial" w:cs="Arial"/>
                <w:b/>
                <w:bCs/>
                <w:color w:val="000000"/>
                <w:sz w:val="20"/>
                <w:szCs w:val="20"/>
                <w:lang w:eastAsia="pl-PL"/>
              </w:rPr>
              <w:t>……………….</w:t>
            </w:r>
          </w:p>
        </w:tc>
        <w:tc>
          <w:tcPr>
            <w:tcW w:w="1478" w:type="dxa"/>
          </w:tcPr>
          <w:p w14:paraId="59719D5B"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*należy wpisać  sumę poszczególnych kwot z kolumny 7</w:t>
            </w:r>
          </w:p>
          <w:p w14:paraId="76AE8465" w14:textId="77777777" w:rsidR="00BB1A99" w:rsidRPr="00BA3895" w:rsidRDefault="00BB1A99" w:rsidP="001B3EA3">
            <w:pPr>
              <w:spacing w:line="360" w:lineRule="auto"/>
              <w:jc w:val="center"/>
              <w:rPr>
                <w:rFonts w:ascii="Arial" w:eastAsia="Times New Roman" w:hAnsi="Arial" w:cs="Arial"/>
                <w:b/>
                <w:bCs/>
                <w:color w:val="000000"/>
                <w:sz w:val="20"/>
                <w:szCs w:val="20"/>
                <w:lang w:eastAsia="pl-PL"/>
              </w:rPr>
            </w:pPr>
            <w:r w:rsidRPr="00BA3895">
              <w:rPr>
                <w:rFonts w:ascii="Arial" w:eastAsia="Times New Roman" w:hAnsi="Arial" w:cs="Arial"/>
                <w:b/>
                <w:bCs/>
                <w:color w:val="000000"/>
                <w:sz w:val="20"/>
                <w:szCs w:val="20"/>
                <w:lang w:eastAsia="pl-PL"/>
              </w:rPr>
              <w:t>………………</w:t>
            </w:r>
          </w:p>
        </w:tc>
      </w:tr>
    </w:tbl>
    <w:p w14:paraId="24D036CC" w14:textId="77777777" w:rsidR="00BB1A99" w:rsidRPr="008A70BE" w:rsidRDefault="00BB1A99" w:rsidP="00BB1A99">
      <w:pPr>
        <w:pStyle w:val="NormalnyWeb"/>
        <w:spacing w:before="0" w:after="0" w:line="360" w:lineRule="auto"/>
        <w:rPr>
          <w:rFonts w:ascii="Arial" w:eastAsia="TimesNewRomanPSMT" w:hAnsi="Arial" w:cs="Arial"/>
          <w:color w:val="000000"/>
          <w:kern w:val="0"/>
          <w:lang w:bidi="ar-SA"/>
        </w:rPr>
      </w:pPr>
    </w:p>
    <w:p w14:paraId="62D304C7" w14:textId="77777777" w:rsidR="00BB1A99" w:rsidRDefault="00BB1A99" w:rsidP="00BB1A99">
      <w:pPr>
        <w:pStyle w:val="NormalnyWeb"/>
        <w:spacing w:before="0" w:after="0" w:line="360" w:lineRule="auto"/>
        <w:rPr>
          <w:rFonts w:ascii="Arial" w:hAnsi="Arial" w:cs="Arial"/>
        </w:rPr>
      </w:pPr>
      <w:r w:rsidRPr="00BA3895">
        <w:rPr>
          <w:rStyle w:val="Domylnaczcionkaakapitu3"/>
          <w:rFonts w:ascii="Arial" w:hAnsi="Arial" w:cs="Arial"/>
          <w:b/>
          <w:bCs/>
          <w:color w:val="000000"/>
          <w:shd w:val="clear" w:color="auto" w:fill="FFFFFF"/>
        </w:rPr>
        <w:t>Uwaga</w:t>
      </w:r>
      <w:r w:rsidRPr="00BA3895">
        <w:rPr>
          <w:rStyle w:val="Domylnaczcionkaakapitu3"/>
          <w:rFonts w:ascii="Arial" w:hAnsi="Arial" w:cs="Arial"/>
          <w:color w:val="000000"/>
          <w:shd w:val="clear" w:color="auto" w:fill="FFFFFF"/>
        </w:rPr>
        <w:t>: Ceny należy podać w zaokrągleniu do dwóch miejsc po przecinku.</w:t>
      </w:r>
    </w:p>
    <w:p w14:paraId="546B29DF"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rPr>
        <w:t>5. Akceptuje(my) bez zastrzeżeń istotne postanowienia umowy przedstawiony w Części III SWZ</w:t>
      </w:r>
      <w:r w:rsidRPr="00730B47">
        <w:rPr>
          <w:rFonts w:ascii="Arial" w:hAnsi="Arial" w:cs="Arial"/>
        </w:rPr>
        <w:br/>
      </w:r>
      <w:r w:rsidRPr="00730B47">
        <w:rPr>
          <w:rFonts w:ascii="Arial" w:hAnsi="Arial" w:cs="Arial"/>
          <w:color w:val="000000"/>
        </w:rPr>
        <w:t>6. W przypadku uznania mojej(naszej) oferty za najkorzystniejszą, umowę zobowiązuję(my) się zawrzeć w miejscu i terminie jakie zostaną wskazane przez Zamawiającego.</w:t>
      </w:r>
    </w:p>
    <w:p w14:paraId="2E323936"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t xml:space="preserve">7. Składam(y) niniejszą ofertę </w:t>
      </w:r>
      <w:r w:rsidRPr="00730B47">
        <w:rPr>
          <w:rFonts w:ascii="Arial" w:hAnsi="Arial" w:cs="Arial"/>
          <w:i/>
          <w:iCs/>
          <w:color w:val="000000"/>
        </w:rPr>
        <w:t>[we własnym imieniu] / [jako Wykonawcy wspólnie ubiegający się o udzielenie zamówienia],</w:t>
      </w:r>
    </w:p>
    <w:p w14:paraId="57C9A75B" w14:textId="029DCEEF"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t xml:space="preserve">8. </w:t>
      </w:r>
      <w:r w:rsidRPr="00730B47">
        <w:rPr>
          <w:rFonts w:ascii="Arial" w:hAnsi="Arial" w:cs="Arial"/>
          <w:i/>
          <w:iCs/>
          <w:color w:val="000000"/>
        </w:rPr>
        <w:t>[żadne z informacji zawartych w ofercie nie stanowią tajemnicy przedsiębiorstwa w rozumieniu przepisów o zwalczaniu nieuczciwej konkurencji</w:t>
      </w:r>
      <w:r w:rsidR="00165C2A">
        <w:rPr>
          <w:rFonts w:ascii="Arial" w:hAnsi="Arial" w:cs="Arial"/>
          <w:i/>
          <w:iCs/>
          <w:color w:val="000000"/>
        </w:rPr>
        <w:t>]</w:t>
      </w:r>
      <w:r w:rsidRPr="00730B47">
        <w:rPr>
          <w:rFonts w:ascii="Arial" w:hAnsi="Arial" w:cs="Arial"/>
          <w:i/>
          <w:iCs/>
          <w:color w:val="000000"/>
        </w:rPr>
        <w:t xml:space="preserve"> / </w:t>
      </w:r>
      <w:r w:rsidR="00165C2A">
        <w:rPr>
          <w:rFonts w:ascii="Arial" w:hAnsi="Arial" w:cs="Arial"/>
          <w:i/>
          <w:iCs/>
          <w:color w:val="000000"/>
        </w:rPr>
        <w:t>[</w:t>
      </w:r>
      <w:r w:rsidRPr="00730B47">
        <w:rPr>
          <w:rFonts w:ascii="Arial" w:hAnsi="Arial" w:cs="Arial"/>
          <w:i/>
          <w:iCs/>
          <w:color w:val="000000"/>
        </w:rPr>
        <w:t>wskazane poniżej informacje zawarte w ofercie stanowią tajemnicę przedsiębiorstwa w rozumieniu przepisów o zwalczaniu nieuczciwej konkurencji i w związku z niniejszym nie mogą być one udostępniane, w szczególności innym uczestnikom postępowania</w:t>
      </w:r>
      <w:r w:rsidR="00165C2A">
        <w:rPr>
          <w:rFonts w:ascii="Arial" w:hAnsi="Arial" w:cs="Arial"/>
          <w:i/>
          <w:iCs/>
          <w:color w:val="000000"/>
        </w:rPr>
        <w:t>]</w:t>
      </w:r>
      <w:r w:rsidRPr="00730B47">
        <w:rPr>
          <w:rFonts w:ascii="Arial" w:hAnsi="Arial" w:cs="Arial"/>
          <w:i/>
          <w:iCs/>
          <w:color w:val="000000"/>
        </w:rPr>
        <w:t>:</w:t>
      </w:r>
    </w:p>
    <w:tbl>
      <w:tblPr>
        <w:tblW w:w="9660" w:type="dxa"/>
        <w:tblInd w:w="57" w:type="dxa"/>
        <w:tblLayout w:type="fixed"/>
        <w:tblCellMar>
          <w:left w:w="10" w:type="dxa"/>
          <w:right w:w="10" w:type="dxa"/>
        </w:tblCellMar>
        <w:tblLook w:val="0000" w:firstRow="0" w:lastRow="0" w:firstColumn="0" w:lastColumn="0" w:noHBand="0" w:noVBand="0"/>
      </w:tblPr>
      <w:tblGrid>
        <w:gridCol w:w="502"/>
        <w:gridCol w:w="4251"/>
        <w:gridCol w:w="2376"/>
        <w:gridCol w:w="2531"/>
      </w:tblGrid>
      <w:tr w:rsidR="00BB1A99" w:rsidRPr="00730B47" w14:paraId="3E9B3F84" w14:textId="77777777" w:rsidTr="001B3EA3">
        <w:tc>
          <w:tcPr>
            <w:tcW w:w="502"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6E26269F"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Lp.</w:t>
            </w:r>
          </w:p>
        </w:tc>
        <w:tc>
          <w:tcPr>
            <w:tcW w:w="4251"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48A4966D"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Oznaczenie rodzaju (nazwy) informacji</w:t>
            </w:r>
          </w:p>
        </w:tc>
        <w:tc>
          <w:tcPr>
            <w:tcW w:w="4907" w:type="dxa"/>
            <w:gridSpan w:val="2"/>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6D2BA664"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Strony w ofercie (wyrażone cyfrą)</w:t>
            </w:r>
          </w:p>
        </w:tc>
      </w:tr>
      <w:tr w:rsidR="00BB1A99" w:rsidRPr="00730B47" w14:paraId="7B9369A9" w14:textId="77777777" w:rsidTr="001B3EA3">
        <w:tc>
          <w:tcPr>
            <w:tcW w:w="502"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64E08816" w14:textId="77777777" w:rsidR="00BB1A99" w:rsidRPr="00730B47" w:rsidRDefault="00BB1A99" w:rsidP="001B3EA3">
            <w:pPr>
              <w:snapToGrid w:val="0"/>
              <w:spacing w:line="360" w:lineRule="auto"/>
              <w:rPr>
                <w:rFonts w:ascii="Arial" w:hAnsi="Arial" w:cs="Arial"/>
                <w:color w:val="000000"/>
              </w:rPr>
            </w:pPr>
          </w:p>
        </w:tc>
        <w:tc>
          <w:tcPr>
            <w:tcW w:w="4251"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14D1ABBB" w14:textId="77777777" w:rsidR="00BB1A99" w:rsidRPr="00730B47" w:rsidRDefault="00BB1A99" w:rsidP="001B3EA3">
            <w:pPr>
              <w:snapToGrid w:val="0"/>
              <w:spacing w:line="360" w:lineRule="auto"/>
              <w:rPr>
                <w:rFonts w:ascii="Arial" w:hAnsi="Arial" w:cs="Arial"/>
                <w:color w:val="00000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4AB5E273"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od</w:t>
            </w: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3EBD347D"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do</w:t>
            </w:r>
          </w:p>
        </w:tc>
      </w:tr>
      <w:tr w:rsidR="00BB1A99" w:rsidRPr="00730B47" w14:paraId="6EF0791E" w14:textId="77777777" w:rsidTr="001B3EA3">
        <w:trPr>
          <w:trHeight w:val="327"/>
        </w:trPr>
        <w:tc>
          <w:tcPr>
            <w:tcW w:w="502" w:type="dxa"/>
            <w:tcBorders>
              <w:left w:val="single" w:sz="6" w:space="0" w:color="000001"/>
              <w:bottom w:val="single" w:sz="6" w:space="0" w:color="000001"/>
            </w:tcBorders>
            <w:shd w:val="clear" w:color="auto" w:fill="auto"/>
            <w:tcMar>
              <w:top w:w="0" w:type="dxa"/>
              <w:left w:w="57" w:type="dxa"/>
              <w:bottom w:w="57" w:type="dxa"/>
              <w:right w:w="57" w:type="dxa"/>
            </w:tcMar>
          </w:tcPr>
          <w:p w14:paraId="614978D2" w14:textId="77777777" w:rsidR="00BB1A99" w:rsidRPr="00730B47" w:rsidRDefault="00BB1A99" w:rsidP="001B3EA3">
            <w:pPr>
              <w:pStyle w:val="Normalny2"/>
              <w:snapToGrid w:val="0"/>
              <w:spacing w:line="360" w:lineRule="auto"/>
              <w:rPr>
                <w:rFonts w:ascii="Arial" w:hAnsi="Arial" w:cs="Arial"/>
                <w:color w:val="000000"/>
              </w:rPr>
            </w:pPr>
          </w:p>
        </w:tc>
        <w:tc>
          <w:tcPr>
            <w:tcW w:w="4251" w:type="dxa"/>
            <w:tcBorders>
              <w:left w:val="single" w:sz="6" w:space="0" w:color="000001"/>
              <w:bottom w:val="single" w:sz="6" w:space="0" w:color="000001"/>
            </w:tcBorders>
            <w:shd w:val="clear" w:color="auto" w:fill="auto"/>
            <w:tcMar>
              <w:top w:w="0" w:type="dxa"/>
              <w:left w:w="57" w:type="dxa"/>
              <w:bottom w:w="57" w:type="dxa"/>
              <w:right w:w="57" w:type="dxa"/>
            </w:tcMar>
          </w:tcPr>
          <w:p w14:paraId="5AACF704" w14:textId="77777777" w:rsidR="00BB1A99" w:rsidRPr="00730B47" w:rsidRDefault="00BB1A99" w:rsidP="001B3EA3">
            <w:pPr>
              <w:pStyle w:val="Normalny2"/>
              <w:snapToGrid w:val="0"/>
              <w:spacing w:line="360" w:lineRule="auto"/>
              <w:rPr>
                <w:rFonts w:ascii="Arial" w:hAnsi="Arial" w:cs="Arial"/>
                <w:color w:val="00000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388D2F6B" w14:textId="77777777" w:rsidR="00BB1A99" w:rsidRPr="00730B47" w:rsidRDefault="00BB1A99" w:rsidP="001B3EA3">
            <w:pPr>
              <w:pStyle w:val="Normalny2"/>
              <w:snapToGrid w:val="0"/>
              <w:spacing w:line="360" w:lineRule="auto"/>
              <w:rPr>
                <w:rFonts w:ascii="Arial" w:hAnsi="Arial" w:cs="Arial"/>
                <w:color w:val="000000"/>
              </w:rPr>
            </w:pP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1B60E2FB" w14:textId="77777777" w:rsidR="00BB1A99" w:rsidRPr="00730B47" w:rsidRDefault="00BB1A99" w:rsidP="001B3EA3">
            <w:pPr>
              <w:pStyle w:val="Normalny2"/>
              <w:snapToGrid w:val="0"/>
              <w:spacing w:line="360" w:lineRule="auto"/>
              <w:rPr>
                <w:rFonts w:ascii="Arial" w:hAnsi="Arial" w:cs="Arial"/>
                <w:color w:val="000000"/>
              </w:rPr>
            </w:pPr>
          </w:p>
        </w:tc>
      </w:tr>
    </w:tbl>
    <w:p w14:paraId="1A636E1C" w14:textId="77777777" w:rsidR="00BB1A99" w:rsidRPr="00730B47" w:rsidRDefault="00BB1A99" w:rsidP="00BB1A99">
      <w:pPr>
        <w:pStyle w:val="NormalnyWeb"/>
        <w:spacing w:before="0" w:after="0" w:line="360" w:lineRule="auto"/>
        <w:rPr>
          <w:rFonts w:ascii="Arial" w:hAnsi="Arial" w:cs="Arial"/>
        </w:rPr>
      </w:pPr>
    </w:p>
    <w:p w14:paraId="7383E589"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lastRenderedPageBreak/>
        <w:t>9. Części zamówienia, których wykonanie wykonawca zamierza powierzyć podwykonawcom:</w:t>
      </w:r>
    </w:p>
    <w:tbl>
      <w:tblPr>
        <w:tblW w:w="9660" w:type="dxa"/>
        <w:tblInd w:w="57" w:type="dxa"/>
        <w:tblLayout w:type="fixed"/>
        <w:tblCellMar>
          <w:left w:w="10" w:type="dxa"/>
          <w:right w:w="10" w:type="dxa"/>
        </w:tblCellMar>
        <w:tblLook w:val="0000" w:firstRow="0" w:lastRow="0" w:firstColumn="0" w:lastColumn="0" w:noHBand="0" w:noVBand="0"/>
      </w:tblPr>
      <w:tblGrid>
        <w:gridCol w:w="4815"/>
        <w:gridCol w:w="4845"/>
      </w:tblGrid>
      <w:tr w:rsidR="00BB1A99" w:rsidRPr="00730B47" w14:paraId="208B505A" w14:textId="77777777" w:rsidTr="001B3EA3">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2609AFE8" w14:textId="77777777" w:rsidR="00BB1A99" w:rsidRPr="00730B47" w:rsidRDefault="00BB1A99" w:rsidP="001B3EA3">
            <w:pPr>
              <w:pStyle w:val="Normalny2"/>
              <w:spacing w:line="360" w:lineRule="auto"/>
              <w:rPr>
                <w:rFonts w:ascii="Arial" w:hAnsi="Arial" w:cs="Arial"/>
              </w:rPr>
            </w:pPr>
            <w:r w:rsidRPr="00730B47">
              <w:rPr>
                <w:rFonts w:ascii="Arial" w:hAnsi="Arial" w:cs="Arial"/>
                <w:color w:val="000000"/>
              </w:rPr>
              <w:t>Nazwa części zamówienia</w:t>
            </w: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5CAE29ED" w14:textId="77777777" w:rsidR="00BB1A99" w:rsidRPr="00730B47" w:rsidRDefault="00BB1A99" w:rsidP="001B3EA3">
            <w:pPr>
              <w:pStyle w:val="Normalny2"/>
              <w:spacing w:line="360" w:lineRule="auto"/>
              <w:rPr>
                <w:rFonts w:ascii="Arial" w:hAnsi="Arial" w:cs="Arial"/>
              </w:rPr>
            </w:pPr>
            <w:r w:rsidRPr="00730B47">
              <w:rPr>
                <w:rFonts w:ascii="Arial" w:hAnsi="Arial" w:cs="Arial"/>
                <w:color w:val="000000"/>
              </w:rPr>
              <w:t>Nazwa firm podwykonawców</w:t>
            </w:r>
          </w:p>
        </w:tc>
      </w:tr>
      <w:tr w:rsidR="00BB1A99" w:rsidRPr="00730B47" w14:paraId="7F5D1E94" w14:textId="77777777" w:rsidTr="001B3EA3">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1B964BB6" w14:textId="77777777" w:rsidR="00BB1A99" w:rsidRPr="00730B47" w:rsidRDefault="00BB1A99" w:rsidP="001B3EA3">
            <w:pPr>
              <w:pStyle w:val="Normalny2"/>
              <w:spacing w:line="360" w:lineRule="auto"/>
              <w:rPr>
                <w:rFonts w:ascii="Arial" w:hAnsi="Arial" w:cs="Arial"/>
                <w:color w:val="000000"/>
              </w:rPr>
            </w:pP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6FE355BD" w14:textId="77777777" w:rsidR="00BB1A99" w:rsidRPr="00730B47" w:rsidRDefault="00BB1A99" w:rsidP="001B3EA3">
            <w:pPr>
              <w:pStyle w:val="Normalny2"/>
              <w:spacing w:line="360" w:lineRule="auto"/>
              <w:rPr>
                <w:rFonts w:ascii="Arial" w:hAnsi="Arial" w:cs="Arial"/>
                <w:color w:val="000000"/>
              </w:rPr>
            </w:pPr>
          </w:p>
        </w:tc>
      </w:tr>
    </w:tbl>
    <w:p w14:paraId="326B1BC3" w14:textId="77777777" w:rsidR="00BB1A99" w:rsidRDefault="00BB1A99" w:rsidP="00BB1A99">
      <w:pPr>
        <w:pStyle w:val="NormalnyWeb"/>
        <w:spacing w:before="0" w:after="0" w:line="360" w:lineRule="auto"/>
        <w:rPr>
          <w:rFonts w:ascii="Arial" w:hAnsi="Arial" w:cs="Arial"/>
          <w:color w:val="000000"/>
        </w:rPr>
      </w:pPr>
    </w:p>
    <w:p w14:paraId="5214D564"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t>10. Inne oświadczenia:</w:t>
      </w:r>
    </w:p>
    <w:p w14:paraId="044B3719" w14:textId="77777777" w:rsidR="00BB1A99" w:rsidRPr="00730B47" w:rsidRDefault="00BB1A99" w:rsidP="00BB1A99">
      <w:pPr>
        <w:pStyle w:val="NormalnyWeb"/>
        <w:spacing w:before="0" w:after="0" w:line="360" w:lineRule="auto"/>
        <w:ind w:left="284" w:hanging="284"/>
        <w:rPr>
          <w:rFonts w:ascii="Arial" w:hAnsi="Arial" w:cs="Arial"/>
        </w:rPr>
      </w:pPr>
      <w:r w:rsidRPr="00730B47">
        <w:rPr>
          <w:rFonts w:ascii="Arial" w:hAnsi="Arial" w:cs="Arial"/>
          <w:color w:val="000000"/>
        </w:rPr>
        <w:t>a) Oświadczam(y), że wypełniłem(liśmy) obowiązki informacyjne przewidziane w art. 13 lub art. 14 RODO wobec osób fizycznych, od których dane osobowe bezpośrednio lub pośrednio pozyskałem(liśmy) w celu ubiegania się o udzielenie zamówienia publicznego w niniejszym postępowaniu.*</w:t>
      </w:r>
    </w:p>
    <w:p w14:paraId="548D5E6C" w14:textId="77777777" w:rsidR="00BB1A99" w:rsidRPr="00426525" w:rsidRDefault="00BB1A99" w:rsidP="00BB1A99">
      <w:pPr>
        <w:pStyle w:val="NormalnyWeb"/>
        <w:spacing w:before="0" w:after="0" w:line="360" w:lineRule="auto"/>
        <w:rPr>
          <w:rFonts w:ascii="Arial" w:hAnsi="Arial" w:cs="Arial"/>
          <w:sz w:val="20"/>
          <w:szCs w:val="20"/>
        </w:rPr>
      </w:pPr>
      <w:r w:rsidRPr="00426525">
        <w:rPr>
          <w:rFonts w:ascii="Arial" w:hAnsi="Arial" w:cs="Arial"/>
          <w:i/>
          <w:iCs/>
          <w:color w:val="000000"/>
          <w:sz w:val="20"/>
          <w:szCs w:val="20"/>
        </w:rPr>
        <w:t>* W przypadku gdy wykonawca nie przekazuje danych osobowych innych niż bezpośrednio jego dotyczących lub zachodzi wyłączenie stosowania obowiązku informacyjnego, stosownie do art. 13 ust. 4 lub art. 14 ust</w:t>
      </w:r>
      <w:r w:rsidRPr="00426525">
        <w:rPr>
          <w:rFonts w:ascii="Arial" w:hAnsi="Arial" w:cs="Arial"/>
          <w:color w:val="000000"/>
          <w:sz w:val="20"/>
          <w:szCs w:val="20"/>
        </w:rPr>
        <w:t>. 5 RODO treści oświadczenia wykonawca nie składa (usunięcie treści oświadczenia np. przez jego wykreślenie).</w:t>
      </w:r>
    </w:p>
    <w:p w14:paraId="4E6C32BF"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t xml:space="preserve">b) W myśl art. 225 </w:t>
      </w:r>
      <w:proofErr w:type="spellStart"/>
      <w:r w:rsidRPr="00730B47">
        <w:rPr>
          <w:rFonts w:ascii="Arial" w:hAnsi="Arial" w:cs="Arial"/>
          <w:color w:val="000000"/>
        </w:rPr>
        <w:t>u.p.z.p</w:t>
      </w:r>
      <w:proofErr w:type="spellEnd"/>
      <w:r w:rsidRPr="00730B47">
        <w:rPr>
          <w:rFonts w:ascii="Arial" w:hAnsi="Arial" w:cs="Arial"/>
          <w:color w:val="000000"/>
        </w:rPr>
        <w:t xml:space="preserve"> informuję(my), że zgodnie z przepisami o podatku od towarów i usług wybór mojej/ naszej oferty (należy zaznaczyć właściwy kwadrat):</w:t>
      </w:r>
    </w:p>
    <w:p w14:paraId="27E3973D" w14:textId="77777777" w:rsidR="00BB1A99" w:rsidRPr="00730B47" w:rsidRDefault="00BB1A99" w:rsidP="00BB1A99">
      <w:pPr>
        <w:pStyle w:val="NormalnyWeb"/>
        <w:spacing w:before="0" w:after="0" w:line="360" w:lineRule="auto"/>
        <w:ind w:left="709"/>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w:t>
      </w:r>
      <w:r w:rsidRPr="00730B47">
        <w:rPr>
          <w:rFonts w:ascii="Arial" w:hAnsi="Arial" w:cs="Arial"/>
          <w:b/>
          <w:bCs/>
          <w:color w:val="000000"/>
        </w:rPr>
        <w:t>nie będzie</w:t>
      </w:r>
      <w:r w:rsidRPr="00730B47">
        <w:rPr>
          <w:rFonts w:ascii="Arial" w:hAnsi="Arial" w:cs="Arial"/>
          <w:color w:val="000000"/>
        </w:rPr>
        <w:t xml:space="preserve"> prowadzić do powstania </w:t>
      </w:r>
      <w:r w:rsidRPr="00426525">
        <w:rPr>
          <w:rFonts w:ascii="Arial" w:hAnsi="Arial" w:cs="Arial"/>
          <w:color w:val="000000"/>
        </w:rPr>
        <w:t>u zamawiającego</w:t>
      </w:r>
      <w:r w:rsidRPr="00730B47">
        <w:rPr>
          <w:rFonts w:ascii="Arial" w:hAnsi="Arial" w:cs="Arial"/>
          <w:color w:val="000000"/>
        </w:rPr>
        <w:t xml:space="preserve"> obowiązku podatkowego.</w:t>
      </w:r>
    </w:p>
    <w:p w14:paraId="612DCE6F" w14:textId="77777777" w:rsidR="00BB1A99" w:rsidRPr="00730B47" w:rsidRDefault="00BB1A99" w:rsidP="00BB1A99">
      <w:pPr>
        <w:pStyle w:val="NormalnyWeb"/>
        <w:spacing w:before="0" w:after="0" w:line="360" w:lineRule="auto"/>
        <w:ind w:left="709"/>
        <w:rPr>
          <w:rFonts w:ascii="Arial" w:hAnsi="Arial" w:cs="Arial"/>
          <w:color w:val="000000"/>
        </w:rPr>
      </w:pPr>
      <w:r w:rsidRPr="00730B47">
        <w:rPr>
          <w:rFonts w:ascii="Arial" w:hAnsi="Arial" w:cs="Arial"/>
          <w:color w:val="000000"/>
        </w:rPr>
        <w:sym w:font="Symbol" w:char="F07F"/>
      </w:r>
      <w:r w:rsidRPr="00730B47">
        <w:rPr>
          <w:rFonts w:ascii="Arial" w:hAnsi="Arial" w:cs="Arial"/>
          <w:color w:val="000000"/>
        </w:rPr>
        <w:t xml:space="preserve"> </w:t>
      </w:r>
      <w:r w:rsidRPr="00730B47">
        <w:rPr>
          <w:rFonts w:ascii="Arial" w:hAnsi="Arial" w:cs="Arial"/>
          <w:b/>
          <w:bCs/>
          <w:color w:val="000000"/>
        </w:rPr>
        <w:t>będzie</w:t>
      </w:r>
      <w:r w:rsidRPr="00730B47">
        <w:rPr>
          <w:rFonts w:ascii="Arial" w:hAnsi="Arial" w:cs="Arial"/>
          <w:color w:val="000000"/>
        </w:rPr>
        <w:t xml:space="preserve"> prowadzić do powstania u zamawiającego obowiązku podatkowego w następującym zakresie:</w:t>
      </w:r>
      <w:r w:rsidRPr="00730B47">
        <w:rPr>
          <w:rFonts w:ascii="Arial" w:hAnsi="Arial" w:cs="Arial"/>
          <w:color w:val="000000"/>
        </w:rPr>
        <w:br/>
      </w:r>
    </w:p>
    <w:tbl>
      <w:tblPr>
        <w:tblW w:w="9469" w:type="dxa"/>
        <w:tblInd w:w="-5" w:type="dxa"/>
        <w:tblCellMar>
          <w:left w:w="10" w:type="dxa"/>
          <w:right w:w="10" w:type="dxa"/>
        </w:tblCellMar>
        <w:tblLook w:val="0000" w:firstRow="0" w:lastRow="0" w:firstColumn="0" w:lastColumn="0" w:noHBand="0" w:noVBand="0"/>
      </w:tblPr>
      <w:tblGrid>
        <w:gridCol w:w="3828"/>
        <w:gridCol w:w="3373"/>
        <w:gridCol w:w="2268"/>
      </w:tblGrid>
      <w:tr w:rsidR="00BB1A99" w:rsidRPr="00730B47" w14:paraId="627AD8AB" w14:textId="77777777" w:rsidTr="001B3EA3">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5558E8" w14:textId="77777777" w:rsidR="00BB1A99" w:rsidRPr="00730B47" w:rsidRDefault="00BB1A99" w:rsidP="001B3EA3">
            <w:pPr>
              <w:pStyle w:val="Tekstpodstawowy3"/>
              <w:spacing w:after="0" w:line="360" w:lineRule="auto"/>
              <w:jc w:val="center"/>
              <w:rPr>
                <w:rFonts w:ascii="Arial" w:hAnsi="Arial" w:cs="Arial"/>
                <w:color w:val="000000"/>
                <w:szCs w:val="16"/>
              </w:rPr>
            </w:pPr>
            <w:r w:rsidRPr="00730B47">
              <w:rPr>
                <w:rFonts w:ascii="Arial" w:hAnsi="Arial" w:cs="Arial"/>
                <w:color w:val="000000"/>
                <w:szCs w:val="16"/>
              </w:rPr>
              <w:t>Nazwa (rodzaj) towaru lub usług których dostawa lub świadczenie będą prowadziły do powstania obowiązku podatkowego</w:t>
            </w: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409B4B" w14:textId="77777777" w:rsidR="00BB1A99" w:rsidRPr="00730B47" w:rsidRDefault="00BB1A99" w:rsidP="001B3EA3">
            <w:pPr>
              <w:pStyle w:val="Tekstpodstawowy3"/>
              <w:spacing w:after="0" w:line="360" w:lineRule="auto"/>
              <w:jc w:val="center"/>
              <w:rPr>
                <w:rFonts w:ascii="Arial" w:hAnsi="Arial" w:cs="Arial"/>
                <w:color w:val="000000"/>
                <w:szCs w:val="16"/>
              </w:rPr>
            </w:pPr>
            <w:r w:rsidRPr="00730B47">
              <w:rPr>
                <w:rFonts w:ascii="Arial" w:hAnsi="Arial" w:cs="Arial"/>
                <w:color w:val="000000"/>
                <w:szCs w:val="16"/>
              </w:rPr>
              <w:t>Wartość towaru lub usługi objętego obowiązkiem podatkowym zamawiającego, bez kwoty podatku</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24C03" w14:textId="77777777" w:rsidR="00BB1A99" w:rsidRPr="00730B47" w:rsidRDefault="00BB1A99" w:rsidP="001B3EA3">
            <w:pPr>
              <w:pStyle w:val="Tekstpodstawowy3"/>
              <w:spacing w:after="0" w:line="360" w:lineRule="auto"/>
              <w:jc w:val="center"/>
              <w:rPr>
                <w:rFonts w:ascii="Arial" w:hAnsi="Arial" w:cs="Arial"/>
                <w:color w:val="000000"/>
                <w:szCs w:val="16"/>
              </w:rPr>
            </w:pPr>
            <w:r w:rsidRPr="00730B47">
              <w:rPr>
                <w:rFonts w:ascii="Arial" w:hAnsi="Arial" w:cs="Arial"/>
                <w:color w:val="000000"/>
                <w:szCs w:val="16"/>
              </w:rPr>
              <w:t>Stawka podatku od towarów i usług, która zgodnie z wiedzą wykonawcy, będzie miała zastosowanie.</w:t>
            </w:r>
          </w:p>
        </w:tc>
      </w:tr>
      <w:tr w:rsidR="00BB1A99" w:rsidRPr="00730B47" w14:paraId="40CDABEE" w14:textId="77777777" w:rsidTr="001B3EA3">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70033" w14:textId="77777777" w:rsidR="00BB1A99" w:rsidRPr="00730B47" w:rsidRDefault="00BB1A99" w:rsidP="001B3EA3">
            <w:pPr>
              <w:pStyle w:val="Tekstpodstawowy3"/>
              <w:spacing w:after="0" w:line="360" w:lineRule="auto"/>
              <w:rPr>
                <w:rFonts w:ascii="Arial" w:hAnsi="Arial" w:cs="Arial"/>
                <w:color w:val="000000"/>
                <w:sz w:val="24"/>
                <w:szCs w:val="24"/>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F6377" w14:textId="77777777" w:rsidR="00BB1A99" w:rsidRPr="00730B47" w:rsidRDefault="00BB1A99" w:rsidP="001B3EA3">
            <w:pPr>
              <w:pStyle w:val="Tekstpodstawowy3"/>
              <w:spacing w:after="0" w:line="360" w:lineRule="auto"/>
              <w:rPr>
                <w:rFonts w:ascii="Arial" w:hAnsi="Arial" w:cs="Arial"/>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7BC40" w14:textId="77777777" w:rsidR="00BB1A99" w:rsidRPr="00730B47" w:rsidRDefault="00BB1A99" w:rsidP="001B3EA3">
            <w:pPr>
              <w:pStyle w:val="Tekstpodstawowy3"/>
              <w:spacing w:after="0" w:line="360" w:lineRule="auto"/>
              <w:rPr>
                <w:rFonts w:ascii="Arial" w:hAnsi="Arial" w:cs="Arial"/>
                <w:color w:val="000000"/>
                <w:sz w:val="24"/>
                <w:szCs w:val="24"/>
              </w:rPr>
            </w:pPr>
          </w:p>
        </w:tc>
      </w:tr>
      <w:tr w:rsidR="00BB1A99" w:rsidRPr="00730B47" w14:paraId="37DF480D" w14:textId="77777777" w:rsidTr="001B3EA3">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9AAA5" w14:textId="77777777" w:rsidR="00BB1A99" w:rsidRPr="00730B47" w:rsidRDefault="00BB1A99" w:rsidP="001B3EA3">
            <w:pPr>
              <w:pStyle w:val="Tekstpodstawowy3"/>
              <w:spacing w:after="0" w:line="360" w:lineRule="auto"/>
              <w:rPr>
                <w:rFonts w:ascii="Arial" w:hAnsi="Arial" w:cs="Arial"/>
                <w:color w:val="000000"/>
                <w:sz w:val="24"/>
                <w:szCs w:val="24"/>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445F8" w14:textId="77777777" w:rsidR="00BB1A99" w:rsidRPr="00730B47" w:rsidRDefault="00BB1A99" w:rsidP="001B3EA3">
            <w:pPr>
              <w:pStyle w:val="Tekstpodstawowy3"/>
              <w:spacing w:after="0" w:line="360" w:lineRule="auto"/>
              <w:rPr>
                <w:rFonts w:ascii="Arial" w:hAnsi="Arial" w:cs="Arial"/>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D269D" w14:textId="77777777" w:rsidR="00BB1A99" w:rsidRPr="00730B47" w:rsidRDefault="00BB1A99" w:rsidP="001B3EA3">
            <w:pPr>
              <w:pStyle w:val="Tekstpodstawowy3"/>
              <w:spacing w:after="0" w:line="360" w:lineRule="auto"/>
              <w:rPr>
                <w:rFonts w:ascii="Arial" w:hAnsi="Arial" w:cs="Arial"/>
                <w:color w:val="000000"/>
                <w:sz w:val="24"/>
                <w:szCs w:val="24"/>
              </w:rPr>
            </w:pPr>
          </w:p>
        </w:tc>
      </w:tr>
    </w:tbl>
    <w:p w14:paraId="0BDBED99"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rPr>
        <w:br/>
      </w:r>
      <w:r w:rsidRPr="00730B47">
        <w:rPr>
          <w:rFonts w:ascii="Arial" w:hAnsi="Arial" w:cs="Arial"/>
          <w:color w:val="000000"/>
        </w:rPr>
        <w:t xml:space="preserve">c) Wykonawca oświadcza iż jest* (należy zaznaczyć właściwy kwadrat): </w:t>
      </w:r>
    </w:p>
    <w:p w14:paraId="0F36B604"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Mikro przedsiębiorstwem</w:t>
      </w:r>
    </w:p>
    <w:p w14:paraId="40F16A1B"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Małym przedsiębiorstwem</w:t>
      </w:r>
    </w:p>
    <w:p w14:paraId="08805F8F"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Średnim przedsiębiorstwem</w:t>
      </w:r>
    </w:p>
    <w:p w14:paraId="3FDEAAF2"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Dużym przedsiębiorstwem</w:t>
      </w:r>
    </w:p>
    <w:p w14:paraId="5C50D004" w14:textId="77777777" w:rsidR="00BB1A99" w:rsidRPr="00F94E5B" w:rsidRDefault="00BB1A99" w:rsidP="00BB1A99">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lastRenderedPageBreak/>
        <w:t xml:space="preserve">* zaznaczyć właściwe - Por. zalecenie Komisji z dnia 6 maja 2003 r. dotyczące definicji mikroprzedsiębiorstw oraz małych, średnich i dużych przedsiębiorstw (Dz.U. L 124 z 20.5.2003, s. 36). </w:t>
      </w:r>
    </w:p>
    <w:p w14:paraId="23491BF2" w14:textId="77777777" w:rsidR="00BB1A99" w:rsidRPr="00F94E5B" w:rsidRDefault="00BB1A99" w:rsidP="00BB1A99">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W przypadku konsorcjum wymaganą informację należy podać w odniesieniu do lidera konsorcjum.</w:t>
      </w:r>
    </w:p>
    <w:p w14:paraId="46C1DB5F" w14:textId="77777777" w:rsidR="00BB1A99" w:rsidRPr="00F94E5B" w:rsidRDefault="00BB1A99" w:rsidP="00BB1A99">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Mikro przedsiębiorstwo: przedsiębiorstwo zatrudnia mniej niż 10 pracowników a jego roczny obrót nie przekracza (lub/i jego całkowity bilans roczny) 2 milionów EUR.</w:t>
      </w:r>
    </w:p>
    <w:p w14:paraId="160997CB" w14:textId="77777777" w:rsidR="00BB1A99" w:rsidRPr="00F94E5B" w:rsidRDefault="00BB1A99" w:rsidP="00BB1A99">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Małe przedsiębiorstwo: przedsiębiorstwo, które zatrudnia mniej niż 50 osób i którego roczny obrót lub roczna suma bilansowa nie przekracza 10 milionów EUR.</w:t>
      </w:r>
    </w:p>
    <w:p w14:paraId="0910F6C7" w14:textId="77777777" w:rsidR="00BB1A99" w:rsidRPr="00F94E5B" w:rsidRDefault="00BB1A99" w:rsidP="00BB1A99">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6AD7F453" w14:textId="77777777" w:rsidR="00BB1A99" w:rsidRPr="00F94E5B" w:rsidRDefault="00BB1A99" w:rsidP="00BB1A99">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Duże przedsiębiorstwo: jest to przedsiębiorstwo, które nie kwalifikuje się do żadnej z ww. kategorii przedsiębiorstw.</w:t>
      </w:r>
    </w:p>
    <w:p w14:paraId="79C511A7" w14:textId="77777777" w:rsidR="00BB1A99" w:rsidRDefault="00BB1A99" w:rsidP="00BB1A99">
      <w:pPr>
        <w:pStyle w:val="NormalnyWeb"/>
        <w:spacing w:before="0" w:after="0" w:line="360" w:lineRule="auto"/>
        <w:rPr>
          <w:rFonts w:ascii="Arial" w:hAnsi="Arial" w:cs="Arial"/>
        </w:rPr>
      </w:pPr>
    </w:p>
    <w:p w14:paraId="18433D77" w14:textId="77777777" w:rsidR="00BB1A99" w:rsidRPr="00730B47" w:rsidRDefault="00BB1A99" w:rsidP="00BB1A99">
      <w:pPr>
        <w:pStyle w:val="NormalnyWeb"/>
        <w:spacing w:before="0" w:after="0" w:line="360" w:lineRule="auto"/>
        <w:rPr>
          <w:rFonts w:ascii="Arial" w:hAnsi="Arial" w:cs="Arial"/>
        </w:rPr>
      </w:pPr>
    </w:p>
    <w:p w14:paraId="6699B334" w14:textId="77777777" w:rsidR="00BB1A99" w:rsidRPr="0094591B" w:rsidRDefault="00BB1A99" w:rsidP="00BB1A99">
      <w:pPr>
        <w:pStyle w:val="NormalnyWeb"/>
        <w:spacing w:before="0" w:after="0" w:line="360" w:lineRule="auto"/>
        <w:rPr>
          <w:rFonts w:ascii="Arial" w:hAnsi="Arial" w:cs="Arial"/>
        </w:rPr>
      </w:pPr>
      <w:r w:rsidRPr="0094591B">
        <w:rPr>
          <w:rFonts w:ascii="Arial" w:hAnsi="Arial" w:cs="Arial"/>
          <w:b/>
          <w:bCs/>
          <w:color w:val="000000"/>
        </w:rPr>
        <w:t>UWAGA:</w:t>
      </w:r>
    </w:p>
    <w:p w14:paraId="317CBBD7" w14:textId="77777777" w:rsidR="00BB1A99" w:rsidRPr="0094591B" w:rsidRDefault="00BB1A99" w:rsidP="00BB1A99">
      <w:pPr>
        <w:pStyle w:val="rozdzia"/>
        <w:rPr>
          <w:rFonts w:ascii="Arial" w:hAnsi="Arial" w:cs="Arial"/>
          <w:sz w:val="24"/>
          <w:szCs w:val="24"/>
        </w:rPr>
      </w:pPr>
      <w:r w:rsidRPr="0094591B">
        <w:rPr>
          <w:rFonts w:ascii="Arial" w:hAnsi="Arial" w:cs="Arial"/>
          <w:sz w:val="24"/>
          <w:szCs w:val="24"/>
        </w:rPr>
        <w:t xml:space="preserve">Ofertę składa się pod rygorem nieważności w formie elektronicznej. </w:t>
      </w:r>
    </w:p>
    <w:p w14:paraId="193EFACE" w14:textId="77777777" w:rsidR="00BB1A99" w:rsidRPr="00730B47" w:rsidRDefault="00BB1A99" w:rsidP="00BB1A99">
      <w:pPr>
        <w:pStyle w:val="NormalnyWeb"/>
        <w:spacing w:before="0" w:after="0" w:line="360" w:lineRule="auto"/>
        <w:rPr>
          <w:rFonts w:ascii="Arial" w:hAnsi="Arial" w:cs="Arial"/>
          <w:spacing w:val="8"/>
        </w:rPr>
      </w:pPr>
      <w:r w:rsidRPr="00730B47">
        <w:rPr>
          <w:rFonts w:ascii="Arial" w:hAnsi="Arial" w:cs="Arial"/>
          <w:spacing w:val="8"/>
        </w:rPr>
        <w:br/>
      </w:r>
    </w:p>
    <w:p w14:paraId="20286031"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i/>
          <w:iCs/>
          <w:color w:val="000000"/>
        </w:rPr>
        <w:t>[1] W przypadku Wykonawców wspólnie ubiegających się o udzielenie zamówienia zaleca się wpisanie danych wszystkich Wykonawców – wszystkich wspólników spółki cywilnej lub członków konsorcjum.</w:t>
      </w:r>
    </w:p>
    <w:p w14:paraId="47FF09D9" w14:textId="77777777" w:rsidR="00BB1A99" w:rsidRPr="00730B47" w:rsidRDefault="00BB1A99" w:rsidP="00BB1A99">
      <w:pPr>
        <w:pStyle w:val="NormalnyWeb"/>
        <w:spacing w:before="0" w:after="0" w:line="360" w:lineRule="auto"/>
        <w:rPr>
          <w:rFonts w:ascii="Arial" w:hAnsi="Arial" w:cs="Arial"/>
        </w:rPr>
      </w:pPr>
    </w:p>
    <w:p w14:paraId="1E299FB4" w14:textId="77777777" w:rsidR="00BB1A99" w:rsidRDefault="00BB1A99" w:rsidP="00BB1A99">
      <w:pPr>
        <w:pStyle w:val="NormalnyWeb"/>
        <w:spacing w:before="0" w:after="0" w:line="360" w:lineRule="auto"/>
        <w:rPr>
          <w:rFonts w:ascii="Arial" w:hAnsi="Arial" w:cs="Arial"/>
        </w:rPr>
      </w:pPr>
    </w:p>
    <w:p w14:paraId="3DE07603" w14:textId="77777777" w:rsidR="00BB1A99" w:rsidRDefault="00BB1A99" w:rsidP="00BB1A99">
      <w:pPr>
        <w:pStyle w:val="NormalnyWeb"/>
        <w:spacing w:before="0" w:after="0" w:line="360" w:lineRule="auto"/>
        <w:rPr>
          <w:rFonts w:ascii="Arial" w:hAnsi="Arial" w:cs="Arial"/>
        </w:rPr>
      </w:pPr>
    </w:p>
    <w:p w14:paraId="049DE198" w14:textId="77777777" w:rsidR="00BB1A99" w:rsidRDefault="00BB1A99" w:rsidP="00BB1A99">
      <w:pPr>
        <w:pStyle w:val="NormalnyWeb"/>
        <w:spacing w:before="0" w:after="0" w:line="360" w:lineRule="auto"/>
        <w:rPr>
          <w:rFonts w:ascii="Arial" w:hAnsi="Arial" w:cs="Arial"/>
        </w:rPr>
      </w:pPr>
    </w:p>
    <w:p w14:paraId="4A840A77" w14:textId="77777777" w:rsidR="00BB1A99" w:rsidRDefault="00BB1A99" w:rsidP="00BB1A99">
      <w:pPr>
        <w:pStyle w:val="NormalnyWeb"/>
        <w:spacing w:before="0" w:after="0" w:line="360" w:lineRule="auto"/>
        <w:rPr>
          <w:rFonts w:ascii="Arial" w:hAnsi="Arial" w:cs="Arial"/>
        </w:rPr>
      </w:pPr>
    </w:p>
    <w:p w14:paraId="74236964" w14:textId="77777777" w:rsidR="00BB1A99" w:rsidRDefault="00BB1A99" w:rsidP="00BB1A99">
      <w:pPr>
        <w:pStyle w:val="NormalnyWeb"/>
        <w:spacing w:before="0" w:after="0" w:line="360" w:lineRule="auto"/>
        <w:rPr>
          <w:rFonts w:ascii="Arial" w:hAnsi="Arial" w:cs="Arial"/>
        </w:rPr>
      </w:pPr>
    </w:p>
    <w:p w14:paraId="47764B2F" w14:textId="77777777" w:rsidR="00BB1A99" w:rsidRDefault="00BB1A99" w:rsidP="00BB1A99">
      <w:pPr>
        <w:pStyle w:val="NormalnyWeb"/>
        <w:spacing w:before="0" w:after="0" w:line="360" w:lineRule="auto"/>
        <w:rPr>
          <w:rFonts w:ascii="Arial" w:hAnsi="Arial" w:cs="Arial"/>
        </w:rPr>
      </w:pPr>
    </w:p>
    <w:p w14:paraId="4C702EF2" w14:textId="77777777" w:rsidR="00BB1A99" w:rsidRDefault="00BB1A99" w:rsidP="00BB1A99">
      <w:pPr>
        <w:pStyle w:val="NormalnyWeb"/>
        <w:spacing w:before="0" w:after="0" w:line="360" w:lineRule="auto"/>
        <w:rPr>
          <w:rFonts w:ascii="Arial" w:hAnsi="Arial" w:cs="Arial"/>
        </w:rPr>
      </w:pPr>
    </w:p>
    <w:p w14:paraId="6EC3BFFF" w14:textId="77777777" w:rsidR="00BB1A99" w:rsidRDefault="00BB1A99" w:rsidP="00BB1A99">
      <w:pPr>
        <w:pStyle w:val="NormalnyWeb"/>
        <w:spacing w:before="0" w:after="0" w:line="360" w:lineRule="auto"/>
        <w:rPr>
          <w:rFonts w:ascii="Arial" w:hAnsi="Arial" w:cs="Arial"/>
        </w:rPr>
      </w:pPr>
    </w:p>
    <w:p w14:paraId="1393BE06" w14:textId="77777777" w:rsidR="00BB1A99" w:rsidRDefault="00BB1A99" w:rsidP="00BB1A99">
      <w:pPr>
        <w:pStyle w:val="NormalnyWeb"/>
        <w:spacing w:before="0" w:after="0" w:line="360" w:lineRule="auto"/>
        <w:rPr>
          <w:rFonts w:ascii="Arial" w:hAnsi="Arial" w:cs="Arial"/>
        </w:rPr>
      </w:pPr>
    </w:p>
    <w:p w14:paraId="2B853A00" w14:textId="77777777" w:rsidR="00BB1A99" w:rsidRDefault="00BB1A99" w:rsidP="00BB1A99">
      <w:pPr>
        <w:pStyle w:val="NormalnyWeb"/>
        <w:spacing w:before="0" w:after="0" w:line="360" w:lineRule="auto"/>
        <w:rPr>
          <w:rFonts w:ascii="Arial" w:hAnsi="Arial" w:cs="Arial"/>
        </w:rPr>
      </w:pPr>
    </w:p>
    <w:p w14:paraId="2488C822" w14:textId="77777777" w:rsidR="00BB1A99" w:rsidRDefault="00BB1A99" w:rsidP="00BB1A99">
      <w:pPr>
        <w:pStyle w:val="NormalnyWeb"/>
        <w:spacing w:before="0" w:after="0" w:line="360" w:lineRule="auto"/>
        <w:rPr>
          <w:rFonts w:ascii="Arial" w:hAnsi="Arial" w:cs="Arial"/>
        </w:rPr>
      </w:pPr>
    </w:p>
    <w:p w14:paraId="5DEA8F12" w14:textId="0CBC82FA" w:rsidR="00BB1A99" w:rsidRPr="00730B47" w:rsidRDefault="00BB1A99" w:rsidP="00BB1A99">
      <w:pPr>
        <w:pStyle w:val="NormalnyWeb"/>
        <w:spacing w:before="0" w:after="0" w:line="360" w:lineRule="auto"/>
        <w:jc w:val="right"/>
        <w:rPr>
          <w:rFonts w:ascii="Arial" w:hAnsi="Arial" w:cs="Arial"/>
        </w:rPr>
      </w:pPr>
      <w:r w:rsidRPr="00730B47">
        <w:rPr>
          <w:rFonts w:ascii="Arial" w:hAnsi="Arial" w:cs="Arial"/>
          <w:color w:val="000000"/>
        </w:rPr>
        <w:lastRenderedPageBreak/>
        <w:t>Załącznik nr 1</w:t>
      </w:r>
      <w:r>
        <w:rPr>
          <w:rFonts w:ascii="Arial" w:hAnsi="Arial" w:cs="Arial"/>
          <w:color w:val="000000"/>
        </w:rPr>
        <w:t>J</w:t>
      </w:r>
      <w:r w:rsidRPr="00730B47">
        <w:rPr>
          <w:rFonts w:ascii="Arial" w:hAnsi="Arial" w:cs="Arial"/>
          <w:color w:val="000000"/>
        </w:rPr>
        <w:t xml:space="preserve"> do SWZ</w:t>
      </w:r>
    </w:p>
    <w:p w14:paraId="0A7F7D95" w14:textId="36F96918" w:rsidR="00BB1A99" w:rsidRPr="00730B47" w:rsidRDefault="00BB1A99" w:rsidP="00BB1A99">
      <w:pPr>
        <w:pStyle w:val="NormalnyWeb"/>
        <w:spacing w:before="0" w:after="0" w:line="360" w:lineRule="auto"/>
        <w:jc w:val="center"/>
        <w:rPr>
          <w:rFonts w:ascii="Arial" w:hAnsi="Arial" w:cs="Arial"/>
        </w:rPr>
      </w:pPr>
      <w:r w:rsidRPr="00730B47">
        <w:rPr>
          <w:rFonts w:ascii="Arial" w:hAnsi="Arial" w:cs="Arial"/>
          <w:b/>
          <w:bCs/>
          <w:color w:val="000000"/>
        </w:rPr>
        <w:t xml:space="preserve">FORMULARZ OFERTOWY </w:t>
      </w:r>
      <w:r>
        <w:rPr>
          <w:rFonts w:ascii="Arial" w:hAnsi="Arial" w:cs="Arial"/>
          <w:b/>
          <w:bCs/>
          <w:color w:val="000000"/>
        </w:rPr>
        <w:t xml:space="preserve"> część 10</w:t>
      </w:r>
      <w:r w:rsidRPr="00730B47">
        <w:rPr>
          <w:rFonts w:ascii="Arial" w:hAnsi="Arial" w:cs="Arial"/>
          <w:b/>
          <w:bCs/>
          <w:color w:val="000000"/>
        </w:rPr>
        <w:br/>
      </w:r>
      <w:r>
        <w:rPr>
          <w:rStyle w:val="Pogrubienie"/>
          <w:rFonts w:ascii="Arial" w:hAnsi="Arial" w:cs="Arial"/>
        </w:rPr>
        <w:t xml:space="preserve">Usługa rozstawienia mieszkańcom Mazurskiego Związku Międzygminnego – Gospodarka Odpadami pojemników na odpady komunalne </w:t>
      </w:r>
    </w:p>
    <w:p w14:paraId="58018103" w14:textId="77777777" w:rsidR="00BB1A99" w:rsidRPr="00730B47" w:rsidRDefault="00BB1A99" w:rsidP="00BB1A99">
      <w:pPr>
        <w:pStyle w:val="NormalnyWeb"/>
        <w:spacing w:before="0" w:after="0" w:line="360" w:lineRule="auto"/>
        <w:jc w:val="center"/>
        <w:rPr>
          <w:rFonts w:ascii="Arial" w:hAnsi="Arial" w:cs="Arial"/>
        </w:rPr>
      </w:pPr>
    </w:p>
    <w:p w14:paraId="4CBF3FA8" w14:textId="77777777" w:rsidR="00BB1A99" w:rsidRPr="00730B47" w:rsidRDefault="00BB1A99" w:rsidP="00BB1A99">
      <w:pPr>
        <w:pStyle w:val="NormalnyWeb"/>
        <w:spacing w:before="0" w:after="0" w:line="360" w:lineRule="auto"/>
        <w:rPr>
          <w:rFonts w:ascii="Arial" w:hAnsi="Arial" w:cs="Arial"/>
        </w:rPr>
      </w:pPr>
      <w:r w:rsidRPr="00730B47">
        <w:rPr>
          <w:rStyle w:val="Domylnaczcionkaakapitu3"/>
          <w:rFonts w:ascii="Arial" w:hAnsi="Arial" w:cs="Arial"/>
          <w:b/>
          <w:bCs/>
          <w:color w:val="000000"/>
        </w:rPr>
        <w:t>1. ZAMAWIAJĄCY:</w:t>
      </w:r>
    </w:p>
    <w:p w14:paraId="5FF9FBA0" w14:textId="77777777" w:rsidR="00BB1A99" w:rsidRPr="00730B47" w:rsidRDefault="00BB1A99" w:rsidP="00BB1A99">
      <w:pPr>
        <w:pStyle w:val="NormalnyWeb"/>
        <w:spacing w:before="0" w:after="0" w:line="360" w:lineRule="auto"/>
        <w:rPr>
          <w:rFonts w:ascii="Arial" w:hAnsi="Arial" w:cs="Arial"/>
          <w:color w:val="000000"/>
        </w:rPr>
      </w:pPr>
      <w:r w:rsidRPr="00730B47">
        <w:rPr>
          <w:rFonts w:ascii="Arial" w:hAnsi="Arial" w:cs="Arial"/>
          <w:color w:val="000000"/>
        </w:rPr>
        <w:t>Zakład Unieszkodliwiania Odpadów Komunalnych Spytkowo Sp. z o.o.</w:t>
      </w:r>
    </w:p>
    <w:p w14:paraId="14372309" w14:textId="77777777" w:rsidR="00BB1A99" w:rsidRPr="00730B47" w:rsidRDefault="00BB1A99" w:rsidP="00BB1A99">
      <w:pPr>
        <w:pStyle w:val="NormalnyWeb"/>
        <w:spacing w:before="0" w:after="0" w:line="360" w:lineRule="auto"/>
        <w:rPr>
          <w:rFonts w:ascii="Arial" w:hAnsi="Arial" w:cs="Arial"/>
        </w:rPr>
      </w:pPr>
      <w:r w:rsidRPr="00730B47">
        <w:rPr>
          <w:rStyle w:val="Domylnaczcionkaakapitu3"/>
          <w:rFonts w:ascii="Arial" w:hAnsi="Arial" w:cs="Arial"/>
          <w:b/>
          <w:bCs/>
          <w:color w:val="000000"/>
        </w:rPr>
        <w:t>2. WYKONAWCA:</w:t>
      </w:r>
    </w:p>
    <w:p w14:paraId="2247D80E" w14:textId="77777777" w:rsidR="00BB1A99" w:rsidRPr="00730B47" w:rsidRDefault="00BB1A99" w:rsidP="00BB1A99">
      <w:pPr>
        <w:pStyle w:val="NormalnyWeb"/>
        <w:spacing w:before="0" w:after="0" w:line="360" w:lineRule="auto"/>
        <w:rPr>
          <w:rFonts w:ascii="Arial" w:hAnsi="Arial" w:cs="Arial"/>
        </w:rPr>
      </w:pPr>
      <w:r w:rsidRPr="00730B47">
        <w:rPr>
          <w:rStyle w:val="Domylnaczcionkaakapitu3"/>
          <w:rFonts w:ascii="Arial" w:hAnsi="Arial" w:cs="Arial"/>
          <w:color w:val="000000"/>
        </w:rPr>
        <w:t>Niniejsza oferta zostaje złożona przez</w:t>
      </w:r>
      <w:r w:rsidRPr="00730B47">
        <w:rPr>
          <w:rFonts w:ascii="Arial" w:hAnsi="Arial" w:cs="Arial"/>
          <w:color w:val="000000"/>
        </w:rPr>
        <w:t>[1]</w:t>
      </w:r>
      <w:r w:rsidRPr="00730B47">
        <w:rPr>
          <w:rStyle w:val="Domylnaczcionkaakapitu3"/>
          <w:rFonts w:ascii="Arial" w:hAnsi="Arial" w:cs="Arial"/>
          <w:color w:val="000000"/>
        </w:rPr>
        <w:t>:</w:t>
      </w:r>
    </w:p>
    <w:tbl>
      <w:tblPr>
        <w:tblW w:w="9378" w:type="dxa"/>
        <w:tblInd w:w="57" w:type="dxa"/>
        <w:tblLayout w:type="fixed"/>
        <w:tblCellMar>
          <w:left w:w="10" w:type="dxa"/>
          <w:right w:w="10" w:type="dxa"/>
        </w:tblCellMar>
        <w:tblLook w:val="0000" w:firstRow="0" w:lastRow="0" w:firstColumn="0" w:lastColumn="0" w:noHBand="0" w:noVBand="0"/>
      </w:tblPr>
      <w:tblGrid>
        <w:gridCol w:w="502"/>
        <w:gridCol w:w="3820"/>
        <w:gridCol w:w="1766"/>
        <w:gridCol w:w="3290"/>
      </w:tblGrid>
      <w:tr w:rsidR="00BB1A99" w:rsidRPr="00730B47" w14:paraId="7C9F4479" w14:textId="77777777" w:rsidTr="001B3EA3">
        <w:tc>
          <w:tcPr>
            <w:tcW w:w="502"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39384503" w14:textId="77777777" w:rsidR="00BB1A99" w:rsidRPr="00730B47" w:rsidRDefault="00BB1A99" w:rsidP="001B3EA3">
            <w:pPr>
              <w:pStyle w:val="Normalny2"/>
              <w:spacing w:line="360" w:lineRule="auto"/>
              <w:jc w:val="center"/>
              <w:rPr>
                <w:rFonts w:ascii="Arial" w:hAnsi="Arial" w:cs="Arial"/>
              </w:rPr>
            </w:pPr>
            <w:proofErr w:type="spellStart"/>
            <w:r w:rsidRPr="00730B47">
              <w:rPr>
                <w:rFonts w:ascii="Arial" w:hAnsi="Arial" w:cs="Arial"/>
                <w:color w:val="000000"/>
              </w:rPr>
              <w:t>Lp</w:t>
            </w:r>
            <w:proofErr w:type="spellEnd"/>
          </w:p>
        </w:tc>
        <w:tc>
          <w:tcPr>
            <w:tcW w:w="3820"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3EBC5935"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Nazwa(y) Wykonawcy(ów)</w:t>
            </w:r>
          </w:p>
        </w:tc>
        <w:tc>
          <w:tcPr>
            <w:tcW w:w="1766"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5AB72D47"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NIP</w:t>
            </w:r>
          </w:p>
        </w:tc>
        <w:tc>
          <w:tcPr>
            <w:tcW w:w="3290"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4050F3A1"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Adres(y) Wykonawcy(ów)</w:t>
            </w:r>
          </w:p>
        </w:tc>
      </w:tr>
      <w:tr w:rsidR="00BB1A99" w:rsidRPr="00730B47" w14:paraId="4CA419D8" w14:textId="77777777" w:rsidTr="001B3EA3">
        <w:trPr>
          <w:trHeight w:val="392"/>
        </w:trPr>
        <w:tc>
          <w:tcPr>
            <w:tcW w:w="502" w:type="dxa"/>
            <w:tcBorders>
              <w:left w:val="single" w:sz="6" w:space="0" w:color="000001"/>
              <w:bottom w:val="single" w:sz="6" w:space="0" w:color="000001"/>
            </w:tcBorders>
            <w:shd w:val="clear" w:color="auto" w:fill="auto"/>
            <w:tcMar>
              <w:top w:w="0" w:type="dxa"/>
              <w:left w:w="57" w:type="dxa"/>
              <w:bottom w:w="57" w:type="dxa"/>
              <w:right w:w="57" w:type="dxa"/>
            </w:tcMar>
          </w:tcPr>
          <w:p w14:paraId="0512BFC2" w14:textId="77777777" w:rsidR="00BB1A99" w:rsidRPr="00730B47" w:rsidRDefault="00BB1A99" w:rsidP="001B3EA3">
            <w:pPr>
              <w:pStyle w:val="Normalny2"/>
              <w:snapToGrid w:val="0"/>
              <w:spacing w:line="360" w:lineRule="auto"/>
              <w:rPr>
                <w:rFonts w:ascii="Arial" w:hAnsi="Arial" w:cs="Arial"/>
                <w:color w:val="000000"/>
              </w:rPr>
            </w:pPr>
          </w:p>
        </w:tc>
        <w:tc>
          <w:tcPr>
            <w:tcW w:w="3820" w:type="dxa"/>
            <w:tcBorders>
              <w:left w:val="single" w:sz="6" w:space="0" w:color="000001"/>
              <w:bottom w:val="single" w:sz="6" w:space="0" w:color="000001"/>
            </w:tcBorders>
            <w:shd w:val="clear" w:color="auto" w:fill="auto"/>
            <w:tcMar>
              <w:top w:w="0" w:type="dxa"/>
              <w:left w:w="57" w:type="dxa"/>
              <w:bottom w:w="57" w:type="dxa"/>
              <w:right w:w="57" w:type="dxa"/>
            </w:tcMar>
          </w:tcPr>
          <w:p w14:paraId="3B533B3C" w14:textId="77777777" w:rsidR="00BB1A99" w:rsidRPr="00730B47" w:rsidRDefault="00BB1A99" w:rsidP="001B3EA3">
            <w:pPr>
              <w:pStyle w:val="Normalny2"/>
              <w:snapToGrid w:val="0"/>
              <w:spacing w:line="360" w:lineRule="auto"/>
              <w:rPr>
                <w:rFonts w:ascii="Arial" w:hAnsi="Arial" w:cs="Arial"/>
                <w:color w:val="000000"/>
              </w:rPr>
            </w:pPr>
          </w:p>
        </w:tc>
        <w:tc>
          <w:tcPr>
            <w:tcW w:w="1766" w:type="dxa"/>
            <w:tcBorders>
              <w:left w:val="single" w:sz="6" w:space="0" w:color="000001"/>
              <w:bottom w:val="single" w:sz="6" w:space="0" w:color="000001"/>
            </w:tcBorders>
            <w:shd w:val="clear" w:color="auto" w:fill="auto"/>
            <w:tcMar>
              <w:top w:w="0" w:type="dxa"/>
              <w:left w:w="57" w:type="dxa"/>
              <w:bottom w:w="57" w:type="dxa"/>
              <w:right w:w="57" w:type="dxa"/>
            </w:tcMar>
          </w:tcPr>
          <w:p w14:paraId="03144AC3" w14:textId="77777777" w:rsidR="00BB1A99" w:rsidRPr="00730B47" w:rsidRDefault="00BB1A99" w:rsidP="001B3EA3">
            <w:pPr>
              <w:pStyle w:val="Normalny2"/>
              <w:snapToGrid w:val="0"/>
              <w:spacing w:line="360" w:lineRule="auto"/>
              <w:rPr>
                <w:rFonts w:ascii="Arial" w:hAnsi="Arial" w:cs="Arial"/>
                <w:color w:val="000000"/>
              </w:rPr>
            </w:pPr>
          </w:p>
        </w:tc>
        <w:tc>
          <w:tcPr>
            <w:tcW w:w="3290"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3C84C5C6" w14:textId="77777777" w:rsidR="00BB1A99" w:rsidRPr="00730B47" w:rsidRDefault="00BB1A99" w:rsidP="001B3EA3">
            <w:pPr>
              <w:pStyle w:val="Normalny2"/>
              <w:snapToGrid w:val="0"/>
              <w:spacing w:line="360" w:lineRule="auto"/>
              <w:rPr>
                <w:rFonts w:ascii="Arial" w:hAnsi="Arial" w:cs="Arial"/>
                <w:color w:val="000000"/>
              </w:rPr>
            </w:pPr>
          </w:p>
        </w:tc>
      </w:tr>
    </w:tbl>
    <w:p w14:paraId="4E8046F0"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b/>
          <w:bCs/>
          <w:color w:val="000000"/>
        </w:rPr>
        <w:t>3. KORESPONDENCJĘ NALEŻY KIEROWAĆ NA ADRES:</w:t>
      </w:r>
    </w:p>
    <w:tbl>
      <w:tblPr>
        <w:tblW w:w="9660" w:type="dxa"/>
        <w:tblInd w:w="57" w:type="dxa"/>
        <w:tblLayout w:type="fixed"/>
        <w:tblCellMar>
          <w:left w:w="10" w:type="dxa"/>
          <w:right w:w="10" w:type="dxa"/>
        </w:tblCellMar>
        <w:tblLook w:val="0000" w:firstRow="0" w:lastRow="0" w:firstColumn="0" w:lastColumn="0" w:noHBand="0" w:noVBand="0"/>
      </w:tblPr>
      <w:tblGrid>
        <w:gridCol w:w="3148"/>
        <w:gridCol w:w="6512"/>
      </w:tblGrid>
      <w:tr w:rsidR="00BB1A99" w:rsidRPr="00730B47" w14:paraId="6EDAD4E8" w14:textId="77777777" w:rsidTr="001B3EA3">
        <w:tc>
          <w:tcPr>
            <w:tcW w:w="3148"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2A2E4C5E" w14:textId="77777777" w:rsidR="00BB1A99" w:rsidRPr="00730B47" w:rsidRDefault="00BB1A99" w:rsidP="001B3EA3">
            <w:pPr>
              <w:pStyle w:val="Normalny2"/>
              <w:spacing w:line="360" w:lineRule="auto"/>
              <w:rPr>
                <w:rFonts w:ascii="Arial" w:hAnsi="Arial" w:cs="Arial"/>
              </w:rPr>
            </w:pPr>
            <w:r w:rsidRPr="00730B47">
              <w:rPr>
                <w:rFonts w:ascii="Arial" w:hAnsi="Arial" w:cs="Arial"/>
                <w:color w:val="000000"/>
              </w:rPr>
              <w:t>Wykonawca</w:t>
            </w:r>
          </w:p>
        </w:tc>
        <w:tc>
          <w:tcPr>
            <w:tcW w:w="6512"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4D346A32" w14:textId="77777777" w:rsidR="00BB1A99" w:rsidRPr="00730B47" w:rsidRDefault="00BB1A99" w:rsidP="001B3EA3">
            <w:pPr>
              <w:pStyle w:val="Normalny2"/>
              <w:snapToGrid w:val="0"/>
              <w:spacing w:line="360" w:lineRule="auto"/>
              <w:rPr>
                <w:rFonts w:ascii="Arial" w:hAnsi="Arial" w:cs="Arial"/>
                <w:color w:val="000000"/>
              </w:rPr>
            </w:pPr>
          </w:p>
        </w:tc>
      </w:tr>
      <w:tr w:rsidR="00BB1A99" w:rsidRPr="00730B47" w14:paraId="5557B792" w14:textId="77777777" w:rsidTr="001B3EA3">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5C26B2D4" w14:textId="77777777" w:rsidR="00BB1A99" w:rsidRPr="00730B47" w:rsidRDefault="00BB1A99" w:rsidP="001B3EA3">
            <w:pPr>
              <w:pStyle w:val="Normalny2"/>
              <w:spacing w:line="360" w:lineRule="auto"/>
              <w:rPr>
                <w:rFonts w:ascii="Arial" w:hAnsi="Arial" w:cs="Arial"/>
              </w:rPr>
            </w:pPr>
            <w:r w:rsidRPr="00730B47">
              <w:rPr>
                <w:rFonts w:ascii="Arial" w:hAnsi="Arial" w:cs="Arial"/>
                <w:color w:val="000000"/>
              </w:rPr>
              <w:t>Imię i nazwisko osoby uprawnionej do kontaktu</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53A7543E" w14:textId="77777777" w:rsidR="00BB1A99" w:rsidRPr="00730B47" w:rsidRDefault="00BB1A99" w:rsidP="001B3EA3">
            <w:pPr>
              <w:pStyle w:val="Normalny2"/>
              <w:snapToGrid w:val="0"/>
              <w:spacing w:line="360" w:lineRule="auto"/>
              <w:rPr>
                <w:rFonts w:ascii="Arial" w:hAnsi="Arial" w:cs="Arial"/>
                <w:color w:val="000000"/>
              </w:rPr>
            </w:pPr>
          </w:p>
        </w:tc>
      </w:tr>
      <w:tr w:rsidR="00BB1A99" w:rsidRPr="00730B47" w14:paraId="3A96C694" w14:textId="77777777" w:rsidTr="001B3EA3">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212A4F35" w14:textId="77777777" w:rsidR="00BB1A99" w:rsidRPr="00730B47" w:rsidRDefault="00BB1A99" w:rsidP="001B3EA3">
            <w:pPr>
              <w:pStyle w:val="Normalny2"/>
              <w:spacing w:line="360" w:lineRule="auto"/>
              <w:rPr>
                <w:rFonts w:ascii="Arial" w:hAnsi="Arial" w:cs="Arial"/>
              </w:rPr>
            </w:pPr>
            <w:r w:rsidRPr="00730B47">
              <w:rPr>
                <w:rFonts w:ascii="Arial" w:hAnsi="Arial" w:cs="Arial"/>
                <w:color w:val="000000"/>
              </w:rPr>
              <w:t>Adres</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6F2D5EB2" w14:textId="77777777" w:rsidR="00BB1A99" w:rsidRPr="00730B47" w:rsidRDefault="00BB1A99" w:rsidP="001B3EA3">
            <w:pPr>
              <w:pStyle w:val="Normalny2"/>
              <w:snapToGrid w:val="0"/>
              <w:spacing w:line="360" w:lineRule="auto"/>
              <w:rPr>
                <w:rFonts w:ascii="Arial" w:hAnsi="Arial" w:cs="Arial"/>
                <w:color w:val="000000"/>
              </w:rPr>
            </w:pPr>
          </w:p>
        </w:tc>
      </w:tr>
      <w:tr w:rsidR="00BB1A99" w:rsidRPr="00730B47" w14:paraId="5639D292" w14:textId="77777777" w:rsidTr="001B3EA3">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454CF59B" w14:textId="77777777" w:rsidR="00BB1A99" w:rsidRPr="00730B47" w:rsidRDefault="00BB1A99" w:rsidP="001B3EA3">
            <w:pPr>
              <w:pStyle w:val="Normalny2"/>
              <w:spacing w:line="360" w:lineRule="auto"/>
              <w:rPr>
                <w:rFonts w:ascii="Arial" w:hAnsi="Arial" w:cs="Arial"/>
              </w:rPr>
            </w:pPr>
            <w:r w:rsidRPr="00730B47">
              <w:rPr>
                <w:rFonts w:ascii="Arial" w:hAnsi="Arial" w:cs="Arial"/>
                <w:color w:val="000000"/>
              </w:rPr>
              <w:t>Nr telefonu</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34770CFB" w14:textId="77777777" w:rsidR="00BB1A99" w:rsidRPr="00730B47" w:rsidRDefault="00BB1A99" w:rsidP="001B3EA3">
            <w:pPr>
              <w:pStyle w:val="Normalny2"/>
              <w:snapToGrid w:val="0"/>
              <w:spacing w:line="360" w:lineRule="auto"/>
              <w:rPr>
                <w:rFonts w:ascii="Arial" w:hAnsi="Arial" w:cs="Arial"/>
                <w:color w:val="000000"/>
              </w:rPr>
            </w:pPr>
          </w:p>
        </w:tc>
      </w:tr>
      <w:tr w:rsidR="00BB1A99" w:rsidRPr="00730B47" w14:paraId="54532981" w14:textId="77777777" w:rsidTr="001B3EA3">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03501FA2" w14:textId="77777777" w:rsidR="00BB1A99" w:rsidRPr="00730B47" w:rsidRDefault="00BB1A99" w:rsidP="001B3EA3">
            <w:pPr>
              <w:pStyle w:val="Normalny2"/>
              <w:spacing w:line="360" w:lineRule="auto"/>
              <w:rPr>
                <w:rFonts w:ascii="Arial" w:hAnsi="Arial" w:cs="Arial"/>
                <w:color w:val="000000"/>
              </w:rPr>
            </w:pPr>
            <w:r w:rsidRPr="00730B47">
              <w:rPr>
                <w:rFonts w:ascii="Arial" w:hAnsi="Arial" w:cs="Arial"/>
                <w:color w:val="000000"/>
              </w:rPr>
              <w:t>E-mail</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33DA2F3E" w14:textId="77777777" w:rsidR="00BB1A99" w:rsidRPr="00730B47" w:rsidRDefault="00BB1A99" w:rsidP="001B3EA3">
            <w:pPr>
              <w:pStyle w:val="Normalny2"/>
              <w:snapToGrid w:val="0"/>
              <w:spacing w:line="360" w:lineRule="auto"/>
              <w:rPr>
                <w:rFonts w:ascii="Arial" w:hAnsi="Arial" w:cs="Arial"/>
                <w:color w:val="000000"/>
              </w:rPr>
            </w:pPr>
          </w:p>
        </w:tc>
      </w:tr>
    </w:tbl>
    <w:p w14:paraId="156C0B63"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b/>
          <w:bCs/>
          <w:color w:val="000000"/>
        </w:rPr>
        <w:br/>
      </w:r>
      <w:r w:rsidRPr="00730B47">
        <w:rPr>
          <w:rFonts w:ascii="Arial" w:hAnsi="Arial" w:cs="Arial"/>
          <w:b/>
          <w:bCs/>
        </w:rPr>
        <w:t>4. Ja (my) niżej podpisany (i), działając w imieniu i na rzecz Wykonawcy składającego niniejszą ofertę oświadczam(y), że:</w:t>
      </w:r>
    </w:p>
    <w:p w14:paraId="6CFDA06A"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rPr>
        <w:t>1. Zapoznałem(liśmy) się z treścią SWZ oraz jej załączników dla niniejszego postępowania o zamówienie publiczne i akceptuję (jemy) ją w całości bez zastrzeżeń.</w:t>
      </w:r>
    </w:p>
    <w:p w14:paraId="58FFFF56"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rPr>
        <w:t>2. Gwarantuje(my) wykonanie całości przedmiotu niniejszego zamówienia publicznego.</w:t>
      </w:r>
    </w:p>
    <w:p w14:paraId="6FF377C2" w14:textId="77777777" w:rsidR="00BB1A99" w:rsidRDefault="00BB1A99" w:rsidP="00BB1A99">
      <w:pPr>
        <w:pStyle w:val="NormalnyWeb"/>
        <w:spacing w:before="0" w:after="0" w:line="360" w:lineRule="auto"/>
        <w:rPr>
          <w:rStyle w:val="Domylnaczcionkaakapitu3"/>
          <w:rFonts w:ascii="Arial" w:hAnsi="Arial" w:cs="Arial"/>
        </w:rPr>
      </w:pPr>
      <w:r w:rsidRPr="00730B47">
        <w:rPr>
          <w:rFonts w:ascii="Arial" w:hAnsi="Arial" w:cs="Arial"/>
        </w:rPr>
        <w:t xml:space="preserve">3. Gwarantuje(my) termin wykonania zamówienia zgodny z zapisami SWZ. </w:t>
      </w:r>
      <w:r w:rsidRPr="00730B47">
        <w:rPr>
          <w:rFonts w:ascii="Arial" w:hAnsi="Arial" w:cs="Arial"/>
        </w:rPr>
        <w:br/>
        <w:t>4. C</w:t>
      </w:r>
      <w:r w:rsidRPr="00730B47">
        <w:rPr>
          <w:rStyle w:val="Domylnaczcionkaakapitu3"/>
          <w:rFonts w:ascii="Arial" w:hAnsi="Arial" w:cs="Arial"/>
        </w:rPr>
        <w:t xml:space="preserve">ena mojej (naszej) oferty za realizację całego zamówienia </w:t>
      </w:r>
      <w:r w:rsidRPr="00BA3895">
        <w:rPr>
          <w:rStyle w:val="Domylnaczcionkaakapitu3"/>
          <w:rFonts w:ascii="Arial" w:hAnsi="Arial" w:cs="Arial"/>
          <w:color w:val="000000"/>
        </w:rPr>
        <w:t>(</w:t>
      </w:r>
      <w:r w:rsidRPr="00BA3895">
        <w:rPr>
          <w:rStyle w:val="Domylnaczcionkaakapitu3"/>
          <w:rFonts w:ascii="Arial" w:hAnsi="Arial" w:cs="Arial"/>
          <w:color w:val="000000"/>
          <w:u w:val="single"/>
        </w:rPr>
        <w:t>zamówienie podstawowe oraz opcja</w:t>
      </w:r>
      <w:r w:rsidRPr="00BA3895">
        <w:rPr>
          <w:rStyle w:val="Domylnaczcionkaakapitu3"/>
          <w:rFonts w:ascii="Arial" w:hAnsi="Arial" w:cs="Arial"/>
          <w:color w:val="000000"/>
        </w:rPr>
        <w:t xml:space="preserve">) </w:t>
      </w:r>
      <w:r w:rsidRPr="00730B47">
        <w:rPr>
          <w:rStyle w:val="Domylnaczcionkaakapitu3"/>
          <w:rFonts w:ascii="Arial" w:hAnsi="Arial" w:cs="Arial"/>
        </w:rPr>
        <w:t xml:space="preserve">wynosi </w:t>
      </w:r>
      <w:r w:rsidRPr="00730B47">
        <w:rPr>
          <w:rStyle w:val="Domylnaczcionkaakapitu3"/>
          <w:rFonts w:ascii="Arial" w:hAnsi="Arial" w:cs="Arial"/>
          <w:b/>
          <w:bCs/>
        </w:rPr>
        <w:t>.......................</w:t>
      </w:r>
      <w:r w:rsidRPr="00730B47">
        <w:rPr>
          <w:rStyle w:val="Domylnaczcionkaakapitu3"/>
          <w:rFonts w:ascii="Arial" w:hAnsi="Arial" w:cs="Arial"/>
        </w:rPr>
        <w:t xml:space="preserve">PLN </w:t>
      </w:r>
      <w:r>
        <w:rPr>
          <w:rStyle w:val="Domylnaczcionkaakapitu3"/>
          <w:rFonts w:ascii="Arial" w:hAnsi="Arial" w:cs="Arial"/>
        </w:rPr>
        <w:t xml:space="preserve">brutto </w:t>
      </w:r>
    </w:p>
    <w:p w14:paraId="6A462E6E" w14:textId="77777777" w:rsidR="00BB1A99" w:rsidRDefault="00BB1A99" w:rsidP="00BB1A99">
      <w:pPr>
        <w:pStyle w:val="NormalnyWeb"/>
        <w:spacing w:before="0" w:after="0" w:line="360" w:lineRule="auto"/>
        <w:rPr>
          <w:rStyle w:val="Domylnaczcionkaakapitu3"/>
          <w:rFonts w:ascii="Arial" w:hAnsi="Arial" w:cs="Arial"/>
        </w:rPr>
      </w:pPr>
      <w:r>
        <w:rPr>
          <w:rStyle w:val="Domylnaczcionkaakapitu3"/>
          <w:rFonts w:ascii="Arial" w:hAnsi="Arial" w:cs="Arial"/>
        </w:rPr>
        <w:t>Stawka VAT</w:t>
      </w:r>
      <w:r w:rsidRPr="008A70BE">
        <w:rPr>
          <w:rStyle w:val="Domylnaczcionkaakapitu3"/>
          <w:rFonts w:ascii="Arial" w:hAnsi="Arial" w:cs="Arial"/>
          <w:b/>
          <w:bCs/>
        </w:rPr>
        <w:t>………….</w:t>
      </w:r>
      <w:r>
        <w:rPr>
          <w:rStyle w:val="Domylnaczcionkaakapitu3"/>
          <w:rFonts w:ascii="Arial" w:hAnsi="Arial" w:cs="Arial"/>
        </w:rPr>
        <w:t xml:space="preserve">% </w:t>
      </w:r>
    </w:p>
    <w:p w14:paraId="217033F7" w14:textId="77777777" w:rsidR="00BB1A99" w:rsidRDefault="00BB1A99" w:rsidP="00BB1A99">
      <w:pPr>
        <w:pStyle w:val="NormalnyWeb"/>
        <w:spacing w:before="0" w:after="0" w:line="360" w:lineRule="auto"/>
        <w:rPr>
          <w:rStyle w:val="Domylnaczcionkaakapitu3"/>
          <w:rFonts w:ascii="Arial" w:hAnsi="Arial" w:cs="Arial"/>
        </w:rPr>
      </w:pPr>
    </w:p>
    <w:p w14:paraId="688643D3" w14:textId="77777777" w:rsidR="00BB1A99" w:rsidRDefault="00BB1A99" w:rsidP="00BB1A99">
      <w:pPr>
        <w:pStyle w:val="NormalnyWeb"/>
        <w:spacing w:before="0" w:after="0" w:line="360" w:lineRule="auto"/>
        <w:rPr>
          <w:rStyle w:val="Domylnaczcionkaakapitu3"/>
          <w:rFonts w:ascii="Arial" w:hAnsi="Arial" w:cs="Arial"/>
        </w:rPr>
      </w:pPr>
    </w:p>
    <w:p w14:paraId="01E4DF3B" w14:textId="77777777" w:rsidR="00BB1A99" w:rsidRDefault="00BB1A99" w:rsidP="00BB1A99">
      <w:pPr>
        <w:pStyle w:val="NormalnyWeb"/>
        <w:spacing w:before="0" w:after="0" w:line="360" w:lineRule="auto"/>
        <w:rPr>
          <w:rFonts w:ascii="Arial" w:eastAsia="TimesNewRomanPSMT" w:hAnsi="Arial" w:cs="Arial"/>
          <w:color w:val="000000"/>
          <w:kern w:val="0"/>
          <w:lang w:bidi="ar-SA"/>
        </w:rPr>
      </w:pPr>
      <w:r w:rsidRPr="00BA3895">
        <w:rPr>
          <w:rFonts w:ascii="Arial" w:eastAsia="TimesNewRomanPSMT" w:hAnsi="Arial" w:cs="Arial"/>
          <w:color w:val="000000"/>
          <w:kern w:val="0"/>
          <w:lang w:bidi="ar-SA"/>
        </w:rPr>
        <w:lastRenderedPageBreak/>
        <w:t>Tabela kalkulacji wartości całego zamówienia (podstawowe oraz opcja) brutto: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1385"/>
        <w:gridCol w:w="1217"/>
        <w:gridCol w:w="1217"/>
        <w:gridCol w:w="1581"/>
        <w:gridCol w:w="1522"/>
        <w:gridCol w:w="1478"/>
      </w:tblGrid>
      <w:tr w:rsidR="00BB1A99" w:rsidRPr="00BA3895" w14:paraId="1DCFC00C" w14:textId="77777777" w:rsidTr="001B3EA3">
        <w:tc>
          <w:tcPr>
            <w:tcW w:w="1227" w:type="dxa"/>
            <w:shd w:val="clear" w:color="auto" w:fill="auto"/>
          </w:tcPr>
          <w:p w14:paraId="44548B49"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Rodzaj pojemnika</w:t>
            </w:r>
          </w:p>
        </w:tc>
        <w:tc>
          <w:tcPr>
            <w:tcW w:w="1385" w:type="dxa"/>
            <w:shd w:val="clear" w:color="auto" w:fill="auto"/>
          </w:tcPr>
          <w:p w14:paraId="7A7059D8"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Ilość (sztuk)</w:t>
            </w:r>
          </w:p>
          <w:p w14:paraId="43339AA5"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Do rozstawienia w</w:t>
            </w:r>
            <w:r w:rsidRPr="00BA3895">
              <w:rPr>
                <w:rFonts w:ascii="Arial" w:eastAsia="Times New Roman" w:hAnsi="Arial" w:cs="Arial"/>
                <w:color w:val="000000"/>
                <w:sz w:val="18"/>
                <w:szCs w:val="18"/>
                <w:lang w:eastAsia="pl-PL"/>
              </w:rPr>
              <w:t xml:space="preserve"> zamówieniu podstawowym</w:t>
            </w:r>
          </w:p>
        </w:tc>
        <w:tc>
          <w:tcPr>
            <w:tcW w:w="1217" w:type="dxa"/>
            <w:shd w:val="clear" w:color="auto" w:fill="auto"/>
          </w:tcPr>
          <w:p w14:paraId="2DC08A6D"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 xml:space="preserve">Ilość (sztuk) </w:t>
            </w:r>
            <w:r>
              <w:rPr>
                <w:rFonts w:ascii="Arial" w:eastAsia="Times New Roman" w:hAnsi="Arial" w:cs="Arial"/>
                <w:color w:val="000000"/>
                <w:sz w:val="18"/>
                <w:szCs w:val="18"/>
                <w:lang w:eastAsia="pl-PL"/>
              </w:rPr>
              <w:t xml:space="preserve">do rozstawienia </w:t>
            </w:r>
            <w:r w:rsidRPr="00BA3895">
              <w:rPr>
                <w:rFonts w:ascii="Arial" w:eastAsia="Times New Roman" w:hAnsi="Arial" w:cs="Arial"/>
                <w:color w:val="000000"/>
                <w:sz w:val="18"/>
                <w:szCs w:val="18"/>
                <w:lang w:eastAsia="pl-PL"/>
              </w:rPr>
              <w:t>opcja</w:t>
            </w:r>
          </w:p>
        </w:tc>
        <w:tc>
          <w:tcPr>
            <w:tcW w:w="1217" w:type="dxa"/>
            <w:shd w:val="clear" w:color="auto" w:fill="auto"/>
          </w:tcPr>
          <w:p w14:paraId="4E8B534F"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 xml:space="preserve">Cena jednostkowa brutto </w:t>
            </w:r>
            <w:r>
              <w:rPr>
                <w:rFonts w:ascii="Arial" w:eastAsia="Times New Roman" w:hAnsi="Arial" w:cs="Arial"/>
                <w:color w:val="000000"/>
                <w:sz w:val="18"/>
                <w:szCs w:val="18"/>
                <w:lang w:eastAsia="pl-PL"/>
              </w:rPr>
              <w:t>za rozstawienie</w:t>
            </w:r>
            <w:r w:rsidRPr="00BA3895">
              <w:rPr>
                <w:rFonts w:ascii="Arial" w:eastAsia="Times New Roman" w:hAnsi="Arial" w:cs="Arial"/>
                <w:color w:val="000000"/>
                <w:sz w:val="18"/>
                <w:szCs w:val="18"/>
                <w:lang w:eastAsia="pl-PL"/>
              </w:rPr>
              <w:t xml:space="preserve"> 1 sztuki</w:t>
            </w:r>
          </w:p>
        </w:tc>
        <w:tc>
          <w:tcPr>
            <w:tcW w:w="1581" w:type="dxa"/>
            <w:shd w:val="clear" w:color="auto" w:fill="auto"/>
          </w:tcPr>
          <w:p w14:paraId="5207E420"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Cena zamówienia podstawowego brutto [poz. 2 x 4]</w:t>
            </w:r>
          </w:p>
        </w:tc>
        <w:tc>
          <w:tcPr>
            <w:tcW w:w="1522" w:type="dxa"/>
            <w:shd w:val="clear" w:color="auto" w:fill="auto"/>
          </w:tcPr>
          <w:p w14:paraId="13C78515"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 xml:space="preserve">Cena opcji </w:t>
            </w:r>
          </w:p>
          <w:p w14:paraId="684927DB"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[poz. 3 x 4]</w:t>
            </w:r>
          </w:p>
        </w:tc>
        <w:tc>
          <w:tcPr>
            <w:tcW w:w="1478" w:type="dxa"/>
          </w:tcPr>
          <w:p w14:paraId="598AE35C"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Cena całego zamówienia (podstawowe oraz opcja)</w:t>
            </w:r>
          </w:p>
          <w:p w14:paraId="4041225A"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[poz. 5 + 6]</w:t>
            </w:r>
          </w:p>
        </w:tc>
      </w:tr>
      <w:tr w:rsidR="00BB1A99" w:rsidRPr="00BA3895" w14:paraId="145B32BD" w14:textId="77777777" w:rsidTr="001B3EA3">
        <w:tc>
          <w:tcPr>
            <w:tcW w:w="1227" w:type="dxa"/>
            <w:shd w:val="clear" w:color="auto" w:fill="auto"/>
          </w:tcPr>
          <w:p w14:paraId="46074EAC"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1</w:t>
            </w:r>
          </w:p>
        </w:tc>
        <w:tc>
          <w:tcPr>
            <w:tcW w:w="1385" w:type="dxa"/>
            <w:shd w:val="clear" w:color="auto" w:fill="auto"/>
          </w:tcPr>
          <w:p w14:paraId="2161ECCF"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2</w:t>
            </w:r>
          </w:p>
        </w:tc>
        <w:tc>
          <w:tcPr>
            <w:tcW w:w="1217" w:type="dxa"/>
            <w:shd w:val="clear" w:color="auto" w:fill="auto"/>
          </w:tcPr>
          <w:p w14:paraId="44C69040"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3</w:t>
            </w:r>
          </w:p>
        </w:tc>
        <w:tc>
          <w:tcPr>
            <w:tcW w:w="1217" w:type="dxa"/>
            <w:shd w:val="clear" w:color="auto" w:fill="auto"/>
          </w:tcPr>
          <w:p w14:paraId="1098B2EE"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4</w:t>
            </w:r>
          </w:p>
        </w:tc>
        <w:tc>
          <w:tcPr>
            <w:tcW w:w="1581" w:type="dxa"/>
            <w:shd w:val="clear" w:color="auto" w:fill="auto"/>
          </w:tcPr>
          <w:p w14:paraId="4D151978"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5</w:t>
            </w:r>
          </w:p>
        </w:tc>
        <w:tc>
          <w:tcPr>
            <w:tcW w:w="1522" w:type="dxa"/>
            <w:shd w:val="clear" w:color="auto" w:fill="auto"/>
          </w:tcPr>
          <w:p w14:paraId="3D7EF599"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6</w:t>
            </w:r>
          </w:p>
        </w:tc>
        <w:tc>
          <w:tcPr>
            <w:tcW w:w="1478" w:type="dxa"/>
          </w:tcPr>
          <w:p w14:paraId="4AA0C2BA"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7</w:t>
            </w:r>
          </w:p>
        </w:tc>
      </w:tr>
      <w:tr w:rsidR="00BB1A99" w:rsidRPr="00BA3895" w14:paraId="6A039D47" w14:textId="77777777" w:rsidTr="001B3EA3">
        <w:tc>
          <w:tcPr>
            <w:tcW w:w="1227" w:type="dxa"/>
            <w:shd w:val="clear" w:color="auto" w:fill="auto"/>
          </w:tcPr>
          <w:p w14:paraId="09B635FC"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120</w:t>
            </w:r>
          </w:p>
        </w:tc>
        <w:tc>
          <w:tcPr>
            <w:tcW w:w="1385" w:type="dxa"/>
            <w:shd w:val="clear" w:color="auto" w:fill="auto"/>
          </w:tcPr>
          <w:p w14:paraId="2E41B64D" w14:textId="450957A1" w:rsidR="00BB1A99" w:rsidRPr="00721E08" w:rsidRDefault="00AE0443"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4</w:t>
            </w:r>
            <w:r w:rsidR="00C700C0" w:rsidRPr="00721E08">
              <w:rPr>
                <w:rFonts w:ascii="Arial" w:eastAsia="Times New Roman" w:hAnsi="Arial" w:cs="Arial"/>
                <w:color w:val="000000" w:themeColor="text1"/>
                <w:sz w:val="20"/>
                <w:szCs w:val="20"/>
                <w:lang w:eastAsia="pl-PL"/>
              </w:rPr>
              <w:t>366</w:t>
            </w:r>
          </w:p>
        </w:tc>
        <w:tc>
          <w:tcPr>
            <w:tcW w:w="1217" w:type="dxa"/>
            <w:shd w:val="clear" w:color="auto" w:fill="auto"/>
          </w:tcPr>
          <w:p w14:paraId="29FB72D4" w14:textId="6A6F9B8F" w:rsidR="00BB1A99" w:rsidRPr="00721E08" w:rsidRDefault="00C700C0"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1310</w:t>
            </w:r>
          </w:p>
        </w:tc>
        <w:tc>
          <w:tcPr>
            <w:tcW w:w="1217" w:type="dxa"/>
            <w:shd w:val="clear" w:color="auto" w:fill="auto"/>
          </w:tcPr>
          <w:p w14:paraId="2E70F41A"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81" w:type="dxa"/>
            <w:shd w:val="clear" w:color="auto" w:fill="auto"/>
          </w:tcPr>
          <w:p w14:paraId="3E514F0E"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22" w:type="dxa"/>
            <w:shd w:val="clear" w:color="auto" w:fill="auto"/>
          </w:tcPr>
          <w:p w14:paraId="50529C1C"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478" w:type="dxa"/>
          </w:tcPr>
          <w:p w14:paraId="0C3BB7B7"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r>
      <w:tr w:rsidR="00BB1A99" w:rsidRPr="00BA3895" w14:paraId="291E7B7B" w14:textId="77777777" w:rsidTr="001B3EA3">
        <w:tc>
          <w:tcPr>
            <w:tcW w:w="1227" w:type="dxa"/>
            <w:shd w:val="clear" w:color="auto" w:fill="auto"/>
          </w:tcPr>
          <w:p w14:paraId="27B596AB"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240</w:t>
            </w:r>
          </w:p>
        </w:tc>
        <w:tc>
          <w:tcPr>
            <w:tcW w:w="1385" w:type="dxa"/>
            <w:shd w:val="clear" w:color="auto" w:fill="auto"/>
          </w:tcPr>
          <w:p w14:paraId="7C61EAD8" w14:textId="2532FE57" w:rsidR="00BB1A99" w:rsidRPr="00721E08" w:rsidRDefault="00C700C0"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590</w:t>
            </w:r>
          </w:p>
        </w:tc>
        <w:tc>
          <w:tcPr>
            <w:tcW w:w="1217" w:type="dxa"/>
            <w:shd w:val="clear" w:color="auto" w:fill="auto"/>
          </w:tcPr>
          <w:p w14:paraId="537B60AC" w14:textId="37A2832B" w:rsidR="00BB1A99" w:rsidRPr="00721E08" w:rsidRDefault="00C700C0"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177</w:t>
            </w:r>
          </w:p>
        </w:tc>
        <w:tc>
          <w:tcPr>
            <w:tcW w:w="1217" w:type="dxa"/>
            <w:shd w:val="clear" w:color="auto" w:fill="auto"/>
          </w:tcPr>
          <w:p w14:paraId="3F38783B"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81" w:type="dxa"/>
            <w:shd w:val="clear" w:color="auto" w:fill="auto"/>
          </w:tcPr>
          <w:p w14:paraId="74694FCA"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22" w:type="dxa"/>
            <w:shd w:val="clear" w:color="auto" w:fill="auto"/>
          </w:tcPr>
          <w:p w14:paraId="0726E8DB"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478" w:type="dxa"/>
          </w:tcPr>
          <w:p w14:paraId="7ABFBF65"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r>
      <w:tr w:rsidR="00BB1A99" w:rsidRPr="00BA3895" w14:paraId="18626B8C" w14:textId="77777777" w:rsidTr="001B3EA3">
        <w:tc>
          <w:tcPr>
            <w:tcW w:w="1227" w:type="dxa"/>
            <w:shd w:val="clear" w:color="auto" w:fill="auto"/>
          </w:tcPr>
          <w:p w14:paraId="1173E5D8"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360</w:t>
            </w:r>
          </w:p>
        </w:tc>
        <w:tc>
          <w:tcPr>
            <w:tcW w:w="1385" w:type="dxa"/>
            <w:shd w:val="clear" w:color="auto" w:fill="auto"/>
          </w:tcPr>
          <w:p w14:paraId="26453FE0" w14:textId="1F554DC2" w:rsidR="00BB1A99" w:rsidRPr="00721E08" w:rsidRDefault="00AE0443"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4</w:t>
            </w:r>
            <w:r w:rsidR="00C700C0" w:rsidRPr="00721E08">
              <w:rPr>
                <w:rFonts w:ascii="Arial" w:eastAsia="Times New Roman" w:hAnsi="Arial" w:cs="Arial"/>
                <w:color w:val="000000" w:themeColor="text1"/>
                <w:sz w:val="20"/>
                <w:szCs w:val="20"/>
                <w:lang w:eastAsia="pl-PL"/>
              </w:rPr>
              <w:t>10</w:t>
            </w:r>
          </w:p>
        </w:tc>
        <w:tc>
          <w:tcPr>
            <w:tcW w:w="1217" w:type="dxa"/>
            <w:shd w:val="clear" w:color="auto" w:fill="auto"/>
          </w:tcPr>
          <w:p w14:paraId="49B034E3" w14:textId="564EC2FA" w:rsidR="00BB1A99" w:rsidRPr="00721E08" w:rsidRDefault="00C700C0"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123</w:t>
            </w:r>
          </w:p>
        </w:tc>
        <w:tc>
          <w:tcPr>
            <w:tcW w:w="1217" w:type="dxa"/>
            <w:shd w:val="clear" w:color="auto" w:fill="auto"/>
          </w:tcPr>
          <w:p w14:paraId="07E9D15E"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81" w:type="dxa"/>
            <w:shd w:val="clear" w:color="auto" w:fill="auto"/>
          </w:tcPr>
          <w:p w14:paraId="3011C204"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22" w:type="dxa"/>
            <w:shd w:val="clear" w:color="auto" w:fill="auto"/>
          </w:tcPr>
          <w:p w14:paraId="344CD624"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478" w:type="dxa"/>
          </w:tcPr>
          <w:p w14:paraId="02BFEFE2"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r>
      <w:tr w:rsidR="00BB1A99" w:rsidRPr="00BA3895" w14:paraId="2351486B" w14:textId="77777777" w:rsidTr="001B3EA3">
        <w:tc>
          <w:tcPr>
            <w:tcW w:w="1227" w:type="dxa"/>
            <w:shd w:val="clear" w:color="auto" w:fill="auto"/>
          </w:tcPr>
          <w:p w14:paraId="12C4A76A"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1100</w:t>
            </w:r>
          </w:p>
        </w:tc>
        <w:tc>
          <w:tcPr>
            <w:tcW w:w="1385" w:type="dxa"/>
            <w:shd w:val="clear" w:color="auto" w:fill="auto"/>
          </w:tcPr>
          <w:p w14:paraId="1D5757EA" w14:textId="34238300" w:rsidR="00BB1A99" w:rsidRPr="00721E08" w:rsidRDefault="00C700C0"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487</w:t>
            </w:r>
          </w:p>
        </w:tc>
        <w:tc>
          <w:tcPr>
            <w:tcW w:w="1217" w:type="dxa"/>
            <w:shd w:val="clear" w:color="auto" w:fill="auto"/>
          </w:tcPr>
          <w:p w14:paraId="3AD46DA5" w14:textId="3ACD924D" w:rsidR="00BB1A99" w:rsidRPr="00721E08" w:rsidRDefault="00C700C0"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146</w:t>
            </w:r>
          </w:p>
        </w:tc>
        <w:tc>
          <w:tcPr>
            <w:tcW w:w="1217" w:type="dxa"/>
            <w:shd w:val="clear" w:color="auto" w:fill="auto"/>
          </w:tcPr>
          <w:p w14:paraId="027F3148"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81" w:type="dxa"/>
            <w:shd w:val="clear" w:color="auto" w:fill="auto"/>
          </w:tcPr>
          <w:p w14:paraId="64923E91"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22" w:type="dxa"/>
            <w:shd w:val="clear" w:color="auto" w:fill="auto"/>
          </w:tcPr>
          <w:p w14:paraId="59772F59"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478" w:type="dxa"/>
          </w:tcPr>
          <w:p w14:paraId="4C603EAD"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r>
      <w:tr w:rsidR="00BB1A99" w:rsidRPr="00BA3895" w14:paraId="4202DB7C" w14:textId="77777777" w:rsidTr="001B3EA3">
        <w:tc>
          <w:tcPr>
            <w:tcW w:w="5046" w:type="dxa"/>
            <w:gridSpan w:val="4"/>
            <w:shd w:val="clear" w:color="auto" w:fill="auto"/>
          </w:tcPr>
          <w:p w14:paraId="0053F4FC"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r w:rsidRPr="00BA3895">
              <w:rPr>
                <w:rFonts w:ascii="Arial" w:hAnsi="Arial" w:cs="Arial"/>
                <w:b/>
                <w:bCs/>
                <w:color w:val="000000"/>
                <w:sz w:val="18"/>
                <w:szCs w:val="18"/>
              </w:rPr>
              <w:t>Całkowita cena za realizację zamówienia:</w:t>
            </w:r>
          </w:p>
        </w:tc>
        <w:tc>
          <w:tcPr>
            <w:tcW w:w="1581" w:type="dxa"/>
            <w:shd w:val="clear" w:color="auto" w:fill="auto"/>
          </w:tcPr>
          <w:p w14:paraId="2FEA1F4B"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*należy wpisać  sumę poszczególnych kwot z kolumny 5</w:t>
            </w:r>
          </w:p>
          <w:p w14:paraId="43BF5F7B" w14:textId="77777777" w:rsidR="00BB1A99" w:rsidRPr="00BA3895" w:rsidRDefault="00BB1A99" w:rsidP="001B3EA3">
            <w:pPr>
              <w:spacing w:line="360" w:lineRule="auto"/>
              <w:jc w:val="center"/>
              <w:rPr>
                <w:rFonts w:ascii="Arial" w:eastAsia="Times New Roman" w:hAnsi="Arial" w:cs="Arial"/>
                <w:b/>
                <w:bCs/>
                <w:color w:val="000000"/>
                <w:sz w:val="20"/>
                <w:szCs w:val="20"/>
                <w:lang w:eastAsia="pl-PL"/>
              </w:rPr>
            </w:pPr>
            <w:r w:rsidRPr="00BA3895">
              <w:rPr>
                <w:rFonts w:ascii="Arial" w:eastAsia="Times New Roman" w:hAnsi="Arial" w:cs="Arial"/>
                <w:b/>
                <w:bCs/>
                <w:color w:val="000000"/>
                <w:sz w:val="20"/>
                <w:szCs w:val="20"/>
                <w:lang w:eastAsia="pl-PL"/>
              </w:rPr>
              <w:t>……………….</w:t>
            </w:r>
          </w:p>
        </w:tc>
        <w:tc>
          <w:tcPr>
            <w:tcW w:w="1522" w:type="dxa"/>
            <w:shd w:val="clear" w:color="auto" w:fill="auto"/>
          </w:tcPr>
          <w:p w14:paraId="1FBED4BE"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*należy wpisać  sumę poszczególnych kwot z kolumny 6</w:t>
            </w:r>
          </w:p>
          <w:p w14:paraId="76F43571" w14:textId="77777777" w:rsidR="00BB1A99" w:rsidRPr="00BA3895" w:rsidRDefault="00BB1A99" w:rsidP="001B3EA3">
            <w:pPr>
              <w:spacing w:line="360" w:lineRule="auto"/>
              <w:jc w:val="center"/>
              <w:rPr>
                <w:rFonts w:ascii="Arial" w:eastAsia="Times New Roman" w:hAnsi="Arial" w:cs="Arial"/>
                <w:b/>
                <w:bCs/>
                <w:color w:val="000000"/>
                <w:sz w:val="20"/>
                <w:szCs w:val="20"/>
                <w:lang w:eastAsia="pl-PL"/>
              </w:rPr>
            </w:pPr>
            <w:r w:rsidRPr="00BA3895">
              <w:rPr>
                <w:rFonts w:ascii="Arial" w:eastAsia="Times New Roman" w:hAnsi="Arial" w:cs="Arial"/>
                <w:b/>
                <w:bCs/>
                <w:color w:val="000000"/>
                <w:sz w:val="20"/>
                <w:szCs w:val="20"/>
                <w:lang w:eastAsia="pl-PL"/>
              </w:rPr>
              <w:t>……………….</w:t>
            </w:r>
          </w:p>
        </w:tc>
        <w:tc>
          <w:tcPr>
            <w:tcW w:w="1478" w:type="dxa"/>
          </w:tcPr>
          <w:p w14:paraId="11B327A4"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*należy wpisać  sumę poszczególnych kwot z kolumny 7</w:t>
            </w:r>
          </w:p>
          <w:p w14:paraId="21046E29" w14:textId="77777777" w:rsidR="00BB1A99" w:rsidRPr="00BA3895" w:rsidRDefault="00BB1A99" w:rsidP="001B3EA3">
            <w:pPr>
              <w:spacing w:line="360" w:lineRule="auto"/>
              <w:jc w:val="center"/>
              <w:rPr>
                <w:rFonts w:ascii="Arial" w:eastAsia="Times New Roman" w:hAnsi="Arial" w:cs="Arial"/>
                <w:b/>
                <w:bCs/>
                <w:color w:val="000000"/>
                <w:sz w:val="20"/>
                <w:szCs w:val="20"/>
                <w:lang w:eastAsia="pl-PL"/>
              </w:rPr>
            </w:pPr>
            <w:r w:rsidRPr="00BA3895">
              <w:rPr>
                <w:rFonts w:ascii="Arial" w:eastAsia="Times New Roman" w:hAnsi="Arial" w:cs="Arial"/>
                <w:b/>
                <w:bCs/>
                <w:color w:val="000000"/>
                <w:sz w:val="20"/>
                <w:szCs w:val="20"/>
                <w:lang w:eastAsia="pl-PL"/>
              </w:rPr>
              <w:t>………………</w:t>
            </w:r>
          </w:p>
        </w:tc>
      </w:tr>
    </w:tbl>
    <w:p w14:paraId="02AAED8E" w14:textId="77777777" w:rsidR="00BB1A99" w:rsidRPr="008A70BE" w:rsidRDefault="00BB1A99" w:rsidP="00BB1A99">
      <w:pPr>
        <w:pStyle w:val="NormalnyWeb"/>
        <w:spacing w:before="0" w:after="0" w:line="360" w:lineRule="auto"/>
        <w:rPr>
          <w:rFonts w:ascii="Arial" w:eastAsia="TimesNewRomanPSMT" w:hAnsi="Arial" w:cs="Arial"/>
          <w:color w:val="000000"/>
          <w:kern w:val="0"/>
          <w:lang w:bidi="ar-SA"/>
        </w:rPr>
      </w:pPr>
    </w:p>
    <w:p w14:paraId="72681B54" w14:textId="77777777" w:rsidR="00BB1A99" w:rsidRDefault="00BB1A99" w:rsidP="00BB1A99">
      <w:pPr>
        <w:pStyle w:val="NormalnyWeb"/>
        <w:spacing w:before="0" w:after="0" w:line="360" w:lineRule="auto"/>
        <w:rPr>
          <w:rFonts w:ascii="Arial" w:hAnsi="Arial" w:cs="Arial"/>
        </w:rPr>
      </w:pPr>
      <w:r w:rsidRPr="00BA3895">
        <w:rPr>
          <w:rStyle w:val="Domylnaczcionkaakapitu3"/>
          <w:rFonts w:ascii="Arial" w:hAnsi="Arial" w:cs="Arial"/>
          <w:b/>
          <w:bCs/>
          <w:color w:val="000000"/>
          <w:shd w:val="clear" w:color="auto" w:fill="FFFFFF"/>
        </w:rPr>
        <w:t>Uwaga</w:t>
      </w:r>
      <w:r w:rsidRPr="00BA3895">
        <w:rPr>
          <w:rStyle w:val="Domylnaczcionkaakapitu3"/>
          <w:rFonts w:ascii="Arial" w:hAnsi="Arial" w:cs="Arial"/>
          <w:color w:val="000000"/>
          <w:shd w:val="clear" w:color="auto" w:fill="FFFFFF"/>
        </w:rPr>
        <w:t>: Ceny należy podać w zaokrągleniu do dwóch miejsc po przecinku.</w:t>
      </w:r>
    </w:p>
    <w:p w14:paraId="1EED4EF2"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rPr>
        <w:t>5. Akceptuje(my) bez zastrzeżeń istotne postanowienia umowy przedstawiony w Części III SWZ</w:t>
      </w:r>
      <w:r w:rsidRPr="00730B47">
        <w:rPr>
          <w:rFonts w:ascii="Arial" w:hAnsi="Arial" w:cs="Arial"/>
        </w:rPr>
        <w:br/>
      </w:r>
      <w:r w:rsidRPr="00730B47">
        <w:rPr>
          <w:rFonts w:ascii="Arial" w:hAnsi="Arial" w:cs="Arial"/>
          <w:color w:val="000000"/>
        </w:rPr>
        <w:t>6. W przypadku uznania mojej(naszej) oferty za najkorzystniejszą, umowę zobowiązuję(my) się zawrzeć w miejscu i terminie jakie zostaną wskazane przez Zamawiającego.</w:t>
      </w:r>
    </w:p>
    <w:p w14:paraId="10FA53D6"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t xml:space="preserve">7. Składam(y) niniejszą ofertę </w:t>
      </w:r>
      <w:r w:rsidRPr="00730B47">
        <w:rPr>
          <w:rFonts w:ascii="Arial" w:hAnsi="Arial" w:cs="Arial"/>
          <w:i/>
          <w:iCs/>
          <w:color w:val="000000"/>
        </w:rPr>
        <w:t>[we własnym imieniu] / [jako Wykonawcy wspólnie ubiegający się o udzielenie zamówienia],</w:t>
      </w:r>
    </w:p>
    <w:p w14:paraId="6E6EFBE0" w14:textId="066A5C71"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t xml:space="preserve">8. </w:t>
      </w:r>
      <w:r w:rsidRPr="00730B47">
        <w:rPr>
          <w:rFonts w:ascii="Arial" w:hAnsi="Arial" w:cs="Arial"/>
          <w:i/>
          <w:iCs/>
          <w:color w:val="000000"/>
        </w:rPr>
        <w:t>[żadne z informacji zawartych w ofercie nie stanowią tajemnicy przedsiębiorstwa w rozumieniu przepisów o zwalczaniu nieuczciwej konkurencji</w:t>
      </w:r>
      <w:r w:rsidR="00165C2A">
        <w:rPr>
          <w:rFonts w:ascii="Arial" w:hAnsi="Arial" w:cs="Arial"/>
          <w:i/>
          <w:iCs/>
          <w:color w:val="000000"/>
        </w:rPr>
        <w:t>]</w:t>
      </w:r>
      <w:r w:rsidRPr="00730B47">
        <w:rPr>
          <w:rFonts w:ascii="Arial" w:hAnsi="Arial" w:cs="Arial"/>
          <w:i/>
          <w:iCs/>
          <w:color w:val="000000"/>
        </w:rPr>
        <w:t xml:space="preserve"> / </w:t>
      </w:r>
      <w:r w:rsidR="00165C2A">
        <w:rPr>
          <w:rFonts w:ascii="Arial" w:hAnsi="Arial" w:cs="Arial"/>
          <w:i/>
          <w:iCs/>
          <w:color w:val="000000"/>
        </w:rPr>
        <w:t>[</w:t>
      </w:r>
      <w:r w:rsidRPr="00730B47">
        <w:rPr>
          <w:rFonts w:ascii="Arial" w:hAnsi="Arial" w:cs="Arial"/>
          <w:i/>
          <w:iCs/>
          <w:color w:val="000000"/>
        </w:rPr>
        <w:t>wskazane poniżej informacje zawarte w ofercie stanowią tajemnicę przedsiębiorstwa w rozumieniu przepisów o zwalczaniu nieuczciwej konkurencji i w związku z niniejszym nie mogą być one udostępniane, w szczególności innym uczestnikom postępowania</w:t>
      </w:r>
      <w:r w:rsidR="00165C2A">
        <w:rPr>
          <w:rFonts w:ascii="Arial" w:hAnsi="Arial" w:cs="Arial"/>
          <w:i/>
          <w:iCs/>
          <w:color w:val="000000"/>
        </w:rPr>
        <w:t>]</w:t>
      </w:r>
      <w:r w:rsidRPr="00730B47">
        <w:rPr>
          <w:rFonts w:ascii="Arial" w:hAnsi="Arial" w:cs="Arial"/>
          <w:i/>
          <w:iCs/>
          <w:color w:val="000000"/>
        </w:rPr>
        <w:t>:</w:t>
      </w:r>
    </w:p>
    <w:tbl>
      <w:tblPr>
        <w:tblW w:w="9660" w:type="dxa"/>
        <w:tblInd w:w="57" w:type="dxa"/>
        <w:tblLayout w:type="fixed"/>
        <w:tblCellMar>
          <w:left w:w="10" w:type="dxa"/>
          <w:right w:w="10" w:type="dxa"/>
        </w:tblCellMar>
        <w:tblLook w:val="0000" w:firstRow="0" w:lastRow="0" w:firstColumn="0" w:lastColumn="0" w:noHBand="0" w:noVBand="0"/>
      </w:tblPr>
      <w:tblGrid>
        <w:gridCol w:w="502"/>
        <w:gridCol w:w="4251"/>
        <w:gridCol w:w="2376"/>
        <w:gridCol w:w="2531"/>
      </w:tblGrid>
      <w:tr w:rsidR="00BB1A99" w:rsidRPr="00730B47" w14:paraId="2483EE6E" w14:textId="77777777" w:rsidTr="001B3EA3">
        <w:tc>
          <w:tcPr>
            <w:tcW w:w="502"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32C1B6FD"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Lp.</w:t>
            </w:r>
          </w:p>
        </w:tc>
        <w:tc>
          <w:tcPr>
            <w:tcW w:w="4251"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4C95D011"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Oznaczenie rodzaju (nazwy) informacji</w:t>
            </w:r>
          </w:p>
        </w:tc>
        <w:tc>
          <w:tcPr>
            <w:tcW w:w="4907" w:type="dxa"/>
            <w:gridSpan w:val="2"/>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2A5BF2F2"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Strony w ofercie (wyrażone cyfrą)</w:t>
            </w:r>
          </w:p>
        </w:tc>
      </w:tr>
      <w:tr w:rsidR="00BB1A99" w:rsidRPr="00730B47" w14:paraId="3EBBD211" w14:textId="77777777" w:rsidTr="001B3EA3">
        <w:tc>
          <w:tcPr>
            <w:tcW w:w="502"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745EB47F" w14:textId="77777777" w:rsidR="00BB1A99" w:rsidRPr="00730B47" w:rsidRDefault="00BB1A99" w:rsidP="001B3EA3">
            <w:pPr>
              <w:snapToGrid w:val="0"/>
              <w:spacing w:line="360" w:lineRule="auto"/>
              <w:rPr>
                <w:rFonts w:ascii="Arial" w:hAnsi="Arial" w:cs="Arial"/>
                <w:color w:val="000000"/>
              </w:rPr>
            </w:pPr>
          </w:p>
        </w:tc>
        <w:tc>
          <w:tcPr>
            <w:tcW w:w="4251"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703F515D" w14:textId="77777777" w:rsidR="00BB1A99" w:rsidRPr="00730B47" w:rsidRDefault="00BB1A99" w:rsidP="001B3EA3">
            <w:pPr>
              <w:snapToGrid w:val="0"/>
              <w:spacing w:line="360" w:lineRule="auto"/>
              <w:rPr>
                <w:rFonts w:ascii="Arial" w:hAnsi="Arial" w:cs="Arial"/>
                <w:color w:val="00000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482145E9"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od</w:t>
            </w: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3F83CF7D"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do</w:t>
            </w:r>
          </w:p>
        </w:tc>
      </w:tr>
      <w:tr w:rsidR="00BB1A99" w:rsidRPr="00730B47" w14:paraId="40179500" w14:textId="77777777" w:rsidTr="001B3EA3">
        <w:trPr>
          <w:trHeight w:val="327"/>
        </w:trPr>
        <w:tc>
          <w:tcPr>
            <w:tcW w:w="502" w:type="dxa"/>
            <w:tcBorders>
              <w:left w:val="single" w:sz="6" w:space="0" w:color="000001"/>
              <w:bottom w:val="single" w:sz="6" w:space="0" w:color="000001"/>
            </w:tcBorders>
            <w:shd w:val="clear" w:color="auto" w:fill="auto"/>
            <w:tcMar>
              <w:top w:w="0" w:type="dxa"/>
              <w:left w:w="57" w:type="dxa"/>
              <w:bottom w:w="57" w:type="dxa"/>
              <w:right w:w="57" w:type="dxa"/>
            </w:tcMar>
          </w:tcPr>
          <w:p w14:paraId="46769FFB" w14:textId="77777777" w:rsidR="00BB1A99" w:rsidRPr="00730B47" w:rsidRDefault="00BB1A99" w:rsidP="001B3EA3">
            <w:pPr>
              <w:pStyle w:val="Normalny2"/>
              <w:snapToGrid w:val="0"/>
              <w:spacing w:line="360" w:lineRule="auto"/>
              <w:rPr>
                <w:rFonts w:ascii="Arial" w:hAnsi="Arial" w:cs="Arial"/>
                <w:color w:val="000000"/>
              </w:rPr>
            </w:pPr>
          </w:p>
        </w:tc>
        <w:tc>
          <w:tcPr>
            <w:tcW w:w="4251" w:type="dxa"/>
            <w:tcBorders>
              <w:left w:val="single" w:sz="6" w:space="0" w:color="000001"/>
              <w:bottom w:val="single" w:sz="6" w:space="0" w:color="000001"/>
            </w:tcBorders>
            <w:shd w:val="clear" w:color="auto" w:fill="auto"/>
            <w:tcMar>
              <w:top w:w="0" w:type="dxa"/>
              <w:left w:w="57" w:type="dxa"/>
              <w:bottom w:w="57" w:type="dxa"/>
              <w:right w:w="57" w:type="dxa"/>
            </w:tcMar>
          </w:tcPr>
          <w:p w14:paraId="4FE436CD" w14:textId="77777777" w:rsidR="00BB1A99" w:rsidRPr="00730B47" w:rsidRDefault="00BB1A99" w:rsidP="001B3EA3">
            <w:pPr>
              <w:pStyle w:val="Normalny2"/>
              <w:snapToGrid w:val="0"/>
              <w:spacing w:line="360" w:lineRule="auto"/>
              <w:rPr>
                <w:rFonts w:ascii="Arial" w:hAnsi="Arial" w:cs="Arial"/>
                <w:color w:val="00000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01172F6B" w14:textId="77777777" w:rsidR="00BB1A99" w:rsidRPr="00730B47" w:rsidRDefault="00BB1A99" w:rsidP="001B3EA3">
            <w:pPr>
              <w:pStyle w:val="Normalny2"/>
              <w:snapToGrid w:val="0"/>
              <w:spacing w:line="360" w:lineRule="auto"/>
              <w:rPr>
                <w:rFonts w:ascii="Arial" w:hAnsi="Arial" w:cs="Arial"/>
                <w:color w:val="000000"/>
              </w:rPr>
            </w:pP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7182C049" w14:textId="77777777" w:rsidR="00BB1A99" w:rsidRPr="00730B47" w:rsidRDefault="00BB1A99" w:rsidP="001B3EA3">
            <w:pPr>
              <w:pStyle w:val="Normalny2"/>
              <w:snapToGrid w:val="0"/>
              <w:spacing w:line="360" w:lineRule="auto"/>
              <w:rPr>
                <w:rFonts w:ascii="Arial" w:hAnsi="Arial" w:cs="Arial"/>
                <w:color w:val="000000"/>
              </w:rPr>
            </w:pPr>
          </w:p>
        </w:tc>
      </w:tr>
    </w:tbl>
    <w:p w14:paraId="63BBF657" w14:textId="77777777" w:rsidR="00BB1A99" w:rsidRPr="00730B47" w:rsidRDefault="00BB1A99" w:rsidP="00BB1A99">
      <w:pPr>
        <w:pStyle w:val="NormalnyWeb"/>
        <w:spacing w:before="0" w:after="0" w:line="360" w:lineRule="auto"/>
        <w:rPr>
          <w:rFonts w:ascii="Arial" w:hAnsi="Arial" w:cs="Arial"/>
        </w:rPr>
      </w:pPr>
    </w:p>
    <w:p w14:paraId="3CE6638A"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lastRenderedPageBreak/>
        <w:t>9. Części zamówienia, których wykonanie wykonawca zamierza powierzyć podwykonawcom:</w:t>
      </w:r>
    </w:p>
    <w:tbl>
      <w:tblPr>
        <w:tblW w:w="9660" w:type="dxa"/>
        <w:tblInd w:w="57" w:type="dxa"/>
        <w:tblLayout w:type="fixed"/>
        <w:tblCellMar>
          <w:left w:w="10" w:type="dxa"/>
          <w:right w:w="10" w:type="dxa"/>
        </w:tblCellMar>
        <w:tblLook w:val="0000" w:firstRow="0" w:lastRow="0" w:firstColumn="0" w:lastColumn="0" w:noHBand="0" w:noVBand="0"/>
      </w:tblPr>
      <w:tblGrid>
        <w:gridCol w:w="4815"/>
        <w:gridCol w:w="4845"/>
      </w:tblGrid>
      <w:tr w:rsidR="00BB1A99" w:rsidRPr="00730B47" w14:paraId="0F661F17" w14:textId="77777777" w:rsidTr="001B3EA3">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6D85693D" w14:textId="77777777" w:rsidR="00BB1A99" w:rsidRPr="00730B47" w:rsidRDefault="00BB1A99" w:rsidP="001B3EA3">
            <w:pPr>
              <w:pStyle w:val="Normalny2"/>
              <w:spacing w:line="360" w:lineRule="auto"/>
              <w:rPr>
                <w:rFonts w:ascii="Arial" w:hAnsi="Arial" w:cs="Arial"/>
              </w:rPr>
            </w:pPr>
            <w:r w:rsidRPr="00730B47">
              <w:rPr>
                <w:rFonts w:ascii="Arial" w:hAnsi="Arial" w:cs="Arial"/>
                <w:color w:val="000000"/>
              </w:rPr>
              <w:t>Nazwa części zamówienia</w:t>
            </w: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32234DA2" w14:textId="77777777" w:rsidR="00BB1A99" w:rsidRPr="00730B47" w:rsidRDefault="00BB1A99" w:rsidP="001B3EA3">
            <w:pPr>
              <w:pStyle w:val="Normalny2"/>
              <w:spacing w:line="360" w:lineRule="auto"/>
              <w:rPr>
                <w:rFonts w:ascii="Arial" w:hAnsi="Arial" w:cs="Arial"/>
              </w:rPr>
            </w:pPr>
            <w:r w:rsidRPr="00730B47">
              <w:rPr>
                <w:rFonts w:ascii="Arial" w:hAnsi="Arial" w:cs="Arial"/>
                <w:color w:val="000000"/>
              </w:rPr>
              <w:t>Nazwa firm podwykonawców</w:t>
            </w:r>
          </w:p>
        </w:tc>
      </w:tr>
      <w:tr w:rsidR="00BB1A99" w:rsidRPr="00730B47" w14:paraId="4D9792A8" w14:textId="77777777" w:rsidTr="001B3EA3">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5BC363A9" w14:textId="77777777" w:rsidR="00BB1A99" w:rsidRPr="00730B47" w:rsidRDefault="00BB1A99" w:rsidP="001B3EA3">
            <w:pPr>
              <w:pStyle w:val="Normalny2"/>
              <w:spacing w:line="360" w:lineRule="auto"/>
              <w:rPr>
                <w:rFonts w:ascii="Arial" w:hAnsi="Arial" w:cs="Arial"/>
                <w:color w:val="000000"/>
              </w:rPr>
            </w:pP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71D32DF9" w14:textId="77777777" w:rsidR="00BB1A99" w:rsidRPr="00730B47" w:rsidRDefault="00BB1A99" w:rsidP="001B3EA3">
            <w:pPr>
              <w:pStyle w:val="Normalny2"/>
              <w:spacing w:line="360" w:lineRule="auto"/>
              <w:rPr>
                <w:rFonts w:ascii="Arial" w:hAnsi="Arial" w:cs="Arial"/>
                <w:color w:val="000000"/>
              </w:rPr>
            </w:pPr>
          </w:p>
        </w:tc>
      </w:tr>
    </w:tbl>
    <w:p w14:paraId="4AE211C5" w14:textId="77777777" w:rsidR="00BB1A99" w:rsidRDefault="00BB1A99" w:rsidP="00BB1A99">
      <w:pPr>
        <w:pStyle w:val="NormalnyWeb"/>
        <w:spacing w:before="0" w:after="0" w:line="360" w:lineRule="auto"/>
        <w:rPr>
          <w:rFonts w:ascii="Arial" w:hAnsi="Arial" w:cs="Arial"/>
          <w:color w:val="000000"/>
        </w:rPr>
      </w:pPr>
    </w:p>
    <w:p w14:paraId="5DD08B21"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t>10. Inne oświadczenia:</w:t>
      </w:r>
    </w:p>
    <w:p w14:paraId="247665A7" w14:textId="77777777" w:rsidR="00BB1A99" w:rsidRPr="00730B47" w:rsidRDefault="00BB1A99" w:rsidP="00BB1A99">
      <w:pPr>
        <w:pStyle w:val="NormalnyWeb"/>
        <w:spacing w:before="0" w:after="0" w:line="360" w:lineRule="auto"/>
        <w:ind w:left="284" w:hanging="284"/>
        <w:rPr>
          <w:rFonts w:ascii="Arial" w:hAnsi="Arial" w:cs="Arial"/>
        </w:rPr>
      </w:pPr>
      <w:r w:rsidRPr="00730B47">
        <w:rPr>
          <w:rFonts w:ascii="Arial" w:hAnsi="Arial" w:cs="Arial"/>
          <w:color w:val="000000"/>
        </w:rPr>
        <w:t>a) Oświadczam(y), że wypełniłem(liśmy) obowiązki informacyjne przewidziane w art. 13 lub art. 14 RODO wobec osób fizycznych, od których dane osobowe bezpośrednio lub pośrednio pozyskałem(liśmy) w celu ubiegania się o udzielenie zamówienia publicznego w niniejszym postępowaniu.*</w:t>
      </w:r>
    </w:p>
    <w:p w14:paraId="6D268A63" w14:textId="77777777" w:rsidR="00BB1A99" w:rsidRPr="00426525" w:rsidRDefault="00BB1A99" w:rsidP="00BB1A99">
      <w:pPr>
        <w:pStyle w:val="NormalnyWeb"/>
        <w:spacing w:before="0" w:after="0" w:line="360" w:lineRule="auto"/>
        <w:rPr>
          <w:rFonts w:ascii="Arial" w:hAnsi="Arial" w:cs="Arial"/>
          <w:sz w:val="20"/>
          <w:szCs w:val="20"/>
        </w:rPr>
      </w:pPr>
      <w:r w:rsidRPr="00426525">
        <w:rPr>
          <w:rFonts w:ascii="Arial" w:hAnsi="Arial" w:cs="Arial"/>
          <w:i/>
          <w:iCs/>
          <w:color w:val="000000"/>
          <w:sz w:val="20"/>
          <w:szCs w:val="20"/>
        </w:rPr>
        <w:t>* W przypadku gdy wykonawca nie przekazuje danych osobowych innych niż bezpośrednio jego dotyczących lub zachodzi wyłączenie stosowania obowiązku informacyjnego, stosownie do art. 13 ust. 4 lub art. 14 ust</w:t>
      </w:r>
      <w:r w:rsidRPr="00426525">
        <w:rPr>
          <w:rFonts w:ascii="Arial" w:hAnsi="Arial" w:cs="Arial"/>
          <w:color w:val="000000"/>
          <w:sz w:val="20"/>
          <w:szCs w:val="20"/>
        </w:rPr>
        <w:t>. 5 RODO treści oświadczenia wykonawca nie składa (usunięcie treści oświadczenia np. przez jego wykreślenie).</w:t>
      </w:r>
    </w:p>
    <w:p w14:paraId="7A97E62E"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t xml:space="preserve">b) W myśl art. 225 </w:t>
      </w:r>
      <w:proofErr w:type="spellStart"/>
      <w:r w:rsidRPr="00730B47">
        <w:rPr>
          <w:rFonts w:ascii="Arial" w:hAnsi="Arial" w:cs="Arial"/>
          <w:color w:val="000000"/>
        </w:rPr>
        <w:t>u.p.z.p</w:t>
      </w:r>
      <w:proofErr w:type="spellEnd"/>
      <w:r w:rsidRPr="00730B47">
        <w:rPr>
          <w:rFonts w:ascii="Arial" w:hAnsi="Arial" w:cs="Arial"/>
          <w:color w:val="000000"/>
        </w:rPr>
        <w:t xml:space="preserve"> informuję(my), że zgodnie z przepisami o podatku od towarów i usług wybór mojej/ naszej oferty (należy zaznaczyć właściwy kwadrat):</w:t>
      </w:r>
    </w:p>
    <w:p w14:paraId="30667A68" w14:textId="77777777" w:rsidR="00BB1A99" w:rsidRPr="00730B47" w:rsidRDefault="00BB1A99" w:rsidP="00BB1A99">
      <w:pPr>
        <w:pStyle w:val="NormalnyWeb"/>
        <w:spacing w:before="0" w:after="0" w:line="360" w:lineRule="auto"/>
        <w:ind w:left="709"/>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w:t>
      </w:r>
      <w:r w:rsidRPr="00730B47">
        <w:rPr>
          <w:rFonts w:ascii="Arial" w:hAnsi="Arial" w:cs="Arial"/>
          <w:b/>
          <w:bCs/>
          <w:color w:val="000000"/>
        </w:rPr>
        <w:t>nie będzie</w:t>
      </w:r>
      <w:r w:rsidRPr="00730B47">
        <w:rPr>
          <w:rFonts w:ascii="Arial" w:hAnsi="Arial" w:cs="Arial"/>
          <w:color w:val="000000"/>
        </w:rPr>
        <w:t xml:space="preserve"> prowadzić do powstania </w:t>
      </w:r>
      <w:r w:rsidRPr="00426525">
        <w:rPr>
          <w:rFonts w:ascii="Arial" w:hAnsi="Arial" w:cs="Arial"/>
          <w:color w:val="000000"/>
        </w:rPr>
        <w:t>u zamawiającego</w:t>
      </w:r>
      <w:r w:rsidRPr="00730B47">
        <w:rPr>
          <w:rFonts w:ascii="Arial" w:hAnsi="Arial" w:cs="Arial"/>
          <w:color w:val="000000"/>
        </w:rPr>
        <w:t xml:space="preserve"> obowiązku podatkowego.</w:t>
      </w:r>
    </w:p>
    <w:p w14:paraId="6672BFD2" w14:textId="77777777" w:rsidR="00BB1A99" w:rsidRPr="00730B47" w:rsidRDefault="00BB1A99" w:rsidP="00BB1A99">
      <w:pPr>
        <w:pStyle w:val="NormalnyWeb"/>
        <w:spacing w:before="0" w:after="0" w:line="360" w:lineRule="auto"/>
        <w:ind w:left="709"/>
        <w:rPr>
          <w:rFonts w:ascii="Arial" w:hAnsi="Arial" w:cs="Arial"/>
          <w:color w:val="000000"/>
        </w:rPr>
      </w:pPr>
      <w:r w:rsidRPr="00730B47">
        <w:rPr>
          <w:rFonts w:ascii="Arial" w:hAnsi="Arial" w:cs="Arial"/>
          <w:color w:val="000000"/>
        </w:rPr>
        <w:sym w:font="Symbol" w:char="F07F"/>
      </w:r>
      <w:r w:rsidRPr="00730B47">
        <w:rPr>
          <w:rFonts w:ascii="Arial" w:hAnsi="Arial" w:cs="Arial"/>
          <w:color w:val="000000"/>
        </w:rPr>
        <w:t xml:space="preserve"> </w:t>
      </w:r>
      <w:r w:rsidRPr="00730B47">
        <w:rPr>
          <w:rFonts w:ascii="Arial" w:hAnsi="Arial" w:cs="Arial"/>
          <w:b/>
          <w:bCs/>
          <w:color w:val="000000"/>
        </w:rPr>
        <w:t>będzie</w:t>
      </w:r>
      <w:r w:rsidRPr="00730B47">
        <w:rPr>
          <w:rFonts w:ascii="Arial" w:hAnsi="Arial" w:cs="Arial"/>
          <w:color w:val="000000"/>
        </w:rPr>
        <w:t xml:space="preserve"> prowadzić do powstania u zamawiającego obowiązku podatkowego w następującym zakresie:</w:t>
      </w:r>
      <w:r w:rsidRPr="00730B47">
        <w:rPr>
          <w:rFonts w:ascii="Arial" w:hAnsi="Arial" w:cs="Arial"/>
          <w:color w:val="000000"/>
        </w:rPr>
        <w:br/>
      </w:r>
    </w:p>
    <w:tbl>
      <w:tblPr>
        <w:tblW w:w="9469" w:type="dxa"/>
        <w:tblInd w:w="-5" w:type="dxa"/>
        <w:tblCellMar>
          <w:left w:w="10" w:type="dxa"/>
          <w:right w:w="10" w:type="dxa"/>
        </w:tblCellMar>
        <w:tblLook w:val="0000" w:firstRow="0" w:lastRow="0" w:firstColumn="0" w:lastColumn="0" w:noHBand="0" w:noVBand="0"/>
      </w:tblPr>
      <w:tblGrid>
        <w:gridCol w:w="3828"/>
        <w:gridCol w:w="3373"/>
        <w:gridCol w:w="2268"/>
      </w:tblGrid>
      <w:tr w:rsidR="00BB1A99" w:rsidRPr="00730B47" w14:paraId="3C3729A7" w14:textId="77777777" w:rsidTr="001B3EA3">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35C589" w14:textId="77777777" w:rsidR="00BB1A99" w:rsidRPr="00730B47" w:rsidRDefault="00BB1A99" w:rsidP="001B3EA3">
            <w:pPr>
              <w:pStyle w:val="Tekstpodstawowy3"/>
              <w:spacing w:after="0" w:line="360" w:lineRule="auto"/>
              <w:jc w:val="center"/>
              <w:rPr>
                <w:rFonts w:ascii="Arial" w:hAnsi="Arial" w:cs="Arial"/>
                <w:color w:val="000000"/>
                <w:szCs w:val="16"/>
              </w:rPr>
            </w:pPr>
            <w:r w:rsidRPr="00730B47">
              <w:rPr>
                <w:rFonts w:ascii="Arial" w:hAnsi="Arial" w:cs="Arial"/>
                <w:color w:val="000000"/>
                <w:szCs w:val="16"/>
              </w:rPr>
              <w:t>Nazwa (rodzaj) towaru lub usług których dostawa lub świadczenie będą prowadziły do powstania obowiązku podatkowego</w:t>
            </w: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E80857" w14:textId="77777777" w:rsidR="00BB1A99" w:rsidRPr="00730B47" w:rsidRDefault="00BB1A99" w:rsidP="001B3EA3">
            <w:pPr>
              <w:pStyle w:val="Tekstpodstawowy3"/>
              <w:spacing w:after="0" w:line="360" w:lineRule="auto"/>
              <w:jc w:val="center"/>
              <w:rPr>
                <w:rFonts w:ascii="Arial" w:hAnsi="Arial" w:cs="Arial"/>
                <w:color w:val="000000"/>
                <w:szCs w:val="16"/>
              </w:rPr>
            </w:pPr>
            <w:r w:rsidRPr="00730B47">
              <w:rPr>
                <w:rFonts w:ascii="Arial" w:hAnsi="Arial" w:cs="Arial"/>
                <w:color w:val="000000"/>
                <w:szCs w:val="16"/>
              </w:rPr>
              <w:t>Wartość towaru lub usługi objętego obowiązkiem podatkowym zamawiającego, bez kwoty podatku</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4B6D7" w14:textId="77777777" w:rsidR="00BB1A99" w:rsidRPr="00730B47" w:rsidRDefault="00BB1A99" w:rsidP="001B3EA3">
            <w:pPr>
              <w:pStyle w:val="Tekstpodstawowy3"/>
              <w:spacing w:after="0" w:line="360" w:lineRule="auto"/>
              <w:jc w:val="center"/>
              <w:rPr>
                <w:rFonts w:ascii="Arial" w:hAnsi="Arial" w:cs="Arial"/>
                <w:color w:val="000000"/>
                <w:szCs w:val="16"/>
              </w:rPr>
            </w:pPr>
            <w:r w:rsidRPr="00730B47">
              <w:rPr>
                <w:rFonts w:ascii="Arial" w:hAnsi="Arial" w:cs="Arial"/>
                <w:color w:val="000000"/>
                <w:szCs w:val="16"/>
              </w:rPr>
              <w:t>Stawka podatku od towarów i usług, która zgodnie z wiedzą wykonawcy, będzie miała zastosowanie.</w:t>
            </w:r>
          </w:p>
        </w:tc>
      </w:tr>
      <w:tr w:rsidR="00BB1A99" w:rsidRPr="00730B47" w14:paraId="78262645" w14:textId="77777777" w:rsidTr="001B3EA3">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5B373" w14:textId="77777777" w:rsidR="00BB1A99" w:rsidRPr="00730B47" w:rsidRDefault="00BB1A99" w:rsidP="001B3EA3">
            <w:pPr>
              <w:pStyle w:val="Tekstpodstawowy3"/>
              <w:spacing w:after="0" w:line="360" w:lineRule="auto"/>
              <w:rPr>
                <w:rFonts w:ascii="Arial" w:hAnsi="Arial" w:cs="Arial"/>
                <w:color w:val="000000"/>
                <w:sz w:val="24"/>
                <w:szCs w:val="24"/>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21D11" w14:textId="77777777" w:rsidR="00BB1A99" w:rsidRPr="00730B47" w:rsidRDefault="00BB1A99" w:rsidP="001B3EA3">
            <w:pPr>
              <w:pStyle w:val="Tekstpodstawowy3"/>
              <w:spacing w:after="0" w:line="360" w:lineRule="auto"/>
              <w:rPr>
                <w:rFonts w:ascii="Arial" w:hAnsi="Arial" w:cs="Arial"/>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1EA4B" w14:textId="77777777" w:rsidR="00BB1A99" w:rsidRPr="00730B47" w:rsidRDefault="00BB1A99" w:rsidP="001B3EA3">
            <w:pPr>
              <w:pStyle w:val="Tekstpodstawowy3"/>
              <w:spacing w:after="0" w:line="360" w:lineRule="auto"/>
              <w:rPr>
                <w:rFonts w:ascii="Arial" w:hAnsi="Arial" w:cs="Arial"/>
                <w:color w:val="000000"/>
                <w:sz w:val="24"/>
                <w:szCs w:val="24"/>
              </w:rPr>
            </w:pPr>
          </w:p>
        </w:tc>
      </w:tr>
      <w:tr w:rsidR="00BB1A99" w:rsidRPr="00730B47" w14:paraId="34678862" w14:textId="77777777" w:rsidTr="001B3EA3">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71BE7" w14:textId="77777777" w:rsidR="00BB1A99" w:rsidRPr="00730B47" w:rsidRDefault="00BB1A99" w:rsidP="001B3EA3">
            <w:pPr>
              <w:pStyle w:val="Tekstpodstawowy3"/>
              <w:spacing w:after="0" w:line="360" w:lineRule="auto"/>
              <w:rPr>
                <w:rFonts w:ascii="Arial" w:hAnsi="Arial" w:cs="Arial"/>
                <w:color w:val="000000"/>
                <w:sz w:val="24"/>
                <w:szCs w:val="24"/>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64A0E" w14:textId="77777777" w:rsidR="00BB1A99" w:rsidRPr="00730B47" w:rsidRDefault="00BB1A99" w:rsidP="001B3EA3">
            <w:pPr>
              <w:pStyle w:val="Tekstpodstawowy3"/>
              <w:spacing w:after="0" w:line="360" w:lineRule="auto"/>
              <w:rPr>
                <w:rFonts w:ascii="Arial" w:hAnsi="Arial" w:cs="Arial"/>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3CC75" w14:textId="77777777" w:rsidR="00BB1A99" w:rsidRPr="00730B47" w:rsidRDefault="00BB1A99" w:rsidP="001B3EA3">
            <w:pPr>
              <w:pStyle w:val="Tekstpodstawowy3"/>
              <w:spacing w:after="0" w:line="360" w:lineRule="auto"/>
              <w:rPr>
                <w:rFonts w:ascii="Arial" w:hAnsi="Arial" w:cs="Arial"/>
                <w:color w:val="000000"/>
                <w:sz w:val="24"/>
                <w:szCs w:val="24"/>
              </w:rPr>
            </w:pPr>
          </w:p>
        </w:tc>
      </w:tr>
    </w:tbl>
    <w:p w14:paraId="02E7F664"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rPr>
        <w:br/>
      </w:r>
      <w:r w:rsidRPr="00730B47">
        <w:rPr>
          <w:rFonts w:ascii="Arial" w:hAnsi="Arial" w:cs="Arial"/>
          <w:color w:val="000000"/>
        </w:rPr>
        <w:t xml:space="preserve">c) Wykonawca oświadcza iż jest* (należy zaznaczyć właściwy kwadrat): </w:t>
      </w:r>
    </w:p>
    <w:p w14:paraId="17E40531"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Mikro przedsiębiorstwem</w:t>
      </w:r>
    </w:p>
    <w:p w14:paraId="21A7D863"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Małym przedsiębiorstwem</w:t>
      </w:r>
    </w:p>
    <w:p w14:paraId="3F24FF31"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Średnim przedsiębiorstwem</w:t>
      </w:r>
    </w:p>
    <w:p w14:paraId="095EE19B"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Dużym przedsiębiorstwem</w:t>
      </w:r>
    </w:p>
    <w:p w14:paraId="1801B2E1" w14:textId="77777777" w:rsidR="00BB1A99" w:rsidRPr="00F94E5B" w:rsidRDefault="00BB1A99" w:rsidP="00BB1A99">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lastRenderedPageBreak/>
        <w:t xml:space="preserve">* zaznaczyć właściwe - Por. zalecenie Komisji z dnia 6 maja 2003 r. dotyczące definicji mikroprzedsiębiorstw oraz małych, średnich i dużych przedsiębiorstw (Dz.U. L 124 z 20.5.2003, s. 36). </w:t>
      </w:r>
    </w:p>
    <w:p w14:paraId="143824BA" w14:textId="77777777" w:rsidR="00BB1A99" w:rsidRPr="00F94E5B" w:rsidRDefault="00BB1A99" w:rsidP="00BB1A99">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W przypadku konsorcjum wymaganą informację należy podać w odniesieniu do lidera konsorcjum.</w:t>
      </w:r>
    </w:p>
    <w:p w14:paraId="48E5B5E2" w14:textId="77777777" w:rsidR="00BB1A99" w:rsidRPr="00F94E5B" w:rsidRDefault="00BB1A99" w:rsidP="00BB1A99">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Mikro przedsiębiorstwo: przedsiębiorstwo zatrudnia mniej niż 10 pracowników a jego roczny obrót nie przekracza (lub/i jego całkowity bilans roczny) 2 milionów EUR.</w:t>
      </w:r>
    </w:p>
    <w:p w14:paraId="2F7F6F6D" w14:textId="77777777" w:rsidR="00BB1A99" w:rsidRPr="00F94E5B" w:rsidRDefault="00BB1A99" w:rsidP="00BB1A99">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Małe przedsiębiorstwo: przedsiębiorstwo, które zatrudnia mniej niż 50 osób i którego roczny obrót lub roczna suma bilansowa nie przekracza 10 milionów EUR.</w:t>
      </w:r>
    </w:p>
    <w:p w14:paraId="46E277A6" w14:textId="77777777" w:rsidR="00BB1A99" w:rsidRPr="00F94E5B" w:rsidRDefault="00BB1A99" w:rsidP="00BB1A99">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7914E6FB" w14:textId="77777777" w:rsidR="00BB1A99" w:rsidRPr="00F94E5B" w:rsidRDefault="00BB1A99" w:rsidP="00BB1A99">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Duże przedsiębiorstwo: jest to przedsiębiorstwo, które nie kwalifikuje się do żadnej z ww. kategorii przedsiębiorstw.</w:t>
      </w:r>
    </w:p>
    <w:p w14:paraId="31EE168F" w14:textId="77777777" w:rsidR="00BB1A99" w:rsidRDefault="00BB1A99" w:rsidP="00BB1A99">
      <w:pPr>
        <w:pStyle w:val="NormalnyWeb"/>
        <w:spacing w:before="0" w:after="0" w:line="360" w:lineRule="auto"/>
        <w:rPr>
          <w:rFonts w:ascii="Arial" w:hAnsi="Arial" w:cs="Arial"/>
        </w:rPr>
      </w:pPr>
    </w:p>
    <w:p w14:paraId="15E42AAB" w14:textId="77777777" w:rsidR="00BB1A99" w:rsidRPr="00730B47" w:rsidRDefault="00BB1A99" w:rsidP="00BB1A99">
      <w:pPr>
        <w:pStyle w:val="NormalnyWeb"/>
        <w:spacing w:before="0" w:after="0" w:line="360" w:lineRule="auto"/>
        <w:rPr>
          <w:rFonts w:ascii="Arial" w:hAnsi="Arial" w:cs="Arial"/>
        </w:rPr>
      </w:pPr>
    </w:p>
    <w:p w14:paraId="6D4596DE" w14:textId="77777777" w:rsidR="00BB1A99" w:rsidRPr="0094591B" w:rsidRDefault="00BB1A99" w:rsidP="00BB1A99">
      <w:pPr>
        <w:pStyle w:val="NormalnyWeb"/>
        <w:spacing w:before="0" w:after="0" w:line="360" w:lineRule="auto"/>
        <w:rPr>
          <w:rFonts w:ascii="Arial" w:hAnsi="Arial" w:cs="Arial"/>
        </w:rPr>
      </w:pPr>
      <w:r w:rsidRPr="0094591B">
        <w:rPr>
          <w:rFonts w:ascii="Arial" w:hAnsi="Arial" w:cs="Arial"/>
          <w:b/>
          <w:bCs/>
          <w:color w:val="000000"/>
        </w:rPr>
        <w:t>UWAGA:</w:t>
      </w:r>
    </w:p>
    <w:p w14:paraId="21B9BE0F" w14:textId="77777777" w:rsidR="00BB1A99" w:rsidRPr="0094591B" w:rsidRDefault="00BB1A99" w:rsidP="00BB1A99">
      <w:pPr>
        <w:pStyle w:val="rozdzia"/>
        <w:rPr>
          <w:rFonts w:ascii="Arial" w:hAnsi="Arial" w:cs="Arial"/>
          <w:sz w:val="24"/>
          <w:szCs w:val="24"/>
        </w:rPr>
      </w:pPr>
      <w:r w:rsidRPr="0094591B">
        <w:rPr>
          <w:rFonts w:ascii="Arial" w:hAnsi="Arial" w:cs="Arial"/>
          <w:sz w:val="24"/>
          <w:szCs w:val="24"/>
        </w:rPr>
        <w:t xml:space="preserve">Ofertę składa się pod rygorem nieważności w formie elektronicznej. </w:t>
      </w:r>
    </w:p>
    <w:p w14:paraId="6DBCFF37" w14:textId="77777777" w:rsidR="00BB1A99" w:rsidRPr="00730B47" w:rsidRDefault="00BB1A99" w:rsidP="00BB1A99">
      <w:pPr>
        <w:pStyle w:val="NormalnyWeb"/>
        <w:spacing w:before="0" w:after="0" w:line="360" w:lineRule="auto"/>
        <w:rPr>
          <w:rFonts w:ascii="Arial" w:hAnsi="Arial" w:cs="Arial"/>
          <w:spacing w:val="8"/>
        </w:rPr>
      </w:pPr>
      <w:r w:rsidRPr="00730B47">
        <w:rPr>
          <w:rFonts w:ascii="Arial" w:hAnsi="Arial" w:cs="Arial"/>
          <w:spacing w:val="8"/>
        </w:rPr>
        <w:br/>
      </w:r>
    </w:p>
    <w:p w14:paraId="0697E2E9"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i/>
          <w:iCs/>
          <w:color w:val="000000"/>
        </w:rPr>
        <w:t>[1] W przypadku Wykonawców wspólnie ubiegających się o udzielenie zamówienia zaleca się wpisanie danych wszystkich Wykonawców – wszystkich wspólników spółki cywilnej lub członków konsorcjum.</w:t>
      </w:r>
    </w:p>
    <w:p w14:paraId="0BE8B6ED" w14:textId="77777777" w:rsidR="00BB1A99" w:rsidRPr="00730B47" w:rsidRDefault="00BB1A99" w:rsidP="00BB1A99">
      <w:pPr>
        <w:pStyle w:val="NormalnyWeb"/>
        <w:spacing w:before="0" w:after="0" w:line="360" w:lineRule="auto"/>
        <w:rPr>
          <w:rFonts w:ascii="Arial" w:hAnsi="Arial" w:cs="Arial"/>
        </w:rPr>
      </w:pPr>
    </w:p>
    <w:p w14:paraId="79BE5100" w14:textId="77777777" w:rsidR="00BB1A99" w:rsidRDefault="00BB1A99" w:rsidP="00BB1A99">
      <w:pPr>
        <w:pStyle w:val="NormalnyWeb"/>
        <w:spacing w:before="0" w:after="0" w:line="360" w:lineRule="auto"/>
        <w:rPr>
          <w:rFonts w:ascii="Arial" w:hAnsi="Arial" w:cs="Arial"/>
        </w:rPr>
      </w:pPr>
    </w:p>
    <w:p w14:paraId="153661F7" w14:textId="77777777" w:rsidR="00BB1A99" w:rsidRDefault="00BB1A99" w:rsidP="00BB1A99">
      <w:pPr>
        <w:pStyle w:val="NormalnyWeb"/>
        <w:spacing w:before="0" w:after="0" w:line="360" w:lineRule="auto"/>
        <w:rPr>
          <w:rFonts w:ascii="Arial" w:hAnsi="Arial" w:cs="Arial"/>
        </w:rPr>
      </w:pPr>
    </w:p>
    <w:p w14:paraId="7A6A5FCF" w14:textId="77777777" w:rsidR="00BB1A99" w:rsidRDefault="00BB1A99" w:rsidP="00BB1A99">
      <w:pPr>
        <w:pStyle w:val="NormalnyWeb"/>
        <w:spacing w:before="0" w:after="0" w:line="360" w:lineRule="auto"/>
        <w:rPr>
          <w:rFonts w:ascii="Arial" w:hAnsi="Arial" w:cs="Arial"/>
        </w:rPr>
      </w:pPr>
    </w:p>
    <w:p w14:paraId="5D0BC1F8" w14:textId="77777777" w:rsidR="00BB1A99" w:rsidRDefault="00BB1A99" w:rsidP="00730B47">
      <w:pPr>
        <w:pStyle w:val="NormalnyWeb"/>
        <w:spacing w:before="0" w:after="0" w:line="360" w:lineRule="auto"/>
        <w:jc w:val="right"/>
        <w:rPr>
          <w:rFonts w:ascii="Arial" w:hAnsi="Arial" w:cs="Arial"/>
          <w:b/>
          <w:bCs/>
          <w:color w:val="000000"/>
        </w:rPr>
      </w:pPr>
    </w:p>
    <w:p w14:paraId="00FEE18D" w14:textId="77777777" w:rsidR="00BB1A99" w:rsidRDefault="00BB1A99" w:rsidP="00730B47">
      <w:pPr>
        <w:pStyle w:val="NormalnyWeb"/>
        <w:spacing w:before="0" w:after="0" w:line="360" w:lineRule="auto"/>
        <w:jc w:val="right"/>
        <w:rPr>
          <w:rFonts w:ascii="Arial" w:hAnsi="Arial" w:cs="Arial"/>
          <w:b/>
          <w:bCs/>
          <w:color w:val="000000"/>
        </w:rPr>
      </w:pPr>
    </w:p>
    <w:p w14:paraId="50FF9C5C" w14:textId="77777777" w:rsidR="00BB1A99" w:rsidRDefault="00BB1A99" w:rsidP="00730B47">
      <w:pPr>
        <w:pStyle w:val="NormalnyWeb"/>
        <w:spacing w:before="0" w:after="0" w:line="360" w:lineRule="auto"/>
        <w:jc w:val="right"/>
        <w:rPr>
          <w:rFonts w:ascii="Arial" w:hAnsi="Arial" w:cs="Arial"/>
          <w:b/>
          <w:bCs/>
          <w:color w:val="000000"/>
        </w:rPr>
      </w:pPr>
    </w:p>
    <w:p w14:paraId="1E0F69C5" w14:textId="77777777" w:rsidR="00BB1A99" w:rsidRDefault="00BB1A99" w:rsidP="00730B47">
      <w:pPr>
        <w:pStyle w:val="NormalnyWeb"/>
        <w:spacing w:before="0" w:after="0" w:line="360" w:lineRule="auto"/>
        <w:jc w:val="right"/>
        <w:rPr>
          <w:rFonts w:ascii="Arial" w:hAnsi="Arial" w:cs="Arial"/>
          <w:b/>
          <w:bCs/>
          <w:color w:val="000000"/>
        </w:rPr>
      </w:pPr>
    </w:p>
    <w:p w14:paraId="0FCA1A0D" w14:textId="77777777" w:rsidR="00BB1A99" w:rsidRDefault="00BB1A99" w:rsidP="00730B47">
      <w:pPr>
        <w:pStyle w:val="NormalnyWeb"/>
        <w:spacing w:before="0" w:after="0" w:line="360" w:lineRule="auto"/>
        <w:jc w:val="right"/>
        <w:rPr>
          <w:rFonts w:ascii="Arial" w:hAnsi="Arial" w:cs="Arial"/>
          <w:b/>
          <w:bCs/>
          <w:color w:val="000000"/>
        </w:rPr>
      </w:pPr>
    </w:p>
    <w:p w14:paraId="1CCE6F7F" w14:textId="77777777" w:rsidR="00BB1A99" w:rsidRDefault="00BB1A99" w:rsidP="00730B47">
      <w:pPr>
        <w:pStyle w:val="NormalnyWeb"/>
        <w:spacing w:before="0" w:after="0" w:line="360" w:lineRule="auto"/>
        <w:jc w:val="right"/>
        <w:rPr>
          <w:rFonts w:ascii="Arial" w:hAnsi="Arial" w:cs="Arial"/>
          <w:b/>
          <w:bCs/>
          <w:color w:val="000000"/>
        </w:rPr>
      </w:pPr>
    </w:p>
    <w:p w14:paraId="02D16A93" w14:textId="77777777" w:rsidR="00BB1A99" w:rsidRDefault="00BB1A99" w:rsidP="00730B47">
      <w:pPr>
        <w:pStyle w:val="NormalnyWeb"/>
        <w:spacing w:before="0" w:after="0" w:line="360" w:lineRule="auto"/>
        <w:jc w:val="right"/>
        <w:rPr>
          <w:rFonts w:ascii="Arial" w:hAnsi="Arial" w:cs="Arial"/>
          <w:b/>
          <w:bCs/>
          <w:color w:val="000000"/>
        </w:rPr>
      </w:pPr>
    </w:p>
    <w:p w14:paraId="03813329" w14:textId="77777777" w:rsidR="00BB1A99" w:rsidRDefault="00BB1A99" w:rsidP="00730B47">
      <w:pPr>
        <w:pStyle w:val="NormalnyWeb"/>
        <w:spacing w:before="0" w:after="0" w:line="360" w:lineRule="auto"/>
        <w:jc w:val="right"/>
        <w:rPr>
          <w:rFonts w:ascii="Arial" w:hAnsi="Arial" w:cs="Arial"/>
          <w:b/>
          <w:bCs/>
          <w:color w:val="000000"/>
        </w:rPr>
      </w:pPr>
    </w:p>
    <w:p w14:paraId="612606F4" w14:textId="03D87CAE" w:rsidR="00BB1A99" w:rsidRPr="00730B47" w:rsidRDefault="00BB1A99" w:rsidP="00BB1A99">
      <w:pPr>
        <w:pStyle w:val="NormalnyWeb"/>
        <w:spacing w:before="0" w:after="0" w:line="360" w:lineRule="auto"/>
        <w:jc w:val="right"/>
        <w:rPr>
          <w:rFonts w:ascii="Arial" w:hAnsi="Arial" w:cs="Arial"/>
        </w:rPr>
      </w:pPr>
      <w:r w:rsidRPr="00730B47">
        <w:rPr>
          <w:rFonts w:ascii="Arial" w:hAnsi="Arial" w:cs="Arial"/>
          <w:color w:val="000000"/>
        </w:rPr>
        <w:lastRenderedPageBreak/>
        <w:t>Załącznik nr 1</w:t>
      </w:r>
      <w:r>
        <w:rPr>
          <w:rFonts w:ascii="Arial" w:hAnsi="Arial" w:cs="Arial"/>
          <w:color w:val="000000"/>
        </w:rPr>
        <w:t>K</w:t>
      </w:r>
      <w:r w:rsidRPr="00730B47">
        <w:rPr>
          <w:rFonts w:ascii="Arial" w:hAnsi="Arial" w:cs="Arial"/>
          <w:color w:val="000000"/>
        </w:rPr>
        <w:t xml:space="preserve"> do SWZ</w:t>
      </w:r>
    </w:p>
    <w:p w14:paraId="0AE59F14" w14:textId="2333D3D0" w:rsidR="00BB1A99" w:rsidRPr="00730B47" w:rsidRDefault="00BB1A99" w:rsidP="00BB1A99">
      <w:pPr>
        <w:pStyle w:val="NormalnyWeb"/>
        <w:spacing w:before="0" w:after="0" w:line="360" w:lineRule="auto"/>
        <w:jc w:val="center"/>
        <w:rPr>
          <w:rFonts w:ascii="Arial" w:hAnsi="Arial" w:cs="Arial"/>
        </w:rPr>
      </w:pPr>
      <w:r w:rsidRPr="00730B47">
        <w:rPr>
          <w:rFonts w:ascii="Arial" w:hAnsi="Arial" w:cs="Arial"/>
          <w:b/>
          <w:bCs/>
          <w:color w:val="000000"/>
        </w:rPr>
        <w:t xml:space="preserve">FORMULARZ OFERTOWY </w:t>
      </w:r>
      <w:r>
        <w:rPr>
          <w:rFonts w:ascii="Arial" w:hAnsi="Arial" w:cs="Arial"/>
          <w:b/>
          <w:bCs/>
          <w:color w:val="000000"/>
        </w:rPr>
        <w:t xml:space="preserve"> część 11</w:t>
      </w:r>
      <w:r w:rsidRPr="00730B47">
        <w:rPr>
          <w:rFonts w:ascii="Arial" w:hAnsi="Arial" w:cs="Arial"/>
          <w:b/>
          <w:bCs/>
          <w:color w:val="000000"/>
        </w:rPr>
        <w:br/>
      </w:r>
      <w:r>
        <w:rPr>
          <w:rStyle w:val="Pogrubienie"/>
          <w:rFonts w:ascii="Arial" w:hAnsi="Arial" w:cs="Arial"/>
        </w:rPr>
        <w:t xml:space="preserve">Usługa rozstawienia mieszkańcom Mazurskiego Związku Międzygminnego – Gospodarka Odpadami pojemników na odpady komunalne </w:t>
      </w:r>
    </w:p>
    <w:p w14:paraId="26146CFA" w14:textId="77777777" w:rsidR="00BB1A99" w:rsidRPr="00730B47" w:rsidRDefault="00BB1A99" w:rsidP="00BB1A99">
      <w:pPr>
        <w:pStyle w:val="NormalnyWeb"/>
        <w:spacing w:before="0" w:after="0" w:line="360" w:lineRule="auto"/>
        <w:jc w:val="center"/>
        <w:rPr>
          <w:rFonts w:ascii="Arial" w:hAnsi="Arial" w:cs="Arial"/>
        </w:rPr>
      </w:pPr>
    </w:p>
    <w:p w14:paraId="78A57AD3" w14:textId="77777777" w:rsidR="00BB1A99" w:rsidRPr="00730B47" w:rsidRDefault="00BB1A99" w:rsidP="00BB1A99">
      <w:pPr>
        <w:pStyle w:val="NormalnyWeb"/>
        <w:spacing w:before="0" w:after="0" w:line="360" w:lineRule="auto"/>
        <w:rPr>
          <w:rFonts w:ascii="Arial" w:hAnsi="Arial" w:cs="Arial"/>
        </w:rPr>
      </w:pPr>
      <w:r w:rsidRPr="00730B47">
        <w:rPr>
          <w:rStyle w:val="Domylnaczcionkaakapitu3"/>
          <w:rFonts w:ascii="Arial" w:hAnsi="Arial" w:cs="Arial"/>
          <w:b/>
          <w:bCs/>
          <w:color w:val="000000"/>
        </w:rPr>
        <w:t>1. ZAMAWIAJĄCY:</w:t>
      </w:r>
    </w:p>
    <w:p w14:paraId="7F65DFD8" w14:textId="77777777" w:rsidR="00BB1A99" w:rsidRPr="00730B47" w:rsidRDefault="00BB1A99" w:rsidP="00BB1A99">
      <w:pPr>
        <w:pStyle w:val="NormalnyWeb"/>
        <w:spacing w:before="0" w:after="0" w:line="360" w:lineRule="auto"/>
        <w:rPr>
          <w:rFonts w:ascii="Arial" w:hAnsi="Arial" w:cs="Arial"/>
          <w:color w:val="000000"/>
        </w:rPr>
      </w:pPr>
      <w:r w:rsidRPr="00730B47">
        <w:rPr>
          <w:rFonts w:ascii="Arial" w:hAnsi="Arial" w:cs="Arial"/>
          <w:color w:val="000000"/>
        </w:rPr>
        <w:t>Zakład Unieszkodliwiania Odpadów Komunalnych Spytkowo Sp. z o.o.</w:t>
      </w:r>
    </w:p>
    <w:p w14:paraId="02495097" w14:textId="77777777" w:rsidR="00BB1A99" w:rsidRPr="00730B47" w:rsidRDefault="00BB1A99" w:rsidP="00BB1A99">
      <w:pPr>
        <w:pStyle w:val="NormalnyWeb"/>
        <w:spacing w:before="0" w:after="0" w:line="360" w:lineRule="auto"/>
        <w:rPr>
          <w:rFonts w:ascii="Arial" w:hAnsi="Arial" w:cs="Arial"/>
        </w:rPr>
      </w:pPr>
      <w:r w:rsidRPr="00730B47">
        <w:rPr>
          <w:rStyle w:val="Domylnaczcionkaakapitu3"/>
          <w:rFonts w:ascii="Arial" w:hAnsi="Arial" w:cs="Arial"/>
          <w:b/>
          <w:bCs/>
          <w:color w:val="000000"/>
        </w:rPr>
        <w:t>2. WYKONAWCA:</w:t>
      </w:r>
    </w:p>
    <w:p w14:paraId="51A572B7" w14:textId="77777777" w:rsidR="00BB1A99" w:rsidRPr="00730B47" w:rsidRDefault="00BB1A99" w:rsidP="00BB1A99">
      <w:pPr>
        <w:pStyle w:val="NormalnyWeb"/>
        <w:spacing w:before="0" w:after="0" w:line="360" w:lineRule="auto"/>
        <w:rPr>
          <w:rFonts w:ascii="Arial" w:hAnsi="Arial" w:cs="Arial"/>
        </w:rPr>
      </w:pPr>
      <w:r w:rsidRPr="00730B47">
        <w:rPr>
          <w:rStyle w:val="Domylnaczcionkaakapitu3"/>
          <w:rFonts w:ascii="Arial" w:hAnsi="Arial" w:cs="Arial"/>
          <w:color w:val="000000"/>
        </w:rPr>
        <w:t>Niniejsza oferta zostaje złożona przez</w:t>
      </w:r>
      <w:r w:rsidRPr="00730B47">
        <w:rPr>
          <w:rFonts w:ascii="Arial" w:hAnsi="Arial" w:cs="Arial"/>
          <w:color w:val="000000"/>
        </w:rPr>
        <w:t>[1]</w:t>
      </w:r>
      <w:r w:rsidRPr="00730B47">
        <w:rPr>
          <w:rStyle w:val="Domylnaczcionkaakapitu3"/>
          <w:rFonts w:ascii="Arial" w:hAnsi="Arial" w:cs="Arial"/>
          <w:color w:val="000000"/>
        </w:rPr>
        <w:t>:</w:t>
      </w:r>
    </w:p>
    <w:tbl>
      <w:tblPr>
        <w:tblW w:w="9378" w:type="dxa"/>
        <w:tblInd w:w="57" w:type="dxa"/>
        <w:tblLayout w:type="fixed"/>
        <w:tblCellMar>
          <w:left w:w="10" w:type="dxa"/>
          <w:right w:w="10" w:type="dxa"/>
        </w:tblCellMar>
        <w:tblLook w:val="0000" w:firstRow="0" w:lastRow="0" w:firstColumn="0" w:lastColumn="0" w:noHBand="0" w:noVBand="0"/>
      </w:tblPr>
      <w:tblGrid>
        <w:gridCol w:w="502"/>
        <w:gridCol w:w="3820"/>
        <w:gridCol w:w="1766"/>
        <w:gridCol w:w="3290"/>
      </w:tblGrid>
      <w:tr w:rsidR="00BB1A99" w:rsidRPr="00730B47" w14:paraId="71249FFB" w14:textId="77777777" w:rsidTr="001B3EA3">
        <w:tc>
          <w:tcPr>
            <w:tcW w:w="502"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532EC9B9" w14:textId="77777777" w:rsidR="00BB1A99" w:rsidRPr="00730B47" w:rsidRDefault="00BB1A99" w:rsidP="001B3EA3">
            <w:pPr>
              <w:pStyle w:val="Normalny2"/>
              <w:spacing w:line="360" w:lineRule="auto"/>
              <w:jc w:val="center"/>
              <w:rPr>
                <w:rFonts w:ascii="Arial" w:hAnsi="Arial" w:cs="Arial"/>
              </w:rPr>
            </w:pPr>
            <w:proofErr w:type="spellStart"/>
            <w:r w:rsidRPr="00730B47">
              <w:rPr>
                <w:rFonts w:ascii="Arial" w:hAnsi="Arial" w:cs="Arial"/>
                <w:color w:val="000000"/>
              </w:rPr>
              <w:t>Lp</w:t>
            </w:r>
            <w:proofErr w:type="spellEnd"/>
          </w:p>
        </w:tc>
        <w:tc>
          <w:tcPr>
            <w:tcW w:w="3820"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44FD969F"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Nazwa(y) Wykonawcy(ów)</w:t>
            </w:r>
          </w:p>
        </w:tc>
        <w:tc>
          <w:tcPr>
            <w:tcW w:w="1766"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4F88387D"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NIP</w:t>
            </w:r>
          </w:p>
        </w:tc>
        <w:tc>
          <w:tcPr>
            <w:tcW w:w="3290"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37EBEE60"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Adres(y) Wykonawcy(ów)</w:t>
            </w:r>
          </w:p>
        </w:tc>
      </w:tr>
      <w:tr w:rsidR="00BB1A99" w:rsidRPr="00730B47" w14:paraId="4B1E358E" w14:textId="77777777" w:rsidTr="001B3EA3">
        <w:trPr>
          <w:trHeight w:val="392"/>
        </w:trPr>
        <w:tc>
          <w:tcPr>
            <w:tcW w:w="502" w:type="dxa"/>
            <w:tcBorders>
              <w:left w:val="single" w:sz="6" w:space="0" w:color="000001"/>
              <w:bottom w:val="single" w:sz="6" w:space="0" w:color="000001"/>
            </w:tcBorders>
            <w:shd w:val="clear" w:color="auto" w:fill="auto"/>
            <w:tcMar>
              <w:top w:w="0" w:type="dxa"/>
              <w:left w:w="57" w:type="dxa"/>
              <w:bottom w:w="57" w:type="dxa"/>
              <w:right w:w="57" w:type="dxa"/>
            </w:tcMar>
          </w:tcPr>
          <w:p w14:paraId="251A487C" w14:textId="77777777" w:rsidR="00BB1A99" w:rsidRPr="00730B47" w:rsidRDefault="00BB1A99" w:rsidP="001B3EA3">
            <w:pPr>
              <w:pStyle w:val="Normalny2"/>
              <w:snapToGrid w:val="0"/>
              <w:spacing w:line="360" w:lineRule="auto"/>
              <w:rPr>
                <w:rFonts w:ascii="Arial" w:hAnsi="Arial" w:cs="Arial"/>
                <w:color w:val="000000"/>
              </w:rPr>
            </w:pPr>
          </w:p>
        </w:tc>
        <w:tc>
          <w:tcPr>
            <w:tcW w:w="3820" w:type="dxa"/>
            <w:tcBorders>
              <w:left w:val="single" w:sz="6" w:space="0" w:color="000001"/>
              <w:bottom w:val="single" w:sz="6" w:space="0" w:color="000001"/>
            </w:tcBorders>
            <w:shd w:val="clear" w:color="auto" w:fill="auto"/>
            <w:tcMar>
              <w:top w:w="0" w:type="dxa"/>
              <w:left w:w="57" w:type="dxa"/>
              <w:bottom w:w="57" w:type="dxa"/>
              <w:right w:w="57" w:type="dxa"/>
            </w:tcMar>
          </w:tcPr>
          <w:p w14:paraId="7C5B90E3" w14:textId="77777777" w:rsidR="00BB1A99" w:rsidRPr="00730B47" w:rsidRDefault="00BB1A99" w:rsidP="001B3EA3">
            <w:pPr>
              <w:pStyle w:val="Normalny2"/>
              <w:snapToGrid w:val="0"/>
              <w:spacing w:line="360" w:lineRule="auto"/>
              <w:rPr>
                <w:rFonts w:ascii="Arial" w:hAnsi="Arial" w:cs="Arial"/>
                <w:color w:val="000000"/>
              </w:rPr>
            </w:pPr>
          </w:p>
        </w:tc>
        <w:tc>
          <w:tcPr>
            <w:tcW w:w="1766" w:type="dxa"/>
            <w:tcBorders>
              <w:left w:val="single" w:sz="6" w:space="0" w:color="000001"/>
              <w:bottom w:val="single" w:sz="6" w:space="0" w:color="000001"/>
            </w:tcBorders>
            <w:shd w:val="clear" w:color="auto" w:fill="auto"/>
            <w:tcMar>
              <w:top w:w="0" w:type="dxa"/>
              <w:left w:w="57" w:type="dxa"/>
              <w:bottom w:w="57" w:type="dxa"/>
              <w:right w:w="57" w:type="dxa"/>
            </w:tcMar>
          </w:tcPr>
          <w:p w14:paraId="5FD25E7B" w14:textId="77777777" w:rsidR="00BB1A99" w:rsidRPr="00730B47" w:rsidRDefault="00BB1A99" w:rsidP="001B3EA3">
            <w:pPr>
              <w:pStyle w:val="Normalny2"/>
              <w:snapToGrid w:val="0"/>
              <w:spacing w:line="360" w:lineRule="auto"/>
              <w:rPr>
                <w:rFonts w:ascii="Arial" w:hAnsi="Arial" w:cs="Arial"/>
                <w:color w:val="000000"/>
              </w:rPr>
            </w:pPr>
          </w:p>
        </w:tc>
        <w:tc>
          <w:tcPr>
            <w:tcW w:w="3290"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247F8501" w14:textId="77777777" w:rsidR="00BB1A99" w:rsidRPr="00730B47" w:rsidRDefault="00BB1A99" w:rsidP="001B3EA3">
            <w:pPr>
              <w:pStyle w:val="Normalny2"/>
              <w:snapToGrid w:val="0"/>
              <w:spacing w:line="360" w:lineRule="auto"/>
              <w:rPr>
                <w:rFonts w:ascii="Arial" w:hAnsi="Arial" w:cs="Arial"/>
                <w:color w:val="000000"/>
              </w:rPr>
            </w:pPr>
          </w:p>
        </w:tc>
      </w:tr>
    </w:tbl>
    <w:p w14:paraId="60F95948"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b/>
          <w:bCs/>
          <w:color w:val="000000"/>
        </w:rPr>
        <w:t>3. KORESPONDENCJĘ NALEŻY KIEROWAĆ NA ADRES:</w:t>
      </w:r>
    </w:p>
    <w:tbl>
      <w:tblPr>
        <w:tblW w:w="9660" w:type="dxa"/>
        <w:tblInd w:w="57" w:type="dxa"/>
        <w:tblLayout w:type="fixed"/>
        <w:tblCellMar>
          <w:left w:w="10" w:type="dxa"/>
          <w:right w:w="10" w:type="dxa"/>
        </w:tblCellMar>
        <w:tblLook w:val="0000" w:firstRow="0" w:lastRow="0" w:firstColumn="0" w:lastColumn="0" w:noHBand="0" w:noVBand="0"/>
      </w:tblPr>
      <w:tblGrid>
        <w:gridCol w:w="3148"/>
        <w:gridCol w:w="6512"/>
      </w:tblGrid>
      <w:tr w:rsidR="00BB1A99" w:rsidRPr="00730B47" w14:paraId="396A16FE" w14:textId="77777777" w:rsidTr="001B3EA3">
        <w:tc>
          <w:tcPr>
            <w:tcW w:w="3148"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58E3110C" w14:textId="77777777" w:rsidR="00BB1A99" w:rsidRPr="00730B47" w:rsidRDefault="00BB1A99" w:rsidP="001B3EA3">
            <w:pPr>
              <w:pStyle w:val="Normalny2"/>
              <w:spacing w:line="360" w:lineRule="auto"/>
              <w:rPr>
                <w:rFonts w:ascii="Arial" w:hAnsi="Arial" w:cs="Arial"/>
              </w:rPr>
            </w:pPr>
            <w:r w:rsidRPr="00730B47">
              <w:rPr>
                <w:rFonts w:ascii="Arial" w:hAnsi="Arial" w:cs="Arial"/>
                <w:color w:val="000000"/>
              </w:rPr>
              <w:t>Wykonawca</w:t>
            </w:r>
          </w:p>
        </w:tc>
        <w:tc>
          <w:tcPr>
            <w:tcW w:w="6512"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1A11D6CC" w14:textId="77777777" w:rsidR="00BB1A99" w:rsidRPr="00730B47" w:rsidRDefault="00BB1A99" w:rsidP="001B3EA3">
            <w:pPr>
              <w:pStyle w:val="Normalny2"/>
              <w:snapToGrid w:val="0"/>
              <w:spacing w:line="360" w:lineRule="auto"/>
              <w:rPr>
                <w:rFonts w:ascii="Arial" w:hAnsi="Arial" w:cs="Arial"/>
                <w:color w:val="000000"/>
              </w:rPr>
            </w:pPr>
          </w:p>
        </w:tc>
      </w:tr>
      <w:tr w:rsidR="00BB1A99" w:rsidRPr="00730B47" w14:paraId="1AE3A20D" w14:textId="77777777" w:rsidTr="001B3EA3">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3600E1AB" w14:textId="77777777" w:rsidR="00BB1A99" w:rsidRPr="00730B47" w:rsidRDefault="00BB1A99" w:rsidP="001B3EA3">
            <w:pPr>
              <w:pStyle w:val="Normalny2"/>
              <w:spacing w:line="360" w:lineRule="auto"/>
              <w:rPr>
                <w:rFonts w:ascii="Arial" w:hAnsi="Arial" w:cs="Arial"/>
              </w:rPr>
            </w:pPr>
            <w:r w:rsidRPr="00730B47">
              <w:rPr>
                <w:rFonts w:ascii="Arial" w:hAnsi="Arial" w:cs="Arial"/>
                <w:color w:val="000000"/>
              </w:rPr>
              <w:t>Imię i nazwisko osoby uprawnionej do kontaktu</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5ADE3D54" w14:textId="77777777" w:rsidR="00BB1A99" w:rsidRPr="00730B47" w:rsidRDefault="00BB1A99" w:rsidP="001B3EA3">
            <w:pPr>
              <w:pStyle w:val="Normalny2"/>
              <w:snapToGrid w:val="0"/>
              <w:spacing w:line="360" w:lineRule="auto"/>
              <w:rPr>
                <w:rFonts w:ascii="Arial" w:hAnsi="Arial" w:cs="Arial"/>
                <w:color w:val="000000"/>
              </w:rPr>
            </w:pPr>
          </w:p>
        </w:tc>
      </w:tr>
      <w:tr w:rsidR="00BB1A99" w:rsidRPr="00730B47" w14:paraId="5503A9E6" w14:textId="77777777" w:rsidTr="001B3EA3">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29CC7ABB" w14:textId="77777777" w:rsidR="00BB1A99" w:rsidRPr="00730B47" w:rsidRDefault="00BB1A99" w:rsidP="001B3EA3">
            <w:pPr>
              <w:pStyle w:val="Normalny2"/>
              <w:spacing w:line="360" w:lineRule="auto"/>
              <w:rPr>
                <w:rFonts w:ascii="Arial" w:hAnsi="Arial" w:cs="Arial"/>
              </w:rPr>
            </w:pPr>
            <w:r w:rsidRPr="00730B47">
              <w:rPr>
                <w:rFonts w:ascii="Arial" w:hAnsi="Arial" w:cs="Arial"/>
                <w:color w:val="000000"/>
              </w:rPr>
              <w:t>Adres</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248D1FA4" w14:textId="77777777" w:rsidR="00BB1A99" w:rsidRPr="00730B47" w:rsidRDefault="00BB1A99" w:rsidP="001B3EA3">
            <w:pPr>
              <w:pStyle w:val="Normalny2"/>
              <w:snapToGrid w:val="0"/>
              <w:spacing w:line="360" w:lineRule="auto"/>
              <w:rPr>
                <w:rFonts w:ascii="Arial" w:hAnsi="Arial" w:cs="Arial"/>
                <w:color w:val="000000"/>
              </w:rPr>
            </w:pPr>
          </w:p>
        </w:tc>
      </w:tr>
      <w:tr w:rsidR="00BB1A99" w:rsidRPr="00730B47" w14:paraId="2E55040D" w14:textId="77777777" w:rsidTr="001B3EA3">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0899B5CC" w14:textId="77777777" w:rsidR="00BB1A99" w:rsidRPr="00730B47" w:rsidRDefault="00BB1A99" w:rsidP="001B3EA3">
            <w:pPr>
              <w:pStyle w:val="Normalny2"/>
              <w:spacing w:line="360" w:lineRule="auto"/>
              <w:rPr>
                <w:rFonts w:ascii="Arial" w:hAnsi="Arial" w:cs="Arial"/>
              </w:rPr>
            </w:pPr>
            <w:r w:rsidRPr="00730B47">
              <w:rPr>
                <w:rFonts w:ascii="Arial" w:hAnsi="Arial" w:cs="Arial"/>
                <w:color w:val="000000"/>
              </w:rPr>
              <w:t>Nr telefonu</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0BE01367" w14:textId="77777777" w:rsidR="00BB1A99" w:rsidRPr="00730B47" w:rsidRDefault="00BB1A99" w:rsidP="001B3EA3">
            <w:pPr>
              <w:pStyle w:val="Normalny2"/>
              <w:snapToGrid w:val="0"/>
              <w:spacing w:line="360" w:lineRule="auto"/>
              <w:rPr>
                <w:rFonts w:ascii="Arial" w:hAnsi="Arial" w:cs="Arial"/>
                <w:color w:val="000000"/>
              </w:rPr>
            </w:pPr>
          </w:p>
        </w:tc>
      </w:tr>
      <w:tr w:rsidR="00BB1A99" w:rsidRPr="00730B47" w14:paraId="100FE543" w14:textId="77777777" w:rsidTr="001B3EA3">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0E8931F4" w14:textId="77777777" w:rsidR="00BB1A99" w:rsidRPr="00730B47" w:rsidRDefault="00BB1A99" w:rsidP="001B3EA3">
            <w:pPr>
              <w:pStyle w:val="Normalny2"/>
              <w:spacing w:line="360" w:lineRule="auto"/>
              <w:rPr>
                <w:rFonts w:ascii="Arial" w:hAnsi="Arial" w:cs="Arial"/>
                <w:color w:val="000000"/>
              </w:rPr>
            </w:pPr>
            <w:r w:rsidRPr="00730B47">
              <w:rPr>
                <w:rFonts w:ascii="Arial" w:hAnsi="Arial" w:cs="Arial"/>
                <w:color w:val="000000"/>
              </w:rPr>
              <w:t>E-mail</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404E1F34" w14:textId="77777777" w:rsidR="00BB1A99" w:rsidRPr="00730B47" w:rsidRDefault="00BB1A99" w:rsidP="001B3EA3">
            <w:pPr>
              <w:pStyle w:val="Normalny2"/>
              <w:snapToGrid w:val="0"/>
              <w:spacing w:line="360" w:lineRule="auto"/>
              <w:rPr>
                <w:rFonts w:ascii="Arial" w:hAnsi="Arial" w:cs="Arial"/>
                <w:color w:val="000000"/>
              </w:rPr>
            </w:pPr>
          </w:p>
        </w:tc>
      </w:tr>
    </w:tbl>
    <w:p w14:paraId="4CDAE6DF"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b/>
          <w:bCs/>
          <w:color w:val="000000"/>
        </w:rPr>
        <w:br/>
      </w:r>
      <w:r w:rsidRPr="00730B47">
        <w:rPr>
          <w:rFonts w:ascii="Arial" w:hAnsi="Arial" w:cs="Arial"/>
          <w:b/>
          <w:bCs/>
        </w:rPr>
        <w:t>4. Ja (my) niżej podpisany (i), działając w imieniu i na rzecz Wykonawcy składającego niniejszą ofertę oświadczam(y), że:</w:t>
      </w:r>
    </w:p>
    <w:p w14:paraId="04D7E74F"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rPr>
        <w:t>1. Zapoznałem(liśmy) się z treścią SWZ oraz jej załączników dla niniejszego postępowania o zamówienie publiczne i akceptuję (jemy) ją w całości bez zastrzeżeń.</w:t>
      </w:r>
    </w:p>
    <w:p w14:paraId="69D1838F"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rPr>
        <w:t>2. Gwarantuje(my) wykonanie całości przedmiotu niniejszego zamówienia publicznego.</w:t>
      </w:r>
    </w:p>
    <w:p w14:paraId="25B0F831" w14:textId="77777777" w:rsidR="00BB1A99" w:rsidRDefault="00BB1A99" w:rsidP="00BB1A99">
      <w:pPr>
        <w:pStyle w:val="NormalnyWeb"/>
        <w:spacing w:before="0" w:after="0" w:line="360" w:lineRule="auto"/>
        <w:rPr>
          <w:rStyle w:val="Domylnaczcionkaakapitu3"/>
          <w:rFonts w:ascii="Arial" w:hAnsi="Arial" w:cs="Arial"/>
        </w:rPr>
      </w:pPr>
      <w:r w:rsidRPr="00730B47">
        <w:rPr>
          <w:rFonts w:ascii="Arial" w:hAnsi="Arial" w:cs="Arial"/>
        </w:rPr>
        <w:t xml:space="preserve">3. Gwarantuje(my) termin wykonania zamówienia zgodny z zapisami SWZ. </w:t>
      </w:r>
      <w:r w:rsidRPr="00730B47">
        <w:rPr>
          <w:rFonts w:ascii="Arial" w:hAnsi="Arial" w:cs="Arial"/>
        </w:rPr>
        <w:br/>
        <w:t>4. C</w:t>
      </w:r>
      <w:r w:rsidRPr="00730B47">
        <w:rPr>
          <w:rStyle w:val="Domylnaczcionkaakapitu3"/>
          <w:rFonts w:ascii="Arial" w:hAnsi="Arial" w:cs="Arial"/>
        </w:rPr>
        <w:t xml:space="preserve">ena mojej (naszej) oferty za realizację całego zamówienia </w:t>
      </w:r>
      <w:r w:rsidRPr="00BA3895">
        <w:rPr>
          <w:rStyle w:val="Domylnaczcionkaakapitu3"/>
          <w:rFonts w:ascii="Arial" w:hAnsi="Arial" w:cs="Arial"/>
          <w:color w:val="000000"/>
        </w:rPr>
        <w:t>(</w:t>
      </w:r>
      <w:r w:rsidRPr="00BA3895">
        <w:rPr>
          <w:rStyle w:val="Domylnaczcionkaakapitu3"/>
          <w:rFonts w:ascii="Arial" w:hAnsi="Arial" w:cs="Arial"/>
          <w:color w:val="000000"/>
          <w:u w:val="single"/>
        </w:rPr>
        <w:t>zamówienie podstawowe oraz opcja</w:t>
      </w:r>
      <w:r w:rsidRPr="00BA3895">
        <w:rPr>
          <w:rStyle w:val="Domylnaczcionkaakapitu3"/>
          <w:rFonts w:ascii="Arial" w:hAnsi="Arial" w:cs="Arial"/>
          <w:color w:val="000000"/>
        </w:rPr>
        <w:t xml:space="preserve">) </w:t>
      </w:r>
      <w:r w:rsidRPr="00730B47">
        <w:rPr>
          <w:rStyle w:val="Domylnaczcionkaakapitu3"/>
          <w:rFonts w:ascii="Arial" w:hAnsi="Arial" w:cs="Arial"/>
        </w:rPr>
        <w:t xml:space="preserve">wynosi </w:t>
      </w:r>
      <w:r w:rsidRPr="00730B47">
        <w:rPr>
          <w:rStyle w:val="Domylnaczcionkaakapitu3"/>
          <w:rFonts w:ascii="Arial" w:hAnsi="Arial" w:cs="Arial"/>
          <w:b/>
          <w:bCs/>
        </w:rPr>
        <w:t>.......................</w:t>
      </w:r>
      <w:r w:rsidRPr="00730B47">
        <w:rPr>
          <w:rStyle w:val="Domylnaczcionkaakapitu3"/>
          <w:rFonts w:ascii="Arial" w:hAnsi="Arial" w:cs="Arial"/>
        </w:rPr>
        <w:t xml:space="preserve">PLN </w:t>
      </w:r>
      <w:r>
        <w:rPr>
          <w:rStyle w:val="Domylnaczcionkaakapitu3"/>
          <w:rFonts w:ascii="Arial" w:hAnsi="Arial" w:cs="Arial"/>
        </w:rPr>
        <w:t xml:space="preserve">brutto </w:t>
      </w:r>
    </w:p>
    <w:p w14:paraId="112E3137" w14:textId="77777777" w:rsidR="00BB1A99" w:rsidRDefault="00BB1A99" w:rsidP="00BB1A99">
      <w:pPr>
        <w:pStyle w:val="NormalnyWeb"/>
        <w:spacing w:before="0" w:after="0" w:line="360" w:lineRule="auto"/>
        <w:rPr>
          <w:rStyle w:val="Domylnaczcionkaakapitu3"/>
          <w:rFonts w:ascii="Arial" w:hAnsi="Arial" w:cs="Arial"/>
        </w:rPr>
      </w:pPr>
      <w:r>
        <w:rPr>
          <w:rStyle w:val="Domylnaczcionkaakapitu3"/>
          <w:rFonts w:ascii="Arial" w:hAnsi="Arial" w:cs="Arial"/>
        </w:rPr>
        <w:t>Stawka VAT</w:t>
      </w:r>
      <w:r w:rsidRPr="008A70BE">
        <w:rPr>
          <w:rStyle w:val="Domylnaczcionkaakapitu3"/>
          <w:rFonts w:ascii="Arial" w:hAnsi="Arial" w:cs="Arial"/>
          <w:b/>
          <w:bCs/>
        </w:rPr>
        <w:t>………….</w:t>
      </w:r>
      <w:r>
        <w:rPr>
          <w:rStyle w:val="Domylnaczcionkaakapitu3"/>
          <w:rFonts w:ascii="Arial" w:hAnsi="Arial" w:cs="Arial"/>
        </w:rPr>
        <w:t xml:space="preserve">% </w:t>
      </w:r>
    </w:p>
    <w:p w14:paraId="3422D469" w14:textId="77777777" w:rsidR="00BB1A99" w:rsidRDefault="00BB1A99" w:rsidP="00BB1A99">
      <w:pPr>
        <w:pStyle w:val="NormalnyWeb"/>
        <w:spacing w:before="0" w:after="0" w:line="360" w:lineRule="auto"/>
        <w:rPr>
          <w:rStyle w:val="Domylnaczcionkaakapitu3"/>
          <w:rFonts w:ascii="Arial" w:hAnsi="Arial" w:cs="Arial"/>
        </w:rPr>
      </w:pPr>
    </w:p>
    <w:p w14:paraId="373B9A49" w14:textId="77777777" w:rsidR="00BB1A99" w:rsidRDefault="00BB1A99" w:rsidP="00BB1A99">
      <w:pPr>
        <w:pStyle w:val="NormalnyWeb"/>
        <w:spacing w:before="0" w:after="0" w:line="360" w:lineRule="auto"/>
        <w:rPr>
          <w:rStyle w:val="Domylnaczcionkaakapitu3"/>
          <w:rFonts w:ascii="Arial" w:hAnsi="Arial" w:cs="Arial"/>
        </w:rPr>
      </w:pPr>
    </w:p>
    <w:p w14:paraId="049AA9B5" w14:textId="77777777" w:rsidR="00BB1A99" w:rsidRDefault="00BB1A99" w:rsidP="00BB1A99">
      <w:pPr>
        <w:pStyle w:val="NormalnyWeb"/>
        <w:spacing w:before="0" w:after="0" w:line="360" w:lineRule="auto"/>
        <w:rPr>
          <w:rFonts w:ascii="Arial" w:eastAsia="TimesNewRomanPSMT" w:hAnsi="Arial" w:cs="Arial"/>
          <w:color w:val="000000"/>
          <w:kern w:val="0"/>
          <w:lang w:bidi="ar-SA"/>
        </w:rPr>
      </w:pPr>
      <w:r w:rsidRPr="00BA3895">
        <w:rPr>
          <w:rFonts w:ascii="Arial" w:eastAsia="TimesNewRomanPSMT" w:hAnsi="Arial" w:cs="Arial"/>
          <w:color w:val="000000"/>
          <w:kern w:val="0"/>
          <w:lang w:bidi="ar-SA"/>
        </w:rPr>
        <w:lastRenderedPageBreak/>
        <w:t>Tabela kalkulacji wartości całego zamówienia (podstawowe oraz opcja) brutto: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1385"/>
        <w:gridCol w:w="1217"/>
        <w:gridCol w:w="1217"/>
        <w:gridCol w:w="1581"/>
        <w:gridCol w:w="1522"/>
        <w:gridCol w:w="1478"/>
      </w:tblGrid>
      <w:tr w:rsidR="00BB1A99" w:rsidRPr="00BA3895" w14:paraId="4682C8A6" w14:textId="77777777" w:rsidTr="001B3EA3">
        <w:tc>
          <w:tcPr>
            <w:tcW w:w="1227" w:type="dxa"/>
            <w:shd w:val="clear" w:color="auto" w:fill="auto"/>
          </w:tcPr>
          <w:p w14:paraId="3C6D274C"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Rodzaj pojemnika</w:t>
            </w:r>
          </w:p>
        </w:tc>
        <w:tc>
          <w:tcPr>
            <w:tcW w:w="1385" w:type="dxa"/>
            <w:shd w:val="clear" w:color="auto" w:fill="auto"/>
          </w:tcPr>
          <w:p w14:paraId="42895E55"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Ilość (sztuk)</w:t>
            </w:r>
          </w:p>
          <w:p w14:paraId="2AF4C6E9"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Do rozstawienia w</w:t>
            </w:r>
            <w:r w:rsidRPr="00BA3895">
              <w:rPr>
                <w:rFonts w:ascii="Arial" w:eastAsia="Times New Roman" w:hAnsi="Arial" w:cs="Arial"/>
                <w:color w:val="000000"/>
                <w:sz w:val="18"/>
                <w:szCs w:val="18"/>
                <w:lang w:eastAsia="pl-PL"/>
              </w:rPr>
              <w:t xml:space="preserve"> zamówieniu podstawowym</w:t>
            </w:r>
          </w:p>
        </w:tc>
        <w:tc>
          <w:tcPr>
            <w:tcW w:w="1217" w:type="dxa"/>
            <w:shd w:val="clear" w:color="auto" w:fill="auto"/>
          </w:tcPr>
          <w:p w14:paraId="0B7F9EEE"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 xml:space="preserve">Ilość (sztuk) </w:t>
            </w:r>
            <w:r>
              <w:rPr>
                <w:rFonts w:ascii="Arial" w:eastAsia="Times New Roman" w:hAnsi="Arial" w:cs="Arial"/>
                <w:color w:val="000000"/>
                <w:sz w:val="18"/>
                <w:szCs w:val="18"/>
                <w:lang w:eastAsia="pl-PL"/>
              </w:rPr>
              <w:t xml:space="preserve">do rozstawienia </w:t>
            </w:r>
            <w:r w:rsidRPr="00BA3895">
              <w:rPr>
                <w:rFonts w:ascii="Arial" w:eastAsia="Times New Roman" w:hAnsi="Arial" w:cs="Arial"/>
                <w:color w:val="000000"/>
                <w:sz w:val="18"/>
                <w:szCs w:val="18"/>
                <w:lang w:eastAsia="pl-PL"/>
              </w:rPr>
              <w:t>opcja</w:t>
            </w:r>
          </w:p>
        </w:tc>
        <w:tc>
          <w:tcPr>
            <w:tcW w:w="1217" w:type="dxa"/>
            <w:shd w:val="clear" w:color="auto" w:fill="auto"/>
          </w:tcPr>
          <w:p w14:paraId="3A00D279"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 xml:space="preserve">Cena jednostkowa brutto </w:t>
            </w:r>
            <w:r>
              <w:rPr>
                <w:rFonts w:ascii="Arial" w:eastAsia="Times New Roman" w:hAnsi="Arial" w:cs="Arial"/>
                <w:color w:val="000000"/>
                <w:sz w:val="18"/>
                <w:szCs w:val="18"/>
                <w:lang w:eastAsia="pl-PL"/>
              </w:rPr>
              <w:t>za rozstawienie</w:t>
            </w:r>
            <w:r w:rsidRPr="00BA3895">
              <w:rPr>
                <w:rFonts w:ascii="Arial" w:eastAsia="Times New Roman" w:hAnsi="Arial" w:cs="Arial"/>
                <w:color w:val="000000"/>
                <w:sz w:val="18"/>
                <w:szCs w:val="18"/>
                <w:lang w:eastAsia="pl-PL"/>
              </w:rPr>
              <w:t xml:space="preserve"> 1 sztuki</w:t>
            </w:r>
          </w:p>
        </w:tc>
        <w:tc>
          <w:tcPr>
            <w:tcW w:w="1581" w:type="dxa"/>
            <w:shd w:val="clear" w:color="auto" w:fill="auto"/>
          </w:tcPr>
          <w:p w14:paraId="4C9746C5"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Cena zamówienia podstawowego brutto [poz. 2 x 4]</w:t>
            </w:r>
          </w:p>
        </w:tc>
        <w:tc>
          <w:tcPr>
            <w:tcW w:w="1522" w:type="dxa"/>
            <w:shd w:val="clear" w:color="auto" w:fill="auto"/>
          </w:tcPr>
          <w:p w14:paraId="6282D319"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 xml:space="preserve">Cena opcji </w:t>
            </w:r>
          </w:p>
          <w:p w14:paraId="4FE956A0"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[poz. 3 x 4]</w:t>
            </w:r>
          </w:p>
        </w:tc>
        <w:tc>
          <w:tcPr>
            <w:tcW w:w="1478" w:type="dxa"/>
          </w:tcPr>
          <w:p w14:paraId="45AD0B38"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Cena całego zamówienia (podstawowe oraz opcja)</w:t>
            </w:r>
          </w:p>
          <w:p w14:paraId="1A944E0B"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sidRPr="00BA3895">
              <w:rPr>
                <w:rFonts w:ascii="Arial" w:eastAsia="Times New Roman" w:hAnsi="Arial" w:cs="Arial"/>
                <w:color w:val="000000"/>
                <w:sz w:val="18"/>
                <w:szCs w:val="18"/>
                <w:lang w:eastAsia="pl-PL"/>
              </w:rPr>
              <w:t>[poz. 5 + 6]</w:t>
            </w:r>
          </w:p>
        </w:tc>
      </w:tr>
      <w:tr w:rsidR="00BB1A99" w:rsidRPr="00BA3895" w14:paraId="1DDA8DB0" w14:textId="77777777" w:rsidTr="001B3EA3">
        <w:tc>
          <w:tcPr>
            <w:tcW w:w="1227" w:type="dxa"/>
            <w:shd w:val="clear" w:color="auto" w:fill="auto"/>
          </w:tcPr>
          <w:p w14:paraId="22585B2D"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1</w:t>
            </w:r>
          </w:p>
        </w:tc>
        <w:tc>
          <w:tcPr>
            <w:tcW w:w="1385" w:type="dxa"/>
            <w:shd w:val="clear" w:color="auto" w:fill="auto"/>
          </w:tcPr>
          <w:p w14:paraId="32AEA324"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2</w:t>
            </w:r>
          </w:p>
        </w:tc>
        <w:tc>
          <w:tcPr>
            <w:tcW w:w="1217" w:type="dxa"/>
            <w:shd w:val="clear" w:color="auto" w:fill="auto"/>
          </w:tcPr>
          <w:p w14:paraId="70B57517"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3</w:t>
            </w:r>
          </w:p>
        </w:tc>
        <w:tc>
          <w:tcPr>
            <w:tcW w:w="1217" w:type="dxa"/>
            <w:shd w:val="clear" w:color="auto" w:fill="auto"/>
          </w:tcPr>
          <w:p w14:paraId="7C59EB76"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4</w:t>
            </w:r>
          </w:p>
        </w:tc>
        <w:tc>
          <w:tcPr>
            <w:tcW w:w="1581" w:type="dxa"/>
            <w:shd w:val="clear" w:color="auto" w:fill="auto"/>
          </w:tcPr>
          <w:p w14:paraId="20AB14AA"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5</w:t>
            </w:r>
          </w:p>
        </w:tc>
        <w:tc>
          <w:tcPr>
            <w:tcW w:w="1522" w:type="dxa"/>
            <w:shd w:val="clear" w:color="auto" w:fill="auto"/>
          </w:tcPr>
          <w:p w14:paraId="5E448EE7"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6</w:t>
            </w:r>
          </w:p>
        </w:tc>
        <w:tc>
          <w:tcPr>
            <w:tcW w:w="1478" w:type="dxa"/>
          </w:tcPr>
          <w:p w14:paraId="072B2942"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7</w:t>
            </w:r>
          </w:p>
        </w:tc>
      </w:tr>
      <w:tr w:rsidR="00BB1A99" w:rsidRPr="00BA3895" w14:paraId="413F5EE1" w14:textId="77777777" w:rsidTr="001B3EA3">
        <w:tc>
          <w:tcPr>
            <w:tcW w:w="1227" w:type="dxa"/>
            <w:shd w:val="clear" w:color="auto" w:fill="auto"/>
          </w:tcPr>
          <w:p w14:paraId="647A6211"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120</w:t>
            </w:r>
          </w:p>
        </w:tc>
        <w:tc>
          <w:tcPr>
            <w:tcW w:w="1385" w:type="dxa"/>
            <w:shd w:val="clear" w:color="auto" w:fill="auto"/>
          </w:tcPr>
          <w:p w14:paraId="46110ACE" w14:textId="001DC2A6" w:rsidR="00BB1A99" w:rsidRPr="00721E08" w:rsidRDefault="00AE0443"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1</w:t>
            </w:r>
            <w:r w:rsidR="00C700C0" w:rsidRPr="00721E08">
              <w:rPr>
                <w:rFonts w:ascii="Arial" w:eastAsia="Times New Roman" w:hAnsi="Arial" w:cs="Arial"/>
                <w:color w:val="000000" w:themeColor="text1"/>
                <w:sz w:val="20"/>
                <w:szCs w:val="20"/>
                <w:lang w:eastAsia="pl-PL"/>
              </w:rPr>
              <w:t>768</w:t>
            </w:r>
          </w:p>
        </w:tc>
        <w:tc>
          <w:tcPr>
            <w:tcW w:w="1217" w:type="dxa"/>
            <w:shd w:val="clear" w:color="auto" w:fill="auto"/>
          </w:tcPr>
          <w:p w14:paraId="16D85881" w14:textId="542CDC54" w:rsidR="00BB1A99" w:rsidRPr="00721E08" w:rsidRDefault="00C700C0"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530</w:t>
            </w:r>
          </w:p>
        </w:tc>
        <w:tc>
          <w:tcPr>
            <w:tcW w:w="1217" w:type="dxa"/>
            <w:shd w:val="clear" w:color="auto" w:fill="auto"/>
          </w:tcPr>
          <w:p w14:paraId="04C81446"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81" w:type="dxa"/>
            <w:shd w:val="clear" w:color="auto" w:fill="auto"/>
          </w:tcPr>
          <w:p w14:paraId="0ABE78E1"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22" w:type="dxa"/>
            <w:shd w:val="clear" w:color="auto" w:fill="auto"/>
          </w:tcPr>
          <w:p w14:paraId="48301319"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478" w:type="dxa"/>
          </w:tcPr>
          <w:p w14:paraId="77598B3B"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r>
      <w:tr w:rsidR="00BB1A99" w:rsidRPr="00BA3895" w14:paraId="0D37D407" w14:textId="77777777" w:rsidTr="001B3EA3">
        <w:tc>
          <w:tcPr>
            <w:tcW w:w="1227" w:type="dxa"/>
            <w:shd w:val="clear" w:color="auto" w:fill="auto"/>
          </w:tcPr>
          <w:p w14:paraId="3727AEBD"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240</w:t>
            </w:r>
          </w:p>
        </w:tc>
        <w:tc>
          <w:tcPr>
            <w:tcW w:w="1385" w:type="dxa"/>
            <w:shd w:val="clear" w:color="auto" w:fill="auto"/>
          </w:tcPr>
          <w:p w14:paraId="086749B4" w14:textId="373E66DD" w:rsidR="00BB1A99" w:rsidRPr="00721E08" w:rsidRDefault="00AE0443"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2</w:t>
            </w:r>
            <w:r w:rsidR="00C700C0" w:rsidRPr="00721E08">
              <w:rPr>
                <w:rFonts w:ascii="Arial" w:eastAsia="Times New Roman" w:hAnsi="Arial" w:cs="Arial"/>
                <w:color w:val="000000" w:themeColor="text1"/>
                <w:sz w:val="20"/>
                <w:szCs w:val="20"/>
                <w:lang w:eastAsia="pl-PL"/>
              </w:rPr>
              <w:t>10</w:t>
            </w:r>
          </w:p>
        </w:tc>
        <w:tc>
          <w:tcPr>
            <w:tcW w:w="1217" w:type="dxa"/>
            <w:shd w:val="clear" w:color="auto" w:fill="auto"/>
          </w:tcPr>
          <w:p w14:paraId="7D8324FA" w14:textId="1324262A" w:rsidR="00BB1A99" w:rsidRPr="00721E08" w:rsidRDefault="00C700C0"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63</w:t>
            </w:r>
          </w:p>
        </w:tc>
        <w:tc>
          <w:tcPr>
            <w:tcW w:w="1217" w:type="dxa"/>
            <w:shd w:val="clear" w:color="auto" w:fill="auto"/>
          </w:tcPr>
          <w:p w14:paraId="2B2E7991"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81" w:type="dxa"/>
            <w:shd w:val="clear" w:color="auto" w:fill="auto"/>
          </w:tcPr>
          <w:p w14:paraId="30FA7523"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22" w:type="dxa"/>
            <w:shd w:val="clear" w:color="auto" w:fill="auto"/>
          </w:tcPr>
          <w:p w14:paraId="136C81CE"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478" w:type="dxa"/>
          </w:tcPr>
          <w:p w14:paraId="44BC7741"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r>
      <w:tr w:rsidR="00BB1A99" w:rsidRPr="00BA3895" w14:paraId="0DAAD923" w14:textId="77777777" w:rsidTr="001B3EA3">
        <w:tc>
          <w:tcPr>
            <w:tcW w:w="1227" w:type="dxa"/>
            <w:shd w:val="clear" w:color="auto" w:fill="auto"/>
          </w:tcPr>
          <w:p w14:paraId="31CDDB19"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360</w:t>
            </w:r>
          </w:p>
        </w:tc>
        <w:tc>
          <w:tcPr>
            <w:tcW w:w="1385" w:type="dxa"/>
            <w:shd w:val="clear" w:color="auto" w:fill="auto"/>
          </w:tcPr>
          <w:p w14:paraId="415B1DA8" w14:textId="5537B575" w:rsidR="00BB1A99" w:rsidRPr="00721E08" w:rsidRDefault="00AE0443"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10</w:t>
            </w:r>
            <w:r w:rsidR="00C700C0" w:rsidRPr="00721E08">
              <w:rPr>
                <w:rFonts w:ascii="Arial" w:eastAsia="Times New Roman" w:hAnsi="Arial" w:cs="Arial"/>
                <w:color w:val="000000" w:themeColor="text1"/>
                <w:sz w:val="20"/>
                <w:szCs w:val="20"/>
                <w:lang w:eastAsia="pl-PL"/>
              </w:rPr>
              <w:t>2</w:t>
            </w:r>
          </w:p>
        </w:tc>
        <w:tc>
          <w:tcPr>
            <w:tcW w:w="1217" w:type="dxa"/>
            <w:shd w:val="clear" w:color="auto" w:fill="auto"/>
          </w:tcPr>
          <w:p w14:paraId="5F8D8C1F" w14:textId="5712F8DC" w:rsidR="00BB1A99" w:rsidRPr="00721E08" w:rsidRDefault="00C700C0"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31</w:t>
            </w:r>
          </w:p>
        </w:tc>
        <w:tc>
          <w:tcPr>
            <w:tcW w:w="1217" w:type="dxa"/>
            <w:shd w:val="clear" w:color="auto" w:fill="auto"/>
          </w:tcPr>
          <w:p w14:paraId="54457626"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81" w:type="dxa"/>
            <w:shd w:val="clear" w:color="auto" w:fill="auto"/>
          </w:tcPr>
          <w:p w14:paraId="07D2776F"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22" w:type="dxa"/>
            <w:shd w:val="clear" w:color="auto" w:fill="auto"/>
          </w:tcPr>
          <w:p w14:paraId="303C98D2"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478" w:type="dxa"/>
          </w:tcPr>
          <w:p w14:paraId="1FBF6C4F"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r>
      <w:tr w:rsidR="00BB1A99" w:rsidRPr="00BA3895" w14:paraId="1AE7FF64" w14:textId="77777777" w:rsidTr="001B3EA3">
        <w:tc>
          <w:tcPr>
            <w:tcW w:w="1227" w:type="dxa"/>
            <w:shd w:val="clear" w:color="auto" w:fill="auto"/>
          </w:tcPr>
          <w:p w14:paraId="6E58BD4C" w14:textId="77777777" w:rsidR="00BB1A99" w:rsidRPr="00BA3895" w:rsidRDefault="00BB1A99" w:rsidP="001B3EA3">
            <w:pPr>
              <w:spacing w:line="36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1100</w:t>
            </w:r>
          </w:p>
        </w:tc>
        <w:tc>
          <w:tcPr>
            <w:tcW w:w="1385" w:type="dxa"/>
            <w:shd w:val="clear" w:color="auto" w:fill="auto"/>
          </w:tcPr>
          <w:p w14:paraId="5D63058B" w14:textId="72A0ED21" w:rsidR="00BB1A99" w:rsidRPr="00721E08" w:rsidRDefault="00C700C0"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78</w:t>
            </w:r>
          </w:p>
        </w:tc>
        <w:tc>
          <w:tcPr>
            <w:tcW w:w="1217" w:type="dxa"/>
            <w:shd w:val="clear" w:color="auto" w:fill="auto"/>
          </w:tcPr>
          <w:p w14:paraId="3AD885EE" w14:textId="31A60EEC" w:rsidR="00BB1A99" w:rsidRPr="00721E08" w:rsidRDefault="00C700C0" w:rsidP="001B3EA3">
            <w:pPr>
              <w:spacing w:line="360" w:lineRule="auto"/>
              <w:jc w:val="center"/>
              <w:rPr>
                <w:rFonts w:ascii="Arial" w:eastAsia="Times New Roman" w:hAnsi="Arial" w:cs="Arial"/>
                <w:color w:val="000000" w:themeColor="text1"/>
                <w:sz w:val="20"/>
                <w:szCs w:val="20"/>
                <w:lang w:eastAsia="pl-PL"/>
              </w:rPr>
            </w:pPr>
            <w:r w:rsidRPr="00721E08">
              <w:rPr>
                <w:rFonts w:ascii="Arial" w:eastAsia="Times New Roman" w:hAnsi="Arial" w:cs="Arial"/>
                <w:color w:val="000000" w:themeColor="text1"/>
                <w:sz w:val="20"/>
                <w:szCs w:val="20"/>
                <w:lang w:eastAsia="pl-PL"/>
              </w:rPr>
              <w:t>23</w:t>
            </w:r>
          </w:p>
        </w:tc>
        <w:tc>
          <w:tcPr>
            <w:tcW w:w="1217" w:type="dxa"/>
            <w:shd w:val="clear" w:color="auto" w:fill="auto"/>
          </w:tcPr>
          <w:p w14:paraId="1F96CC89"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81" w:type="dxa"/>
            <w:shd w:val="clear" w:color="auto" w:fill="auto"/>
          </w:tcPr>
          <w:p w14:paraId="77316BC6"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522" w:type="dxa"/>
            <w:shd w:val="clear" w:color="auto" w:fill="auto"/>
          </w:tcPr>
          <w:p w14:paraId="3E007A20"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c>
          <w:tcPr>
            <w:tcW w:w="1478" w:type="dxa"/>
          </w:tcPr>
          <w:p w14:paraId="3359E662"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p>
        </w:tc>
      </w:tr>
      <w:tr w:rsidR="00BB1A99" w:rsidRPr="00BA3895" w14:paraId="7695B562" w14:textId="77777777" w:rsidTr="001B3EA3">
        <w:tc>
          <w:tcPr>
            <w:tcW w:w="5046" w:type="dxa"/>
            <w:gridSpan w:val="4"/>
            <w:shd w:val="clear" w:color="auto" w:fill="auto"/>
          </w:tcPr>
          <w:p w14:paraId="513D653C" w14:textId="77777777" w:rsidR="00BB1A99" w:rsidRPr="00BA3895" w:rsidRDefault="00BB1A99" w:rsidP="001B3EA3">
            <w:pPr>
              <w:spacing w:line="360" w:lineRule="auto"/>
              <w:jc w:val="center"/>
              <w:rPr>
                <w:rFonts w:ascii="Arial" w:eastAsia="Times New Roman" w:hAnsi="Arial" w:cs="Arial"/>
                <w:color w:val="000000"/>
                <w:sz w:val="20"/>
                <w:szCs w:val="20"/>
                <w:lang w:eastAsia="pl-PL"/>
              </w:rPr>
            </w:pPr>
            <w:r w:rsidRPr="00BA3895">
              <w:rPr>
                <w:rFonts w:ascii="Arial" w:hAnsi="Arial" w:cs="Arial"/>
                <w:b/>
                <w:bCs/>
                <w:color w:val="000000"/>
                <w:sz w:val="18"/>
                <w:szCs w:val="18"/>
              </w:rPr>
              <w:t>Całkowita cena za realizację zamówienia:</w:t>
            </w:r>
          </w:p>
        </w:tc>
        <w:tc>
          <w:tcPr>
            <w:tcW w:w="1581" w:type="dxa"/>
            <w:shd w:val="clear" w:color="auto" w:fill="auto"/>
          </w:tcPr>
          <w:p w14:paraId="3B619AB2"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*należy wpisać  sumę poszczególnych kwot z kolumny 5</w:t>
            </w:r>
          </w:p>
          <w:p w14:paraId="2A7867B9" w14:textId="77777777" w:rsidR="00BB1A99" w:rsidRPr="00BA3895" w:rsidRDefault="00BB1A99" w:rsidP="001B3EA3">
            <w:pPr>
              <w:spacing w:line="360" w:lineRule="auto"/>
              <w:jc w:val="center"/>
              <w:rPr>
                <w:rFonts w:ascii="Arial" w:eastAsia="Times New Roman" w:hAnsi="Arial" w:cs="Arial"/>
                <w:b/>
                <w:bCs/>
                <w:color w:val="000000"/>
                <w:sz w:val="20"/>
                <w:szCs w:val="20"/>
                <w:lang w:eastAsia="pl-PL"/>
              </w:rPr>
            </w:pPr>
            <w:r w:rsidRPr="00BA3895">
              <w:rPr>
                <w:rFonts w:ascii="Arial" w:eastAsia="Times New Roman" w:hAnsi="Arial" w:cs="Arial"/>
                <w:b/>
                <w:bCs/>
                <w:color w:val="000000"/>
                <w:sz w:val="20"/>
                <w:szCs w:val="20"/>
                <w:lang w:eastAsia="pl-PL"/>
              </w:rPr>
              <w:t>……………….</w:t>
            </w:r>
          </w:p>
        </w:tc>
        <w:tc>
          <w:tcPr>
            <w:tcW w:w="1522" w:type="dxa"/>
            <w:shd w:val="clear" w:color="auto" w:fill="auto"/>
          </w:tcPr>
          <w:p w14:paraId="682FDB81"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*należy wpisać  sumę poszczególnych kwot z kolumny 6</w:t>
            </w:r>
          </w:p>
          <w:p w14:paraId="0F04BFA7" w14:textId="77777777" w:rsidR="00BB1A99" w:rsidRPr="00BA3895" w:rsidRDefault="00BB1A99" w:rsidP="001B3EA3">
            <w:pPr>
              <w:spacing w:line="360" w:lineRule="auto"/>
              <w:jc w:val="center"/>
              <w:rPr>
                <w:rFonts w:ascii="Arial" w:eastAsia="Times New Roman" w:hAnsi="Arial" w:cs="Arial"/>
                <w:b/>
                <w:bCs/>
                <w:color w:val="000000"/>
                <w:sz w:val="20"/>
                <w:szCs w:val="20"/>
                <w:lang w:eastAsia="pl-PL"/>
              </w:rPr>
            </w:pPr>
            <w:r w:rsidRPr="00BA3895">
              <w:rPr>
                <w:rFonts w:ascii="Arial" w:eastAsia="Times New Roman" w:hAnsi="Arial" w:cs="Arial"/>
                <w:b/>
                <w:bCs/>
                <w:color w:val="000000"/>
                <w:sz w:val="20"/>
                <w:szCs w:val="20"/>
                <w:lang w:eastAsia="pl-PL"/>
              </w:rPr>
              <w:t>……………….</w:t>
            </w:r>
          </w:p>
        </w:tc>
        <w:tc>
          <w:tcPr>
            <w:tcW w:w="1478" w:type="dxa"/>
          </w:tcPr>
          <w:p w14:paraId="443930B3" w14:textId="77777777" w:rsidR="00BB1A99" w:rsidRPr="00BA3895" w:rsidRDefault="00BB1A99" w:rsidP="001B3EA3">
            <w:pPr>
              <w:spacing w:line="360" w:lineRule="auto"/>
              <w:jc w:val="center"/>
              <w:rPr>
                <w:rFonts w:ascii="Arial" w:eastAsia="Times New Roman" w:hAnsi="Arial" w:cs="Arial"/>
                <w:color w:val="000000"/>
                <w:sz w:val="16"/>
                <w:szCs w:val="16"/>
                <w:lang w:eastAsia="pl-PL"/>
              </w:rPr>
            </w:pPr>
            <w:r w:rsidRPr="00BA3895">
              <w:rPr>
                <w:rFonts w:ascii="Arial" w:eastAsia="Times New Roman" w:hAnsi="Arial" w:cs="Arial"/>
                <w:color w:val="000000"/>
                <w:sz w:val="16"/>
                <w:szCs w:val="16"/>
                <w:lang w:eastAsia="pl-PL"/>
              </w:rPr>
              <w:t>*należy wpisać  sumę poszczególnych kwot z kolumny 7</w:t>
            </w:r>
          </w:p>
          <w:p w14:paraId="610E245C" w14:textId="77777777" w:rsidR="00BB1A99" w:rsidRPr="00BA3895" w:rsidRDefault="00BB1A99" w:rsidP="001B3EA3">
            <w:pPr>
              <w:spacing w:line="360" w:lineRule="auto"/>
              <w:jc w:val="center"/>
              <w:rPr>
                <w:rFonts w:ascii="Arial" w:eastAsia="Times New Roman" w:hAnsi="Arial" w:cs="Arial"/>
                <w:b/>
                <w:bCs/>
                <w:color w:val="000000"/>
                <w:sz w:val="20"/>
                <w:szCs w:val="20"/>
                <w:lang w:eastAsia="pl-PL"/>
              </w:rPr>
            </w:pPr>
            <w:r w:rsidRPr="00BA3895">
              <w:rPr>
                <w:rFonts w:ascii="Arial" w:eastAsia="Times New Roman" w:hAnsi="Arial" w:cs="Arial"/>
                <w:b/>
                <w:bCs/>
                <w:color w:val="000000"/>
                <w:sz w:val="20"/>
                <w:szCs w:val="20"/>
                <w:lang w:eastAsia="pl-PL"/>
              </w:rPr>
              <w:t>………………</w:t>
            </w:r>
          </w:p>
        </w:tc>
      </w:tr>
    </w:tbl>
    <w:p w14:paraId="685C7A3E" w14:textId="77777777" w:rsidR="00BB1A99" w:rsidRPr="008A70BE" w:rsidRDefault="00BB1A99" w:rsidP="00BB1A99">
      <w:pPr>
        <w:pStyle w:val="NormalnyWeb"/>
        <w:spacing w:before="0" w:after="0" w:line="360" w:lineRule="auto"/>
        <w:rPr>
          <w:rFonts w:ascii="Arial" w:eastAsia="TimesNewRomanPSMT" w:hAnsi="Arial" w:cs="Arial"/>
          <w:color w:val="000000"/>
          <w:kern w:val="0"/>
          <w:lang w:bidi="ar-SA"/>
        </w:rPr>
      </w:pPr>
    </w:p>
    <w:p w14:paraId="3ECA904A" w14:textId="77777777" w:rsidR="00BB1A99" w:rsidRDefault="00BB1A99" w:rsidP="00BB1A99">
      <w:pPr>
        <w:pStyle w:val="NormalnyWeb"/>
        <w:spacing w:before="0" w:after="0" w:line="360" w:lineRule="auto"/>
        <w:rPr>
          <w:rFonts w:ascii="Arial" w:hAnsi="Arial" w:cs="Arial"/>
        </w:rPr>
      </w:pPr>
      <w:r w:rsidRPr="00BA3895">
        <w:rPr>
          <w:rStyle w:val="Domylnaczcionkaakapitu3"/>
          <w:rFonts w:ascii="Arial" w:hAnsi="Arial" w:cs="Arial"/>
          <w:b/>
          <w:bCs/>
          <w:color w:val="000000"/>
          <w:shd w:val="clear" w:color="auto" w:fill="FFFFFF"/>
        </w:rPr>
        <w:t>Uwaga</w:t>
      </w:r>
      <w:r w:rsidRPr="00BA3895">
        <w:rPr>
          <w:rStyle w:val="Domylnaczcionkaakapitu3"/>
          <w:rFonts w:ascii="Arial" w:hAnsi="Arial" w:cs="Arial"/>
          <w:color w:val="000000"/>
          <w:shd w:val="clear" w:color="auto" w:fill="FFFFFF"/>
        </w:rPr>
        <w:t>: Ceny należy podać w zaokrągleniu do dwóch miejsc po przecinku.</w:t>
      </w:r>
    </w:p>
    <w:p w14:paraId="7C0E32B5"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rPr>
        <w:t>5. Akceptuje(my) bez zastrzeżeń istotne postanowienia umowy przedstawiony w Części III SWZ</w:t>
      </w:r>
      <w:r w:rsidRPr="00730B47">
        <w:rPr>
          <w:rFonts w:ascii="Arial" w:hAnsi="Arial" w:cs="Arial"/>
        </w:rPr>
        <w:br/>
      </w:r>
      <w:r w:rsidRPr="00730B47">
        <w:rPr>
          <w:rFonts w:ascii="Arial" w:hAnsi="Arial" w:cs="Arial"/>
          <w:color w:val="000000"/>
        </w:rPr>
        <w:t>6. W przypadku uznania mojej(naszej) oferty za najkorzystniejszą, umowę zobowiązuję(my) się zawrzeć w miejscu i terminie jakie zostaną wskazane przez Zamawiającego.</w:t>
      </w:r>
    </w:p>
    <w:p w14:paraId="47BC4310"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t xml:space="preserve">7. Składam(y) niniejszą ofertę </w:t>
      </w:r>
      <w:r w:rsidRPr="00730B47">
        <w:rPr>
          <w:rFonts w:ascii="Arial" w:hAnsi="Arial" w:cs="Arial"/>
          <w:i/>
          <w:iCs/>
          <w:color w:val="000000"/>
        </w:rPr>
        <w:t>[we własnym imieniu] / [jako Wykonawcy wspólnie ubiegający się o udzielenie zamówienia],</w:t>
      </w:r>
    </w:p>
    <w:p w14:paraId="1C6599A7" w14:textId="0644FCF1"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t xml:space="preserve">8. </w:t>
      </w:r>
      <w:r w:rsidRPr="00730B47">
        <w:rPr>
          <w:rFonts w:ascii="Arial" w:hAnsi="Arial" w:cs="Arial"/>
          <w:i/>
          <w:iCs/>
          <w:color w:val="000000"/>
        </w:rPr>
        <w:t>[żadne z informacji zawartych w ofercie nie stanowią tajemnicy przedsiębiorstwa w rozumieniu przepisów o zwalczaniu nieuczciwej konkurencji</w:t>
      </w:r>
      <w:r w:rsidR="00165C2A">
        <w:rPr>
          <w:rFonts w:ascii="Arial" w:hAnsi="Arial" w:cs="Arial"/>
          <w:i/>
          <w:iCs/>
          <w:color w:val="000000"/>
        </w:rPr>
        <w:t>]</w:t>
      </w:r>
      <w:r w:rsidRPr="00730B47">
        <w:rPr>
          <w:rFonts w:ascii="Arial" w:hAnsi="Arial" w:cs="Arial"/>
          <w:i/>
          <w:iCs/>
          <w:color w:val="000000"/>
        </w:rPr>
        <w:t xml:space="preserve"> / </w:t>
      </w:r>
      <w:r w:rsidR="00165C2A">
        <w:rPr>
          <w:rFonts w:ascii="Arial" w:hAnsi="Arial" w:cs="Arial"/>
          <w:i/>
          <w:iCs/>
          <w:color w:val="000000"/>
        </w:rPr>
        <w:t>[</w:t>
      </w:r>
      <w:r w:rsidRPr="00730B47">
        <w:rPr>
          <w:rFonts w:ascii="Arial" w:hAnsi="Arial" w:cs="Arial"/>
          <w:i/>
          <w:iCs/>
          <w:color w:val="000000"/>
        </w:rPr>
        <w:t>wskazane poniżej informacje zawarte w ofercie stanowią tajemnicę przedsiębiorstwa w rozumieniu przepisów o zwalczaniu nieuczciwej konkurencji i w związku z niniejszym nie mogą być one udostępniane, w szczególności innym uczestnikom postępowania</w:t>
      </w:r>
      <w:r w:rsidR="00165C2A">
        <w:rPr>
          <w:rFonts w:ascii="Arial" w:hAnsi="Arial" w:cs="Arial"/>
          <w:i/>
          <w:iCs/>
          <w:color w:val="000000"/>
        </w:rPr>
        <w:t>]</w:t>
      </w:r>
      <w:r w:rsidRPr="00730B47">
        <w:rPr>
          <w:rFonts w:ascii="Arial" w:hAnsi="Arial" w:cs="Arial"/>
          <w:i/>
          <w:iCs/>
          <w:color w:val="000000"/>
        </w:rPr>
        <w:t>:</w:t>
      </w:r>
    </w:p>
    <w:tbl>
      <w:tblPr>
        <w:tblW w:w="9660" w:type="dxa"/>
        <w:tblInd w:w="57" w:type="dxa"/>
        <w:tblLayout w:type="fixed"/>
        <w:tblCellMar>
          <w:left w:w="10" w:type="dxa"/>
          <w:right w:w="10" w:type="dxa"/>
        </w:tblCellMar>
        <w:tblLook w:val="0000" w:firstRow="0" w:lastRow="0" w:firstColumn="0" w:lastColumn="0" w:noHBand="0" w:noVBand="0"/>
      </w:tblPr>
      <w:tblGrid>
        <w:gridCol w:w="502"/>
        <w:gridCol w:w="4251"/>
        <w:gridCol w:w="2376"/>
        <w:gridCol w:w="2531"/>
      </w:tblGrid>
      <w:tr w:rsidR="00BB1A99" w:rsidRPr="00730B47" w14:paraId="0863304C" w14:textId="77777777" w:rsidTr="001B3EA3">
        <w:tc>
          <w:tcPr>
            <w:tcW w:w="502"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00C4512C"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Lp.</w:t>
            </w:r>
          </w:p>
        </w:tc>
        <w:tc>
          <w:tcPr>
            <w:tcW w:w="4251"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066AACA0"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Oznaczenie rodzaju (nazwy) informacji</w:t>
            </w:r>
          </w:p>
        </w:tc>
        <w:tc>
          <w:tcPr>
            <w:tcW w:w="4907" w:type="dxa"/>
            <w:gridSpan w:val="2"/>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456D2CF9"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Strony w ofercie (wyrażone cyfrą)</w:t>
            </w:r>
          </w:p>
        </w:tc>
      </w:tr>
      <w:tr w:rsidR="00BB1A99" w:rsidRPr="00730B47" w14:paraId="23CDFC7F" w14:textId="77777777" w:rsidTr="001B3EA3">
        <w:tc>
          <w:tcPr>
            <w:tcW w:w="502"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6040940C" w14:textId="77777777" w:rsidR="00BB1A99" w:rsidRPr="00730B47" w:rsidRDefault="00BB1A99" w:rsidP="001B3EA3">
            <w:pPr>
              <w:snapToGrid w:val="0"/>
              <w:spacing w:line="360" w:lineRule="auto"/>
              <w:rPr>
                <w:rFonts w:ascii="Arial" w:hAnsi="Arial" w:cs="Arial"/>
                <w:color w:val="000000"/>
              </w:rPr>
            </w:pPr>
          </w:p>
        </w:tc>
        <w:tc>
          <w:tcPr>
            <w:tcW w:w="4251"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287C724B" w14:textId="77777777" w:rsidR="00BB1A99" w:rsidRPr="00730B47" w:rsidRDefault="00BB1A99" w:rsidP="001B3EA3">
            <w:pPr>
              <w:snapToGrid w:val="0"/>
              <w:spacing w:line="360" w:lineRule="auto"/>
              <w:rPr>
                <w:rFonts w:ascii="Arial" w:hAnsi="Arial" w:cs="Arial"/>
                <w:color w:val="00000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49396A3B"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od</w:t>
            </w: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3AAD421C" w14:textId="77777777" w:rsidR="00BB1A99" w:rsidRPr="00730B47" w:rsidRDefault="00BB1A99" w:rsidP="001B3EA3">
            <w:pPr>
              <w:pStyle w:val="Normalny2"/>
              <w:spacing w:line="360" w:lineRule="auto"/>
              <w:jc w:val="center"/>
              <w:rPr>
                <w:rFonts w:ascii="Arial" w:hAnsi="Arial" w:cs="Arial"/>
              </w:rPr>
            </w:pPr>
            <w:r w:rsidRPr="00730B47">
              <w:rPr>
                <w:rFonts w:ascii="Arial" w:hAnsi="Arial" w:cs="Arial"/>
                <w:color w:val="000000"/>
              </w:rPr>
              <w:t>do</w:t>
            </w:r>
          </w:p>
        </w:tc>
      </w:tr>
      <w:tr w:rsidR="00BB1A99" w:rsidRPr="00730B47" w14:paraId="3DD088AA" w14:textId="77777777" w:rsidTr="001B3EA3">
        <w:trPr>
          <w:trHeight w:val="327"/>
        </w:trPr>
        <w:tc>
          <w:tcPr>
            <w:tcW w:w="502" w:type="dxa"/>
            <w:tcBorders>
              <w:left w:val="single" w:sz="6" w:space="0" w:color="000001"/>
              <w:bottom w:val="single" w:sz="6" w:space="0" w:color="000001"/>
            </w:tcBorders>
            <w:shd w:val="clear" w:color="auto" w:fill="auto"/>
            <w:tcMar>
              <w:top w:w="0" w:type="dxa"/>
              <w:left w:w="57" w:type="dxa"/>
              <w:bottom w:w="57" w:type="dxa"/>
              <w:right w:w="57" w:type="dxa"/>
            </w:tcMar>
          </w:tcPr>
          <w:p w14:paraId="305C6330" w14:textId="77777777" w:rsidR="00BB1A99" w:rsidRPr="00730B47" w:rsidRDefault="00BB1A99" w:rsidP="001B3EA3">
            <w:pPr>
              <w:pStyle w:val="Normalny2"/>
              <w:snapToGrid w:val="0"/>
              <w:spacing w:line="360" w:lineRule="auto"/>
              <w:rPr>
                <w:rFonts w:ascii="Arial" w:hAnsi="Arial" w:cs="Arial"/>
                <w:color w:val="000000"/>
              </w:rPr>
            </w:pPr>
          </w:p>
        </w:tc>
        <w:tc>
          <w:tcPr>
            <w:tcW w:w="4251" w:type="dxa"/>
            <w:tcBorders>
              <w:left w:val="single" w:sz="6" w:space="0" w:color="000001"/>
              <w:bottom w:val="single" w:sz="6" w:space="0" w:color="000001"/>
            </w:tcBorders>
            <w:shd w:val="clear" w:color="auto" w:fill="auto"/>
            <w:tcMar>
              <w:top w:w="0" w:type="dxa"/>
              <w:left w:w="57" w:type="dxa"/>
              <w:bottom w:w="57" w:type="dxa"/>
              <w:right w:w="57" w:type="dxa"/>
            </w:tcMar>
          </w:tcPr>
          <w:p w14:paraId="6355F41D" w14:textId="77777777" w:rsidR="00BB1A99" w:rsidRPr="00730B47" w:rsidRDefault="00BB1A99" w:rsidP="001B3EA3">
            <w:pPr>
              <w:pStyle w:val="Normalny2"/>
              <w:snapToGrid w:val="0"/>
              <w:spacing w:line="360" w:lineRule="auto"/>
              <w:rPr>
                <w:rFonts w:ascii="Arial" w:hAnsi="Arial" w:cs="Arial"/>
                <w:color w:val="00000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7382E7E8" w14:textId="77777777" w:rsidR="00BB1A99" w:rsidRPr="00730B47" w:rsidRDefault="00BB1A99" w:rsidP="001B3EA3">
            <w:pPr>
              <w:pStyle w:val="Normalny2"/>
              <w:snapToGrid w:val="0"/>
              <w:spacing w:line="360" w:lineRule="auto"/>
              <w:rPr>
                <w:rFonts w:ascii="Arial" w:hAnsi="Arial" w:cs="Arial"/>
                <w:color w:val="000000"/>
              </w:rPr>
            </w:pP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0007944A" w14:textId="77777777" w:rsidR="00BB1A99" w:rsidRPr="00730B47" w:rsidRDefault="00BB1A99" w:rsidP="001B3EA3">
            <w:pPr>
              <w:pStyle w:val="Normalny2"/>
              <w:snapToGrid w:val="0"/>
              <w:spacing w:line="360" w:lineRule="auto"/>
              <w:rPr>
                <w:rFonts w:ascii="Arial" w:hAnsi="Arial" w:cs="Arial"/>
                <w:color w:val="000000"/>
              </w:rPr>
            </w:pPr>
          </w:p>
        </w:tc>
      </w:tr>
    </w:tbl>
    <w:p w14:paraId="0417BAEE" w14:textId="77777777" w:rsidR="00BB1A99" w:rsidRPr="00730B47" w:rsidRDefault="00BB1A99" w:rsidP="00BB1A99">
      <w:pPr>
        <w:pStyle w:val="NormalnyWeb"/>
        <w:spacing w:before="0" w:after="0" w:line="360" w:lineRule="auto"/>
        <w:rPr>
          <w:rFonts w:ascii="Arial" w:hAnsi="Arial" w:cs="Arial"/>
        </w:rPr>
      </w:pPr>
    </w:p>
    <w:p w14:paraId="1D6ADD0F"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lastRenderedPageBreak/>
        <w:t>9. Części zamówienia, których wykonanie wykonawca zamierza powierzyć podwykonawcom:</w:t>
      </w:r>
    </w:p>
    <w:tbl>
      <w:tblPr>
        <w:tblW w:w="9660" w:type="dxa"/>
        <w:tblInd w:w="57" w:type="dxa"/>
        <w:tblLayout w:type="fixed"/>
        <w:tblCellMar>
          <w:left w:w="10" w:type="dxa"/>
          <w:right w:w="10" w:type="dxa"/>
        </w:tblCellMar>
        <w:tblLook w:val="0000" w:firstRow="0" w:lastRow="0" w:firstColumn="0" w:lastColumn="0" w:noHBand="0" w:noVBand="0"/>
      </w:tblPr>
      <w:tblGrid>
        <w:gridCol w:w="4815"/>
        <w:gridCol w:w="4845"/>
      </w:tblGrid>
      <w:tr w:rsidR="00BB1A99" w:rsidRPr="00730B47" w14:paraId="38687831" w14:textId="77777777" w:rsidTr="001B3EA3">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27AF3C74" w14:textId="77777777" w:rsidR="00BB1A99" w:rsidRPr="00730B47" w:rsidRDefault="00BB1A99" w:rsidP="001B3EA3">
            <w:pPr>
              <w:pStyle w:val="Normalny2"/>
              <w:spacing w:line="360" w:lineRule="auto"/>
              <w:rPr>
                <w:rFonts w:ascii="Arial" w:hAnsi="Arial" w:cs="Arial"/>
              </w:rPr>
            </w:pPr>
            <w:r w:rsidRPr="00730B47">
              <w:rPr>
                <w:rFonts w:ascii="Arial" w:hAnsi="Arial" w:cs="Arial"/>
                <w:color w:val="000000"/>
              </w:rPr>
              <w:t>Nazwa części zamówienia</w:t>
            </w: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08AEE3DE" w14:textId="77777777" w:rsidR="00BB1A99" w:rsidRPr="00730B47" w:rsidRDefault="00BB1A99" w:rsidP="001B3EA3">
            <w:pPr>
              <w:pStyle w:val="Normalny2"/>
              <w:spacing w:line="360" w:lineRule="auto"/>
              <w:rPr>
                <w:rFonts w:ascii="Arial" w:hAnsi="Arial" w:cs="Arial"/>
              </w:rPr>
            </w:pPr>
            <w:r w:rsidRPr="00730B47">
              <w:rPr>
                <w:rFonts w:ascii="Arial" w:hAnsi="Arial" w:cs="Arial"/>
                <w:color w:val="000000"/>
              </w:rPr>
              <w:t>Nazwa firm podwykonawców</w:t>
            </w:r>
          </w:p>
        </w:tc>
      </w:tr>
      <w:tr w:rsidR="00BB1A99" w:rsidRPr="00730B47" w14:paraId="2D7A4FC3" w14:textId="77777777" w:rsidTr="001B3EA3">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1AD7C0A7" w14:textId="77777777" w:rsidR="00BB1A99" w:rsidRPr="00730B47" w:rsidRDefault="00BB1A99" w:rsidP="001B3EA3">
            <w:pPr>
              <w:pStyle w:val="Normalny2"/>
              <w:spacing w:line="360" w:lineRule="auto"/>
              <w:rPr>
                <w:rFonts w:ascii="Arial" w:hAnsi="Arial" w:cs="Arial"/>
                <w:color w:val="000000"/>
              </w:rPr>
            </w:pP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620679C4" w14:textId="77777777" w:rsidR="00BB1A99" w:rsidRPr="00730B47" w:rsidRDefault="00BB1A99" w:rsidP="001B3EA3">
            <w:pPr>
              <w:pStyle w:val="Normalny2"/>
              <w:spacing w:line="360" w:lineRule="auto"/>
              <w:rPr>
                <w:rFonts w:ascii="Arial" w:hAnsi="Arial" w:cs="Arial"/>
                <w:color w:val="000000"/>
              </w:rPr>
            </w:pPr>
          </w:p>
        </w:tc>
      </w:tr>
    </w:tbl>
    <w:p w14:paraId="4852B379" w14:textId="77777777" w:rsidR="00BB1A99" w:rsidRDefault="00BB1A99" w:rsidP="00BB1A99">
      <w:pPr>
        <w:pStyle w:val="NormalnyWeb"/>
        <w:spacing w:before="0" w:after="0" w:line="360" w:lineRule="auto"/>
        <w:rPr>
          <w:rFonts w:ascii="Arial" w:hAnsi="Arial" w:cs="Arial"/>
          <w:color w:val="000000"/>
        </w:rPr>
      </w:pPr>
    </w:p>
    <w:p w14:paraId="27BBF550"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t>10. Inne oświadczenia:</w:t>
      </w:r>
    </w:p>
    <w:p w14:paraId="70BEB50F" w14:textId="77777777" w:rsidR="00BB1A99" w:rsidRPr="00730B47" w:rsidRDefault="00BB1A99" w:rsidP="00BB1A99">
      <w:pPr>
        <w:pStyle w:val="NormalnyWeb"/>
        <w:spacing w:before="0" w:after="0" w:line="360" w:lineRule="auto"/>
        <w:ind w:left="284" w:hanging="284"/>
        <w:rPr>
          <w:rFonts w:ascii="Arial" w:hAnsi="Arial" w:cs="Arial"/>
        </w:rPr>
      </w:pPr>
      <w:r w:rsidRPr="00730B47">
        <w:rPr>
          <w:rFonts w:ascii="Arial" w:hAnsi="Arial" w:cs="Arial"/>
          <w:color w:val="000000"/>
        </w:rPr>
        <w:t>a) Oświadczam(y), że wypełniłem(liśmy) obowiązki informacyjne przewidziane w art. 13 lub art. 14 RODO wobec osób fizycznych, od których dane osobowe bezpośrednio lub pośrednio pozyskałem(liśmy) w celu ubiegania się o udzielenie zamówienia publicznego w niniejszym postępowaniu.*</w:t>
      </w:r>
    </w:p>
    <w:p w14:paraId="5F34E6BA" w14:textId="77777777" w:rsidR="00BB1A99" w:rsidRPr="00426525" w:rsidRDefault="00BB1A99" w:rsidP="00BB1A99">
      <w:pPr>
        <w:pStyle w:val="NormalnyWeb"/>
        <w:spacing w:before="0" w:after="0" w:line="360" w:lineRule="auto"/>
        <w:rPr>
          <w:rFonts w:ascii="Arial" w:hAnsi="Arial" w:cs="Arial"/>
          <w:sz w:val="20"/>
          <w:szCs w:val="20"/>
        </w:rPr>
      </w:pPr>
      <w:r w:rsidRPr="00426525">
        <w:rPr>
          <w:rFonts w:ascii="Arial" w:hAnsi="Arial" w:cs="Arial"/>
          <w:i/>
          <w:iCs/>
          <w:color w:val="000000"/>
          <w:sz w:val="20"/>
          <w:szCs w:val="20"/>
        </w:rPr>
        <w:t>* W przypadku gdy wykonawca nie przekazuje danych osobowych innych niż bezpośrednio jego dotyczących lub zachodzi wyłączenie stosowania obowiązku informacyjnego, stosownie do art. 13 ust. 4 lub art. 14 ust</w:t>
      </w:r>
      <w:r w:rsidRPr="00426525">
        <w:rPr>
          <w:rFonts w:ascii="Arial" w:hAnsi="Arial" w:cs="Arial"/>
          <w:color w:val="000000"/>
          <w:sz w:val="20"/>
          <w:szCs w:val="20"/>
        </w:rPr>
        <w:t>. 5 RODO treści oświadczenia wykonawca nie składa (usunięcie treści oświadczenia np. przez jego wykreślenie).</w:t>
      </w:r>
    </w:p>
    <w:p w14:paraId="0B84452A"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t xml:space="preserve">b) W myśl art. 225 </w:t>
      </w:r>
      <w:proofErr w:type="spellStart"/>
      <w:r w:rsidRPr="00730B47">
        <w:rPr>
          <w:rFonts w:ascii="Arial" w:hAnsi="Arial" w:cs="Arial"/>
          <w:color w:val="000000"/>
        </w:rPr>
        <w:t>u.p.z.p</w:t>
      </w:r>
      <w:proofErr w:type="spellEnd"/>
      <w:r w:rsidRPr="00730B47">
        <w:rPr>
          <w:rFonts w:ascii="Arial" w:hAnsi="Arial" w:cs="Arial"/>
          <w:color w:val="000000"/>
        </w:rPr>
        <w:t xml:space="preserve"> informuję(my), że zgodnie z przepisami o podatku od towarów i usług wybór mojej/ naszej oferty (należy zaznaczyć właściwy kwadrat):</w:t>
      </w:r>
    </w:p>
    <w:p w14:paraId="6C5E1CB2" w14:textId="77777777" w:rsidR="00BB1A99" w:rsidRPr="00730B47" w:rsidRDefault="00BB1A99" w:rsidP="00BB1A99">
      <w:pPr>
        <w:pStyle w:val="NormalnyWeb"/>
        <w:spacing w:before="0" w:after="0" w:line="360" w:lineRule="auto"/>
        <w:ind w:left="709"/>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w:t>
      </w:r>
      <w:r w:rsidRPr="00730B47">
        <w:rPr>
          <w:rFonts w:ascii="Arial" w:hAnsi="Arial" w:cs="Arial"/>
          <w:b/>
          <w:bCs/>
          <w:color w:val="000000"/>
        </w:rPr>
        <w:t>nie będzie</w:t>
      </w:r>
      <w:r w:rsidRPr="00730B47">
        <w:rPr>
          <w:rFonts w:ascii="Arial" w:hAnsi="Arial" w:cs="Arial"/>
          <w:color w:val="000000"/>
        </w:rPr>
        <w:t xml:space="preserve"> prowadzić do powstania </w:t>
      </w:r>
      <w:r w:rsidRPr="00426525">
        <w:rPr>
          <w:rFonts w:ascii="Arial" w:hAnsi="Arial" w:cs="Arial"/>
          <w:color w:val="000000"/>
        </w:rPr>
        <w:t>u zamawiającego</w:t>
      </w:r>
      <w:r w:rsidRPr="00730B47">
        <w:rPr>
          <w:rFonts w:ascii="Arial" w:hAnsi="Arial" w:cs="Arial"/>
          <w:color w:val="000000"/>
        </w:rPr>
        <w:t xml:space="preserve"> obowiązku podatkowego.</w:t>
      </w:r>
    </w:p>
    <w:p w14:paraId="717FBA98" w14:textId="77777777" w:rsidR="00BB1A99" w:rsidRPr="00730B47" w:rsidRDefault="00BB1A99" w:rsidP="00BB1A99">
      <w:pPr>
        <w:pStyle w:val="NormalnyWeb"/>
        <w:spacing w:before="0" w:after="0" w:line="360" w:lineRule="auto"/>
        <w:ind w:left="709"/>
        <w:rPr>
          <w:rFonts w:ascii="Arial" w:hAnsi="Arial" w:cs="Arial"/>
          <w:color w:val="000000"/>
        </w:rPr>
      </w:pPr>
      <w:r w:rsidRPr="00730B47">
        <w:rPr>
          <w:rFonts w:ascii="Arial" w:hAnsi="Arial" w:cs="Arial"/>
          <w:color w:val="000000"/>
        </w:rPr>
        <w:sym w:font="Symbol" w:char="F07F"/>
      </w:r>
      <w:r w:rsidRPr="00730B47">
        <w:rPr>
          <w:rFonts w:ascii="Arial" w:hAnsi="Arial" w:cs="Arial"/>
          <w:color w:val="000000"/>
        </w:rPr>
        <w:t xml:space="preserve"> </w:t>
      </w:r>
      <w:r w:rsidRPr="00730B47">
        <w:rPr>
          <w:rFonts w:ascii="Arial" w:hAnsi="Arial" w:cs="Arial"/>
          <w:b/>
          <w:bCs/>
          <w:color w:val="000000"/>
        </w:rPr>
        <w:t>będzie</w:t>
      </w:r>
      <w:r w:rsidRPr="00730B47">
        <w:rPr>
          <w:rFonts w:ascii="Arial" w:hAnsi="Arial" w:cs="Arial"/>
          <w:color w:val="000000"/>
        </w:rPr>
        <w:t xml:space="preserve"> prowadzić do powstania u zamawiającego obowiązku podatkowego w następującym zakresie:</w:t>
      </w:r>
      <w:r w:rsidRPr="00730B47">
        <w:rPr>
          <w:rFonts w:ascii="Arial" w:hAnsi="Arial" w:cs="Arial"/>
          <w:color w:val="000000"/>
        </w:rPr>
        <w:br/>
      </w:r>
    </w:p>
    <w:tbl>
      <w:tblPr>
        <w:tblW w:w="9469" w:type="dxa"/>
        <w:tblInd w:w="-5" w:type="dxa"/>
        <w:tblCellMar>
          <w:left w:w="10" w:type="dxa"/>
          <w:right w:w="10" w:type="dxa"/>
        </w:tblCellMar>
        <w:tblLook w:val="0000" w:firstRow="0" w:lastRow="0" w:firstColumn="0" w:lastColumn="0" w:noHBand="0" w:noVBand="0"/>
      </w:tblPr>
      <w:tblGrid>
        <w:gridCol w:w="3828"/>
        <w:gridCol w:w="3373"/>
        <w:gridCol w:w="2268"/>
      </w:tblGrid>
      <w:tr w:rsidR="00BB1A99" w:rsidRPr="00730B47" w14:paraId="1074871D" w14:textId="77777777" w:rsidTr="001B3EA3">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2642A4" w14:textId="77777777" w:rsidR="00BB1A99" w:rsidRPr="00730B47" w:rsidRDefault="00BB1A99" w:rsidP="001B3EA3">
            <w:pPr>
              <w:pStyle w:val="Tekstpodstawowy3"/>
              <w:spacing w:after="0" w:line="360" w:lineRule="auto"/>
              <w:jc w:val="center"/>
              <w:rPr>
                <w:rFonts w:ascii="Arial" w:hAnsi="Arial" w:cs="Arial"/>
                <w:color w:val="000000"/>
                <w:szCs w:val="16"/>
              </w:rPr>
            </w:pPr>
            <w:r w:rsidRPr="00730B47">
              <w:rPr>
                <w:rFonts w:ascii="Arial" w:hAnsi="Arial" w:cs="Arial"/>
                <w:color w:val="000000"/>
                <w:szCs w:val="16"/>
              </w:rPr>
              <w:t>Nazwa (rodzaj) towaru lub usług których dostawa lub świadczenie będą prowadziły do powstania obowiązku podatkowego</w:t>
            </w: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D77D4B" w14:textId="77777777" w:rsidR="00BB1A99" w:rsidRPr="00730B47" w:rsidRDefault="00BB1A99" w:rsidP="001B3EA3">
            <w:pPr>
              <w:pStyle w:val="Tekstpodstawowy3"/>
              <w:spacing w:after="0" w:line="360" w:lineRule="auto"/>
              <w:jc w:val="center"/>
              <w:rPr>
                <w:rFonts w:ascii="Arial" w:hAnsi="Arial" w:cs="Arial"/>
                <w:color w:val="000000"/>
                <w:szCs w:val="16"/>
              </w:rPr>
            </w:pPr>
            <w:r w:rsidRPr="00730B47">
              <w:rPr>
                <w:rFonts w:ascii="Arial" w:hAnsi="Arial" w:cs="Arial"/>
                <w:color w:val="000000"/>
                <w:szCs w:val="16"/>
              </w:rPr>
              <w:t>Wartość towaru lub usługi objętego obowiązkiem podatkowym zamawiającego, bez kwoty podatku</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E9FC7" w14:textId="77777777" w:rsidR="00BB1A99" w:rsidRPr="00730B47" w:rsidRDefault="00BB1A99" w:rsidP="001B3EA3">
            <w:pPr>
              <w:pStyle w:val="Tekstpodstawowy3"/>
              <w:spacing w:after="0" w:line="360" w:lineRule="auto"/>
              <w:jc w:val="center"/>
              <w:rPr>
                <w:rFonts w:ascii="Arial" w:hAnsi="Arial" w:cs="Arial"/>
                <w:color w:val="000000"/>
                <w:szCs w:val="16"/>
              </w:rPr>
            </w:pPr>
            <w:r w:rsidRPr="00730B47">
              <w:rPr>
                <w:rFonts w:ascii="Arial" w:hAnsi="Arial" w:cs="Arial"/>
                <w:color w:val="000000"/>
                <w:szCs w:val="16"/>
              </w:rPr>
              <w:t>Stawka podatku od towarów i usług, która zgodnie z wiedzą wykonawcy, będzie miała zastosowanie.</w:t>
            </w:r>
          </w:p>
        </w:tc>
      </w:tr>
      <w:tr w:rsidR="00BB1A99" w:rsidRPr="00730B47" w14:paraId="5666ED89" w14:textId="77777777" w:rsidTr="001B3EA3">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013A3" w14:textId="77777777" w:rsidR="00BB1A99" w:rsidRPr="00730B47" w:rsidRDefault="00BB1A99" w:rsidP="001B3EA3">
            <w:pPr>
              <w:pStyle w:val="Tekstpodstawowy3"/>
              <w:spacing w:after="0" w:line="360" w:lineRule="auto"/>
              <w:rPr>
                <w:rFonts w:ascii="Arial" w:hAnsi="Arial" w:cs="Arial"/>
                <w:color w:val="000000"/>
                <w:sz w:val="24"/>
                <w:szCs w:val="24"/>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E4595" w14:textId="77777777" w:rsidR="00BB1A99" w:rsidRPr="00730B47" w:rsidRDefault="00BB1A99" w:rsidP="001B3EA3">
            <w:pPr>
              <w:pStyle w:val="Tekstpodstawowy3"/>
              <w:spacing w:after="0" w:line="360" w:lineRule="auto"/>
              <w:rPr>
                <w:rFonts w:ascii="Arial" w:hAnsi="Arial" w:cs="Arial"/>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03826" w14:textId="77777777" w:rsidR="00BB1A99" w:rsidRPr="00730B47" w:rsidRDefault="00BB1A99" w:rsidP="001B3EA3">
            <w:pPr>
              <w:pStyle w:val="Tekstpodstawowy3"/>
              <w:spacing w:after="0" w:line="360" w:lineRule="auto"/>
              <w:rPr>
                <w:rFonts w:ascii="Arial" w:hAnsi="Arial" w:cs="Arial"/>
                <w:color w:val="000000"/>
                <w:sz w:val="24"/>
                <w:szCs w:val="24"/>
              </w:rPr>
            </w:pPr>
          </w:p>
        </w:tc>
      </w:tr>
      <w:tr w:rsidR="00BB1A99" w:rsidRPr="00730B47" w14:paraId="3D46E851" w14:textId="77777777" w:rsidTr="001B3EA3">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3719E" w14:textId="77777777" w:rsidR="00BB1A99" w:rsidRPr="00730B47" w:rsidRDefault="00BB1A99" w:rsidP="001B3EA3">
            <w:pPr>
              <w:pStyle w:val="Tekstpodstawowy3"/>
              <w:spacing w:after="0" w:line="360" w:lineRule="auto"/>
              <w:rPr>
                <w:rFonts w:ascii="Arial" w:hAnsi="Arial" w:cs="Arial"/>
                <w:color w:val="000000"/>
                <w:sz w:val="24"/>
                <w:szCs w:val="24"/>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A93DE" w14:textId="77777777" w:rsidR="00BB1A99" w:rsidRPr="00730B47" w:rsidRDefault="00BB1A99" w:rsidP="001B3EA3">
            <w:pPr>
              <w:pStyle w:val="Tekstpodstawowy3"/>
              <w:spacing w:after="0" w:line="360" w:lineRule="auto"/>
              <w:rPr>
                <w:rFonts w:ascii="Arial" w:hAnsi="Arial" w:cs="Arial"/>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75A7A" w14:textId="77777777" w:rsidR="00BB1A99" w:rsidRPr="00730B47" w:rsidRDefault="00BB1A99" w:rsidP="001B3EA3">
            <w:pPr>
              <w:pStyle w:val="Tekstpodstawowy3"/>
              <w:spacing w:after="0" w:line="360" w:lineRule="auto"/>
              <w:rPr>
                <w:rFonts w:ascii="Arial" w:hAnsi="Arial" w:cs="Arial"/>
                <w:color w:val="000000"/>
                <w:sz w:val="24"/>
                <w:szCs w:val="24"/>
              </w:rPr>
            </w:pPr>
          </w:p>
        </w:tc>
      </w:tr>
    </w:tbl>
    <w:p w14:paraId="644B37C7"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rPr>
        <w:br/>
      </w:r>
      <w:r w:rsidRPr="00730B47">
        <w:rPr>
          <w:rFonts w:ascii="Arial" w:hAnsi="Arial" w:cs="Arial"/>
          <w:color w:val="000000"/>
        </w:rPr>
        <w:t xml:space="preserve">c) Wykonawca oświadcza iż jest* (należy zaznaczyć właściwy kwadrat): </w:t>
      </w:r>
    </w:p>
    <w:p w14:paraId="34A7AAA8"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Mikro przedsiębiorstwem</w:t>
      </w:r>
    </w:p>
    <w:p w14:paraId="1F4AAEF3"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Małym przedsiębiorstwem</w:t>
      </w:r>
    </w:p>
    <w:p w14:paraId="0F26516F"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Średnim przedsiębiorstwem</w:t>
      </w:r>
    </w:p>
    <w:p w14:paraId="4C0EC8CB"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Dużym przedsiębiorstwem</w:t>
      </w:r>
    </w:p>
    <w:p w14:paraId="6E39F9CC" w14:textId="77777777" w:rsidR="00BB1A99" w:rsidRPr="00F94E5B" w:rsidRDefault="00BB1A99" w:rsidP="00BB1A99">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lastRenderedPageBreak/>
        <w:t xml:space="preserve">* zaznaczyć właściwe - Por. zalecenie Komisji z dnia 6 maja 2003 r. dotyczące definicji mikroprzedsiębiorstw oraz małych, średnich i dużych przedsiębiorstw (Dz.U. L 124 z 20.5.2003, s. 36). </w:t>
      </w:r>
    </w:p>
    <w:p w14:paraId="4130F016" w14:textId="77777777" w:rsidR="00BB1A99" w:rsidRPr="00F94E5B" w:rsidRDefault="00BB1A99" w:rsidP="00BB1A99">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W przypadku konsorcjum wymaganą informację należy podać w odniesieniu do lidera konsorcjum.</w:t>
      </w:r>
    </w:p>
    <w:p w14:paraId="0D7741E7" w14:textId="77777777" w:rsidR="00BB1A99" w:rsidRPr="00F94E5B" w:rsidRDefault="00BB1A99" w:rsidP="00BB1A99">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Mikro przedsiębiorstwo: przedsiębiorstwo zatrudnia mniej niż 10 pracowników a jego roczny obrót nie przekracza (lub/i jego całkowity bilans roczny) 2 milionów EUR.</w:t>
      </w:r>
    </w:p>
    <w:p w14:paraId="33280074" w14:textId="77777777" w:rsidR="00BB1A99" w:rsidRPr="00F94E5B" w:rsidRDefault="00BB1A99" w:rsidP="00BB1A99">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Małe przedsiębiorstwo: przedsiębiorstwo, które zatrudnia mniej niż 50 osób i którego roczny obrót lub roczna suma bilansowa nie przekracza 10 milionów EUR.</w:t>
      </w:r>
    </w:p>
    <w:p w14:paraId="20A62B33" w14:textId="77777777" w:rsidR="00BB1A99" w:rsidRPr="00F94E5B" w:rsidRDefault="00BB1A99" w:rsidP="00BB1A99">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21D3FAD4" w14:textId="77777777" w:rsidR="00BB1A99" w:rsidRPr="00F94E5B" w:rsidRDefault="00BB1A99" w:rsidP="00BB1A99">
      <w:pPr>
        <w:pStyle w:val="NormalnyWeb"/>
        <w:spacing w:before="0" w:after="0" w:line="360" w:lineRule="auto"/>
        <w:rPr>
          <w:rFonts w:ascii="Arial" w:hAnsi="Arial" w:cs="Arial"/>
          <w:sz w:val="22"/>
          <w:szCs w:val="22"/>
        </w:rPr>
      </w:pPr>
      <w:r w:rsidRPr="00F94E5B">
        <w:rPr>
          <w:rFonts w:ascii="Arial" w:hAnsi="Arial" w:cs="Arial"/>
          <w:i/>
          <w:iCs/>
          <w:color w:val="000000"/>
          <w:sz w:val="22"/>
          <w:szCs w:val="22"/>
        </w:rPr>
        <w:t>- Duże przedsiębiorstwo: jest to przedsiębiorstwo, które nie kwalifikuje się do żadnej z ww. kategorii przedsiębiorstw.</w:t>
      </w:r>
    </w:p>
    <w:p w14:paraId="5C4A4C70" w14:textId="77777777" w:rsidR="00BB1A99" w:rsidRDefault="00BB1A99" w:rsidP="00BB1A99">
      <w:pPr>
        <w:pStyle w:val="NormalnyWeb"/>
        <w:spacing w:before="0" w:after="0" w:line="360" w:lineRule="auto"/>
        <w:rPr>
          <w:rFonts w:ascii="Arial" w:hAnsi="Arial" w:cs="Arial"/>
        </w:rPr>
      </w:pPr>
    </w:p>
    <w:p w14:paraId="29635216" w14:textId="77777777" w:rsidR="00BB1A99" w:rsidRPr="00730B47" w:rsidRDefault="00BB1A99" w:rsidP="00BB1A99">
      <w:pPr>
        <w:pStyle w:val="NormalnyWeb"/>
        <w:spacing w:before="0" w:after="0" w:line="360" w:lineRule="auto"/>
        <w:rPr>
          <w:rFonts w:ascii="Arial" w:hAnsi="Arial" w:cs="Arial"/>
        </w:rPr>
      </w:pPr>
    </w:p>
    <w:p w14:paraId="6250D0F6" w14:textId="77777777" w:rsidR="00BB1A99" w:rsidRPr="0094591B" w:rsidRDefault="00BB1A99" w:rsidP="00BB1A99">
      <w:pPr>
        <w:pStyle w:val="NormalnyWeb"/>
        <w:spacing w:before="0" w:after="0" w:line="360" w:lineRule="auto"/>
        <w:rPr>
          <w:rFonts w:ascii="Arial" w:hAnsi="Arial" w:cs="Arial"/>
        </w:rPr>
      </w:pPr>
      <w:r w:rsidRPr="0094591B">
        <w:rPr>
          <w:rFonts w:ascii="Arial" w:hAnsi="Arial" w:cs="Arial"/>
          <w:b/>
          <w:bCs/>
          <w:color w:val="000000"/>
        </w:rPr>
        <w:t>UWAGA:</w:t>
      </w:r>
    </w:p>
    <w:p w14:paraId="516D4555" w14:textId="77777777" w:rsidR="00BB1A99" w:rsidRPr="0094591B" w:rsidRDefault="00BB1A99" w:rsidP="00BB1A99">
      <w:pPr>
        <w:pStyle w:val="rozdzia"/>
        <w:rPr>
          <w:rFonts w:ascii="Arial" w:hAnsi="Arial" w:cs="Arial"/>
          <w:sz w:val="24"/>
          <w:szCs w:val="24"/>
        </w:rPr>
      </w:pPr>
      <w:r w:rsidRPr="0094591B">
        <w:rPr>
          <w:rFonts w:ascii="Arial" w:hAnsi="Arial" w:cs="Arial"/>
          <w:sz w:val="24"/>
          <w:szCs w:val="24"/>
        </w:rPr>
        <w:t xml:space="preserve">Ofertę składa się pod rygorem nieważności w formie elektronicznej. </w:t>
      </w:r>
    </w:p>
    <w:p w14:paraId="6809B128" w14:textId="77777777" w:rsidR="00BB1A99" w:rsidRPr="00730B47" w:rsidRDefault="00BB1A99" w:rsidP="00BB1A99">
      <w:pPr>
        <w:pStyle w:val="NormalnyWeb"/>
        <w:spacing w:before="0" w:after="0" w:line="360" w:lineRule="auto"/>
        <w:rPr>
          <w:rFonts w:ascii="Arial" w:hAnsi="Arial" w:cs="Arial"/>
          <w:spacing w:val="8"/>
        </w:rPr>
      </w:pPr>
      <w:r w:rsidRPr="00730B47">
        <w:rPr>
          <w:rFonts w:ascii="Arial" w:hAnsi="Arial" w:cs="Arial"/>
          <w:spacing w:val="8"/>
        </w:rPr>
        <w:br/>
      </w:r>
    </w:p>
    <w:p w14:paraId="56DE3F38" w14:textId="77777777" w:rsidR="00BB1A99" w:rsidRPr="00730B47" w:rsidRDefault="00BB1A99" w:rsidP="00BB1A99">
      <w:pPr>
        <w:pStyle w:val="NormalnyWeb"/>
        <w:spacing w:before="0" w:after="0" w:line="360" w:lineRule="auto"/>
        <w:rPr>
          <w:rFonts w:ascii="Arial" w:hAnsi="Arial" w:cs="Arial"/>
        </w:rPr>
      </w:pPr>
      <w:r w:rsidRPr="00730B47">
        <w:rPr>
          <w:rFonts w:ascii="Arial" w:hAnsi="Arial" w:cs="Arial"/>
          <w:i/>
          <w:iCs/>
          <w:color w:val="000000"/>
        </w:rPr>
        <w:t>[1] W przypadku Wykonawców wspólnie ubiegających się o udzielenie zamówienia zaleca się wpisanie danych wszystkich Wykonawców – wszystkich wspólników spółki cywilnej lub członków konsorcjum.</w:t>
      </w:r>
    </w:p>
    <w:p w14:paraId="272C3291" w14:textId="77777777" w:rsidR="00BB1A99" w:rsidRPr="00730B47" w:rsidRDefault="00BB1A99" w:rsidP="00BB1A99">
      <w:pPr>
        <w:pStyle w:val="NormalnyWeb"/>
        <w:spacing w:before="0" w:after="0" w:line="360" w:lineRule="auto"/>
        <w:rPr>
          <w:rFonts w:ascii="Arial" w:hAnsi="Arial" w:cs="Arial"/>
        </w:rPr>
      </w:pPr>
    </w:p>
    <w:p w14:paraId="659CBBBE" w14:textId="77777777" w:rsidR="00BB1A99" w:rsidRDefault="00BB1A99" w:rsidP="00BB1A99">
      <w:pPr>
        <w:pStyle w:val="NormalnyWeb"/>
        <w:spacing w:before="0" w:after="0" w:line="360" w:lineRule="auto"/>
        <w:rPr>
          <w:rFonts w:ascii="Arial" w:hAnsi="Arial" w:cs="Arial"/>
        </w:rPr>
      </w:pPr>
    </w:p>
    <w:p w14:paraId="48DB4469" w14:textId="77777777" w:rsidR="00BB1A99" w:rsidRDefault="00BB1A99" w:rsidP="00BB1A99">
      <w:pPr>
        <w:pStyle w:val="NormalnyWeb"/>
        <w:spacing w:before="0" w:after="0" w:line="360" w:lineRule="auto"/>
        <w:rPr>
          <w:rFonts w:ascii="Arial" w:hAnsi="Arial" w:cs="Arial"/>
        </w:rPr>
      </w:pPr>
    </w:p>
    <w:p w14:paraId="6ECD9DA7" w14:textId="77777777" w:rsidR="00BB1A99" w:rsidRDefault="00BB1A99" w:rsidP="00730B47">
      <w:pPr>
        <w:pStyle w:val="NormalnyWeb"/>
        <w:spacing w:before="0" w:after="0" w:line="360" w:lineRule="auto"/>
        <w:jc w:val="right"/>
        <w:rPr>
          <w:rFonts w:ascii="Arial" w:hAnsi="Arial" w:cs="Arial"/>
          <w:b/>
          <w:bCs/>
          <w:color w:val="000000"/>
        </w:rPr>
      </w:pPr>
    </w:p>
    <w:p w14:paraId="165EB435" w14:textId="77777777" w:rsidR="001C5AD0" w:rsidRDefault="001C5AD0" w:rsidP="00730B47">
      <w:pPr>
        <w:pStyle w:val="NormalnyWeb"/>
        <w:spacing w:before="0" w:after="0" w:line="360" w:lineRule="auto"/>
        <w:rPr>
          <w:rStyle w:val="Pogrubienie"/>
          <w:rFonts w:ascii="Arial" w:hAnsi="Arial" w:cs="Arial"/>
        </w:rPr>
      </w:pPr>
    </w:p>
    <w:p w14:paraId="53811D6C" w14:textId="77777777" w:rsidR="00BB1A99" w:rsidRDefault="00BB1A99" w:rsidP="00730B47">
      <w:pPr>
        <w:pStyle w:val="NormalnyWeb"/>
        <w:spacing w:before="0" w:after="0" w:line="360" w:lineRule="auto"/>
        <w:rPr>
          <w:rStyle w:val="Pogrubienie"/>
          <w:rFonts w:ascii="Arial" w:hAnsi="Arial" w:cs="Arial"/>
        </w:rPr>
      </w:pPr>
    </w:p>
    <w:p w14:paraId="48D4BEEC" w14:textId="77777777" w:rsidR="00BB1A99" w:rsidRDefault="00BB1A99" w:rsidP="00730B47">
      <w:pPr>
        <w:pStyle w:val="NormalnyWeb"/>
        <w:spacing w:before="0" w:after="0" w:line="360" w:lineRule="auto"/>
        <w:rPr>
          <w:rStyle w:val="Pogrubienie"/>
          <w:rFonts w:ascii="Arial" w:hAnsi="Arial" w:cs="Arial"/>
        </w:rPr>
      </w:pPr>
    </w:p>
    <w:p w14:paraId="22B8DDC1" w14:textId="77777777" w:rsidR="00BB1A99" w:rsidRDefault="00BB1A99" w:rsidP="00730B47">
      <w:pPr>
        <w:pStyle w:val="NormalnyWeb"/>
        <w:spacing w:before="0" w:after="0" w:line="360" w:lineRule="auto"/>
        <w:rPr>
          <w:rStyle w:val="Pogrubienie"/>
          <w:rFonts w:ascii="Arial" w:hAnsi="Arial" w:cs="Arial"/>
        </w:rPr>
      </w:pPr>
    </w:p>
    <w:p w14:paraId="48083C14" w14:textId="77777777" w:rsidR="00BB1A99" w:rsidRDefault="00BB1A99" w:rsidP="00730B47">
      <w:pPr>
        <w:pStyle w:val="NormalnyWeb"/>
        <w:spacing w:before="0" w:after="0" w:line="360" w:lineRule="auto"/>
        <w:rPr>
          <w:rStyle w:val="Pogrubienie"/>
          <w:rFonts w:ascii="Arial" w:hAnsi="Arial" w:cs="Arial"/>
        </w:rPr>
      </w:pPr>
    </w:p>
    <w:p w14:paraId="3263FC1E" w14:textId="77777777" w:rsidR="00BB1A99" w:rsidRDefault="00BB1A99" w:rsidP="00730B47">
      <w:pPr>
        <w:pStyle w:val="NormalnyWeb"/>
        <w:spacing w:before="0" w:after="0" w:line="360" w:lineRule="auto"/>
        <w:rPr>
          <w:rStyle w:val="Pogrubienie"/>
          <w:rFonts w:ascii="Arial" w:hAnsi="Arial" w:cs="Arial"/>
        </w:rPr>
      </w:pPr>
    </w:p>
    <w:p w14:paraId="678C09EB" w14:textId="77777777" w:rsidR="00BB1A99" w:rsidRDefault="00BB1A99" w:rsidP="00730B47">
      <w:pPr>
        <w:pStyle w:val="NormalnyWeb"/>
        <w:spacing w:before="0" w:after="0" w:line="360" w:lineRule="auto"/>
        <w:rPr>
          <w:rStyle w:val="Pogrubienie"/>
          <w:rFonts w:ascii="Arial" w:hAnsi="Arial" w:cs="Arial"/>
        </w:rPr>
      </w:pPr>
    </w:p>
    <w:p w14:paraId="0818BFB8" w14:textId="77777777" w:rsidR="00BB1A99" w:rsidRDefault="00BB1A99" w:rsidP="00730B47">
      <w:pPr>
        <w:pStyle w:val="NormalnyWeb"/>
        <w:spacing w:before="0" w:after="0" w:line="360" w:lineRule="auto"/>
        <w:rPr>
          <w:rStyle w:val="Pogrubienie"/>
          <w:rFonts w:ascii="Arial" w:hAnsi="Arial" w:cs="Arial"/>
        </w:rPr>
      </w:pPr>
    </w:p>
    <w:p w14:paraId="6E3B8DBC" w14:textId="77777777" w:rsidR="00BB1A99" w:rsidRPr="00BA3895" w:rsidRDefault="00BB1A99" w:rsidP="00BB1A99">
      <w:pPr>
        <w:pStyle w:val="NormalnyWeb"/>
        <w:spacing w:before="0" w:after="0" w:line="360" w:lineRule="auto"/>
        <w:jc w:val="right"/>
        <w:rPr>
          <w:color w:val="000000"/>
        </w:rPr>
      </w:pPr>
      <w:r w:rsidRPr="00BA3895">
        <w:rPr>
          <w:rStyle w:val="Pogrubienie1"/>
          <w:rFonts w:ascii="Arial" w:hAnsi="Arial" w:cs="Arial"/>
          <w:b w:val="0"/>
          <w:bCs w:val="0"/>
          <w:color w:val="000000"/>
        </w:rPr>
        <w:lastRenderedPageBreak/>
        <w:t>Załącznik nr 2 do SWZ</w:t>
      </w:r>
    </w:p>
    <w:p w14:paraId="7DB94893" w14:textId="77777777" w:rsidR="00BB1A99" w:rsidRPr="00BA3895" w:rsidRDefault="00BB1A99" w:rsidP="00BB1A99">
      <w:pPr>
        <w:pStyle w:val="Textbody"/>
        <w:spacing w:after="0" w:line="360" w:lineRule="auto"/>
        <w:jc w:val="right"/>
        <w:rPr>
          <w:rFonts w:ascii="Arial" w:hAnsi="Arial" w:cs="Arial"/>
          <w:color w:val="000000"/>
        </w:rPr>
      </w:pPr>
    </w:p>
    <w:p w14:paraId="4822232B" w14:textId="77777777" w:rsidR="00BB1A99" w:rsidRPr="00BA3895" w:rsidRDefault="00BB1A99" w:rsidP="00BB1A99">
      <w:pPr>
        <w:pStyle w:val="NormalnyWeb"/>
        <w:spacing w:before="0" w:after="0" w:line="360" w:lineRule="auto"/>
        <w:rPr>
          <w:color w:val="000000"/>
        </w:rPr>
      </w:pPr>
      <w:r w:rsidRPr="00BA3895">
        <w:rPr>
          <w:rFonts w:ascii="Arial" w:hAnsi="Arial" w:cs="Arial"/>
          <w:color w:val="000000"/>
          <w:kern w:val="0"/>
          <w:sz w:val="23"/>
          <w:szCs w:val="23"/>
          <w:lang w:bidi="ar-SA"/>
        </w:rPr>
        <w:t xml:space="preserve">Należy wypełnić i złożyć wraz z ofertą </w:t>
      </w:r>
      <w:r w:rsidRPr="00BA3895">
        <w:rPr>
          <w:rFonts w:ascii="Arial" w:hAnsi="Arial" w:cs="Arial"/>
          <w:color w:val="000000"/>
        </w:rPr>
        <w:t>oświadczenie o niepodleganiu wykluczeniu oraz spełnianiu warunków udziału w postępowaniu (JEDZ)</w:t>
      </w:r>
    </w:p>
    <w:p w14:paraId="60ABF486" w14:textId="77777777" w:rsidR="00BB1A99" w:rsidRPr="00BA3895" w:rsidRDefault="00BB1A99" w:rsidP="00BB1A99">
      <w:pPr>
        <w:pStyle w:val="Textbody"/>
        <w:spacing w:after="0" w:line="360" w:lineRule="auto"/>
        <w:rPr>
          <w:rFonts w:ascii="Arial" w:hAnsi="Arial" w:cs="Arial"/>
          <w:color w:val="000000"/>
          <w:kern w:val="0"/>
          <w:sz w:val="23"/>
          <w:szCs w:val="23"/>
          <w:lang w:bidi="ar-SA"/>
        </w:rPr>
      </w:pPr>
    </w:p>
    <w:p w14:paraId="3FD09298" w14:textId="77777777" w:rsidR="00BB1A99" w:rsidRPr="00BA3895" w:rsidRDefault="00BB1A99" w:rsidP="00BB1A99">
      <w:pPr>
        <w:pStyle w:val="NormalnyWeb"/>
        <w:spacing w:before="0" w:after="0" w:line="360" w:lineRule="auto"/>
        <w:rPr>
          <w:color w:val="000000"/>
        </w:rPr>
      </w:pPr>
      <w:r w:rsidRPr="00BA3895">
        <w:rPr>
          <w:rFonts w:ascii="Arial" w:hAnsi="Arial" w:cs="Arial"/>
          <w:color w:val="000000"/>
        </w:rPr>
        <w:t xml:space="preserve">Elektroniczny wzór dokumentu </w:t>
      </w:r>
      <w:r w:rsidRPr="00BA3895">
        <w:rPr>
          <w:rFonts w:ascii="Arial" w:hAnsi="Arial" w:cs="Arial"/>
          <w:b/>
          <w:bCs/>
          <w:color w:val="000000"/>
        </w:rPr>
        <w:t>JEDZ</w:t>
      </w:r>
      <w:r w:rsidRPr="00BA3895">
        <w:rPr>
          <w:rFonts w:ascii="Arial" w:hAnsi="Arial" w:cs="Arial"/>
          <w:color w:val="000000"/>
        </w:rPr>
        <w:t xml:space="preserve"> stanowi </w:t>
      </w:r>
      <w:r w:rsidRPr="00BA3895">
        <w:rPr>
          <w:rFonts w:ascii="Arial" w:hAnsi="Arial" w:cs="Arial"/>
          <w:b/>
          <w:bCs/>
          <w:color w:val="000000"/>
        </w:rPr>
        <w:t>załącznik nr 2</w:t>
      </w:r>
      <w:r w:rsidRPr="00BA3895">
        <w:rPr>
          <w:rFonts w:ascii="Arial" w:hAnsi="Arial" w:cs="Arial"/>
          <w:color w:val="000000"/>
        </w:rPr>
        <w:t xml:space="preserve"> do przedmiotowej procedury przetargowej - znajduje się na stronie internetowej Zamawiającego pod adresem: </w:t>
      </w:r>
      <w:hyperlink r:id="rId15" w:history="1">
        <w:r w:rsidRPr="00BA3895">
          <w:rPr>
            <w:rStyle w:val="Hipercze"/>
            <w:rFonts w:ascii="Arial" w:hAnsi="Arial" w:cs="Arial"/>
            <w:color w:val="000000"/>
          </w:rPr>
          <w:t>www.zuokspytkowo.pl</w:t>
        </w:r>
      </w:hyperlink>
      <w:r w:rsidRPr="00BA3895">
        <w:rPr>
          <w:rStyle w:val="Hipercze"/>
          <w:rFonts w:ascii="Arial" w:hAnsi="Arial" w:cs="Arial"/>
          <w:color w:val="000000"/>
        </w:rPr>
        <w:t>/zamowienia</w:t>
      </w:r>
      <w:r w:rsidRPr="00BA3895">
        <w:rPr>
          <w:rFonts w:ascii="Arial" w:hAnsi="Arial" w:cs="Arial"/>
          <w:color w:val="000000"/>
        </w:rPr>
        <w:t xml:space="preserve"> w szczegółach niniejszego postępowania oraz na stronie prowadzonego postepowania.</w:t>
      </w:r>
    </w:p>
    <w:p w14:paraId="3F94A9DC" w14:textId="77777777" w:rsidR="00BB1A99" w:rsidRPr="00BA3895" w:rsidRDefault="00BB1A99" w:rsidP="00BB1A99">
      <w:pPr>
        <w:pStyle w:val="Textbody"/>
        <w:spacing w:after="0" w:line="360" w:lineRule="auto"/>
        <w:rPr>
          <w:rFonts w:ascii="Arial" w:hAnsi="Arial" w:cs="Arial"/>
          <w:color w:val="000000"/>
          <w:kern w:val="0"/>
          <w:sz w:val="23"/>
          <w:szCs w:val="23"/>
          <w:lang w:bidi="ar-SA"/>
        </w:rPr>
      </w:pPr>
    </w:p>
    <w:p w14:paraId="45453231" w14:textId="77777777" w:rsidR="00BB1A99" w:rsidRPr="00BA3895" w:rsidRDefault="00BB1A99" w:rsidP="00BB1A99">
      <w:pPr>
        <w:pStyle w:val="NormalnyWeb"/>
        <w:spacing w:before="0" w:after="0" w:line="360" w:lineRule="auto"/>
        <w:rPr>
          <w:rFonts w:ascii="Arial" w:hAnsi="Arial" w:cs="Arial"/>
          <w:color w:val="000000"/>
          <w:kern w:val="0"/>
          <w:sz w:val="23"/>
          <w:szCs w:val="23"/>
          <w:lang w:bidi="ar-SA"/>
        </w:rPr>
      </w:pPr>
    </w:p>
    <w:p w14:paraId="0AA35067" w14:textId="77777777" w:rsidR="00BB1A99" w:rsidRPr="00BA3895" w:rsidRDefault="00BB1A99" w:rsidP="00BB1A99">
      <w:pPr>
        <w:pStyle w:val="NormalnyWeb"/>
        <w:spacing w:before="0" w:after="0" w:line="360" w:lineRule="auto"/>
        <w:rPr>
          <w:rFonts w:ascii="Arial" w:hAnsi="Arial" w:cs="Arial"/>
          <w:color w:val="000000"/>
        </w:rPr>
      </w:pPr>
      <w:r w:rsidRPr="00BA3895">
        <w:rPr>
          <w:rFonts w:ascii="Arial" w:hAnsi="Arial" w:cs="Arial"/>
          <w:color w:val="000000"/>
        </w:rPr>
        <w:t xml:space="preserve">Instrukcja wypełniania formularza JEDZ znajduje się na stronie internetowej Urzędu Zamówień Publicznych pod adresem: </w:t>
      </w:r>
      <w:hyperlink r:id="rId16" w:history="1">
        <w:r w:rsidRPr="00BA3895">
          <w:rPr>
            <w:rStyle w:val="Hipercze"/>
            <w:rFonts w:ascii="Arial" w:hAnsi="Arial" w:cs="Arial"/>
            <w:color w:val="000000"/>
          </w:rPr>
          <w:t>https://www.uzp.gov.pl/__data/assets/pdf_file/0022/54904/Jednolity-Europejski-Dokument-Zamowienia-instrukcja-2022.04.29.pdf</w:t>
        </w:r>
      </w:hyperlink>
    </w:p>
    <w:p w14:paraId="365047A6" w14:textId="77777777" w:rsidR="00BB1A99" w:rsidRPr="00BA3895" w:rsidRDefault="00BB1A99" w:rsidP="00BB1A99">
      <w:pPr>
        <w:pStyle w:val="NormalnyWeb"/>
        <w:spacing w:before="0" w:after="0" w:line="360" w:lineRule="auto"/>
        <w:rPr>
          <w:rFonts w:ascii="Arial" w:hAnsi="Arial" w:cs="Arial"/>
          <w:color w:val="000000"/>
        </w:rPr>
      </w:pPr>
    </w:p>
    <w:p w14:paraId="40D9890A" w14:textId="77777777" w:rsidR="00BB1A99" w:rsidRPr="00BA3895" w:rsidRDefault="00BB1A99" w:rsidP="00BB1A99">
      <w:pPr>
        <w:pStyle w:val="NormalnyWeb"/>
        <w:spacing w:before="0" w:after="0" w:line="360" w:lineRule="auto"/>
        <w:rPr>
          <w:rFonts w:ascii="Arial" w:hAnsi="Arial" w:cs="Arial"/>
          <w:color w:val="000000"/>
        </w:rPr>
      </w:pPr>
    </w:p>
    <w:p w14:paraId="746B2763" w14:textId="77777777" w:rsidR="00BB1A99" w:rsidRPr="00BA3895" w:rsidRDefault="00BB1A99" w:rsidP="00BB1A99">
      <w:pPr>
        <w:pStyle w:val="NormalnyWeb"/>
        <w:spacing w:before="0" w:after="0" w:line="360" w:lineRule="auto"/>
        <w:rPr>
          <w:rFonts w:ascii="Arial" w:hAnsi="Arial" w:cs="Arial"/>
          <w:color w:val="000000"/>
        </w:rPr>
      </w:pPr>
    </w:p>
    <w:p w14:paraId="4DD2EA3D" w14:textId="77777777" w:rsidR="00BB1A99" w:rsidRPr="00BA3895" w:rsidRDefault="00BB1A99" w:rsidP="00BB1A99">
      <w:pPr>
        <w:pStyle w:val="NormalnyWeb"/>
        <w:spacing w:before="0" w:after="0" w:line="360" w:lineRule="auto"/>
        <w:rPr>
          <w:rFonts w:ascii="Arial" w:hAnsi="Arial" w:cs="Arial"/>
          <w:color w:val="000000"/>
        </w:rPr>
      </w:pPr>
    </w:p>
    <w:p w14:paraId="2F7107F1" w14:textId="77777777" w:rsidR="00BB1A99" w:rsidRPr="00BB1A99" w:rsidRDefault="00BB1A99" w:rsidP="00BB1A99">
      <w:pPr>
        <w:pStyle w:val="rozdzia"/>
        <w:spacing w:line="360" w:lineRule="auto"/>
        <w:rPr>
          <w:sz w:val="24"/>
          <w:szCs w:val="24"/>
        </w:rPr>
      </w:pPr>
      <w:r w:rsidRPr="00BB1A99">
        <w:rPr>
          <w:rFonts w:ascii="Arial" w:hAnsi="Arial" w:cs="Arial"/>
          <w:sz w:val="24"/>
          <w:szCs w:val="24"/>
        </w:rPr>
        <w:t>UWAGA:</w:t>
      </w:r>
    </w:p>
    <w:p w14:paraId="1E4A83F7" w14:textId="77777777" w:rsidR="00BB1A99" w:rsidRPr="00BB1A99" w:rsidRDefault="00BB1A99" w:rsidP="00BB1A99">
      <w:pPr>
        <w:pStyle w:val="rozdzia"/>
        <w:spacing w:line="360" w:lineRule="auto"/>
        <w:rPr>
          <w:sz w:val="24"/>
          <w:szCs w:val="24"/>
        </w:rPr>
      </w:pPr>
      <w:r w:rsidRPr="00BB1A99">
        <w:rPr>
          <w:rFonts w:ascii="Arial" w:hAnsi="Arial" w:cs="Arial"/>
          <w:b w:val="0"/>
          <w:bCs/>
          <w:sz w:val="24"/>
          <w:szCs w:val="24"/>
        </w:rPr>
        <w:t>1. W przypadku Wykonawców wspólnie ubiegających się o udzielenie zamówienia wymóg złożenia oświadczenia dotyczy każdego z wykonawców.</w:t>
      </w:r>
    </w:p>
    <w:p w14:paraId="2BB56549" w14:textId="77777777" w:rsidR="00BB1A99" w:rsidRPr="00BB1A99" w:rsidRDefault="00BB1A99" w:rsidP="00BB1A99">
      <w:pPr>
        <w:pStyle w:val="rozdzia"/>
        <w:spacing w:line="360" w:lineRule="auto"/>
        <w:rPr>
          <w:sz w:val="24"/>
          <w:szCs w:val="24"/>
        </w:rPr>
      </w:pPr>
      <w:r w:rsidRPr="00BB1A99">
        <w:rPr>
          <w:rFonts w:ascii="Arial" w:hAnsi="Arial" w:cs="Arial"/>
          <w:b w:val="0"/>
          <w:bCs/>
          <w:sz w:val="24"/>
          <w:szCs w:val="24"/>
        </w:rPr>
        <w:t>2. Oświadczenie składa się pod rygorem nieważności w formie elektronicznej.</w:t>
      </w:r>
    </w:p>
    <w:p w14:paraId="68FB7117" w14:textId="77777777" w:rsidR="00BB1A99" w:rsidRPr="00BB1A99" w:rsidRDefault="00BB1A99" w:rsidP="00BB1A99">
      <w:pPr>
        <w:pStyle w:val="Textbody"/>
        <w:spacing w:after="0" w:line="360" w:lineRule="auto"/>
        <w:rPr>
          <w:rFonts w:ascii="Arial" w:hAnsi="Arial" w:cs="Arial"/>
          <w:b/>
          <w:bCs/>
          <w:color w:val="000000"/>
        </w:rPr>
      </w:pPr>
    </w:p>
    <w:p w14:paraId="112E7BD1" w14:textId="77777777" w:rsidR="00BB1A99" w:rsidRPr="00BA3895" w:rsidRDefault="00BB1A99" w:rsidP="00BB1A99">
      <w:pPr>
        <w:pStyle w:val="Textbody"/>
        <w:spacing w:after="0" w:line="360" w:lineRule="auto"/>
        <w:rPr>
          <w:rFonts w:ascii="Arial" w:hAnsi="Arial" w:cs="Arial"/>
          <w:b/>
          <w:bCs/>
          <w:color w:val="000000"/>
          <w:sz w:val="22"/>
          <w:szCs w:val="22"/>
        </w:rPr>
      </w:pPr>
    </w:p>
    <w:p w14:paraId="3F50A916" w14:textId="77777777" w:rsidR="00BB1A99" w:rsidRPr="00BA3895" w:rsidRDefault="00BB1A99" w:rsidP="00BB1A99">
      <w:pPr>
        <w:pStyle w:val="Textbody"/>
        <w:spacing w:after="0" w:line="360" w:lineRule="auto"/>
        <w:rPr>
          <w:rFonts w:ascii="Arial" w:hAnsi="Arial" w:cs="Arial"/>
          <w:color w:val="000000"/>
        </w:rPr>
      </w:pPr>
    </w:p>
    <w:p w14:paraId="1473989F" w14:textId="77777777" w:rsidR="00BB1A99" w:rsidRPr="00BA3895" w:rsidRDefault="00BB1A99" w:rsidP="00BB1A99">
      <w:pPr>
        <w:pStyle w:val="Textbody"/>
        <w:spacing w:after="0" w:line="360" w:lineRule="auto"/>
        <w:rPr>
          <w:rFonts w:ascii="Arial" w:hAnsi="Arial" w:cs="Arial"/>
          <w:color w:val="000000"/>
        </w:rPr>
      </w:pPr>
    </w:p>
    <w:p w14:paraId="31B2C742" w14:textId="77777777" w:rsidR="00BB1A99" w:rsidRPr="00BA3895" w:rsidRDefault="00BB1A99" w:rsidP="00BB1A99">
      <w:pPr>
        <w:pStyle w:val="Textbody"/>
        <w:spacing w:after="0" w:line="360" w:lineRule="auto"/>
        <w:rPr>
          <w:rFonts w:ascii="Arial" w:hAnsi="Arial" w:cs="Arial"/>
          <w:color w:val="000000"/>
        </w:rPr>
      </w:pPr>
    </w:p>
    <w:p w14:paraId="3292EAFF" w14:textId="77777777" w:rsidR="00BB1A99" w:rsidRPr="00BA3895" w:rsidRDefault="00BB1A99" w:rsidP="00BB1A99">
      <w:pPr>
        <w:pStyle w:val="Textbody"/>
        <w:spacing w:after="0" w:line="360" w:lineRule="auto"/>
        <w:rPr>
          <w:rFonts w:ascii="Arial" w:hAnsi="Arial" w:cs="Arial"/>
          <w:color w:val="000000"/>
        </w:rPr>
      </w:pPr>
    </w:p>
    <w:p w14:paraId="494DFF12" w14:textId="77777777" w:rsidR="00BB1A99" w:rsidRPr="00BA3895" w:rsidRDefault="00BB1A99" w:rsidP="00BB1A99">
      <w:pPr>
        <w:pStyle w:val="Textbody"/>
        <w:spacing w:after="0" w:line="360" w:lineRule="auto"/>
        <w:jc w:val="right"/>
        <w:rPr>
          <w:rStyle w:val="StrongEmphasis"/>
          <w:rFonts w:ascii="Arial" w:hAnsi="Arial" w:cs="Arial"/>
          <w:b w:val="0"/>
          <w:bCs w:val="0"/>
          <w:iCs/>
          <w:color w:val="000000"/>
        </w:rPr>
      </w:pPr>
    </w:p>
    <w:p w14:paraId="503F257D" w14:textId="77777777" w:rsidR="00BB1A99" w:rsidRPr="00BA3895" w:rsidRDefault="00BB1A99" w:rsidP="00BB1A99">
      <w:pPr>
        <w:pStyle w:val="Textbody"/>
        <w:spacing w:after="0" w:line="360" w:lineRule="auto"/>
        <w:jc w:val="right"/>
        <w:rPr>
          <w:rStyle w:val="StrongEmphasis"/>
          <w:rFonts w:ascii="Arial" w:hAnsi="Arial" w:cs="Arial"/>
          <w:b w:val="0"/>
          <w:bCs w:val="0"/>
          <w:iCs/>
          <w:color w:val="000000"/>
        </w:rPr>
      </w:pPr>
    </w:p>
    <w:p w14:paraId="218DFEFC" w14:textId="77777777" w:rsidR="00BB1A99" w:rsidRPr="00BA3895" w:rsidRDefault="00BB1A99" w:rsidP="00BB1A99">
      <w:pPr>
        <w:pStyle w:val="Textbody"/>
        <w:spacing w:after="0" w:line="360" w:lineRule="auto"/>
        <w:jc w:val="right"/>
        <w:rPr>
          <w:color w:val="000000"/>
        </w:rPr>
      </w:pPr>
      <w:r w:rsidRPr="00BA3895">
        <w:rPr>
          <w:rStyle w:val="StrongEmphasis"/>
          <w:rFonts w:ascii="Arial" w:hAnsi="Arial" w:cs="Arial"/>
          <w:b w:val="0"/>
          <w:bCs w:val="0"/>
          <w:iCs/>
          <w:color w:val="000000"/>
        </w:rPr>
        <w:br/>
      </w:r>
      <w:r w:rsidRPr="00BA3895">
        <w:rPr>
          <w:rStyle w:val="StrongEmphasis"/>
          <w:rFonts w:ascii="Arial" w:hAnsi="Arial" w:cs="Arial"/>
          <w:b w:val="0"/>
          <w:bCs w:val="0"/>
          <w:iCs/>
          <w:color w:val="000000"/>
        </w:rPr>
        <w:lastRenderedPageBreak/>
        <w:t xml:space="preserve">Załącznik </w:t>
      </w:r>
      <w:r w:rsidRPr="00BA3895">
        <w:rPr>
          <w:rStyle w:val="Pogrubienie1"/>
          <w:rFonts w:ascii="Arial" w:hAnsi="Arial" w:cs="Arial"/>
          <w:b w:val="0"/>
          <w:bCs w:val="0"/>
          <w:color w:val="000000"/>
        </w:rPr>
        <w:t>nr 3 do SWZ</w:t>
      </w:r>
    </w:p>
    <w:p w14:paraId="5F7BC377" w14:textId="77777777" w:rsidR="00BB1A99" w:rsidRPr="00B67EE8" w:rsidRDefault="00BB1A99" w:rsidP="00BB1A99">
      <w:pPr>
        <w:pStyle w:val="NormalnyWeb"/>
        <w:spacing w:before="0" w:after="0" w:line="360" w:lineRule="auto"/>
        <w:jc w:val="center"/>
        <w:rPr>
          <w:color w:val="000000"/>
        </w:rPr>
      </w:pPr>
      <w:r w:rsidRPr="00B67EE8">
        <w:rPr>
          <w:rFonts w:ascii="Arial" w:hAnsi="Arial" w:cs="Arial"/>
          <w:b/>
          <w:bCs/>
          <w:color w:val="000000"/>
        </w:rPr>
        <w:t>Oświadczenie</w:t>
      </w:r>
    </w:p>
    <w:p w14:paraId="2A0695BB" w14:textId="77777777" w:rsidR="00BB1A99" w:rsidRPr="00B67EE8" w:rsidRDefault="00BB1A99" w:rsidP="00BB1A99">
      <w:pPr>
        <w:pStyle w:val="NormalnyWeb"/>
        <w:spacing w:before="0" w:after="0" w:line="360" w:lineRule="auto"/>
        <w:jc w:val="center"/>
        <w:rPr>
          <w:color w:val="000000"/>
        </w:rPr>
      </w:pPr>
      <w:r w:rsidRPr="00B67EE8">
        <w:rPr>
          <w:rFonts w:ascii="Arial" w:hAnsi="Arial" w:cs="Arial"/>
          <w:b/>
          <w:bCs/>
          <w:color w:val="000000"/>
        </w:rPr>
        <w:t>…………………………………………………………………</w:t>
      </w:r>
    </w:p>
    <w:p w14:paraId="59AAF72E" w14:textId="77777777" w:rsidR="00BB1A99" w:rsidRPr="00B67EE8" w:rsidRDefault="00BB1A99" w:rsidP="00BB1A99">
      <w:pPr>
        <w:pStyle w:val="NormalnyWeb"/>
        <w:spacing w:before="0" w:after="0" w:line="360" w:lineRule="auto"/>
        <w:jc w:val="center"/>
        <w:rPr>
          <w:rFonts w:ascii="Arial" w:hAnsi="Arial" w:cs="Arial"/>
          <w:i/>
          <w:iCs/>
          <w:color w:val="000000"/>
        </w:rPr>
      </w:pPr>
      <w:r w:rsidRPr="00B67EE8">
        <w:rPr>
          <w:rFonts w:ascii="Arial" w:hAnsi="Arial" w:cs="Arial"/>
          <w:i/>
          <w:iCs/>
          <w:color w:val="000000"/>
        </w:rPr>
        <w:t>(nazwa Wykonawcy)</w:t>
      </w:r>
    </w:p>
    <w:p w14:paraId="0ED98E29" w14:textId="77777777" w:rsidR="00BB1A99" w:rsidRPr="00B67EE8" w:rsidRDefault="00BB1A99" w:rsidP="00BB1A99">
      <w:pPr>
        <w:pStyle w:val="NormalnyWeb"/>
        <w:spacing w:before="0" w:after="0" w:line="360" w:lineRule="auto"/>
        <w:jc w:val="center"/>
        <w:rPr>
          <w:color w:val="000000"/>
        </w:rPr>
      </w:pPr>
      <w:r w:rsidRPr="00B67EE8">
        <w:rPr>
          <w:rFonts w:ascii="Arial" w:hAnsi="Arial" w:cs="Arial"/>
          <w:i/>
          <w:iCs/>
          <w:color w:val="000000"/>
        </w:rPr>
        <w:t>Część ………………………</w:t>
      </w:r>
    </w:p>
    <w:p w14:paraId="4B2F6454" w14:textId="77777777" w:rsidR="00BB1A99" w:rsidRPr="00B67EE8" w:rsidRDefault="00BB1A99" w:rsidP="00BB1A99">
      <w:pPr>
        <w:pStyle w:val="NormalnyWeb"/>
        <w:spacing w:before="0" w:after="0" w:line="360" w:lineRule="auto"/>
        <w:jc w:val="center"/>
        <w:rPr>
          <w:color w:val="000000"/>
        </w:rPr>
      </w:pPr>
      <w:r w:rsidRPr="00B67EE8">
        <w:rPr>
          <w:rFonts w:ascii="Arial" w:hAnsi="Arial" w:cs="Arial"/>
          <w:b/>
          <w:bCs/>
          <w:color w:val="000000"/>
        </w:rPr>
        <w:t>Dotyczące przesłanek wykluczenia z art. 5K rozporządzenia 833/2014</w:t>
      </w:r>
    </w:p>
    <w:p w14:paraId="7428D583" w14:textId="77777777" w:rsidR="00BB1A99" w:rsidRPr="00B67EE8" w:rsidRDefault="00BB1A99" w:rsidP="00BB1A99">
      <w:pPr>
        <w:spacing w:line="360" w:lineRule="auto"/>
        <w:jc w:val="center"/>
        <w:rPr>
          <w:color w:val="000000"/>
        </w:rPr>
      </w:pPr>
      <w:r w:rsidRPr="00B67EE8">
        <w:rPr>
          <w:rFonts w:ascii="Arial" w:hAnsi="Arial" w:cs="Arial"/>
          <w:b/>
          <w:bCs/>
          <w:color w:val="000000"/>
          <w:kern w:val="0"/>
          <w:lang w:eastAsia="pl-PL" w:bidi="ar-SA"/>
        </w:rPr>
        <w:t>w brzmieniu nadanym rozporządzeniem 2022/576</w:t>
      </w:r>
    </w:p>
    <w:p w14:paraId="5D93EB1D" w14:textId="77777777" w:rsidR="00BB1A99" w:rsidRPr="00B67EE8" w:rsidRDefault="00BB1A99" w:rsidP="00BB1A99">
      <w:pPr>
        <w:spacing w:line="360" w:lineRule="auto"/>
        <w:jc w:val="center"/>
        <w:rPr>
          <w:rFonts w:ascii="Arial" w:hAnsi="Arial" w:cs="Arial"/>
          <w:b/>
          <w:color w:val="000000"/>
        </w:rPr>
      </w:pPr>
      <w:r w:rsidRPr="00B67EE8">
        <w:rPr>
          <w:rFonts w:ascii="Arial" w:hAnsi="Arial" w:cs="Arial"/>
          <w:b/>
          <w:color w:val="000000"/>
        </w:rPr>
        <w:t xml:space="preserve">składane na podstawie art. 125 ust. 1 </w:t>
      </w:r>
      <w:proofErr w:type="spellStart"/>
      <w:r w:rsidRPr="00B67EE8">
        <w:rPr>
          <w:rFonts w:ascii="Arial" w:hAnsi="Arial" w:cs="Arial"/>
          <w:b/>
          <w:color w:val="000000"/>
        </w:rPr>
        <w:t>u.p.z.p</w:t>
      </w:r>
      <w:proofErr w:type="spellEnd"/>
      <w:r w:rsidRPr="00B67EE8">
        <w:rPr>
          <w:rFonts w:ascii="Arial" w:hAnsi="Arial" w:cs="Arial"/>
          <w:b/>
          <w:color w:val="000000"/>
        </w:rPr>
        <w:t>.</w:t>
      </w:r>
    </w:p>
    <w:p w14:paraId="0EAFA05D" w14:textId="77777777" w:rsidR="00BB1A99" w:rsidRPr="00B67EE8" w:rsidRDefault="00BB1A99" w:rsidP="00BB1A99">
      <w:pPr>
        <w:spacing w:line="360" w:lineRule="auto"/>
        <w:jc w:val="center"/>
        <w:rPr>
          <w:color w:val="000000"/>
        </w:rPr>
      </w:pPr>
    </w:p>
    <w:p w14:paraId="02A7C7B0" w14:textId="77777777" w:rsidR="00BB1A99" w:rsidRPr="00B67EE8" w:rsidRDefault="00BB1A99" w:rsidP="00BB1A99">
      <w:pPr>
        <w:shd w:val="clear" w:color="auto" w:fill="BFBFBF"/>
        <w:spacing w:line="360" w:lineRule="auto"/>
        <w:rPr>
          <w:color w:val="000000"/>
        </w:rPr>
      </w:pPr>
      <w:r w:rsidRPr="00B67EE8">
        <w:rPr>
          <w:rFonts w:ascii="Arial" w:hAnsi="Arial" w:cs="Arial"/>
          <w:b/>
          <w:color w:val="000000"/>
        </w:rPr>
        <w:t>OŚWIADCZENIA DOTYCZĄCE WYKONAWCY:</w:t>
      </w:r>
    </w:p>
    <w:p w14:paraId="79A44B61" w14:textId="77777777" w:rsidR="00BB1A99" w:rsidRPr="00B67EE8" w:rsidRDefault="00BB1A99" w:rsidP="00BB1A99">
      <w:pPr>
        <w:pStyle w:val="Akapitzlist"/>
        <w:spacing w:after="0" w:line="360" w:lineRule="auto"/>
        <w:ind w:left="0"/>
        <w:contextualSpacing/>
        <w:jc w:val="both"/>
        <w:rPr>
          <w:rFonts w:ascii="Arial" w:hAnsi="Arial" w:cs="Arial"/>
          <w:color w:val="000000"/>
          <w:sz w:val="24"/>
          <w:szCs w:val="24"/>
        </w:rPr>
      </w:pPr>
    </w:p>
    <w:p w14:paraId="2EECBB08" w14:textId="77777777" w:rsidR="00BB1A99" w:rsidRPr="00B67EE8" w:rsidRDefault="00BB1A99" w:rsidP="00BB1A99">
      <w:pPr>
        <w:pStyle w:val="Akapitzlist"/>
        <w:spacing w:after="0" w:line="360" w:lineRule="auto"/>
        <w:ind w:left="0"/>
        <w:contextualSpacing/>
        <w:jc w:val="both"/>
        <w:rPr>
          <w:rFonts w:ascii="Arial" w:hAnsi="Arial" w:cs="Arial"/>
          <w:b/>
          <w:color w:val="000000"/>
          <w:sz w:val="24"/>
          <w:szCs w:val="24"/>
        </w:rPr>
      </w:pPr>
      <w:r w:rsidRPr="00B67EE8">
        <w:rPr>
          <w:rFonts w:ascii="Arial" w:hAnsi="Arial" w:cs="Arial"/>
          <w:color w:val="000000"/>
          <w:sz w:val="24"/>
          <w:szCs w:val="24"/>
        </w:rPr>
        <w:t xml:space="preserve">Oświadczam, że nie podlegam wykluczeniu z postępowania na podstawie </w:t>
      </w:r>
      <w:r w:rsidRPr="00B67EE8">
        <w:rPr>
          <w:rFonts w:ascii="Arial" w:hAnsi="Arial" w:cs="Arial"/>
          <w:color w:val="000000"/>
          <w:sz w:val="24"/>
          <w:szCs w:val="24"/>
        </w:rPr>
        <w:br/>
        <w:t>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p>
    <w:p w14:paraId="2741A856" w14:textId="77777777" w:rsidR="00BB1A99" w:rsidRPr="00B67EE8" w:rsidRDefault="00BB1A99" w:rsidP="00BB1A99">
      <w:pPr>
        <w:pStyle w:val="NormalnyWeb"/>
        <w:spacing w:before="0" w:after="0" w:line="360" w:lineRule="auto"/>
        <w:jc w:val="both"/>
        <w:rPr>
          <w:rFonts w:ascii="Arial" w:hAnsi="Arial" w:cs="Arial"/>
          <w:color w:val="000000"/>
        </w:rPr>
      </w:pPr>
    </w:p>
    <w:p w14:paraId="6843515A" w14:textId="61695455" w:rsidR="00BB1A99" w:rsidRPr="00B67EE8" w:rsidRDefault="00BB1A99" w:rsidP="00BB1A99">
      <w:pPr>
        <w:pStyle w:val="NormalnyWeb"/>
        <w:spacing w:before="0" w:after="0" w:line="360" w:lineRule="auto"/>
        <w:jc w:val="both"/>
        <w:rPr>
          <w:rFonts w:ascii="Arial" w:hAnsi="Arial" w:cs="Arial"/>
          <w:color w:val="000000"/>
        </w:rPr>
      </w:pPr>
      <w:r w:rsidRPr="00B67EE8">
        <w:rPr>
          <w:rFonts w:ascii="Arial" w:hAnsi="Arial" w:cs="Arial"/>
          <w:color w:val="000000"/>
        </w:rPr>
        <w:t>Wskazuję następujące podmiotowe środki dowodowe, które można uzyskać za pomocą bezpłatnych i ogólnodostępnych baz danych, oraz</w:t>
      </w:r>
      <w:r w:rsidRPr="00B67EE8">
        <w:rPr>
          <w:color w:val="000000"/>
        </w:rPr>
        <w:t xml:space="preserve"> </w:t>
      </w:r>
      <w:r w:rsidRPr="00B67EE8">
        <w:rPr>
          <w:rFonts w:ascii="Arial" w:hAnsi="Arial" w:cs="Arial"/>
          <w:color w:val="000000"/>
        </w:rPr>
        <w:t xml:space="preserve">dane umożliwiające dostęp do tych środków </w:t>
      </w:r>
      <w:r w:rsidR="00B67EE8" w:rsidRPr="00B67EE8">
        <w:rPr>
          <w:rFonts w:ascii="Arial" w:hAnsi="Arial" w:cs="Arial"/>
          <w:color w:val="000000"/>
        </w:rPr>
        <w:t xml:space="preserve"> </w:t>
      </w:r>
      <w:r w:rsidRPr="00B67EE8">
        <w:rPr>
          <w:rFonts w:ascii="Arial" w:hAnsi="Arial" w:cs="Arial"/>
          <w:color w:val="000000"/>
        </w:rPr>
        <w:t xml:space="preserve">(np. KRS, </w:t>
      </w:r>
      <w:proofErr w:type="spellStart"/>
      <w:r w:rsidRPr="00B67EE8">
        <w:rPr>
          <w:rFonts w:ascii="Arial" w:hAnsi="Arial" w:cs="Arial"/>
          <w:color w:val="000000"/>
        </w:rPr>
        <w:t>CEiDG</w:t>
      </w:r>
      <w:proofErr w:type="spellEnd"/>
      <w:r w:rsidRPr="00B67EE8">
        <w:rPr>
          <w:rFonts w:ascii="Arial" w:hAnsi="Arial" w:cs="Arial"/>
          <w:color w:val="000000"/>
        </w:rPr>
        <w:t>, CRBR): ……………………………….</w:t>
      </w:r>
    </w:p>
    <w:p w14:paraId="7994D703" w14:textId="77777777" w:rsidR="00BB1A99" w:rsidRPr="00B67EE8" w:rsidRDefault="00BB1A99" w:rsidP="00BB1A99">
      <w:pPr>
        <w:pStyle w:val="Akapitzlist"/>
        <w:spacing w:after="0" w:line="360" w:lineRule="auto"/>
        <w:contextualSpacing/>
        <w:jc w:val="both"/>
        <w:rPr>
          <w:rFonts w:ascii="Arial" w:hAnsi="Arial" w:cs="Arial"/>
          <w:b/>
          <w:color w:val="000000"/>
          <w:sz w:val="24"/>
          <w:szCs w:val="24"/>
        </w:rPr>
      </w:pPr>
    </w:p>
    <w:p w14:paraId="0CBA3DBB" w14:textId="77777777" w:rsidR="00BB1A99" w:rsidRPr="00B67EE8" w:rsidRDefault="00BB1A99" w:rsidP="00BB1A99">
      <w:pPr>
        <w:shd w:val="clear" w:color="auto" w:fill="BFBFBF"/>
        <w:spacing w:line="360" w:lineRule="auto"/>
        <w:jc w:val="both"/>
        <w:rPr>
          <w:color w:val="000000"/>
        </w:rPr>
      </w:pPr>
      <w:r w:rsidRPr="00B67EE8">
        <w:rPr>
          <w:rFonts w:ascii="Arial" w:hAnsi="Arial" w:cs="Arial"/>
          <w:b/>
          <w:color w:val="000000"/>
        </w:rPr>
        <w:t>OŚWIADCZENIE DOTYCZĄCE PODWYKONAWCY, NA KTÓREGO PRZYPADA PONAD 10% WARTOŚCI ZAMÓWIENIA:</w:t>
      </w:r>
    </w:p>
    <w:p w14:paraId="5FDEE554" w14:textId="77777777" w:rsidR="00BB1A99" w:rsidRPr="00B67EE8" w:rsidRDefault="00BB1A99" w:rsidP="00BB1A99">
      <w:pPr>
        <w:spacing w:line="360" w:lineRule="auto"/>
        <w:jc w:val="both"/>
        <w:rPr>
          <w:color w:val="000000"/>
        </w:rPr>
      </w:pPr>
      <w:r w:rsidRPr="00B67EE8">
        <w:rPr>
          <w:rFonts w:ascii="Arial" w:hAnsi="Arial" w:cs="Arial"/>
          <w:color w:val="000000"/>
        </w:rPr>
        <w:t>[UWAGA</w:t>
      </w:r>
      <w:r w:rsidRPr="00B67EE8">
        <w:rPr>
          <w:rFonts w:ascii="Arial" w:hAnsi="Arial" w:cs="Arial"/>
          <w:i/>
          <w:color w:val="000000"/>
        </w:rPr>
        <w:t>: wypełnić tylko w przypadku podwykonawcy, na którego przypada ponad 10% wartości zamówienia. W przypadku więcej niż jednego podwykonawcy, na którego przypada ponad 10% wartości zamówienia, należy zastosować tyle razy, ile jest to konieczne.</w:t>
      </w:r>
      <w:r w:rsidRPr="00B67EE8">
        <w:rPr>
          <w:rFonts w:ascii="Arial" w:hAnsi="Arial" w:cs="Arial"/>
          <w:color w:val="000000"/>
        </w:rPr>
        <w:t>]</w:t>
      </w:r>
    </w:p>
    <w:p w14:paraId="0510C2C7" w14:textId="77777777" w:rsidR="00BB1A99" w:rsidRPr="00B67EE8" w:rsidRDefault="00BB1A99" w:rsidP="00BB1A99">
      <w:pPr>
        <w:spacing w:line="360" w:lineRule="auto"/>
        <w:rPr>
          <w:rFonts w:ascii="Arial" w:hAnsi="Arial" w:cs="Arial"/>
          <w:color w:val="000000"/>
        </w:rPr>
      </w:pPr>
    </w:p>
    <w:p w14:paraId="6F0CF80C" w14:textId="2AB0416C" w:rsidR="00BB1A99" w:rsidRPr="00B67EE8" w:rsidRDefault="00BB1A99" w:rsidP="00BB1A99">
      <w:pPr>
        <w:spacing w:line="360" w:lineRule="auto"/>
        <w:rPr>
          <w:rFonts w:ascii="Arial" w:hAnsi="Arial" w:cs="Arial"/>
          <w:color w:val="000000"/>
        </w:rPr>
      </w:pPr>
      <w:r w:rsidRPr="00B67EE8">
        <w:rPr>
          <w:rFonts w:ascii="Arial" w:hAnsi="Arial" w:cs="Arial"/>
          <w:color w:val="000000"/>
        </w:rPr>
        <w:t xml:space="preserve">Oświadczam, że w stosunku do następującego podmiotu, będącego podwykonawcą, na którego przypada ponad 10% wartości zamówienia: </w:t>
      </w:r>
      <w:r w:rsidRPr="00B67EE8">
        <w:rPr>
          <w:rFonts w:ascii="Arial" w:hAnsi="Arial" w:cs="Arial"/>
          <w:color w:val="000000"/>
        </w:rPr>
        <w:lastRenderedPageBreak/>
        <w:t xml:space="preserve">…………………………………………………………………… </w:t>
      </w:r>
      <w:r w:rsidRPr="00B67EE8">
        <w:rPr>
          <w:rFonts w:ascii="Arial" w:hAnsi="Arial" w:cs="Arial"/>
          <w:i/>
          <w:color w:val="000000"/>
        </w:rPr>
        <w:t>(podać pełną nazwę/firmę, adres, a także w zależności od podmiotu: NIP/PESEL, KRS/</w:t>
      </w:r>
      <w:proofErr w:type="spellStart"/>
      <w:r w:rsidRPr="00B67EE8">
        <w:rPr>
          <w:rFonts w:ascii="Arial" w:hAnsi="Arial" w:cs="Arial"/>
          <w:i/>
          <w:color w:val="000000"/>
        </w:rPr>
        <w:t>CEiDG</w:t>
      </w:r>
      <w:proofErr w:type="spellEnd"/>
      <w:r w:rsidRPr="00B67EE8">
        <w:rPr>
          <w:rFonts w:ascii="Arial" w:hAnsi="Arial" w:cs="Arial"/>
          <w:i/>
          <w:color w:val="000000"/>
        </w:rPr>
        <w:t>)</w:t>
      </w:r>
      <w:r w:rsidRPr="00B67EE8">
        <w:rPr>
          <w:rFonts w:ascii="Arial" w:hAnsi="Arial" w:cs="Arial"/>
          <w:color w:val="000000"/>
        </w:rPr>
        <w:t>,</w:t>
      </w:r>
      <w:r w:rsidR="00B67EE8">
        <w:rPr>
          <w:rFonts w:ascii="Arial" w:hAnsi="Arial" w:cs="Arial"/>
          <w:color w:val="000000"/>
        </w:rPr>
        <w:t xml:space="preserve"> </w:t>
      </w:r>
      <w:r w:rsidRPr="00B67EE8">
        <w:rPr>
          <w:rFonts w:ascii="Arial" w:hAnsi="Arial" w:cs="Arial"/>
          <w:color w:val="000000"/>
        </w:rPr>
        <w:t>nie zachodzą podstawy wykluczenia z postępowania o udzielenie zamówienia przewidziane w  art.  5k rozporządzenia 833/2014 w brzmieniu nadanym rozporządzeniem 2022/576.</w:t>
      </w:r>
    </w:p>
    <w:p w14:paraId="5F94E78F" w14:textId="77777777" w:rsidR="00BB1A99" w:rsidRPr="00B67EE8" w:rsidRDefault="00BB1A99" w:rsidP="00BB1A99">
      <w:pPr>
        <w:spacing w:line="360" w:lineRule="auto"/>
        <w:rPr>
          <w:rFonts w:ascii="Arial" w:hAnsi="Arial" w:cs="Arial"/>
          <w:color w:val="000000"/>
        </w:rPr>
      </w:pPr>
    </w:p>
    <w:p w14:paraId="60EDBD6F" w14:textId="68032A25" w:rsidR="00BB1A99" w:rsidRDefault="00BB1A99" w:rsidP="00BB1A99">
      <w:pPr>
        <w:pStyle w:val="NormalnyWeb"/>
        <w:spacing w:before="0" w:after="0" w:line="360" w:lineRule="auto"/>
        <w:jc w:val="both"/>
        <w:rPr>
          <w:rFonts w:ascii="Arial" w:hAnsi="Arial" w:cs="Arial"/>
          <w:color w:val="000000"/>
        </w:rPr>
      </w:pPr>
      <w:r w:rsidRPr="00B67EE8">
        <w:rPr>
          <w:rFonts w:ascii="Arial" w:hAnsi="Arial" w:cs="Arial"/>
          <w:color w:val="000000"/>
        </w:rPr>
        <w:t>Wskazuję następujące podmiotowe środki dowodowe, które można uzyskać za pomocą bezpłatnych i ogólnodostępnych baz danych, oraz</w:t>
      </w:r>
      <w:r w:rsidRPr="00B67EE8">
        <w:rPr>
          <w:color w:val="000000"/>
        </w:rPr>
        <w:t xml:space="preserve"> </w:t>
      </w:r>
      <w:r w:rsidRPr="00B67EE8">
        <w:rPr>
          <w:rFonts w:ascii="Arial" w:hAnsi="Arial" w:cs="Arial"/>
          <w:color w:val="000000"/>
        </w:rPr>
        <w:t xml:space="preserve">dane umożliwiające dostęp do tych środków (np. KRS, </w:t>
      </w:r>
      <w:proofErr w:type="spellStart"/>
      <w:r w:rsidRPr="00B67EE8">
        <w:rPr>
          <w:rFonts w:ascii="Arial" w:hAnsi="Arial" w:cs="Arial"/>
          <w:color w:val="000000"/>
        </w:rPr>
        <w:t>CEiDG</w:t>
      </w:r>
      <w:proofErr w:type="spellEnd"/>
      <w:r w:rsidRPr="00B67EE8">
        <w:rPr>
          <w:rFonts w:ascii="Arial" w:hAnsi="Arial" w:cs="Arial"/>
          <w:color w:val="000000"/>
        </w:rPr>
        <w:t>, CRBR):</w:t>
      </w:r>
      <w:r w:rsidRPr="00B67EE8">
        <w:rPr>
          <w:rFonts w:ascii="Arial" w:hAnsi="Arial" w:cs="Arial"/>
          <w:b/>
          <w:bCs/>
          <w:color w:val="000000"/>
        </w:rPr>
        <w:t xml:space="preserve"> </w:t>
      </w:r>
      <w:r w:rsidRPr="00B67EE8">
        <w:rPr>
          <w:rFonts w:ascii="Arial" w:hAnsi="Arial" w:cs="Arial"/>
          <w:color w:val="000000"/>
        </w:rPr>
        <w:t>……………………………….</w:t>
      </w:r>
    </w:p>
    <w:p w14:paraId="05C8DE39" w14:textId="77777777" w:rsidR="00B67EE8" w:rsidRPr="00B67EE8" w:rsidRDefault="00B67EE8" w:rsidP="00BB1A99">
      <w:pPr>
        <w:pStyle w:val="NormalnyWeb"/>
        <w:spacing w:before="0" w:after="0" w:line="360" w:lineRule="auto"/>
        <w:jc w:val="both"/>
        <w:rPr>
          <w:rFonts w:ascii="Arial" w:hAnsi="Arial" w:cs="Arial"/>
          <w:color w:val="000000"/>
        </w:rPr>
      </w:pPr>
    </w:p>
    <w:p w14:paraId="1B892491" w14:textId="77777777" w:rsidR="00BB1A99" w:rsidRPr="00B67EE8" w:rsidRDefault="00BB1A99" w:rsidP="00BB1A99">
      <w:pPr>
        <w:shd w:val="clear" w:color="auto" w:fill="BFBFBF"/>
        <w:spacing w:line="360" w:lineRule="auto"/>
        <w:jc w:val="both"/>
        <w:rPr>
          <w:color w:val="000000"/>
        </w:rPr>
      </w:pPr>
      <w:r w:rsidRPr="00B67EE8">
        <w:rPr>
          <w:rFonts w:ascii="Arial" w:hAnsi="Arial" w:cs="Arial"/>
          <w:b/>
          <w:color w:val="000000"/>
        </w:rPr>
        <w:t>OŚWIADCZENIE DOTYCZĄCE DOSTAWCY, NA KTÓREGO PRZYPADA PONAD 10% WARTOŚCI ZAMÓWIENIA:</w:t>
      </w:r>
    </w:p>
    <w:p w14:paraId="774C8EF6" w14:textId="77777777" w:rsidR="00BB1A99" w:rsidRPr="00B67EE8" w:rsidRDefault="00BB1A99" w:rsidP="00BB1A99">
      <w:pPr>
        <w:spacing w:line="360" w:lineRule="auto"/>
        <w:jc w:val="both"/>
        <w:rPr>
          <w:color w:val="000000"/>
        </w:rPr>
      </w:pPr>
      <w:r w:rsidRPr="00B67EE8">
        <w:rPr>
          <w:rFonts w:ascii="Arial" w:hAnsi="Arial" w:cs="Arial"/>
          <w:color w:val="000000"/>
        </w:rPr>
        <w:t>[UWAGA</w:t>
      </w:r>
      <w:r w:rsidRPr="00B67EE8">
        <w:rPr>
          <w:rFonts w:ascii="Arial" w:hAnsi="Arial" w:cs="Arial"/>
          <w:i/>
          <w:color w:val="000000"/>
        </w:rPr>
        <w:t>: wypełnić tylko w przypadku dostawcy, na którego przypada ponad 10% wartości zamówienia. W przypadku więcej niż jednego dostawcy, na którego przypada ponad 10% wartości zamówienia, należy zastosować tyle razy, ile jest to konieczne.</w:t>
      </w:r>
      <w:r w:rsidRPr="00B67EE8">
        <w:rPr>
          <w:rFonts w:ascii="Arial" w:hAnsi="Arial" w:cs="Arial"/>
          <w:color w:val="000000"/>
        </w:rPr>
        <w:t>]</w:t>
      </w:r>
    </w:p>
    <w:p w14:paraId="4F156DB9" w14:textId="77777777" w:rsidR="00BB1A99" w:rsidRPr="00B67EE8" w:rsidRDefault="00BB1A99" w:rsidP="00BB1A99">
      <w:pPr>
        <w:spacing w:line="360" w:lineRule="auto"/>
        <w:rPr>
          <w:rFonts w:ascii="Arial" w:hAnsi="Arial" w:cs="Arial"/>
          <w:color w:val="000000"/>
        </w:rPr>
      </w:pPr>
    </w:p>
    <w:p w14:paraId="041F43E1" w14:textId="6A6463EC" w:rsidR="00BB1A99" w:rsidRPr="00B67EE8" w:rsidRDefault="00BB1A99" w:rsidP="00BB1A99">
      <w:pPr>
        <w:spacing w:line="360" w:lineRule="auto"/>
        <w:rPr>
          <w:color w:val="000000"/>
        </w:rPr>
      </w:pPr>
      <w:r w:rsidRPr="00B67EE8">
        <w:rPr>
          <w:rFonts w:ascii="Arial" w:hAnsi="Arial" w:cs="Arial"/>
          <w:color w:val="000000"/>
        </w:rPr>
        <w:t>Oświadczam, że w stosunku do następującego podmiotu, będącego dostawcą, na którego przypada ponad 10% wartości zamówienia:</w:t>
      </w:r>
      <w:r w:rsidR="00B67EE8">
        <w:rPr>
          <w:rFonts w:ascii="Arial" w:hAnsi="Arial" w:cs="Arial"/>
          <w:color w:val="000000"/>
        </w:rPr>
        <w:t xml:space="preserve"> </w:t>
      </w:r>
      <w:r w:rsidRPr="00B67EE8">
        <w:rPr>
          <w:rFonts w:ascii="Arial" w:hAnsi="Arial" w:cs="Arial"/>
          <w:color w:val="000000"/>
        </w:rPr>
        <w:t xml:space="preserve">……………………………………………………………… </w:t>
      </w:r>
      <w:r w:rsidRPr="00B67EE8">
        <w:rPr>
          <w:rFonts w:ascii="Arial" w:hAnsi="Arial" w:cs="Arial"/>
          <w:i/>
          <w:color w:val="000000"/>
        </w:rPr>
        <w:t>(podać pełną nazwę/firmę, adres, a także w zależności od podmiotu: NIP/PESEL, KRS/</w:t>
      </w:r>
      <w:proofErr w:type="spellStart"/>
      <w:r w:rsidRPr="00B67EE8">
        <w:rPr>
          <w:rFonts w:ascii="Arial" w:hAnsi="Arial" w:cs="Arial"/>
          <w:i/>
          <w:color w:val="000000"/>
        </w:rPr>
        <w:t>CEiDG</w:t>
      </w:r>
      <w:proofErr w:type="spellEnd"/>
      <w:r w:rsidRPr="00B67EE8">
        <w:rPr>
          <w:rFonts w:ascii="Arial" w:hAnsi="Arial" w:cs="Arial"/>
          <w:i/>
          <w:color w:val="000000"/>
        </w:rPr>
        <w:t>)</w:t>
      </w:r>
      <w:r w:rsidRPr="00B67EE8">
        <w:rPr>
          <w:rFonts w:ascii="Arial" w:hAnsi="Arial" w:cs="Arial"/>
          <w:color w:val="000000"/>
        </w:rPr>
        <w:t>,</w:t>
      </w:r>
      <w:r w:rsidR="00B67EE8">
        <w:rPr>
          <w:rFonts w:ascii="Arial" w:hAnsi="Arial" w:cs="Arial"/>
          <w:color w:val="000000"/>
        </w:rPr>
        <w:t xml:space="preserve"> </w:t>
      </w:r>
      <w:r w:rsidRPr="00B67EE8">
        <w:rPr>
          <w:rFonts w:ascii="Arial" w:hAnsi="Arial" w:cs="Arial"/>
          <w:color w:val="000000"/>
        </w:rPr>
        <w:t>nie zachodzą podstawy wykluczenia z postępowania o udzielenie zamówienia przewidziane w  art.  5k rozporządzenia 833/2014 w brzmieniu nadanym rozporządzeniem 2022/576.</w:t>
      </w:r>
    </w:p>
    <w:p w14:paraId="3E7BB0E8" w14:textId="77777777" w:rsidR="00BB1A99" w:rsidRPr="00B67EE8" w:rsidRDefault="00BB1A99" w:rsidP="00BB1A99">
      <w:pPr>
        <w:spacing w:line="360" w:lineRule="auto"/>
        <w:rPr>
          <w:rFonts w:ascii="Arial" w:hAnsi="Arial" w:cs="Arial"/>
          <w:color w:val="000000"/>
        </w:rPr>
      </w:pPr>
    </w:p>
    <w:p w14:paraId="3BE21851" w14:textId="0601EE14" w:rsidR="00BB1A99" w:rsidRPr="00B67EE8" w:rsidRDefault="00BB1A99" w:rsidP="00BB1A99">
      <w:pPr>
        <w:pStyle w:val="NormalnyWeb"/>
        <w:spacing w:before="0" w:after="0" w:line="360" w:lineRule="auto"/>
        <w:jc w:val="both"/>
        <w:rPr>
          <w:rFonts w:ascii="Arial" w:hAnsi="Arial" w:cs="Arial"/>
          <w:color w:val="000000"/>
        </w:rPr>
      </w:pPr>
      <w:r w:rsidRPr="00B67EE8">
        <w:rPr>
          <w:rFonts w:ascii="Arial" w:hAnsi="Arial" w:cs="Arial"/>
          <w:color w:val="000000"/>
        </w:rPr>
        <w:t>Wskazuję następujące podmiotowe środki dowodowe, które można uzyskać za pomocą bezpłatnych i ogólnodostępnych baz danych, oraz</w:t>
      </w:r>
      <w:r w:rsidRPr="00B67EE8">
        <w:rPr>
          <w:color w:val="000000"/>
        </w:rPr>
        <w:t xml:space="preserve"> </w:t>
      </w:r>
      <w:r w:rsidRPr="00B67EE8">
        <w:rPr>
          <w:rFonts w:ascii="Arial" w:hAnsi="Arial" w:cs="Arial"/>
          <w:color w:val="000000"/>
        </w:rPr>
        <w:t xml:space="preserve">dane umożliwiające dostęp do tych środków (np. KRS, </w:t>
      </w:r>
      <w:proofErr w:type="spellStart"/>
      <w:r w:rsidRPr="00B67EE8">
        <w:rPr>
          <w:rFonts w:ascii="Arial" w:hAnsi="Arial" w:cs="Arial"/>
          <w:color w:val="000000"/>
        </w:rPr>
        <w:t>CEiDG</w:t>
      </w:r>
      <w:proofErr w:type="spellEnd"/>
      <w:r w:rsidRPr="00B67EE8">
        <w:rPr>
          <w:rFonts w:ascii="Arial" w:hAnsi="Arial" w:cs="Arial"/>
          <w:color w:val="000000"/>
        </w:rPr>
        <w:t>, CRBR):</w:t>
      </w:r>
      <w:r w:rsidRPr="00B67EE8">
        <w:rPr>
          <w:rFonts w:ascii="Arial" w:hAnsi="Arial" w:cs="Arial"/>
          <w:b/>
          <w:bCs/>
          <w:color w:val="000000"/>
        </w:rPr>
        <w:t xml:space="preserve"> </w:t>
      </w:r>
      <w:r w:rsidRPr="00B67EE8">
        <w:rPr>
          <w:rFonts w:ascii="Arial" w:hAnsi="Arial" w:cs="Arial"/>
          <w:color w:val="000000"/>
        </w:rPr>
        <w:t>……………………………….</w:t>
      </w:r>
    </w:p>
    <w:p w14:paraId="6BCB9FD5" w14:textId="77777777" w:rsidR="00BB1A99" w:rsidRPr="00B67EE8" w:rsidRDefault="00BB1A99" w:rsidP="00BB1A99">
      <w:pPr>
        <w:pStyle w:val="NormalnyWeb"/>
        <w:spacing w:before="0" w:after="0" w:line="360" w:lineRule="auto"/>
        <w:jc w:val="both"/>
        <w:rPr>
          <w:rFonts w:ascii="Arial" w:hAnsi="Arial" w:cs="Arial"/>
          <w:b/>
          <w:bCs/>
          <w:color w:val="000000"/>
        </w:rPr>
      </w:pPr>
    </w:p>
    <w:p w14:paraId="7DBFA85C" w14:textId="77777777" w:rsidR="00BB1A99" w:rsidRPr="00B67EE8" w:rsidRDefault="00BB1A99" w:rsidP="00BB1A99">
      <w:pPr>
        <w:pStyle w:val="rozdzia"/>
        <w:spacing w:line="360" w:lineRule="auto"/>
        <w:rPr>
          <w:sz w:val="24"/>
          <w:szCs w:val="24"/>
        </w:rPr>
      </w:pPr>
      <w:r w:rsidRPr="00B67EE8">
        <w:rPr>
          <w:rFonts w:ascii="Arial" w:hAnsi="Arial" w:cs="Arial"/>
          <w:i/>
          <w:iCs/>
          <w:sz w:val="24"/>
          <w:szCs w:val="24"/>
        </w:rPr>
        <w:t>UWAGA</w:t>
      </w:r>
      <w:r w:rsidRPr="00B67EE8">
        <w:rPr>
          <w:rFonts w:ascii="Arial" w:hAnsi="Arial" w:cs="Arial"/>
          <w:sz w:val="24"/>
          <w:szCs w:val="24"/>
        </w:rPr>
        <w:t>:</w:t>
      </w:r>
    </w:p>
    <w:p w14:paraId="3CAAC689" w14:textId="77777777" w:rsidR="00BB1A99" w:rsidRPr="00B67EE8" w:rsidRDefault="00BB1A99" w:rsidP="00BB1A99">
      <w:pPr>
        <w:pStyle w:val="rozdzia"/>
        <w:spacing w:line="360" w:lineRule="auto"/>
        <w:rPr>
          <w:sz w:val="24"/>
          <w:szCs w:val="24"/>
        </w:rPr>
      </w:pPr>
      <w:r w:rsidRPr="00B67EE8">
        <w:rPr>
          <w:rFonts w:ascii="Arial" w:hAnsi="Arial" w:cs="Arial"/>
          <w:b w:val="0"/>
          <w:bCs/>
          <w:sz w:val="24"/>
          <w:szCs w:val="24"/>
        </w:rPr>
        <w:t>1. W przypadku Wykonawców wspólnie ubiegających się o udzielenie zamówienia wymóg złożenia oświadczenia dotyczy każdego z wykonawców.</w:t>
      </w:r>
    </w:p>
    <w:p w14:paraId="7E8F4C02" w14:textId="77777777" w:rsidR="00BB1A99" w:rsidRPr="00B67EE8" w:rsidRDefault="00BB1A99" w:rsidP="00BB1A99">
      <w:pPr>
        <w:pStyle w:val="rozdzia"/>
        <w:spacing w:line="360" w:lineRule="auto"/>
        <w:rPr>
          <w:sz w:val="24"/>
          <w:szCs w:val="24"/>
        </w:rPr>
      </w:pPr>
      <w:r w:rsidRPr="00B67EE8">
        <w:rPr>
          <w:rFonts w:ascii="Arial" w:hAnsi="Arial" w:cs="Arial"/>
          <w:b w:val="0"/>
          <w:bCs/>
          <w:sz w:val="24"/>
          <w:szCs w:val="24"/>
        </w:rPr>
        <w:t xml:space="preserve">2. Oświadczenie składa się pod rygorem nieważności w formie elektronicznej. </w:t>
      </w:r>
    </w:p>
    <w:p w14:paraId="153C0FB3" w14:textId="77777777" w:rsidR="00BB1A99" w:rsidRDefault="00BB1A99" w:rsidP="00730B47">
      <w:pPr>
        <w:pStyle w:val="NormalnyWeb"/>
        <w:spacing w:before="0" w:after="0" w:line="360" w:lineRule="auto"/>
        <w:rPr>
          <w:rStyle w:val="Pogrubienie"/>
          <w:rFonts w:ascii="Arial" w:hAnsi="Arial" w:cs="Arial"/>
        </w:rPr>
      </w:pPr>
    </w:p>
    <w:p w14:paraId="0A13819E" w14:textId="77777777" w:rsidR="00BB1A99" w:rsidRDefault="00BB1A99" w:rsidP="00730B47">
      <w:pPr>
        <w:pStyle w:val="NormalnyWeb"/>
        <w:spacing w:before="0" w:after="0" w:line="360" w:lineRule="auto"/>
        <w:rPr>
          <w:rStyle w:val="Pogrubienie"/>
          <w:rFonts w:ascii="Arial" w:hAnsi="Arial" w:cs="Arial"/>
        </w:rPr>
      </w:pPr>
    </w:p>
    <w:p w14:paraId="355A1F4C" w14:textId="59E3F66C" w:rsidR="00B67EE8" w:rsidRPr="00BA3895" w:rsidRDefault="00B67EE8" w:rsidP="00B67EE8">
      <w:pPr>
        <w:pStyle w:val="Textbody"/>
        <w:spacing w:after="0" w:line="360" w:lineRule="auto"/>
        <w:jc w:val="right"/>
        <w:rPr>
          <w:color w:val="000000"/>
        </w:rPr>
      </w:pPr>
      <w:r w:rsidRPr="00BA3895">
        <w:rPr>
          <w:rStyle w:val="StrongEmphasis"/>
          <w:rFonts w:ascii="Arial" w:hAnsi="Arial" w:cs="Arial"/>
          <w:b w:val="0"/>
          <w:bCs w:val="0"/>
          <w:iCs/>
          <w:color w:val="000000"/>
        </w:rPr>
        <w:lastRenderedPageBreak/>
        <w:t xml:space="preserve">Załącznik </w:t>
      </w:r>
      <w:r w:rsidRPr="00BA3895">
        <w:rPr>
          <w:rStyle w:val="Pogrubienie1"/>
          <w:rFonts w:ascii="Arial" w:hAnsi="Arial" w:cs="Arial"/>
          <w:b w:val="0"/>
          <w:bCs w:val="0"/>
          <w:color w:val="000000"/>
        </w:rPr>
        <w:t xml:space="preserve">nr </w:t>
      </w:r>
      <w:r>
        <w:rPr>
          <w:rStyle w:val="Pogrubienie1"/>
          <w:rFonts w:ascii="Arial" w:hAnsi="Arial" w:cs="Arial"/>
          <w:b w:val="0"/>
          <w:bCs w:val="0"/>
          <w:color w:val="000000"/>
        </w:rPr>
        <w:t>4</w:t>
      </w:r>
      <w:r w:rsidRPr="00BA3895">
        <w:rPr>
          <w:rStyle w:val="Pogrubienie1"/>
          <w:rFonts w:ascii="Arial" w:hAnsi="Arial" w:cs="Arial"/>
          <w:b w:val="0"/>
          <w:bCs w:val="0"/>
          <w:color w:val="000000"/>
        </w:rPr>
        <w:t xml:space="preserve"> do SWZ</w:t>
      </w:r>
    </w:p>
    <w:p w14:paraId="5D6F6DA4" w14:textId="77777777" w:rsidR="00B67EE8" w:rsidRPr="00BA3895" w:rsidRDefault="00B67EE8" w:rsidP="00B67EE8">
      <w:pPr>
        <w:pStyle w:val="NormalnyWeb"/>
        <w:spacing w:before="0" w:after="0" w:line="360" w:lineRule="auto"/>
        <w:jc w:val="center"/>
        <w:rPr>
          <w:color w:val="000000"/>
        </w:rPr>
      </w:pPr>
      <w:r w:rsidRPr="00BA3895">
        <w:rPr>
          <w:rFonts w:ascii="Arial" w:hAnsi="Arial" w:cs="Arial"/>
          <w:b/>
          <w:bCs/>
          <w:color w:val="000000"/>
        </w:rPr>
        <w:t>oświadczenie</w:t>
      </w:r>
    </w:p>
    <w:p w14:paraId="16CE0DEA" w14:textId="77777777" w:rsidR="00B67EE8" w:rsidRPr="00BA3895" w:rsidRDefault="00B67EE8" w:rsidP="00B67EE8">
      <w:pPr>
        <w:pStyle w:val="NormalnyWeb"/>
        <w:spacing w:before="0" w:after="0" w:line="360" w:lineRule="auto"/>
        <w:jc w:val="center"/>
        <w:rPr>
          <w:rFonts w:ascii="Arial" w:hAnsi="Arial" w:cs="Arial"/>
          <w:color w:val="000000"/>
        </w:rPr>
      </w:pPr>
      <w:r w:rsidRPr="00BA3895">
        <w:rPr>
          <w:rFonts w:ascii="Arial" w:hAnsi="Arial" w:cs="Arial"/>
          <w:b/>
          <w:bCs/>
          <w:color w:val="000000"/>
        </w:rPr>
        <w:t>o przynależności lub braku przynależności do tej samej grupy kapitałowej</w:t>
      </w:r>
      <w:r w:rsidRPr="00BA3895">
        <w:rPr>
          <w:rFonts w:ascii="Arial" w:hAnsi="Arial" w:cs="Arial"/>
          <w:b/>
          <w:bCs/>
          <w:color w:val="000000"/>
        </w:rPr>
        <w:br/>
      </w:r>
      <w:r w:rsidRPr="00BA3895">
        <w:rPr>
          <w:rFonts w:ascii="Arial" w:hAnsi="Arial" w:cs="Arial"/>
          <w:color w:val="000000"/>
        </w:rPr>
        <w:t>część ………………………..</w:t>
      </w:r>
    </w:p>
    <w:p w14:paraId="79F87B9B" w14:textId="77777777" w:rsidR="00B67EE8" w:rsidRPr="00BA3895" w:rsidRDefault="00B67EE8" w:rsidP="00B67EE8">
      <w:pPr>
        <w:pStyle w:val="NormalnyWeb"/>
        <w:spacing w:before="0" w:after="0" w:line="360" w:lineRule="auto"/>
        <w:rPr>
          <w:color w:val="000000"/>
        </w:rPr>
      </w:pPr>
      <w:r w:rsidRPr="00BA3895">
        <w:rPr>
          <w:rFonts w:ascii="Arial" w:hAnsi="Arial" w:cs="Arial"/>
          <w:color w:val="000000"/>
        </w:rPr>
        <w:t>…………………………..…………………………………………………………………………</w:t>
      </w:r>
    </w:p>
    <w:p w14:paraId="4CAAF2F4" w14:textId="77777777" w:rsidR="00B67EE8" w:rsidRPr="00BA3895" w:rsidRDefault="00B67EE8" w:rsidP="00B67EE8">
      <w:pPr>
        <w:pStyle w:val="NormalnyWeb"/>
        <w:spacing w:before="0" w:after="0" w:line="360" w:lineRule="auto"/>
        <w:jc w:val="center"/>
        <w:rPr>
          <w:color w:val="000000"/>
        </w:rPr>
      </w:pPr>
      <w:r w:rsidRPr="00BA3895">
        <w:rPr>
          <w:rFonts w:ascii="Arial" w:hAnsi="Arial" w:cs="Arial"/>
          <w:i/>
          <w:iCs/>
          <w:color w:val="000000"/>
        </w:rPr>
        <w:t>(nazwa i adres Wykonawcy)</w:t>
      </w:r>
    </w:p>
    <w:p w14:paraId="5537480A" w14:textId="77777777" w:rsidR="00B67EE8" w:rsidRPr="00BA3895" w:rsidRDefault="00B67EE8" w:rsidP="00B67EE8">
      <w:pPr>
        <w:pStyle w:val="Nagwek3"/>
        <w:shd w:val="clear" w:color="auto" w:fill="FFFFFF"/>
        <w:spacing w:before="0" w:line="360" w:lineRule="auto"/>
        <w:rPr>
          <w:color w:val="000000"/>
        </w:rPr>
      </w:pPr>
      <w:r w:rsidRPr="00BA3895">
        <w:rPr>
          <w:rFonts w:ascii="Arial" w:hAnsi="Arial" w:cs="Arial"/>
          <w:b/>
          <w:bCs/>
          <w:color w:val="000000"/>
          <w:szCs w:val="24"/>
        </w:rPr>
        <w:t>mając na uwadze treść dyspozycji z art. 108 ust. 1 pkt 5 niniejszym oświadczam, że:</w:t>
      </w:r>
    </w:p>
    <w:p w14:paraId="44D399D3" w14:textId="77777777" w:rsidR="00B67EE8" w:rsidRPr="00BA3895" w:rsidRDefault="00B67EE8" w:rsidP="00B67EE8">
      <w:pPr>
        <w:pStyle w:val="NormalnyWeb"/>
        <w:numPr>
          <w:ilvl w:val="0"/>
          <w:numId w:val="40"/>
        </w:numPr>
        <w:autoSpaceDN/>
        <w:spacing w:before="0" w:after="0" w:line="360" w:lineRule="auto"/>
        <w:textAlignment w:val="auto"/>
        <w:rPr>
          <w:color w:val="000000"/>
        </w:rPr>
      </w:pPr>
      <w:r w:rsidRPr="00BA3895">
        <w:rPr>
          <w:rFonts w:ascii="Arial" w:hAnsi="Arial" w:cs="Arial"/>
          <w:color w:val="000000"/>
        </w:rPr>
        <w:t xml:space="preserve">w/w wykonawca </w:t>
      </w:r>
      <w:r w:rsidRPr="00BA3895">
        <w:rPr>
          <w:rFonts w:ascii="Arial" w:hAnsi="Arial" w:cs="Arial"/>
          <w:b/>
          <w:bCs/>
          <w:color w:val="000000"/>
        </w:rPr>
        <w:t>nie należy</w:t>
      </w:r>
      <w:r w:rsidRPr="00BA3895">
        <w:rPr>
          <w:rFonts w:ascii="Arial" w:hAnsi="Arial" w:cs="Arial"/>
          <w:color w:val="000000"/>
        </w:rPr>
        <w:t xml:space="preserve"> do grupy kapitałowej wraz z pozostałymi wykonawcami ubiegającymi się o niniejsze zamówienie publiczne</w:t>
      </w:r>
      <w:r w:rsidRPr="00BA3895">
        <w:rPr>
          <w:rFonts w:ascii="Arial" w:hAnsi="Arial" w:cs="Arial"/>
          <w:b/>
          <w:bCs/>
          <w:color w:val="000000"/>
        </w:rPr>
        <w:t>**</w:t>
      </w:r>
    </w:p>
    <w:p w14:paraId="04C1069A" w14:textId="77777777" w:rsidR="00B67EE8" w:rsidRPr="00BA3895" w:rsidRDefault="00B67EE8" w:rsidP="00B67EE8">
      <w:pPr>
        <w:pStyle w:val="NormalnyWeb"/>
        <w:spacing w:before="0" w:after="0" w:line="360" w:lineRule="auto"/>
        <w:rPr>
          <w:rFonts w:ascii="Arial" w:hAnsi="Arial" w:cs="Arial"/>
          <w:color w:val="000000"/>
        </w:rPr>
      </w:pPr>
    </w:p>
    <w:p w14:paraId="7E121CDC" w14:textId="52583640" w:rsidR="00B67EE8" w:rsidRPr="00B67EE8" w:rsidRDefault="00B67EE8" w:rsidP="00B67EE8">
      <w:pPr>
        <w:pStyle w:val="NormalnyWeb"/>
        <w:numPr>
          <w:ilvl w:val="0"/>
          <w:numId w:val="40"/>
        </w:numPr>
        <w:autoSpaceDN/>
        <w:spacing w:before="0" w:after="0" w:line="360" w:lineRule="auto"/>
        <w:textAlignment w:val="auto"/>
        <w:rPr>
          <w:color w:val="000000"/>
        </w:rPr>
      </w:pPr>
      <w:r w:rsidRPr="00BA3895">
        <w:rPr>
          <w:rFonts w:ascii="Arial" w:hAnsi="Arial" w:cs="Arial"/>
          <w:color w:val="000000"/>
        </w:rPr>
        <w:t xml:space="preserve">w/w wykonawca </w:t>
      </w:r>
      <w:r w:rsidRPr="00BA3895">
        <w:rPr>
          <w:rFonts w:ascii="Arial" w:hAnsi="Arial" w:cs="Arial"/>
          <w:b/>
          <w:bCs/>
          <w:color w:val="000000"/>
        </w:rPr>
        <w:t>należy</w:t>
      </w:r>
      <w:r w:rsidRPr="00BA3895">
        <w:rPr>
          <w:rFonts w:ascii="Arial" w:hAnsi="Arial" w:cs="Arial"/>
          <w:color w:val="000000"/>
        </w:rPr>
        <w:t xml:space="preserve"> do grupy kapitałowej wraz z pozostałymi wykonawcami ubiegającymi się o niniejsze zamówienie publiczne</w:t>
      </w:r>
      <w:r w:rsidRPr="00BA3895">
        <w:rPr>
          <w:rFonts w:ascii="Arial" w:hAnsi="Arial" w:cs="Arial"/>
          <w:b/>
          <w:bCs/>
          <w:color w:val="000000"/>
        </w:rPr>
        <w:t>**</w:t>
      </w:r>
    </w:p>
    <w:p w14:paraId="17EA1C7C" w14:textId="77777777" w:rsidR="00B67EE8" w:rsidRPr="00BA3895" w:rsidRDefault="00B67EE8" w:rsidP="00B67EE8">
      <w:pPr>
        <w:pStyle w:val="NormalnyWeb"/>
        <w:spacing w:before="0" w:after="0" w:line="360" w:lineRule="auto"/>
        <w:ind w:left="720"/>
        <w:textAlignment w:val="auto"/>
        <w:rPr>
          <w:color w:val="000000"/>
        </w:rPr>
      </w:pPr>
      <w:r w:rsidRPr="00BA3895">
        <w:rPr>
          <w:rFonts w:ascii="Arial" w:hAnsi="Arial" w:cs="Arial"/>
          <w:color w:val="000000"/>
        </w:rPr>
        <w:t>……………………………………………</w:t>
      </w:r>
      <w:r w:rsidRPr="00BA3895">
        <w:rPr>
          <w:rFonts w:ascii="Arial" w:eastAsia="Arial" w:hAnsi="Arial" w:cs="Arial"/>
          <w:color w:val="000000"/>
        </w:rPr>
        <w:t xml:space="preserve"> </w:t>
      </w:r>
      <w:r w:rsidRPr="00BA3895">
        <w:rPr>
          <w:rFonts w:ascii="Arial" w:hAnsi="Arial" w:cs="Arial"/>
          <w:color w:val="000000"/>
        </w:rPr>
        <w:t>(dane Wykonawcy)</w:t>
      </w:r>
    </w:p>
    <w:p w14:paraId="0B537E91" w14:textId="77777777" w:rsidR="00B67EE8" w:rsidRPr="00BA3895" w:rsidRDefault="00B67EE8" w:rsidP="00B67EE8">
      <w:pPr>
        <w:pStyle w:val="NormalnyWeb"/>
        <w:spacing w:before="0" w:after="0" w:line="360" w:lineRule="auto"/>
        <w:ind w:left="720"/>
        <w:textAlignment w:val="auto"/>
        <w:rPr>
          <w:color w:val="000000"/>
        </w:rPr>
      </w:pPr>
      <w:r w:rsidRPr="00BA3895">
        <w:rPr>
          <w:rFonts w:ascii="Arial" w:hAnsi="Arial" w:cs="Arial"/>
          <w:color w:val="000000"/>
        </w:rPr>
        <w:t>……………………………………………</w:t>
      </w:r>
      <w:r w:rsidRPr="00BA3895">
        <w:rPr>
          <w:rFonts w:ascii="Arial" w:eastAsia="Arial" w:hAnsi="Arial" w:cs="Arial"/>
          <w:color w:val="000000"/>
        </w:rPr>
        <w:t xml:space="preserve"> </w:t>
      </w:r>
      <w:r w:rsidRPr="00BA3895">
        <w:rPr>
          <w:rFonts w:ascii="Arial" w:hAnsi="Arial" w:cs="Arial"/>
          <w:color w:val="000000"/>
        </w:rPr>
        <w:t>(dane Wykonawcy)</w:t>
      </w:r>
    </w:p>
    <w:p w14:paraId="1D2B3906" w14:textId="77777777" w:rsidR="00B67EE8" w:rsidRPr="00BA3895" w:rsidRDefault="00B67EE8" w:rsidP="00B67EE8">
      <w:pPr>
        <w:pStyle w:val="NormalnyWeb"/>
        <w:spacing w:before="0" w:after="0" w:line="360" w:lineRule="auto"/>
        <w:ind w:left="720"/>
        <w:textAlignment w:val="auto"/>
        <w:rPr>
          <w:color w:val="000000"/>
        </w:rPr>
      </w:pPr>
      <w:r w:rsidRPr="00BA3895">
        <w:rPr>
          <w:rFonts w:ascii="Arial" w:hAnsi="Arial" w:cs="Arial"/>
          <w:color w:val="000000"/>
        </w:rPr>
        <w:t>który złożył odrębną ofertę w postępowaniu</w:t>
      </w:r>
    </w:p>
    <w:p w14:paraId="1E376570" w14:textId="77777777" w:rsidR="00B67EE8" w:rsidRPr="00BA3895" w:rsidRDefault="00B67EE8" w:rsidP="00B67EE8">
      <w:pPr>
        <w:pStyle w:val="NormalnyWeb"/>
        <w:spacing w:before="0" w:after="0" w:line="360" w:lineRule="auto"/>
        <w:ind w:left="720"/>
        <w:textAlignment w:val="auto"/>
        <w:rPr>
          <w:rFonts w:ascii="Arial" w:hAnsi="Arial" w:cs="Arial"/>
          <w:color w:val="000000"/>
        </w:rPr>
      </w:pPr>
    </w:p>
    <w:p w14:paraId="4E3B2D63" w14:textId="77777777" w:rsidR="00B67EE8" w:rsidRPr="00BA3895" w:rsidRDefault="00B67EE8" w:rsidP="00B67EE8">
      <w:pPr>
        <w:pStyle w:val="NormalnyWeb"/>
        <w:spacing w:before="0" w:after="0" w:line="360" w:lineRule="auto"/>
        <w:ind w:left="720"/>
        <w:textAlignment w:val="auto"/>
        <w:rPr>
          <w:color w:val="000000"/>
        </w:rPr>
      </w:pPr>
      <w:r w:rsidRPr="00BA3895">
        <w:rPr>
          <w:rFonts w:ascii="Arial" w:hAnsi="Arial" w:cs="Arial"/>
          <w:color w:val="000000"/>
        </w:rPr>
        <w:t>Jednocześnie załączam następujące dokumenty lub informacje potwierdzające przygotowanie oferty niezależnie od innego wykonawcy należącego do tej samej grupy kapitałowej:</w:t>
      </w:r>
    </w:p>
    <w:p w14:paraId="4F49158B" w14:textId="77777777" w:rsidR="00B67EE8" w:rsidRPr="00BA3895" w:rsidRDefault="00B67EE8" w:rsidP="00B67EE8">
      <w:pPr>
        <w:pStyle w:val="NormalnyWeb"/>
        <w:spacing w:before="0" w:after="0" w:line="360" w:lineRule="auto"/>
        <w:ind w:left="709"/>
        <w:rPr>
          <w:color w:val="000000"/>
        </w:rPr>
      </w:pPr>
      <w:r w:rsidRPr="00BA3895">
        <w:rPr>
          <w:rFonts w:ascii="Arial" w:hAnsi="Arial" w:cs="Arial"/>
          <w:color w:val="000000"/>
        </w:rPr>
        <w:t>a. ……………………………………………………………………………</w:t>
      </w:r>
    </w:p>
    <w:p w14:paraId="41CC4286" w14:textId="77777777" w:rsidR="00B67EE8" w:rsidRPr="00BA3895" w:rsidRDefault="00B67EE8" w:rsidP="00B67EE8">
      <w:pPr>
        <w:pStyle w:val="NormalnyWeb"/>
        <w:spacing w:before="0" w:after="0" w:line="360" w:lineRule="auto"/>
        <w:ind w:left="709"/>
        <w:rPr>
          <w:color w:val="000000"/>
        </w:rPr>
      </w:pPr>
      <w:r w:rsidRPr="00BA3895">
        <w:rPr>
          <w:rFonts w:ascii="Arial" w:hAnsi="Arial" w:cs="Arial"/>
          <w:color w:val="000000"/>
        </w:rPr>
        <w:t>b. …………………………………………………………………………….</w:t>
      </w:r>
    </w:p>
    <w:p w14:paraId="5420DE07" w14:textId="77777777" w:rsidR="00B67EE8" w:rsidRPr="00BA3895" w:rsidRDefault="00B67EE8" w:rsidP="00B67EE8">
      <w:pPr>
        <w:pStyle w:val="NormalnyWeb"/>
        <w:spacing w:before="0" w:after="0" w:line="360" w:lineRule="auto"/>
        <w:rPr>
          <w:color w:val="000000"/>
        </w:rPr>
      </w:pPr>
      <w:r w:rsidRPr="00BA3895">
        <w:rPr>
          <w:rFonts w:ascii="Arial" w:hAnsi="Arial" w:cs="Arial"/>
          <w:color w:val="000000"/>
        </w:rPr>
        <w:t>Jestem świadomy (a) odpowiedzialności karnej wynikającej z art. 297 §1 Kodeksu Karnego.</w:t>
      </w:r>
    </w:p>
    <w:p w14:paraId="0BF29A19" w14:textId="77777777" w:rsidR="00B67EE8" w:rsidRPr="00BA3895" w:rsidRDefault="00B67EE8" w:rsidP="00B67EE8">
      <w:pPr>
        <w:pStyle w:val="NormalnyWeb"/>
        <w:spacing w:before="0" w:after="0" w:line="360" w:lineRule="auto"/>
        <w:rPr>
          <w:color w:val="000000"/>
          <w:sz w:val="20"/>
          <w:szCs w:val="20"/>
        </w:rPr>
      </w:pPr>
      <w:r w:rsidRPr="00BA3895">
        <w:rPr>
          <w:rFonts w:ascii="Arial" w:hAnsi="Arial" w:cs="Arial"/>
          <w:i/>
          <w:iCs/>
          <w:color w:val="000000"/>
          <w:sz w:val="20"/>
          <w:szCs w:val="20"/>
        </w:rPr>
        <w:t>** Niepotrzebne skreślić</w:t>
      </w:r>
    </w:p>
    <w:p w14:paraId="750E659B" w14:textId="77777777" w:rsidR="00B67EE8" w:rsidRPr="00BA3895" w:rsidRDefault="00B67EE8" w:rsidP="00B67EE8">
      <w:pPr>
        <w:pStyle w:val="NormalnyWeb"/>
        <w:spacing w:before="0" w:after="0" w:line="360" w:lineRule="auto"/>
        <w:rPr>
          <w:rFonts w:ascii="Arial" w:hAnsi="Arial" w:cs="Arial"/>
          <w:i/>
          <w:iCs/>
          <w:color w:val="000000"/>
          <w:sz w:val="22"/>
          <w:szCs w:val="22"/>
        </w:rPr>
      </w:pPr>
    </w:p>
    <w:p w14:paraId="445CD1D0" w14:textId="77777777" w:rsidR="00B67EE8" w:rsidRPr="00B67EE8" w:rsidRDefault="00B67EE8" w:rsidP="00B67EE8">
      <w:pPr>
        <w:pStyle w:val="NormalnyWeb"/>
        <w:spacing w:before="0" w:after="0" w:line="360" w:lineRule="auto"/>
        <w:rPr>
          <w:b/>
          <w:bCs/>
          <w:color w:val="000000"/>
        </w:rPr>
      </w:pPr>
      <w:r w:rsidRPr="00B67EE8">
        <w:rPr>
          <w:rFonts w:ascii="Arial" w:hAnsi="Arial" w:cs="Arial"/>
          <w:b/>
          <w:bCs/>
          <w:i/>
          <w:iCs/>
          <w:color w:val="000000"/>
        </w:rPr>
        <w:t>Uwaga:</w:t>
      </w:r>
    </w:p>
    <w:p w14:paraId="37E9DE9F" w14:textId="77777777" w:rsidR="00B67EE8" w:rsidRPr="00B67EE8" w:rsidRDefault="00B67EE8" w:rsidP="00B67EE8">
      <w:pPr>
        <w:widowControl/>
        <w:suppressAutoHyphens w:val="0"/>
        <w:autoSpaceDE w:val="0"/>
        <w:spacing w:line="360" w:lineRule="auto"/>
        <w:jc w:val="both"/>
        <w:textAlignment w:val="auto"/>
        <w:rPr>
          <w:color w:val="000000"/>
        </w:rPr>
      </w:pPr>
      <w:r w:rsidRPr="00B67EE8">
        <w:rPr>
          <w:rFonts w:ascii="Arial" w:eastAsia="Calibri" w:hAnsi="Arial" w:cs="Arial"/>
          <w:color w:val="000000"/>
        </w:rPr>
        <w:t>W przypadku Wykonawców wspólnie ubiegających się o udzielenie zamówienia oświadczenie składa każdy z Wykonawców.</w:t>
      </w:r>
    </w:p>
    <w:p w14:paraId="220E4D3C" w14:textId="77777777" w:rsidR="00B67EE8" w:rsidRPr="00B67EE8" w:rsidRDefault="00B67EE8" w:rsidP="00B67EE8">
      <w:pPr>
        <w:widowControl/>
        <w:suppressAutoHyphens w:val="0"/>
        <w:autoSpaceDE w:val="0"/>
        <w:spacing w:line="360" w:lineRule="auto"/>
        <w:jc w:val="both"/>
        <w:textAlignment w:val="auto"/>
        <w:rPr>
          <w:rFonts w:ascii="Arial" w:eastAsia="Calibri" w:hAnsi="Arial" w:cs="Arial"/>
          <w:color w:val="000000"/>
        </w:rPr>
      </w:pPr>
      <w:r w:rsidRPr="00B67EE8">
        <w:rPr>
          <w:rFonts w:ascii="Arial" w:hAnsi="Arial" w:cs="Arial"/>
          <w:color w:val="000000"/>
        </w:rPr>
        <w:t>Oświadczenie składa się w formie elektronicznej.</w:t>
      </w:r>
    </w:p>
    <w:p w14:paraId="2E94B530" w14:textId="77777777" w:rsidR="00B67EE8" w:rsidRDefault="00B67EE8" w:rsidP="00B67EE8">
      <w:pPr>
        <w:pStyle w:val="NormalnyWeb"/>
        <w:spacing w:before="0" w:after="0" w:line="360" w:lineRule="auto"/>
        <w:jc w:val="right"/>
        <w:rPr>
          <w:rFonts w:ascii="Arial" w:hAnsi="Arial" w:cs="Arial"/>
          <w:color w:val="000000"/>
        </w:rPr>
      </w:pPr>
    </w:p>
    <w:p w14:paraId="50790794" w14:textId="77777777" w:rsidR="00B67EE8" w:rsidRDefault="00B67EE8" w:rsidP="00B67EE8">
      <w:pPr>
        <w:pStyle w:val="NormalnyWeb"/>
        <w:spacing w:before="0" w:after="0" w:line="360" w:lineRule="auto"/>
        <w:jc w:val="right"/>
        <w:rPr>
          <w:rFonts w:ascii="Arial" w:hAnsi="Arial" w:cs="Arial"/>
          <w:color w:val="000000"/>
        </w:rPr>
      </w:pPr>
    </w:p>
    <w:p w14:paraId="4DE4C38C" w14:textId="77777777" w:rsidR="00B67EE8" w:rsidRDefault="00B67EE8" w:rsidP="00B67EE8">
      <w:pPr>
        <w:pStyle w:val="NormalnyWeb"/>
        <w:spacing w:before="0" w:after="0" w:line="360" w:lineRule="auto"/>
        <w:jc w:val="right"/>
        <w:rPr>
          <w:rFonts w:ascii="Arial" w:hAnsi="Arial" w:cs="Arial"/>
          <w:color w:val="000000"/>
        </w:rPr>
      </w:pPr>
    </w:p>
    <w:p w14:paraId="19B5B79D" w14:textId="0704B21D" w:rsidR="00B67EE8" w:rsidRPr="00BA3895" w:rsidRDefault="00B67EE8" w:rsidP="00B67EE8">
      <w:pPr>
        <w:pStyle w:val="NormalnyWeb"/>
        <w:spacing w:before="0" w:after="0" w:line="360" w:lineRule="auto"/>
        <w:jc w:val="right"/>
        <w:rPr>
          <w:color w:val="000000"/>
        </w:rPr>
      </w:pPr>
      <w:r w:rsidRPr="00BA3895">
        <w:rPr>
          <w:rFonts w:ascii="Arial" w:hAnsi="Arial" w:cs="Arial"/>
          <w:color w:val="000000"/>
        </w:rPr>
        <w:lastRenderedPageBreak/>
        <w:t xml:space="preserve">Załącznik nr </w:t>
      </w:r>
      <w:r>
        <w:rPr>
          <w:rFonts w:ascii="Arial" w:hAnsi="Arial" w:cs="Arial"/>
          <w:color w:val="000000"/>
        </w:rPr>
        <w:t>5</w:t>
      </w:r>
      <w:r w:rsidRPr="00BA3895">
        <w:rPr>
          <w:rFonts w:ascii="Arial" w:hAnsi="Arial" w:cs="Arial"/>
          <w:color w:val="000000"/>
        </w:rPr>
        <w:t xml:space="preserve"> do SWZ</w:t>
      </w:r>
    </w:p>
    <w:p w14:paraId="6B51BA14" w14:textId="77777777" w:rsidR="00B67EE8" w:rsidRPr="00BA3895" w:rsidRDefault="00B67EE8" w:rsidP="00B67EE8">
      <w:pPr>
        <w:pStyle w:val="NormalnyWeb"/>
        <w:spacing w:before="0" w:after="0" w:line="360" w:lineRule="auto"/>
        <w:jc w:val="center"/>
        <w:rPr>
          <w:rFonts w:ascii="Arial" w:hAnsi="Arial" w:cs="Arial"/>
          <w:color w:val="000000"/>
        </w:rPr>
      </w:pPr>
    </w:p>
    <w:p w14:paraId="395C8C60" w14:textId="77777777" w:rsidR="00B67EE8" w:rsidRPr="00BA3895" w:rsidRDefault="00B67EE8" w:rsidP="00B67EE8">
      <w:pPr>
        <w:pStyle w:val="NormalnyWeb"/>
        <w:spacing w:before="0" w:after="0" w:line="360" w:lineRule="auto"/>
        <w:jc w:val="center"/>
        <w:rPr>
          <w:rFonts w:ascii="Arial" w:hAnsi="Arial" w:cs="Arial"/>
          <w:color w:val="000000"/>
        </w:rPr>
      </w:pPr>
      <w:r w:rsidRPr="00BA3895">
        <w:rPr>
          <w:rFonts w:ascii="Arial" w:hAnsi="Arial" w:cs="Arial"/>
          <w:color w:val="000000"/>
        </w:rPr>
        <w:t xml:space="preserve">Oświadczenie o aktualności informacji zawartych w oświadczeniu, o którym mowa w art. 125 ust. 1 </w:t>
      </w:r>
      <w:proofErr w:type="spellStart"/>
      <w:r w:rsidRPr="00BA3895">
        <w:rPr>
          <w:rFonts w:ascii="Arial" w:hAnsi="Arial" w:cs="Arial"/>
          <w:color w:val="000000"/>
        </w:rPr>
        <w:t>u.p.z.p</w:t>
      </w:r>
      <w:proofErr w:type="spellEnd"/>
      <w:r w:rsidRPr="00BA3895">
        <w:rPr>
          <w:rFonts w:ascii="Arial" w:hAnsi="Arial" w:cs="Arial"/>
          <w:color w:val="000000"/>
        </w:rPr>
        <w:t>.</w:t>
      </w:r>
    </w:p>
    <w:p w14:paraId="2E820323" w14:textId="77777777" w:rsidR="00B67EE8" w:rsidRPr="00BA3895" w:rsidRDefault="00B67EE8" w:rsidP="00B67EE8">
      <w:pPr>
        <w:pStyle w:val="NormalnyWeb"/>
        <w:spacing w:before="0" w:after="0" w:line="360" w:lineRule="auto"/>
        <w:jc w:val="center"/>
        <w:rPr>
          <w:color w:val="000000"/>
        </w:rPr>
      </w:pPr>
    </w:p>
    <w:p w14:paraId="4CBF1B66" w14:textId="77777777" w:rsidR="00B67EE8" w:rsidRPr="00BA3895" w:rsidRDefault="00B67EE8" w:rsidP="00B67EE8">
      <w:pPr>
        <w:pStyle w:val="Textbody"/>
        <w:spacing w:after="0" w:line="360" w:lineRule="auto"/>
        <w:jc w:val="center"/>
        <w:rPr>
          <w:rFonts w:ascii="Arial" w:hAnsi="Arial" w:cs="Arial"/>
          <w:color w:val="000000"/>
        </w:rPr>
      </w:pPr>
      <w:r w:rsidRPr="00BA3895">
        <w:rPr>
          <w:rFonts w:ascii="Arial" w:hAnsi="Arial" w:cs="Arial"/>
          <w:color w:val="000000"/>
        </w:rPr>
        <w:t>Część ……………..</w:t>
      </w:r>
    </w:p>
    <w:p w14:paraId="5A8AEF0C" w14:textId="77777777" w:rsidR="00B67EE8" w:rsidRPr="00BA3895" w:rsidRDefault="00B67EE8" w:rsidP="00B67EE8">
      <w:pPr>
        <w:pStyle w:val="Textbody"/>
        <w:spacing w:after="0" w:line="360" w:lineRule="auto"/>
        <w:jc w:val="center"/>
        <w:rPr>
          <w:rFonts w:ascii="Arial" w:hAnsi="Arial" w:cs="Arial"/>
          <w:color w:val="000000"/>
        </w:rPr>
      </w:pPr>
    </w:p>
    <w:p w14:paraId="1F0174C8" w14:textId="77777777" w:rsidR="00B67EE8" w:rsidRPr="00BA3895" w:rsidRDefault="00B67EE8" w:rsidP="00B67EE8">
      <w:pPr>
        <w:pStyle w:val="NormalnyWeb"/>
        <w:spacing w:before="0" w:after="0" w:line="360" w:lineRule="auto"/>
        <w:jc w:val="center"/>
        <w:rPr>
          <w:rFonts w:ascii="Arial" w:hAnsi="Arial" w:cs="Arial"/>
          <w:color w:val="000000"/>
        </w:rPr>
      </w:pPr>
      <w:r w:rsidRPr="00BA3895">
        <w:rPr>
          <w:rFonts w:ascii="Arial" w:hAnsi="Arial" w:cs="Arial"/>
          <w:color w:val="000000"/>
        </w:rPr>
        <w:t>…………………………..……………………………</w:t>
      </w:r>
    </w:p>
    <w:p w14:paraId="15E9D2D5" w14:textId="77777777" w:rsidR="00B67EE8" w:rsidRPr="00BA3895" w:rsidRDefault="00B67EE8" w:rsidP="00B67EE8">
      <w:pPr>
        <w:pStyle w:val="NormalnyWeb"/>
        <w:spacing w:before="0" w:after="0" w:line="360" w:lineRule="auto"/>
        <w:jc w:val="center"/>
        <w:rPr>
          <w:color w:val="000000"/>
        </w:rPr>
      </w:pPr>
      <w:r w:rsidRPr="00BA3895">
        <w:rPr>
          <w:rFonts w:ascii="Arial" w:hAnsi="Arial" w:cs="Arial"/>
          <w:i/>
          <w:iCs/>
          <w:color w:val="000000"/>
        </w:rPr>
        <w:t>(nazwa i adres Wykonawcy)</w:t>
      </w:r>
    </w:p>
    <w:p w14:paraId="4649F55E" w14:textId="77777777" w:rsidR="00B67EE8" w:rsidRPr="00BA3895" w:rsidRDefault="00B67EE8" w:rsidP="00B67EE8">
      <w:pPr>
        <w:pStyle w:val="Textbody"/>
        <w:spacing w:after="0" w:line="360" w:lineRule="auto"/>
        <w:rPr>
          <w:rFonts w:ascii="Arial" w:hAnsi="Arial" w:cs="Arial"/>
          <w:color w:val="000000"/>
        </w:rPr>
      </w:pPr>
    </w:p>
    <w:p w14:paraId="1E56F5A3" w14:textId="77777777" w:rsidR="00B67EE8" w:rsidRPr="00BA3895" w:rsidRDefault="00B67EE8" w:rsidP="00B67EE8">
      <w:pPr>
        <w:pStyle w:val="Textbody"/>
        <w:spacing w:after="0" w:line="360" w:lineRule="auto"/>
        <w:jc w:val="center"/>
        <w:rPr>
          <w:rStyle w:val="StrongEmphasis"/>
          <w:rFonts w:ascii="Arial" w:hAnsi="Arial" w:cs="Arial"/>
          <w:b w:val="0"/>
          <w:bCs w:val="0"/>
          <w:iCs/>
          <w:color w:val="000000"/>
        </w:rPr>
      </w:pPr>
      <w:r w:rsidRPr="00BA3895">
        <w:rPr>
          <w:rStyle w:val="StrongEmphasis"/>
          <w:rFonts w:ascii="Arial" w:hAnsi="Arial" w:cs="Arial"/>
          <w:b w:val="0"/>
          <w:bCs w:val="0"/>
          <w:iCs/>
          <w:color w:val="000000"/>
        </w:rPr>
        <w:t>OŚWIADCZAM</w:t>
      </w:r>
    </w:p>
    <w:p w14:paraId="091A2391" w14:textId="77777777" w:rsidR="00B67EE8" w:rsidRPr="00BA3895" w:rsidRDefault="00B67EE8" w:rsidP="00B67EE8">
      <w:pPr>
        <w:pStyle w:val="Textbody"/>
        <w:spacing w:after="0" w:line="360" w:lineRule="auto"/>
        <w:rPr>
          <w:color w:val="000000"/>
        </w:rPr>
      </w:pPr>
      <w:r w:rsidRPr="00BA3895">
        <w:rPr>
          <w:rFonts w:ascii="Arial" w:hAnsi="Arial" w:cs="Arial"/>
          <w:color w:val="000000"/>
        </w:rPr>
        <w:t xml:space="preserve">o aktualności informacji zawartych w oświadczeniu, o którym mowa w art. 125 ust. 1 </w:t>
      </w:r>
      <w:proofErr w:type="spellStart"/>
      <w:r w:rsidRPr="00BA3895">
        <w:rPr>
          <w:rFonts w:ascii="Arial" w:hAnsi="Arial" w:cs="Arial"/>
          <w:color w:val="000000"/>
        </w:rPr>
        <w:t>u.p.z.p</w:t>
      </w:r>
      <w:proofErr w:type="spellEnd"/>
      <w:r w:rsidRPr="00BA3895">
        <w:rPr>
          <w:rFonts w:ascii="Arial" w:hAnsi="Arial" w:cs="Arial"/>
          <w:color w:val="000000"/>
        </w:rPr>
        <w:t xml:space="preserve">.  w zakresie podstaw wykluczenia z postępowania wskazanych przez zamawiającego, o których mowa w: </w:t>
      </w:r>
    </w:p>
    <w:p w14:paraId="4AD331BD" w14:textId="77777777" w:rsidR="00B67EE8" w:rsidRPr="00BA3895" w:rsidRDefault="00B67EE8" w:rsidP="00B67EE8">
      <w:pPr>
        <w:pStyle w:val="Textbody"/>
        <w:spacing w:after="0" w:line="360" w:lineRule="auto"/>
        <w:rPr>
          <w:color w:val="000000"/>
        </w:rPr>
      </w:pPr>
      <w:r w:rsidRPr="00BA3895">
        <w:rPr>
          <w:rFonts w:ascii="Arial" w:hAnsi="Arial" w:cs="Arial"/>
          <w:color w:val="000000"/>
        </w:rPr>
        <w:t xml:space="preserve">a)  art. 108 ust. 1 pkt 3 ustawy, </w:t>
      </w:r>
    </w:p>
    <w:p w14:paraId="2328051D" w14:textId="77777777" w:rsidR="00B67EE8" w:rsidRPr="00BA3895" w:rsidRDefault="00B67EE8" w:rsidP="00B67EE8">
      <w:pPr>
        <w:pStyle w:val="Textbody"/>
        <w:spacing w:after="0" w:line="360" w:lineRule="auto"/>
        <w:rPr>
          <w:color w:val="000000"/>
        </w:rPr>
      </w:pPr>
      <w:r w:rsidRPr="00BA3895">
        <w:rPr>
          <w:rFonts w:ascii="Arial" w:hAnsi="Arial" w:cs="Arial"/>
          <w:color w:val="000000"/>
        </w:rPr>
        <w:t xml:space="preserve">b)  art. 108 ust. 1 pkt 4 ustawy, dotyczących orzeczenia zakazu ubiegania się o zamówienie publiczne tytułem środka zapobiegawczego, </w:t>
      </w:r>
    </w:p>
    <w:p w14:paraId="51590120" w14:textId="77777777" w:rsidR="00B67EE8" w:rsidRPr="00BA3895" w:rsidRDefault="00B67EE8" w:rsidP="00B67EE8">
      <w:pPr>
        <w:pStyle w:val="Textbody"/>
        <w:spacing w:after="0" w:line="360" w:lineRule="auto"/>
        <w:rPr>
          <w:color w:val="000000"/>
        </w:rPr>
      </w:pPr>
      <w:r w:rsidRPr="00BA3895">
        <w:rPr>
          <w:rFonts w:ascii="Arial" w:hAnsi="Arial" w:cs="Arial"/>
          <w:color w:val="000000"/>
        </w:rPr>
        <w:t xml:space="preserve">c)  art. 108 ust. 1 pkt 5 ustawy, dotyczących zawarcia z innymi wykonawcami porozumienia mającego na celu zakłócenie konkurencji, </w:t>
      </w:r>
    </w:p>
    <w:p w14:paraId="5E8D0F6D" w14:textId="77777777" w:rsidR="00B67EE8" w:rsidRPr="00BA3895" w:rsidRDefault="00B67EE8" w:rsidP="00B67EE8">
      <w:pPr>
        <w:pStyle w:val="Textbody"/>
        <w:spacing w:after="0" w:line="360" w:lineRule="auto"/>
        <w:rPr>
          <w:color w:val="000000"/>
        </w:rPr>
      </w:pPr>
      <w:r w:rsidRPr="00BA3895">
        <w:rPr>
          <w:rFonts w:ascii="Arial" w:hAnsi="Arial" w:cs="Arial"/>
          <w:color w:val="000000"/>
        </w:rPr>
        <w:t xml:space="preserve">d)  art. 108 ust. 1 pkt 6 ustawy, </w:t>
      </w:r>
    </w:p>
    <w:p w14:paraId="6495AA87" w14:textId="77777777" w:rsidR="00B67EE8" w:rsidRPr="00BA3895" w:rsidRDefault="00B67EE8" w:rsidP="00B67EE8">
      <w:pPr>
        <w:pStyle w:val="Textbody"/>
        <w:spacing w:after="0" w:line="360" w:lineRule="auto"/>
        <w:rPr>
          <w:color w:val="000000"/>
        </w:rPr>
      </w:pPr>
      <w:r w:rsidRPr="00BA3895">
        <w:rPr>
          <w:rFonts w:ascii="Arial" w:hAnsi="Arial" w:cs="Arial"/>
          <w:color w:val="000000"/>
        </w:rPr>
        <w:t xml:space="preserve">oraz </w:t>
      </w:r>
    </w:p>
    <w:p w14:paraId="5CBBE664" w14:textId="77777777" w:rsidR="00B67EE8" w:rsidRPr="00BA3895" w:rsidRDefault="00B67EE8" w:rsidP="00B67EE8">
      <w:pPr>
        <w:pStyle w:val="Textbody"/>
        <w:spacing w:after="0" w:line="360" w:lineRule="auto"/>
        <w:rPr>
          <w:color w:val="000000"/>
        </w:rPr>
      </w:pPr>
      <w:r w:rsidRPr="00BA3895">
        <w:rPr>
          <w:rFonts w:ascii="Arial" w:hAnsi="Arial" w:cs="Arial"/>
          <w:color w:val="000000"/>
        </w:rPr>
        <w:t>art. 7 ust. 1 ustawy z dnia 13 kwietnia 2022 r. o szczególnych rozwiązaniach w zakresie przeciwdziałania wspieraniu agresji na Ukrainę oraz służących ochronie bezpieczeństwa narodowego,</w:t>
      </w:r>
    </w:p>
    <w:p w14:paraId="2F827301" w14:textId="77777777" w:rsidR="00B67EE8" w:rsidRPr="00BA3895" w:rsidRDefault="00B67EE8" w:rsidP="00B67EE8">
      <w:pPr>
        <w:pStyle w:val="Textbody"/>
        <w:spacing w:after="0" w:line="360" w:lineRule="auto"/>
        <w:rPr>
          <w:color w:val="000000"/>
        </w:rPr>
      </w:pPr>
      <w:r w:rsidRPr="00BA3895">
        <w:rPr>
          <w:rFonts w:ascii="Arial" w:hAnsi="Arial" w:cs="Arial"/>
          <w:color w:val="000000"/>
        </w:rPr>
        <w:t xml:space="preserve">oraz </w:t>
      </w:r>
    </w:p>
    <w:p w14:paraId="3A82BDB0" w14:textId="77777777" w:rsidR="00B67EE8" w:rsidRPr="00BA3895" w:rsidRDefault="00B67EE8" w:rsidP="00B67EE8">
      <w:pPr>
        <w:pStyle w:val="Textbody"/>
        <w:spacing w:after="0" w:line="360" w:lineRule="auto"/>
        <w:rPr>
          <w:color w:val="000000"/>
        </w:rPr>
      </w:pPr>
      <w:r w:rsidRPr="00BA3895">
        <w:rPr>
          <w:rFonts w:ascii="Arial" w:hAnsi="Arial" w:cs="Arial"/>
          <w:color w:val="000000"/>
          <w:kern w:val="0"/>
          <w:lang w:eastAsia="pl-PL" w:bidi="ar-SA"/>
        </w:rPr>
        <w:t>art. 5k rozporządzenia 833/2014 w brzmieniu nadanym rozporządzeniem 2022/576.</w:t>
      </w:r>
    </w:p>
    <w:p w14:paraId="44B3D7FD" w14:textId="77777777" w:rsidR="00B67EE8" w:rsidRPr="00BA3895" w:rsidRDefault="00B67EE8" w:rsidP="00B67EE8">
      <w:pPr>
        <w:pStyle w:val="Textbody"/>
        <w:spacing w:after="0" w:line="360" w:lineRule="auto"/>
        <w:rPr>
          <w:rFonts w:ascii="Arial" w:hAnsi="Arial" w:cs="Arial"/>
          <w:color w:val="000000"/>
        </w:rPr>
      </w:pPr>
    </w:p>
    <w:p w14:paraId="4271D097" w14:textId="77777777" w:rsidR="00B67EE8" w:rsidRPr="00B67EE8" w:rsidRDefault="00B67EE8" w:rsidP="00B67EE8">
      <w:pPr>
        <w:autoSpaceDE w:val="0"/>
        <w:spacing w:line="360" w:lineRule="auto"/>
        <w:ind w:left="10"/>
        <w:rPr>
          <w:i/>
          <w:iCs/>
          <w:color w:val="000000"/>
        </w:rPr>
      </w:pPr>
      <w:r w:rsidRPr="00B67EE8">
        <w:rPr>
          <w:rFonts w:ascii="Arial" w:eastAsia="Calibri" w:hAnsi="Arial" w:cs="Arial"/>
          <w:b/>
          <w:bCs/>
          <w:i/>
          <w:iCs/>
          <w:color w:val="000000"/>
        </w:rPr>
        <w:t>UWAGA:</w:t>
      </w:r>
    </w:p>
    <w:p w14:paraId="235BF5DE" w14:textId="77777777" w:rsidR="00B67EE8" w:rsidRPr="00B67EE8" w:rsidRDefault="00B67EE8" w:rsidP="00B67EE8">
      <w:pPr>
        <w:widowControl/>
        <w:suppressAutoHyphens w:val="0"/>
        <w:autoSpaceDE w:val="0"/>
        <w:spacing w:line="360" w:lineRule="auto"/>
        <w:textAlignment w:val="auto"/>
        <w:rPr>
          <w:rFonts w:ascii="Arial" w:hAnsi="Arial" w:cs="Arial"/>
          <w:color w:val="000000"/>
        </w:rPr>
      </w:pPr>
      <w:r w:rsidRPr="00B67EE8">
        <w:rPr>
          <w:rFonts w:ascii="Arial" w:eastAsia="Calibri" w:hAnsi="Arial" w:cs="Arial"/>
          <w:color w:val="000000"/>
        </w:rPr>
        <w:t>W przypadku Wykonawców wspólnie ubiegających się o udzielenie zamówienia oświadczenie składa każdy z Wykonawców.</w:t>
      </w:r>
      <w:r w:rsidRPr="00B67EE8">
        <w:rPr>
          <w:rFonts w:ascii="Arial" w:eastAsia="Calibri" w:hAnsi="Arial" w:cs="Arial"/>
          <w:color w:val="000000"/>
        </w:rPr>
        <w:br/>
      </w:r>
      <w:r w:rsidRPr="00B67EE8">
        <w:rPr>
          <w:rFonts w:ascii="Arial" w:hAnsi="Arial" w:cs="Arial"/>
          <w:color w:val="000000"/>
        </w:rPr>
        <w:t>Oświadczenie składa się w formie elektronicznej.</w:t>
      </w:r>
    </w:p>
    <w:p w14:paraId="6C692996" w14:textId="77777777" w:rsidR="00BB1A99" w:rsidRDefault="00BB1A99" w:rsidP="00730B47">
      <w:pPr>
        <w:pStyle w:val="NormalnyWeb"/>
        <w:spacing w:before="0" w:after="0" w:line="360" w:lineRule="auto"/>
        <w:rPr>
          <w:rStyle w:val="Pogrubienie"/>
          <w:rFonts w:ascii="Arial" w:hAnsi="Arial" w:cs="Arial"/>
        </w:rPr>
      </w:pPr>
    </w:p>
    <w:p w14:paraId="3E1AE7BC" w14:textId="5C38E254" w:rsidR="00702AEA" w:rsidRPr="00B67EE8" w:rsidRDefault="00702AEA" w:rsidP="00B67EE8">
      <w:pPr>
        <w:pStyle w:val="NormalnyWeb"/>
        <w:spacing w:before="0" w:after="0" w:line="360" w:lineRule="auto"/>
        <w:rPr>
          <w:rFonts w:ascii="Arial" w:hAnsi="Arial" w:cs="Arial"/>
        </w:rPr>
      </w:pPr>
      <w:r w:rsidRPr="00B67EE8">
        <w:rPr>
          <w:rStyle w:val="Pogrubienie"/>
          <w:rFonts w:ascii="Arial" w:hAnsi="Arial" w:cs="Arial"/>
        </w:rPr>
        <w:lastRenderedPageBreak/>
        <w:t>CZĘŚĆ II – OPIS PRZEDMIOTU ZAMÓWIENIA</w:t>
      </w:r>
    </w:p>
    <w:p w14:paraId="489DB8F6" w14:textId="77777777" w:rsidR="00B67EE8" w:rsidRDefault="00B67EE8" w:rsidP="00B67EE8">
      <w:pPr>
        <w:spacing w:line="360" w:lineRule="auto"/>
        <w:jc w:val="both"/>
        <w:rPr>
          <w:rFonts w:ascii="Arial" w:hAnsi="Arial" w:cs="Arial"/>
        </w:rPr>
      </w:pPr>
    </w:p>
    <w:p w14:paraId="4CE7A469" w14:textId="52E1E2EE" w:rsidR="00124A8D" w:rsidRPr="00FA1B51" w:rsidRDefault="00B67EE8" w:rsidP="00FA1B51">
      <w:pPr>
        <w:spacing w:line="360" w:lineRule="auto"/>
        <w:rPr>
          <w:rFonts w:ascii="Arial" w:hAnsi="Arial" w:cs="Arial"/>
          <w:color w:val="000000" w:themeColor="text1"/>
        </w:rPr>
      </w:pPr>
      <w:r w:rsidRPr="00B67EE8">
        <w:rPr>
          <w:rFonts w:ascii="Arial" w:hAnsi="Arial" w:cs="Arial"/>
        </w:rPr>
        <w:t>Przedmiot zamówienia obejmuje transport pustych nowych pojemników na odpady z miejsc magazynowania i rozwożenie ich do wskazanych lokalizacji</w:t>
      </w:r>
      <w:r>
        <w:rPr>
          <w:rFonts w:ascii="Arial" w:hAnsi="Arial" w:cs="Arial"/>
        </w:rPr>
        <w:t xml:space="preserve"> </w:t>
      </w:r>
      <w:r w:rsidRPr="00B67EE8">
        <w:rPr>
          <w:rFonts w:ascii="Arial" w:hAnsi="Arial" w:cs="Arial"/>
        </w:rPr>
        <w:t>znajdujących się na  terenie gmin wchodzących w skład Mazurskiego Związku Międzygminnego – Gospodarka Odpadami</w:t>
      </w:r>
      <w:r>
        <w:rPr>
          <w:rFonts w:ascii="Arial" w:hAnsi="Arial" w:cs="Arial"/>
        </w:rPr>
        <w:t xml:space="preserve"> (MZM-GO)</w:t>
      </w:r>
      <w:r w:rsidR="00AE0443">
        <w:rPr>
          <w:rFonts w:ascii="Arial" w:hAnsi="Arial" w:cs="Arial"/>
        </w:rPr>
        <w:t xml:space="preserve">. </w:t>
      </w:r>
      <w:r w:rsidR="00AE0443" w:rsidRPr="00FA1B51">
        <w:rPr>
          <w:rFonts w:ascii="Arial" w:hAnsi="Arial" w:cs="Arial"/>
          <w:color w:val="000000" w:themeColor="text1"/>
        </w:rPr>
        <w:t>W zakres zadania wchodzi również</w:t>
      </w:r>
      <w:r w:rsidR="00124A8D" w:rsidRPr="00FA1B51">
        <w:rPr>
          <w:rFonts w:ascii="Arial" w:hAnsi="Arial" w:cs="Arial"/>
          <w:color w:val="000000" w:themeColor="text1"/>
        </w:rPr>
        <w:t xml:space="preserve"> złożenie kompletnego pojemnika (montaż kółek, pokrywy) w punkcie gromadzenia odpadów</w:t>
      </w:r>
      <w:r w:rsidR="00FA3510" w:rsidRPr="00FA1B51">
        <w:rPr>
          <w:rFonts w:ascii="Arial" w:hAnsi="Arial" w:cs="Arial"/>
          <w:color w:val="000000" w:themeColor="text1"/>
        </w:rPr>
        <w:t xml:space="preserve">, </w:t>
      </w:r>
      <w:r w:rsidR="00124A8D" w:rsidRPr="00FA1B51">
        <w:rPr>
          <w:rFonts w:ascii="Arial" w:hAnsi="Arial" w:cs="Arial"/>
          <w:color w:val="000000" w:themeColor="text1"/>
        </w:rPr>
        <w:t xml:space="preserve">sparowanie nadajnika </w:t>
      </w:r>
      <w:proofErr w:type="spellStart"/>
      <w:r w:rsidR="00124A8D" w:rsidRPr="00FA1B51">
        <w:rPr>
          <w:rFonts w:ascii="Arial" w:hAnsi="Arial" w:cs="Arial"/>
          <w:color w:val="000000" w:themeColor="text1"/>
        </w:rPr>
        <w:t>RFiD</w:t>
      </w:r>
      <w:proofErr w:type="spellEnd"/>
      <w:r w:rsidR="00124A8D" w:rsidRPr="00FA1B51">
        <w:rPr>
          <w:rFonts w:ascii="Arial" w:hAnsi="Arial" w:cs="Arial"/>
          <w:color w:val="000000" w:themeColor="text1"/>
        </w:rPr>
        <w:t xml:space="preserve"> znajdującego się </w:t>
      </w:r>
      <w:r w:rsidR="00AE0443" w:rsidRPr="00FA1B51">
        <w:rPr>
          <w:rFonts w:ascii="Arial" w:hAnsi="Arial" w:cs="Arial"/>
          <w:color w:val="000000" w:themeColor="text1"/>
        </w:rPr>
        <w:t xml:space="preserve">w gnieździe </w:t>
      </w:r>
      <w:r w:rsidR="00124A8D" w:rsidRPr="00FA1B51">
        <w:rPr>
          <w:rFonts w:ascii="Arial" w:hAnsi="Arial" w:cs="Arial"/>
          <w:color w:val="000000" w:themeColor="text1"/>
        </w:rPr>
        <w:t>pojemnik</w:t>
      </w:r>
      <w:r w:rsidR="00AE0443" w:rsidRPr="00FA1B51">
        <w:rPr>
          <w:rFonts w:ascii="Arial" w:hAnsi="Arial" w:cs="Arial"/>
          <w:color w:val="000000" w:themeColor="text1"/>
        </w:rPr>
        <w:t>a</w:t>
      </w:r>
      <w:r w:rsidR="00124A8D" w:rsidRPr="00FA1B51">
        <w:rPr>
          <w:rFonts w:ascii="Arial" w:hAnsi="Arial" w:cs="Arial"/>
          <w:color w:val="000000" w:themeColor="text1"/>
        </w:rPr>
        <w:t xml:space="preserve"> z </w:t>
      </w:r>
      <w:r w:rsidR="00AE0443" w:rsidRPr="00FA1B51">
        <w:rPr>
          <w:rFonts w:ascii="Arial" w:hAnsi="Arial" w:cs="Arial"/>
          <w:color w:val="000000" w:themeColor="text1"/>
        </w:rPr>
        <w:t xml:space="preserve">lokalizacją </w:t>
      </w:r>
      <w:r w:rsidR="00124A8D" w:rsidRPr="00FA1B51">
        <w:rPr>
          <w:rFonts w:ascii="Arial" w:hAnsi="Arial" w:cs="Arial"/>
          <w:color w:val="000000" w:themeColor="text1"/>
        </w:rPr>
        <w:t>punkt</w:t>
      </w:r>
      <w:r w:rsidR="00AE0443" w:rsidRPr="00FA1B51">
        <w:rPr>
          <w:rFonts w:ascii="Arial" w:hAnsi="Arial" w:cs="Arial"/>
          <w:color w:val="000000" w:themeColor="text1"/>
        </w:rPr>
        <w:t>u</w:t>
      </w:r>
      <w:r w:rsidR="00124A8D" w:rsidRPr="00FA1B51">
        <w:rPr>
          <w:rFonts w:ascii="Arial" w:hAnsi="Arial" w:cs="Arial"/>
          <w:color w:val="000000" w:themeColor="text1"/>
        </w:rPr>
        <w:t xml:space="preserve"> gromadzenia odpadów</w:t>
      </w:r>
      <w:r w:rsidR="00FA3510" w:rsidRPr="00FA1B51">
        <w:rPr>
          <w:rFonts w:ascii="Arial" w:hAnsi="Arial" w:cs="Arial"/>
          <w:color w:val="000000" w:themeColor="text1"/>
        </w:rPr>
        <w:t>.</w:t>
      </w:r>
    </w:p>
    <w:p w14:paraId="3E30DE48" w14:textId="77777777" w:rsidR="00336995" w:rsidRPr="00336995" w:rsidRDefault="00336995" w:rsidP="00336995">
      <w:pPr>
        <w:spacing w:line="360" w:lineRule="auto"/>
        <w:rPr>
          <w:rFonts w:ascii="Arial" w:hAnsi="Arial" w:cs="Arial"/>
          <w:color w:val="000000" w:themeColor="text1"/>
          <w:lang w:eastAsia="en-US"/>
        </w:rPr>
      </w:pPr>
      <w:r w:rsidRPr="00336995">
        <w:rPr>
          <w:rFonts w:ascii="Arial" w:hAnsi="Arial" w:cs="Arial"/>
          <w:color w:val="000000" w:themeColor="text1"/>
        </w:rPr>
        <w:t xml:space="preserve">Przez parowanie Zamawiający rozumie: </w:t>
      </w:r>
    </w:p>
    <w:p w14:paraId="73CC4CEA" w14:textId="77777777" w:rsidR="00336995" w:rsidRPr="00336995" w:rsidRDefault="00336995" w:rsidP="00336995">
      <w:pPr>
        <w:spacing w:line="360" w:lineRule="auto"/>
        <w:rPr>
          <w:rFonts w:ascii="Arial" w:hAnsi="Arial" w:cs="Arial"/>
          <w:color w:val="000000" w:themeColor="text1"/>
        </w:rPr>
      </w:pPr>
      <w:r w:rsidRPr="00336995">
        <w:rPr>
          <w:rFonts w:ascii="Arial" w:hAnsi="Arial" w:cs="Arial"/>
          <w:color w:val="000000" w:themeColor="text1"/>
        </w:rPr>
        <w:t xml:space="preserve">W aplikacji udostępnionej przez Zamawiającego Wykonawca wybiera odpowiedni punkt gromadzenia odpadów. Za pomocą urządzenia mobilnego, (kolektor danych, tablet, smartphone) wyposażonego w antenę </w:t>
      </w:r>
      <w:proofErr w:type="spellStart"/>
      <w:r w:rsidRPr="00336995">
        <w:rPr>
          <w:rFonts w:ascii="Arial" w:hAnsi="Arial" w:cs="Arial"/>
          <w:color w:val="000000" w:themeColor="text1"/>
        </w:rPr>
        <w:t>RFiD</w:t>
      </w:r>
      <w:proofErr w:type="spellEnd"/>
      <w:r w:rsidRPr="00336995">
        <w:rPr>
          <w:rFonts w:ascii="Arial" w:hAnsi="Arial" w:cs="Arial"/>
          <w:color w:val="000000" w:themeColor="text1"/>
        </w:rPr>
        <w:t xml:space="preserve"> wykonawca szczytuje chip </w:t>
      </w:r>
      <w:proofErr w:type="spellStart"/>
      <w:r w:rsidRPr="00336995">
        <w:rPr>
          <w:rFonts w:ascii="Arial" w:hAnsi="Arial" w:cs="Arial"/>
          <w:color w:val="000000" w:themeColor="text1"/>
        </w:rPr>
        <w:t>RFiD</w:t>
      </w:r>
      <w:proofErr w:type="spellEnd"/>
      <w:r w:rsidRPr="00336995">
        <w:rPr>
          <w:rFonts w:ascii="Arial" w:hAnsi="Arial" w:cs="Arial"/>
          <w:color w:val="000000" w:themeColor="text1"/>
        </w:rPr>
        <w:t xml:space="preserve"> znajdujący się w listwie grzebieniowej pojemnika, sprawdza zgodność danych adresowych z podstawionym pojemnikiem tj. kolor i pojemność. W przypadku rozbieżności edytuje dane zgodnie ze stanem faktycznym. Przypisuje pojemnik do PGO i wykonuje zdjęcie podstawionego pojemnika. </w:t>
      </w:r>
    </w:p>
    <w:p w14:paraId="7FAFA843" w14:textId="77777777" w:rsidR="00336995" w:rsidRPr="00336995" w:rsidRDefault="00336995" w:rsidP="00336995">
      <w:pPr>
        <w:spacing w:line="360" w:lineRule="auto"/>
        <w:rPr>
          <w:rFonts w:ascii="Calibri" w:hAnsi="Calibri" w:cs="Calibri"/>
          <w:color w:val="000000" w:themeColor="text1"/>
        </w:rPr>
      </w:pPr>
      <w:r w:rsidRPr="00336995">
        <w:rPr>
          <w:rFonts w:ascii="Arial" w:hAnsi="Arial" w:cs="Arial"/>
          <w:color w:val="000000" w:themeColor="text1"/>
        </w:rPr>
        <w:t>W przypadku terenów ze słabym zasięgiem GSM Zamawiający dopuszcza sparowanie pojemnika  przed rozstawieniem. Wymaga jednak potwierdzenia dokumentacja zdawczą.</w:t>
      </w:r>
    </w:p>
    <w:p w14:paraId="6BA18315" w14:textId="77777777" w:rsidR="00124A8D" w:rsidRPr="00336995" w:rsidRDefault="00124A8D" w:rsidP="00FA1B51">
      <w:pPr>
        <w:spacing w:line="360" w:lineRule="auto"/>
        <w:rPr>
          <w:rFonts w:ascii="Arial" w:hAnsi="Arial" w:cs="Arial"/>
          <w:color w:val="000000" w:themeColor="text1"/>
        </w:rPr>
      </w:pPr>
    </w:p>
    <w:p w14:paraId="304B07E5" w14:textId="77777777" w:rsidR="00B67EE8" w:rsidRDefault="00B67EE8" w:rsidP="00B67EE8">
      <w:pPr>
        <w:spacing w:line="360" w:lineRule="auto"/>
        <w:rPr>
          <w:rFonts w:ascii="Arial" w:hAnsi="Arial" w:cs="Arial"/>
        </w:rPr>
      </w:pPr>
      <w:r w:rsidRPr="00B67EE8">
        <w:rPr>
          <w:rFonts w:ascii="Arial" w:hAnsi="Arial" w:cs="Arial"/>
        </w:rPr>
        <w:t>Przedmiot zamówienia został podzielony na 11 części odpowiadających obszarom gmin tworzących MZM-GO.</w:t>
      </w:r>
    </w:p>
    <w:p w14:paraId="6198FA27" w14:textId="77777777" w:rsidR="00CC3392" w:rsidRPr="00B67EE8" w:rsidRDefault="00CC3392" w:rsidP="00B67EE8">
      <w:pPr>
        <w:spacing w:line="360" w:lineRule="auto"/>
        <w:rPr>
          <w:rFonts w:ascii="Arial" w:hAnsi="Arial" w:cs="Arial"/>
        </w:rPr>
      </w:pPr>
    </w:p>
    <w:p w14:paraId="0ABD90A7" w14:textId="2982ABA4" w:rsidR="00B67EE8" w:rsidRDefault="00B67EE8" w:rsidP="00B67EE8">
      <w:pPr>
        <w:spacing w:line="360" w:lineRule="auto"/>
        <w:rPr>
          <w:rFonts w:ascii="Arial" w:hAnsi="Arial" w:cs="Arial"/>
        </w:rPr>
      </w:pPr>
      <w:r w:rsidRPr="00B67EE8">
        <w:rPr>
          <w:rFonts w:ascii="Arial" w:hAnsi="Arial" w:cs="Arial"/>
        </w:rPr>
        <w:t>Ilość pojemników, ich rodzaj i objętość zostały podane dla każdej części w poniższych tabelach, natomiast lista lokalizacji poszczególnych pojemników w Punktach Gromadzenia Odpadów stanowi załącznik do SWZ</w:t>
      </w:r>
      <w:r w:rsidR="00AE0443">
        <w:rPr>
          <w:rFonts w:ascii="Arial" w:hAnsi="Arial" w:cs="Arial"/>
        </w:rPr>
        <w:t xml:space="preserve">. </w:t>
      </w:r>
      <w:r w:rsidR="0064028B" w:rsidRPr="00336995">
        <w:rPr>
          <w:rFonts w:ascii="Arial" w:hAnsi="Arial" w:cs="Arial"/>
          <w:color w:val="000000" w:themeColor="text1"/>
        </w:rPr>
        <w:t xml:space="preserve">Zamawiający zastrzega, że załączona do SWZ lista lokalizacji ma charakter poglądowy, zawiera dane wg stanu na styczeń 2023 roku i zostanie zaktualizowana i przekazana </w:t>
      </w:r>
      <w:r w:rsidRPr="00336995">
        <w:rPr>
          <w:rFonts w:ascii="Arial" w:hAnsi="Arial" w:cs="Arial"/>
          <w:color w:val="000000" w:themeColor="text1"/>
        </w:rPr>
        <w:t xml:space="preserve">Wykonawcy najpóźniej w dniu podpisania umowy.   </w:t>
      </w:r>
    </w:p>
    <w:p w14:paraId="3672A4CE" w14:textId="77777777" w:rsidR="00CC3392" w:rsidRDefault="00CC3392" w:rsidP="00124A8D">
      <w:pPr>
        <w:spacing w:line="360" w:lineRule="auto"/>
        <w:rPr>
          <w:rFonts w:ascii="Arial" w:hAnsi="Arial" w:cs="Arial"/>
          <w:color w:val="000000" w:themeColor="text1"/>
        </w:rPr>
      </w:pPr>
    </w:p>
    <w:p w14:paraId="7C5D3F1C" w14:textId="03061B2A" w:rsidR="00B67EE8" w:rsidRPr="00840E5F" w:rsidRDefault="00B67EE8" w:rsidP="00124A8D">
      <w:pPr>
        <w:spacing w:line="360" w:lineRule="auto"/>
        <w:rPr>
          <w:rStyle w:val="HTML-cytat"/>
          <w:rFonts w:ascii="Arial" w:hAnsi="Arial" w:cs="Arial"/>
          <w:i w:val="0"/>
          <w:iCs w:val="0"/>
          <w:color w:val="000000" w:themeColor="text1"/>
        </w:rPr>
      </w:pPr>
      <w:r w:rsidRPr="00CC3392">
        <w:rPr>
          <w:rFonts w:ascii="Arial" w:hAnsi="Arial" w:cs="Arial"/>
          <w:color w:val="000000" w:themeColor="text1"/>
        </w:rPr>
        <w:t xml:space="preserve">W wypadku zaistnienia konieczności </w:t>
      </w:r>
      <w:r w:rsidR="00CC3392" w:rsidRPr="00CC3392">
        <w:rPr>
          <w:rFonts w:ascii="Arial" w:hAnsi="Arial" w:cs="Arial"/>
          <w:color w:val="000000" w:themeColor="text1"/>
        </w:rPr>
        <w:t>roz</w:t>
      </w:r>
      <w:r w:rsidRPr="00CC3392">
        <w:rPr>
          <w:rFonts w:ascii="Arial" w:hAnsi="Arial" w:cs="Arial"/>
          <w:color w:val="000000" w:themeColor="text1"/>
        </w:rPr>
        <w:t xml:space="preserve">stawienia większej ilości pojemników niż wykazana w zamówieniu, zamawiający dopuszcza możliwość skorzystania z opcji. </w:t>
      </w:r>
      <w:r w:rsidRPr="00CC3392">
        <w:rPr>
          <w:rStyle w:val="HTML-cytat"/>
          <w:rFonts w:ascii="Arial" w:hAnsi="Arial" w:cs="Arial"/>
          <w:i w:val="0"/>
          <w:iCs w:val="0"/>
          <w:color w:val="000000" w:themeColor="text1"/>
        </w:rPr>
        <w:t xml:space="preserve">Zamówienie objęte prawem opcji Wykonawca będzie zobowiązany wykonać po uprzednim </w:t>
      </w:r>
      <w:r w:rsidRPr="00CC3392">
        <w:rPr>
          <w:rStyle w:val="HTML-cytat"/>
          <w:rFonts w:ascii="Arial" w:hAnsi="Arial" w:cs="Arial"/>
          <w:i w:val="0"/>
          <w:iCs w:val="0"/>
          <w:color w:val="000000" w:themeColor="text1"/>
        </w:rPr>
        <w:lastRenderedPageBreak/>
        <w:t xml:space="preserve">otrzymaniu zawiadomienia od Zamawiającego, że zamierza z prawa opcji skorzystać, zawierającego liczbę x (pojemników do </w:t>
      </w:r>
      <w:r w:rsidRPr="00165C2A">
        <w:rPr>
          <w:rStyle w:val="HTML-cytat"/>
          <w:rFonts w:ascii="Arial" w:hAnsi="Arial" w:cs="Arial"/>
          <w:i w:val="0"/>
          <w:iCs w:val="0"/>
          <w:color w:val="000000" w:themeColor="text1"/>
        </w:rPr>
        <w:t xml:space="preserve">rozstawienia) w ramach przedmiotowego uprawnienia Zamawiającego oraz </w:t>
      </w:r>
      <w:r w:rsidR="00124A8D" w:rsidRPr="00165C2A">
        <w:rPr>
          <w:rStyle w:val="HTML-cytat"/>
          <w:rFonts w:ascii="Arial" w:hAnsi="Arial" w:cs="Arial"/>
          <w:i w:val="0"/>
          <w:iCs w:val="0"/>
          <w:color w:val="000000" w:themeColor="text1"/>
        </w:rPr>
        <w:t>wykaz lokalizacji.</w:t>
      </w:r>
      <w:r w:rsidR="00165C2A" w:rsidRPr="00165C2A">
        <w:rPr>
          <w:rStyle w:val="HTML-cytat"/>
          <w:rFonts w:ascii="Arial" w:hAnsi="Arial" w:cs="Arial"/>
          <w:i w:val="0"/>
          <w:iCs w:val="0"/>
          <w:color w:val="000000" w:themeColor="text1"/>
        </w:rPr>
        <w:t xml:space="preserve"> </w:t>
      </w:r>
      <w:r w:rsidR="00165C2A" w:rsidRPr="00840E5F">
        <w:rPr>
          <w:rFonts w:ascii="Arial" w:eastAsia="Times New Roman" w:hAnsi="Arial" w:cs="Arial"/>
          <w:color w:val="000000" w:themeColor="text1"/>
          <w:lang w:eastAsia="pl-PL"/>
        </w:rPr>
        <w:t>Zwiększenie ilości pojemników w ramach opcji może spowodować zwiększenie ilości punktów gromadzenia odpadów</w:t>
      </w:r>
      <w:r w:rsidR="00855CA0" w:rsidRPr="00840E5F">
        <w:rPr>
          <w:rFonts w:ascii="Arial" w:eastAsia="Times New Roman" w:hAnsi="Arial" w:cs="Arial"/>
          <w:color w:val="000000" w:themeColor="text1"/>
          <w:lang w:eastAsia="pl-PL"/>
        </w:rPr>
        <w:t>, jak również zwiększenie ilości punktów gromadzenia odpadów może spowodować zwiększenie ilości pojemników</w:t>
      </w:r>
      <w:r w:rsidR="00165C2A" w:rsidRPr="00840E5F">
        <w:rPr>
          <w:rFonts w:ascii="Arial" w:eastAsia="Times New Roman" w:hAnsi="Arial" w:cs="Arial"/>
          <w:color w:val="000000" w:themeColor="text1"/>
          <w:lang w:eastAsia="pl-PL"/>
        </w:rPr>
        <w:t>. </w:t>
      </w:r>
    </w:p>
    <w:p w14:paraId="2AD1B583" w14:textId="77777777" w:rsidR="0064028B" w:rsidRDefault="0064028B" w:rsidP="00124A8D">
      <w:pPr>
        <w:spacing w:line="360" w:lineRule="auto"/>
        <w:rPr>
          <w:rStyle w:val="HTML-cytat"/>
          <w:rFonts w:ascii="Arial" w:hAnsi="Arial" w:cs="Arial"/>
          <w:i w:val="0"/>
          <w:iCs w:val="0"/>
          <w:color w:val="000000" w:themeColor="text1"/>
        </w:rPr>
      </w:pPr>
    </w:p>
    <w:p w14:paraId="3F721350" w14:textId="39C3637D" w:rsidR="0064028B" w:rsidRPr="00336995" w:rsidRDefault="0064028B" w:rsidP="00124A8D">
      <w:pPr>
        <w:spacing w:line="360" w:lineRule="auto"/>
        <w:rPr>
          <w:rStyle w:val="HTML-cytat"/>
          <w:rFonts w:ascii="Arial" w:hAnsi="Arial" w:cs="Arial"/>
          <w:i w:val="0"/>
          <w:iCs w:val="0"/>
          <w:color w:val="000000" w:themeColor="text1"/>
        </w:rPr>
      </w:pPr>
      <w:r w:rsidRPr="00336995">
        <w:rPr>
          <w:rStyle w:val="HTML-cytat"/>
          <w:rFonts w:ascii="Arial" w:hAnsi="Arial" w:cs="Arial"/>
          <w:i w:val="0"/>
          <w:iCs w:val="0"/>
          <w:color w:val="000000" w:themeColor="text1"/>
        </w:rPr>
        <w:t>Zamawiający ma możliwość przeszkolenia Wykonawcy z</w:t>
      </w:r>
      <w:r w:rsidR="00FA1B51" w:rsidRPr="00336995">
        <w:rPr>
          <w:rStyle w:val="HTML-cytat"/>
          <w:rFonts w:ascii="Arial" w:hAnsi="Arial" w:cs="Arial"/>
          <w:i w:val="0"/>
          <w:iCs w:val="0"/>
          <w:color w:val="000000" w:themeColor="text1"/>
        </w:rPr>
        <w:t xml:space="preserve"> obsługi</w:t>
      </w:r>
      <w:r w:rsidRPr="00336995">
        <w:rPr>
          <w:rStyle w:val="HTML-cytat"/>
          <w:rFonts w:ascii="Arial" w:hAnsi="Arial" w:cs="Arial"/>
          <w:i w:val="0"/>
          <w:iCs w:val="0"/>
          <w:color w:val="000000" w:themeColor="text1"/>
        </w:rPr>
        <w:t xml:space="preserve"> posiadanego systemu.</w:t>
      </w:r>
    </w:p>
    <w:p w14:paraId="6E5D7881" w14:textId="77777777" w:rsidR="00CC3392" w:rsidRPr="00B67EE8" w:rsidRDefault="00CC3392" w:rsidP="00B67EE8">
      <w:pPr>
        <w:spacing w:line="360" w:lineRule="auto"/>
        <w:rPr>
          <w:rFonts w:ascii="Arial" w:hAnsi="Arial" w:cs="Arial"/>
        </w:rPr>
      </w:pPr>
    </w:p>
    <w:p w14:paraId="42BCEE25" w14:textId="6DF26907" w:rsidR="00B67EE8" w:rsidRPr="00325305" w:rsidRDefault="00B67EE8" w:rsidP="00325305">
      <w:pPr>
        <w:autoSpaceDN/>
        <w:spacing w:line="360" w:lineRule="auto"/>
        <w:contextualSpacing/>
        <w:rPr>
          <w:rFonts w:ascii="Arial" w:hAnsi="Arial" w:cs="Arial"/>
          <w:b/>
          <w:bCs/>
        </w:rPr>
      </w:pPr>
      <w:r w:rsidRPr="00CC3392">
        <w:rPr>
          <w:rFonts w:ascii="Arial" w:hAnsi="Arial" w:cs="Arial"/>
          <w:b/>
          <w:bCs/>
        </w:rPr>
        <w:t>CZĘŚĆ I: BANIE MAZURSKIE - gmina</w:t>
      </w:r>
    </w:p>
    <w:tbl>
      <w:tblPr>
        <w:tblStyle w:val="Tabela-Siatka"/>
        <w:tblW w:w="0" w:type="auto"/>
        <w:tblLook w:val="04A0" w:firstRow="1" w:lastRow="0" w:firstColumn="1" w:lastColumn="0" w:noHBand="0" w:noVBand="1"/>
      </w:tblPr>
      <w:tblGrid>
        <w:gridCol w:w="2405"/>
        <w:gridCol w:w="2268"/>
        <w:gridCol w:w="4253"/>
      </w:tblGrid>
      <w:tr w:rsidR="00C700C0" w:rsidRPr="001A638C" w14:paraId="61611BED" w14:textId="6077FE47" w:rsidTr="00C700C0">
        <w:tc>
          <w:tcPr>
            <w:tcW w:w="2405" w:type="dxa"/>
          </w:tcPr>
          <w:p w14:paraId="575A1792" w14:textId="77777777" w:rsidR="00C700C0" w:rsidRPr="001A638C" w:rsidRDefault="00C700C0" w:rsidP="00621763">
            <w:pPr>
              <w:pStyle w:val="NormalnyWeb"/>
              <w:spacing w:before="0" w:after="0" w:line="360" w:lineRule="auto"/>
              <w:jc w:val="center"/>
              <w:rPr>
                <w:rFonts w:ascii="Arial" w:hAnsi="Arial" w:cs="Arial"/>
              </w:rPr>
            </w:pPr>
            <w:r w:rsidRPr="001A638C">
              <w:rPr>
                <w:rFonts w:ascii="Arial" w:hAnsi="Arial" w:cs="Arial"/>
                <w:color w:val="000000"/>
                <w:kern w:val="0"/>
                <w:lang w:eastAsia="pl-PL"/>
              </w:rPr>
              <w:t>rodzaj pojemnika l</w:t>
            </w:r>
          </w:p>
        </w:tc>
        <w:tc>
          <w:tcPr>
            <w:tcW w:w="2268" w:type="dxa"/>
          </w:tcPr>
          <w:p w14:paraId="36471E45" w14:textId="6DD500B2" w:rsidR="00C700C0" w:rsidRPr="001A638C" w:rsidRDefault="00C700C0" w:rsidP="00621763">
            <w:pPr>
              <w:pStyle w:val="NormalnyWeb"/>
              <w:spacing w:before="0" w:after="0" w:line="360" w:lineRule="auto"/>
              <w:jc w:val="center"/>
              <w:rPr>
                <w:rFonts w:ascii="Arial" w:hAnsi="Arial" w:cs="Arial"/>
              </w:rPr>
            </w:pPr>
            <w:r>
              <w:rPr>
                <w:rFonts w:ascii="Arial" w:hAnsi="Arial" w:cs="Arial"/>
              </w:rPr>
              <w:t>Ilość (szt.)</w:t>
            </w:r>
          </w:p>
        </w:tc>
        <w:tc>
          <w:tcPr>
            <w:tcW w:w="4253" w:type="dxa"/>
          </w:tcPr>
          <w:p w14:paraId="7662C6C7" w14:textId="2C725542" w:rsidR="00C700C0" w:rsidRPr="001A638C" w:rsidRDefault="00C700C0" w:rsidP="00621763">
            <w:pPr>
              <w:pStyle w:val="NormalnyWeb"/>
              <w:spacing w:before="0" w:after="0" w:line="360" w:lineRule="auto"/>
              <w:jc w:val="center"/>
              <w:rPr>
                <w:rFonts w:ascii="Arial" w:hAnsi="Arial" w:cs="Arial"/>
                <w:color w:val="000000"/>
                <w:kern w:val="0"/>
                <w:lang w:eastAsia="pl-PL"/>
              </w:rPr>
            </w:pPr>
            <w:r w:rsidRPr="00B036E4">
              <w:rPr>
                <w:rFonts w:ascii="Arial" w:hAnsi="Arial" w:cs="Arial"/>
                <w:color w:val="000000" w:themeColor="text1"/>
                <w:kern w:val="0"/>
                <w:sz w:val="22"/>
                <w:szCs w:val="22"/>
                <w:lang w:eastAsia="pl-PL"/>
              </w:rPr>
              <w:t>Ilości pojemników przy skorzystaniu z prawa opcji (</w:t>
            </w:r>
            <w:proofErr w:type="spellStart"/>
            <w:r w:rsidRPr="00B036E4">
              <w:rPr>
                <w:rFonts w:ascii="Arial" w:hAnsi="Arial" w:cs="Arial"/>
                <w:color w:val="000000" w:themeColor="text1"/>
                <w:kern w:val="0"/>
                <w:sz w:val="22"/>
                <w:szCs w:val="22"/>
                <w:lang w:eastAsia="pl-PL"/>
              </w:rPr>
              <w:t>szt</w:t>
            </w:r>
            <w:proofErr w:type="spellEnd"/>
            <w:r w:rsidRPr="00B036E4">
              <w:rPr>
                <w:rFonts w:ascii="Arial" w:hAnsi="Arial" w:cs="Arial"/>
                <w:color w:val="000000" w:themeColor="text1"/>
                <w:kern w:val="0"/>
                <w:sz w:val="22"/>
                <w:szCs w:val="22"/>
                <w:lang w:eastAsia="pl-PL"/>
              </w:rPr>
              <w:t>)</w:t>
            </w:r>
          </w:p>
        </w:tc>
      </w:tr>
      <w:tr w:rsidR="00336995" w:rsidRPr="00336995" w14:paraId="3528EBB8" w14:textId="4670C118" w:rsidTr="00C700C0">
        <w:tc>
          <w:tcPr>
            <w:tcW w:w="2405" w:type="dxa"/>
          </w:tcPr>
          <w:p w14:paraId="65792B49" w14:textId="77777777" w:rsidR="00C700C0" w:rsidRPr="00336995" w:rsidRDefault="00C700C0"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120</w:t>
            </w:r>
          </w:p>
        </w:tc>
        <w:tc>
          <w:tcPr>
            <w:tcW w:w="2268" w:type="dxa"/>
          </w:tcPr>
          <w:p w14:paraId="747E87B4" w14:textId="77777777" w:rsidR="00C700C0" w:rsidRPr="00336995" w:rsidRDefault="00C700C0"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973</w:t>
            </w:r>
          </w:p>
        </w:tc>
        <w:tc>
          <w:tcPr>
            <w:tcW w:w="4253" w:type="dxa"/>
          </w:tcPr>
          <w:p w14:paraId="6EAC98D9" w14:textId="63A9F82E" w:rsidR="00C700C0" w:rsidRPr="00336995" w:rsidRDefault="00C700C0"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292</w:t>
            </w:r>
          </w:p>
        </w:tc>
      </w:tr>
      <w:tr w:rsidR="00336995" w:rsidRPr="00336995" w14:paraId="7C27794A" w14:textId="6E70A295" w:rsidTr="00C700C0">
        <w:tc>
          <w:tcPr>
            <w:tcW w:w="2405" w:type="dxa"/>
          </w:tcPr>
          <w:p w14:paraId="7DE7B7E6" w14:textId="77777777" w:rsidR="00C700C0" w:rsidRPr="00336995" w:rsidRDefault="00C700C0"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240</w:t>
            </w:r>
          </w:p>
        </w:tc>
        <w:tc>
          <w:tcPr>
            <w:tcW w:w="2268" w:type="dxa"/>
          </w:tcPr>
          <w:p w14:paraId="3D86EC63" w14:textId="77777777" w:rsidR="00C700C0" w:rsidRPr="00336995" w:rsidRDefault="00C700C0"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71</w:t>
            </w:r>
          </w:p>
        </w:tc>
        <w:tc>
          <w:tcPr>
            <w:tcW w:w="4253" w:type="dxa"/>
          </w:tcPr>
          <w:p w14:paraId="721A21BE" w14:textId="298E3187" w:rsidR="00C700C0" w:rsidRPr="00336995" w:rsidRDefault="00C700C0"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21</w:t>
            </w:r>
          </w:p>
        </w:tc>
      </w:tr>
      <w:tr w:rsidR="00336995" w:rsidRPr="00336995" w14:paraId="63A36ADC" w14:textId="6F8D5A5A" w:rsidTr="00C700C0">
        <w:tc>
          <w:tcPr>
            <w:tcW w:w="2405" w:type="dxa"/>
          </w:tcPr>
          <w:p w14:paraId="1164F83B" w14:textId="77777777" w:rsidR="00C700C0" w:rsidRPr="00336995" w:rsidRDefault="00C700C0"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360</w:t>
            </w:r>
          </w:p>
        </w:tc>
        <w:tc>
          <w:tcPr>
            <w:tcW w:w="2268" w:type="dxa"/>
          </w:tcPr>
          <w:p w14:paraId="6993BC15" w14:textId="77777777" w:rsidR="00C700C0" w:rsidRPr="00336995" w:rsidRDefault="00C700C0"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66</w:t>
            </w:r>
          </w:p>
        </w:tc>
        <w:tc>
          <w:tcPr>
            <w:tcW w:w="4253" w:type="dxa"/>
          </w:tcPr>
          <w:p w14:paraId="1CD010EE" w14:textId="054217B7" w:rsidR="00C700C0" w:rsidRPr="00336995" w:rsidRDefault="00C700C0"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20</w:t>
            </w:r>
          </w:p>
        </w:tc>
      </w:tr>
      <w:tr w:rsidR="00336995" w:rsidRPr="00336995" w14:paraId="1522B9E8" w14:textId="75263307" w:rsidTr="00C700C0">
        <w:tc>
          <w:tcPr>
            <w:tcW w:w="2405" w:type="dxa"/>
          </w:tcPr>
          <w:p w14:paraId="0F477615" w14:textId="77777777" w:rsidR="00C700C0" w:rsidRPr="00336995" w:rsidRDefault="00C700C0"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1100</w:t>
            </w:r>
          </w:p>
        </w:tc>
        <w:tc>
          <w:tcPr>
            <w:tcW w:w="2268" w:type="dxa"/>
          </w:tcPr>
          <w:p w14:paraId="4389B648" w14:textId="77777777" w:rsidR="00C700C0" w:rsidRPr="00336995" w:rsidRDefault="00C700C0"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29</w:t>
            </w:r>
          </w:p>
        </w:tc>
        <w:tc>
          <w:tcPr>
            <w:tcW w:w="4253" w:type="dxa"/>
          </w:tcPr>
          <w:p w14:paraId="55809910" w14:textId="53946D9E" w:rsidR="00C700C0" w:rsidRPr="00336995" w:rsidRDefault="00C700C0"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9</w:t>
            </w:r>
          </w:p>
        </w:tc>
      </w:tr>
      <w:tr w:rsidR="00336995" w:rsidRPr="00336995" w14:paraId="5C6567C1" w14:textId="417CEF07" w:rsidTr="00C700C0">
        <w:tc>
          <w:tcPr>
            <w:tcW w:w="2405" w:type="dxa"/>
          </w:tcPr>
          <w:p w14:paraId="7042B346" w14:textId="77777777" w:rsidR="00C700C0" w:rsidRPr="00336995" w:rsidRDefault="00C700C0"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Razem:</w:t>
            </w:r>
          </w:p>
        </w:tc>
        <w:tc>
          <w:tcPr>
            <w:tcW w:w="2268" w:type="dxa"/>
          </w:tcPr>
          <w:p w14:paraId="49E474E6" w14:textId="77777777" w:rsidR="00C700C0" w:rsidRPr="00336995" w:rsidRDefault="00C700C0"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1139</w:t>
            </w:r>
          </w:p>
        </w:tc>
        <w:tc>
          <w:tcPr>
            <w:tcW w:w="4253" w:type="dxa"/>
          </w:tcPr>
          <w:p w14:paraId="70EAAED0" w14:textId="0A60C6BF" w:rsidR="00C700C0"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342</w:t>
            </w:r>
          </w:p>
        </w:tc>
      </w:tr>
    </w:tbl>
    <w:p w14:paraId="6C55257A" w14:textId="41A7BF53" w:rsidR="00B67EE8" w:rsidRPr="00336995" w:rsidRDefault="00557603" w:rsidP="00B67EE8">
      <w:pPr>
        <w:spacing w:line="360" w:lineRule="auto"/>
        <w:rPr>
          <w:rFonts w:ascii="Arial" w:hAnsi="Arial" w:cs="Arial"/>
          <w:color w:val="000000" w:themeColor="text1"/>
        </w:rPr>
      </w:pPr>
      <w:r w:rsidRPr="00336995">
        <w:rPr>
          <w:rFonts w:ascii="Arial" w:hAnsi="Arial" w:cs="Arial"/>
          <w:color w:val="000000" w:themeColor="text1"/>
        </w:rPr>
        <w:t>Lista lokalizacji</w:t>
      </w:r>
      <w:r w:rsidR="00B67EE8" w:rsidRPr="00336995">
        <w:rPr>
          <w:rFonts w:ascii="Arial" w:hAnsi="Arial" w:cs="Arial"/>
          <w:color w:val="000000" w:themeColor="text1"/>
        </w:rPr>
        <w:t xml:space="preserve"> stanowi załącznik do SIWZ</w:t>
      </w:r>
      <w:r w:rsidR="00CC3392" w:rsidRPr="00336995">
        <w:rPr>
          <w:rFonts w:ascii="Arial" w:hAnsi="Arial" w:cs="Arial"/>
          <w:color w:val="000000" w:themeColor="text1"/>
        </w:rPr>
        <w:t>.</w:t>
      </w:r>
    </w:p>
    <w:p w14:paraId="198BB3C1" w14:textId="77777777" w:rsidR="00B67EE8" w:rsidRPr="00336995" w:rsidRDefault="00B67EE8" w:rsidP="00B67EE8">
      <w:pPr>
        <w:spacing w:line="360" w:lineRule="auto"/>
        <w:rPr>
          <w:rFonts w:ascii="Arial" w:hAnsi="Arial" w:cs="Arial"/>
          <w:color w:val="000000" w:themeColor="text1"/>
        </w:rPr>
      </w:pPr>
    </w:p>
    <w:p w14:paraId="6A530B3E" w14:textId="2270118E" w:rsidR="00B67EE8" w:rsidRPr="00325305" w:rsidRDefault="00B67EE8" w:rsidP="00325305">
      <w:pPr>
        <w:autoSpaceDN/>
        <w:spacing w:line="360" w:lineRule="auto"/>
        <w:contextualSpacing/>
        <w:rPr>
          <w:rFonts w:ascii="Arial" w:hAnsi="Arial" w:cs="Arial"/>
          <w:b/>
          <w:bCs/>
          <w:color w:val="000000" w:themeColor="text1"/>
        </w:rPr>
      </w:pPr>
      <w:r w:rsidRPr="00336995">
        <w:rPr>
          <w:rFonts w:ascii="Arial" w:hAnsi="Arial" w:cs="Arial"/>
          <w:b/>
          <w:bCs/>
          <w:color w:val="000000" w:themeColor="text1"/>
        </w:rPr>
        <w:t>CZĘŚĆ II: BUDRY - gmina</w:t>
      </w:r>
    </w:p>
    <w:tbl>
      <w:tblPr>
        <w:tblStyle w:val="Tabela-Siatka"/>
        <w:tblW w:w="0" w:type="auto"/>
        <w:tblLook w:val="04A0" w:firstRow="1" w:lastRow="0" w:firstColumn="1" w:lastColumn="0" w:noHBand="0" w:noVBand="1"/>
      </w:tblPr>
      <w:tblGrid>
        <w:gridCol w:w="2405"/>
        <w:gridCol w:w="2268"/>
        <w:gridCol w:w="4253"/>
      </w:tblGrid>
      <w:tr w:rsidR="00336995" w:rsidRPr="00336995" w14:paraId="3BA6953F" w14:textId="77777777" w:rsidTr="00621763">
        <w:tc>
          <w:tcPr>
            <w:tcW w:w="2405" w:type="dxa"/>
          </w:tcPr>
          <w:p w14:paraId="6BD49935"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kern w:val="0"/>
                <w:lang w:eastAsia="pl-PL"/>
              </w:rPr>
              <w:t>rodzaj pojemnika l</w:t>
            </w:r>
          </w:p>
        </w:tc>
        <w:tc>
          <w:tcPr>
            <w:tcW w:w="2268" w:type="dxa"/>
          </w:tcPr>
          <w:p w14:paraId="56066470"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Ilość (szt.)</w:t>
            </w:r>
          </w:p>
        </w:tc>
        <w:tc>
          <w:tcPr>
            <w:tcW w:w="4253" w:type="dxa"/>
          </w:tcPr>
          <w:p w14:paraId="4E4802F7" w14:textId="77777777" w:rsidR="00B036E4" w:rsidRPr="00336995" w:rsidRDefault="00B036E4" w:rsidP="00621763">
            <w:pPr>
              <w:pStyle w:val="NormalnyWeb"/>
              <w:spacing w:before="0" w:after="0" w:line="360" w:lineRule="auto"/>
              <w:jc w:val="center"/>
              <w:rPr>
                <w:rFonts w:ascii="Arial" w:hAnsi="Arial" w:cs="Arial"/>
                <w:color w:val="000000" w:themeColor="text1"/>
                <w:kern w:val="0"/>
                <w:lang w:eastAsia="pl-PL"/>
              </w:rPr>
            </w:pPr>
            <w:r w:rsidRPr="00336995">
              <w:rPr>
                <w:rFonts w:ascii="Arial" w:hAnsi="Arial" w:cs="Arial"/>
                <w:color w:val="000000" w:themeColor="text1"/>
                <w:kern w:val="0"/>
                <w:sz w:val="22"/>
                <w:szCs w:val="22"/>
                <w:lang w:eastAsia="pl-PL"/>
              </w:rPr>
              <w:t>Ilości pojemników przy skorzystaniu z prawa opcji (</w:t>
            </w:r>
            <w:proofErr w:type="spellStart"/>
            <w:r w:rsidRPr="00336995">
              <w:rPr>
                <w:rFonts w:ascii="Arial" w:hAnsi="Arial" w:cs="Arial"/>
                <w:color w:val="000000" w:themeColor="text1"/>
                <w:kern w:val="0"/>
                <w:sz w:val="22"/>
                <w:szCs w:val="22"/>
                <w:lang w:eastAsia="pl-PL"/>
              </w:rPr>
              <w:t>szt</w:t>
            </w:r>
            <w:proofErr w:type="spellEnd"/>
            <w:r w:rsidRPr="00336995">
              <w:rPr>
                <w:rFonts w:ascii="Arial" w:hAnsi="Arial" w:cs="Arial"/>
                <w:color w:val="000000" w:themeColor="text1"/>
                <w:kern w:val="0"/>
                <w:sz w:val="22"/>
                <w:szCs w:val="22"/>
                <w:lang w:eastAsia="pl-PL"/>
              </w:rPr>
              <w:t>)</w:t>
            </w:r>
          </w:p>
        </w:tc>
      </w:tr>
      <w:tr w:rsidR="00336995" w:rsidRPr="00336995" w14:paraId="7817C1EA" w14:textId="77777777" w:rsidTr="00621763">
        <w:tc>
          <w:tcPr>
            <w:tcW w:w="2405" w:type="dxa"/>
          </w:tcPr>
          <w:p w14:paraId="00B871B9"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120</w:t>
            </w:r>
          </w:p>
        </w:tc>
        <w:tc>
          <w:tcPr>
            <w:tcW w:w="2268" w:type="dxa"/>
          </w:tcPr>
          <w:p w14:paraId="3EEF85E5" w14:textId="338303B0"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773</w:t>
            </w:r>
          </w:p>
        </w:tc>
        <w:tc>
          <w:tcPr>
            <w:tcW w:w="4253" w:type="dxa"/>
          </w:tcPr>
          <w:p w14:paraId="05F08B2C" w14:textId="50F49D68"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232</w:t>
            </w:r>
          </w:p>
        </w:tc>
      </w:tr>
      <w:tr w:rsidR="00336995" w:rsidRPr="00336995" w14:paraId="64562B1E" w14:textId="77777777" w:rsidTr="00621763">
        <w:tc>
          <w:tcPr>
            <w:tcW w:w="2405" w:type="dxa"/>
          </w:tcPr>
          <w:p w14:paraId="42773148"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240</w:t>
            </w:r>
          </w:p>
        </w:tc>
        <w:tc>
          <w:tcPr>
            <w:tcW w:w="2268" w:type="dxa"/>
          </w:tcPr>
          <w:p w14:paraId="71AA79FC" w14:textId="20DCE7E5"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58</w:t>
            </w:r>
          </w:p>
        </w:tc>
        <w:tc>
          <w:tcPr>
            <w:tcW w:w="4253" w:type="dxa"/>
          </w:tcPr>
          <w:p w14:paraId="3416A8CA" w14:textId="59DCF8F4"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17</w:t>
            </w:r>
          </w:p>
        </w:tc>
      </w:tr>
      <w:tr w:rsidR="00336995" w:rsidRPr="00336995" w14:paraId="68BE026B" w14:textId="77777777" w:rsidTr="00621763">
        <w:tc>
          <w:tcPr>
            <w:tcW w:w="2405" w:type="dxa"/>
          </w:tcPr>
          <w:p w14:paraId="58C100A7"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360</w:t>
            </w:r>
          </w:p>
        </w:tc>
        <w:tc>
          <w:tcPr>
            <w:tcW w:w="2268" w:type="dxa"/>
          </w:tcPr>
          <w:p w14:paraId="7F42EFF0" w14:textId="02889095"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47</w:t>
            </w:r>
          </w:p>
        </w:tc>
        <w:tc>
          <w:tcPr>
            <w:tcW w:w="4253" w:type="dxa"/>
          </w:tcPr>
          <w:p w14:paraId="45FBD242" w14:textId="06E37AD4"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14</w:t>
            </w:r>
          </w:p>
        </w:tc>
      </w:tr>
      <w:tr w:rsidR="00336995" w:rsidRPr="00336995" w14:paraId="360134C3" w14:textId="77777777" w:rsidTr="00621763">
        <w:tc>
          <w:tcPr>
            <w:tcW w:w="2405" w:type="dxa"/>
          </w:tcPr>
          <w:p w14:paraId="5C6FB7E8"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1100</w:t>
            </w:r>
          </w:p>
        </w:tc>
        <w:tc>
          <w:tcPr>
            <w:tcW w:w="2268" w:type="dxa"/>
          </w:tcPr>
          <w:p w14:paraId="44EF34D8" w14:textId="2A191A79"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4</w:t>
            </w:r>
          </w:p>
        </w:tc>
        <w:tc>
          <w:tcPr>
            <w:tcW w:w="4253" w:type="dxa"/>
          </w:tcPr>
          <w:p w14:paraId="27CB1C16" w14:textId="72628559"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w:t>
            </w:r>
          </w:p>
        </w:tc>
      </w:tr>
      <w:tr w:rsidR="00336995" w:rsidRPr="00336995" w14:paraId="50AE656C" w14:textId="77777777" w:rsidTr="00621763">
        <w:tc>
          <w:tcPr>
            <w:tcW w:w="2405" w:type="dxa"/>
          </w:tcPr>
          <w:p w14:paraId="6751DC3A"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Razem:</w:t>
            </w:r>
          </w:p>
        </w:tc>
        <w:tc>
          <w:tcPr>
            <w:tcW w:w="2268" w:type="dxa"/>
          </w:tcPr>
          <w:p w14:paraId="4A7A9089" w14:textId="4D7BDFCE"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882</w:t>
            </w:r>
          </w:p>
        </w:tc>
        <w:tc>
          <w:tcPr>
            <w:tcW w:w="4253" w:type="dxa"/>
          </w:tcPr>
          <w:p w14:paraId="5B07AE16" w14:textId="658124CF"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264</w:t>
            </w:r>
          </w:p>
        </w:tc>
      </w:tr>
    </w:tbl>
    <w:p w14:paraId="0EF4EE89" w14:textId="0FDAE38E" w:rsidR="00557603" w:rsidRPr="00B67EE8" w:rsidRDefault="00557603" w:rsidP="00557603">
      <w:pPr>
        <w:spacing w:line="360" w:lineRule="auto"/>
        <w:rPr>
          <w:rFonts w:ascii="Arial" w:hAnsi="Arial" w:cs="Arial"/>
        </w:rPr>
      </w:pPr>
      <w:r>
        <w:rPr>
          <w:rFonts w:ascii="Arial" w:hAnsi="Arial" w:cs="Arial"/>
        </w:rPr>
        <w:t>Lista lokalizacji</w:t>
      </w:r>
      <w:r w:rsidRPr="00B67EE8">
        <w:rPr>
          <w:rFonts w:ascii="Arial" w:hAnsi="Arial" w:cs="Arial"/>
        </w:rPr>
        <w:t xml:space="preserve"> stanowi załącznik do SIWZ</w:t>
      </w:r>
      <w:r>
        <w:rPr>
          <w:rFonts w:ascii="Arial" w:hAnsi="Arial" w:cs="Arial"/>
        </w:rPr>
        <w:t>.</w:t>
      </w:r>
    </w:p>
    <w:p w14:paraId="09E43476" w14:textId="77777777" w:rsidR="00CC3392" w:rsidRDefault="00CC3392" w:rsidP="00CC3392">
      <w:pPr>
        <w:autoSpaceDN/>
        <w:spacing w:line="360" w:lineRule="auto"/>
        <w:contextualSpacing/>
        <w:rPr>
          <w:rFonts w:ascii="Arial" w:hAnsi="Arial" w:cs="Arial"/>
          <w:b/>
          <w:bCs/>
        </w:rPr>
      </w:pPr>
    </w:p>
    <w:p w14:paraId="3880FAC9" w14:textId="77777777" w:rsidR="00840E5F" w:rsidRDefault="00840E5F" w:rsidP="00325305">
      <w:pPr>
        <w:autoSpaceDN/>
        <w:spacing w:line="360" w:lineRule="auto"/>
        <w:contextualSpacing/>
        <w:rPr>
          <w:rFonts w:ascii="Arial" w:hAnsi="Arial" w:cs="Arial"/>
          <w:b/>
          <w:bCs/>
        </w:rPr>
      </w:pPr>
    </w:p>
    <w:p w14:paraId="77DA5B4C" w14:textId="77777777" w:rsidR="00840E5F" w:rsidRDefault="00840E5F" w:rsidP="00325305">
      <w:pPr>
        <w:autoSpaceDN/>
        <w:spacing w:line="360" w:lineRule="auto"/>
        <w:contextualSpacing/>
        <w:rPr>
          <w:rFonts w:ascii="Arial" w:hAnsi="Arial" w:cs="Arial"/>
          <w:b/>
          <w:bCs/>
        </w:rPr>
      </w:pPr>
    </w:p>
    <w:p w14:paraId="43358B85" w14:textId="77777777" w:rsidR="00840E5F" w:rsidRDefault="00840E5F" w:rsidP="00325305">
      <w:pPr>
        <w:autoSpaceDN/>
        <w:spacing w:line="360" w:lineRule="auto"/>
        <w:contextualSpacing/>
        <w:rPr>
          <w:rFonts w:ascii="Arial" w:hAnsi="Arial" w:cs="Arial"/>
          <w:b/>
          <w:bCs/>
        </w:rPr>
      </w:pPr>
    </w:p>
    <w:p w14:paraId="50BD1738" w14:textId="6DDC00CB" w:rsidR="00B67EE8" w:rsidRPr="00EA3B7D" w:rsidRDefault="00B67EE8" w:rsidP="00325305">
      <w:pPr>
        <w:autoSpaceDN/>
        <w:spacing w:line="360" w:lineRule="auto"/>
        <w:contextualSpacing/>
        <w:rPr>
          <w:rFonts w:ascii="Arial" w:hAnsi="Arial" w:cs="Arial"/>
          <w:b/>
          <w:bCs/>
          <w:color w:val="000000" w:themeColor="text1"/>
        </w:rPr>
      </w:pPr>
      <w:r w:rsidRPr="00CC3392">
        <w:rPr>
          <w:rFonts w:ascii="Arial" w:hAnsi="Arial" w:cs="Arial"/>
          <w:b/>
          <w:bCs/>
        </w:rPr>
        <w:lastRenderedPageBreak/>
        <w:t xml:space="preserve">CZĘŚĆ III: GIŻYCKO – </w:t>
      </w:r>
      <w:r w:rsidRPr="00EA3B7D">
        <w:rPr>
          <w:rFonts w:ascii="Arial" w:hAnsi="Arial" w:cs="Arial"/>
          <w:b/>
          <w:bCs/>
          <w:color w:val="000000" w:themeColor="text1"/>
        </w:rPr>
        <w:t>miasto</w:t>
      </w:r>
    </w:p>
    <w:tbl>
      <w:tblPr>
        <w:tblStyle w:val="Tabela-Siatka"/>
        <w:tblW w:w="0" w:type="auto"/>
        <w:tblLook w:val="04A0" w:firstRow="1" w:lastRow="0" w:firstColumn="1" w:lastColumn="0" w:noHBand="0" w:noVBand="1"/>
      </w:tblPr>
      <w:tblGrid>
        <w:gridCol w:w="2405"/>
        <w:gridCol w:w="2268"/>
        <w:gridCol w:w="4253"/>
      </w:tblGrid>
      <w:tr w:rsidR="00EA3B7D" w:rsidRPr="00EA3B7D" w14:paraId="70D17BD6" w14:textId="77777777" w:rsidTr="00621763">
        <w:tc>
          <w:tcPr>
            <w:tcW w:w="2405" w:type="dxa"/>
          </w:tcPr>
          <w:p w14:paraId="19735FFB" w14:textId="77777777" w:rsidR="00B036E4" w:rsidRPr="00EA3B7D" w:rsidRDefault="00B036E4" w:rsidP="00621763">
            <w:pPr>
              <w:pStyle w:val="NormalnyWeb"/>
              <w:spacing w:before="0" w:after="0" w:line="360" w:lineRule="auto"/>
              <w:jc w:val="center"/>
              <w:rPr>
                <w:rFonts w:ascii="Arial" w:hAnsi="Arial" w:cs="Arial"/>
                <w:color w:val="000000" w:themeColor="text1"/>
              </w:rPr>
            </w:pPr>
            <w:r w:rsidRPr="00EA3B7D">
              <w:rPr>
                <w:rFonts w:ascii="Arial" w:hAnsi="Arial" w:cs="Arial"/>
                <w:color w:val="000000" w:themeColor="text1"/>
                <w:kern w:val="0"/>
                <w:lang w:eastAsia="pl-PL"/>
              </w:rPr>
              <w:t>rodzaj pojemnika l</w:t>
            </w:r>
          </w:p>
        </w:tc>
        <w:tc>
          <w:tcPr>
            <w:tcW w:w="2268" w:type="dxa"/>
          </w:tcPr>
          <w:p w14:paraId="7A35CE09" w14:textId="77777777" w:rsidR="00B036E4" w:rsidRPr="00EA3B7D" w:rsidRDefault="00B036E4" w:rsidP="00621763">
            <w:pPr>
              <w:pStyle w:val="NormalnyWeb"/>
              <w:spacing w:before="0" w:after="0" w:line="360" w:lineRule="auto"/>
              <w:jc w:val="center"/>
              <w:rPr>
                <w:rFonts w:ascii="Arial" w:hAnsi="Arial" w:cs="Arial"/>
                <w:color w:val="000000" w:themeColor="text1"/>
              </w:rPr>
            </w:pPr>
            <w:r w:rsidRPr="00EA3B7D">
              <w:rPr>
                <w:rFonts w:ascii="Arial" w:hAnsi="Arial" w:cs="Arial"/>
                <w:color w:val="000000" w:themeColor="text1"/>
              </w:rPr>
              <w:t>Ilość (szt.)</w:t>
            </w:r>
          </w:p>
        </w:tc>
        <w:tc>
          <w:tcPr>
            <w:tcW w:w="4253" w:type="dxa"/>
          </w:tcPr>
          <w:p w14:paraId="7D2E35C3" w14:textId="77777777" w:rsidR="00B036E4" w:rsidRPr="00EA3B7D" w:rsidRDefault="00B036E4" w:rsidP="00621763">
            <w:pPr>
              <w:pStyle w:val="NormalnyWeb"/>
              <w:spacing w:before="0" w:after="0" w:line="360" w:lineRule="auto"/>
              <w:jc w:val="center"/>
              <w:rPr>
                <w:rFonts w:ascii="Arial" w:hAnsi="Arial" w:cs="Arial"/>
                <w:color w:val="000000" w:themeColor="text1"/>
                <w:kern w:val="0"/>
                <w:lang w:eastAsia="pl-PL"/>
              </w:rPr>
            </w:pPr>
            <w:r w:rsidRPr="00EA3B7D">
              <w:rPr>
                <w:rFonts w:ascii="Arial" w:hAnsi="Arial" w:cs="Arial"/>
                <w:color w:val="000000" w:themeColor="text1"/>
                <w:kern w:val="0"/>
                <w:sz w:val="22"/>
                <w:szCs w:val="22"/>
                <w:lang w:eastAsia="pl-PL"/>
              </w:rPr>
              <w:t>Ilości pojemników przy skorzystaniu z prawa opcji (</w:t>
            </w:r>
            <w:proofErr w:type="spellStart"/>
            <w:r w:rsidRPr="00EA3B7D">
              <w:rPr>
                <w:rFonts w:ascii="Arial" w:hAnsi="Arial" w:cs="Arial"/>
                <w:color w:val="000000" w:themeColor="text1"/>
                <w:kern w:val="0"/>
                <w:sz w:val="22"/>
                <w:szCs w:val="22"/>
                <w:lang w:eastAsia="pl-PL"/>
              </w:rPr>
              <w:t>szt</w:t>
            </w:r>
            <w:proofErr w:type="spellEnd"/>
            <w:r w:rsidRPr="00EA3B7D">
              <w:rPr>
                <w:rFonts w:ascii="Arial" w:hAnsi="Arial" w:cs="Arial"/>
                <w:color w:val="000000" w:themeColor="text1"/>
                <w:kern w:val="0"/>
                <w:sz w:val="22"/>
                <w:szCs w:val="22"/>
                <w:lang w:eastAsia="pl-PL"/>
              </w:rPr>
              <w:t>)</w:t>
            </w:r>
          </w:p>
        </w:tc>
      </w:tr>
      <w:tr w:rsidR="00EA3B7D" w:rsidRPr="00EA3B7D" w14:paraId="62FA49A0" w14:textId="77777777" w:rsidTr="00621763">
        <w:tc>
          <w:tcPr>
            <w:tcW w:w="2405" w:type="dxa"/>
          </w:tcPr>
          <w:p w14:paraId="2F88C6A4" w14:textId="77777777" w:rsidR="00B036E4" w:rsidRPr="00EA3B7D" w:rsidRDefault="00B036E4" w:rsidP="00621763">
            <w:pPr>
              <w:pStyle w:val="NormalnyWeb"/>
              <w:spacing w:before="0" w:after="0" w:line="360" w:lineRule="auto"/>
              <w:jc w:val="center"/>
              <w:rPr>
                <w:rFonts w:ascii="Arial" w:hAnsi="Arial" w:cs="Arial"/>
                <w:color w:val="000000" w:themeColor="text1"/>
              </w:rPr>
            </w:pPr>
            <w:r w:rsidRPr="00EA3B7D">
              <w:rPr>
                <w:rFonts w:ascii="Arial" w:hAnsi="Arial" w:cs="Arial"/>
                <w:color w:val="000000" w:themeColor="text1"/>
              </w:rPr>
              <w:t>120</w:t>
            </w:r>
          </w:p>
        </w:tc>
        <w:tc>
          <w:tcPr>
            <w:tcW w:w="2268" w:type="dxa"/>
          </w:tcPr>
          <w:p w14:paraId="2D394BD5" w14:textId="36290308" w:rsidR="00B036E4" w:rsidRPr="00EA3B7D" w:rsidRDefault="00023CBC" w:rsidP="00621763">
            <w:pPr>
              <w:pStyle w:val="NormalnyWeb"/>
              <w:spacing w:before="0" w:after="0" w:line="360" w:lineRule="auto"/>
              <w:jc w:val="center"/>
              <w:rPr>
                <w:rFonts w:ascii="Arial" w:hAnsi="Arial" w:cs="Arial"/>
                <w:color w:val="000000" w:themeColor="text1"/>
              </w:rPr>
            </w:pPr>
            <w:r w:rsidRPr="00EA3B7D">
              <w:rPr>
                <w:rFonts w:ascii="Arial" w:hAnsi="Arial" w:cs="Arial"/>
                <w:color w:val="000000" w:themeColor="text1"/>
              </w:rPr>
              <w:t>4167</w:t>
            </w:r>
          </w:p>
        </w:tc>
        <w:tc>
          <w:tcPr>
            <w:tcW w:w="4253" w:type="dxa"/>
          </w:tcPr>
          <w:p w14:paraId="0A1F0472" w14:textId="59507F2B" w:rsidR="00B036E4" w:rsidRPr="00EA3B7D" w:rsidRDefault="0066606A" w:rsidP="00621763">
            <w:pPr>
              <w:pStyle w:val="NormalnyWeb"/>
              <w:spacing w:before="0" w:after="0" w:line="360" w:lineRule="auto"/>
              <w:jc w:val="center"/>
              <w:rPr>
                <w:rFonts w:ascii="Arial" w:hAnsi="Arial" w:cs="Arial"/>
                <w:color w:val="000000" w:themeColor="text1"/>
              </w:rPr>
            </w:pPr>
            <w:r w:rsidRPr="00EA3B7D">
              <w:rPr>
                <w:rFonts w:ascii="Arial" w:hAnsi="Arial" w:cs="Arial"/>
                <w:color w:val="000000" w:themeColor="text1"/>
              </w:rPr>
              <w:t>1250</w:t>
            </w:r>
          </w:p>
        </w:tc>
      </w:tr>
      <w:tr w:rsidR="00EA3B7D" w:rsidRPr="00EA3B7D" w14:paraId="726EC591" w14:textId="77777777" w:rsidTr="00621763">
        <w:tc>
          <w:tcPr>
            <w:tcW w:w="2405" w:type="dxa"/>
          </w:tcPr>
          <w:p w14:paraId="36E77284" w14:textId="77777777" w:rsidR="00B036E4" w:rsidRPr="00EA3B7D" w:rsidRDefault="00B036E4" w:rsidP="00621763">
            <w:pPr>
              <w:pStyle w:val="NormalnyWeb"/>
              <w:spacing w:before="0" w:after="0" w:line="360" w:lineRule="auto"/>
              <w:jc w:val="center"/>
              <w:rPr>
                <w:rFonts w:ascii="Arial" w:hAnsi="Arial" w:cs="Arial"/>
                <w:color w:val="000000" w:themeColor="text1"/>
              </w:rPr>
            </w:pPr>
            <w:r w:rsidRPr="00EA3B7D">
              <w:rPr>
                <w:rFonts w:ascii="Arial" w:hAnsi="Arial" w:cs="Arial"/>
                <w:color w:val="000000" w:themeColor="text1"/>
              </w:rPr>
              <w:t>240</w:t>
            </w:r>
          </w:p>
        </w:tc>
        <w:tc>
          <w:tcPr>
            <w:tcW w:w="2268" w:type="dxa"/>
          </w:tcPr>
          <w:p w14:paraId="6821014D" w14:textId="2ACF4992" w:rsidR="00B036E4" w:rsidRPr="00EA3B7D" w:rsidRDefault="00023CBC" w:rsidP="00621763">
            <w:pPr>
              <w:pStyle w:val="NormalnyWeb"/>
              <w:spacing w:before="0" w:after="0" w:line="360" w:lineRule="auto"/>
              <w:jc w:val="center"/>
              <w:rPr>
                <w:rFonts w:ascii="Arial" w:hAnsi="Arial" w:cs="Arial"/>
                <w:color w:val="000000" w:themeColor="text1"/>
              </w:rPr>
            </w:pPr>
            <w:r w:rsidRPr="00EA3B7D">
              <w:rPr>
                <w:rFonts w:ascii="Arial" w:hAnsi="Arial" w:cs="Arial"/>
                <w:color w:val="000000" w:themeColor="text1"/>
              </w:rPr>
              <w:t>737</w:t>
            </w:r>
          </w:p>
        </w:tc>
        <w:tc>
          <w:tcPr>
            <w:tcW w:w="4253" w:type="dxa"/>
          </w:tcPr>
          <w:p w14:paraId="553BCE86" w14:textId="3CDFD6D7" w:rsidR="00B036E4" w:rsidRPr="00EA3B7D" w:rsidRDefault="0066606A" w:rsidP="00621763">
            <w:pPr>
              <w:pStyle w:val="NormalnyWeb"/>
              <w:spacing w:before="0" w:after="0" w:line="360" w:lineRule="auto"/>
              <w:jc w:val="center"/>
              <w:rPr>
                <w:rFonts w:ascii="Arial" w:hAnsi="Arial" w:cs="Arial"/>
                <w:color w:val="000000" w:themeColor="text1"/>
              </w:rPr>
            </w:pPr>
            <w:r w:rsidRPr="00EA3B7D">
              <w:rPr>
                <w:rFonts w:ascii="Arial" w:hAnsi="Arial" w:cs="Arial"/>
                <w:color w:val="000000" w:themeColor="text1"/>
              </w:rPr>
              <w:t>221</w:t>
            </w:r>
          </w:p>
        </w:tc>
      </w:tr>
      <w:tr w:rsidR="00EA3B7D" w:rsidRPr="00EA3B7D" w14:paraId="45C00972" w14:textId="77777777" w:rsidTr="00621763">
        <w:tc>
          <w:tcPr>
            <w:tcW w:w="2405" w:type="dxa"/>
          </w:tcPr>
          <w:p w14:paraId="1E9E322E" w14:textId="77777777" w:rsidR="00B036E4" w:rsidRPr="00EA3B7D" w:rsidRDefault="00B036E4" w:rsidP="00621763">
            <w:pPr>
              <w:pStyle w:val="NormalnyWeb"/>
              <w:spacing w:before="0" w:after="0" w:line="360" w:lineRule="auto"/>
              <w:jc w:val="center"/>
              <w:rPr>
                <w:rFonts w:ascii="Arial" w:hAnsi="Arial" w:cs="Arial"/>
                <w:color w:val="000000" w:themeColor="text1"/>
              </w:rPr>
            </w:pPr>
            <w:r w:rsidRPr="00EA3B7D">
              <w:rPr>
                <w:rFonts w:ascii="Arial" w:hAnsi="Arial" w:cs="Arial"/>
                <w:color w:val="000000" w:themeColor="text1"/>
              </w:rPr>
              <w:t>360</w:t>
            </w:r>
          </w:p>
        </w:tc>
        <w:tc>
          <w:tcPr>
            <w:tcW w:w="2268" w:type="dxa"/>
          </w:tcPr>
          <w:p w14:paraId="35F7D4C5" w14:textId="465971F4" w:rsidR="00B036E4" w:rsidRPr="00EA3B7D" w:rsidRDefault="00023CBC" w:rsidP="00621763">
            <w:pPr>
              <w:pStyle w:val="NormalnyWeb"/>
              <w:spacing w:before="0" w:after="0" w:line="360" w:lineRule="auto"/>
              <w:jc w:val="center"/>
              <w:rPr>
                <w:rFonts w:ascii="Arial" w:hAnsi="Arial" w:cs="Arial"/>
                <w:color w:val="000000" w:themeColor="text1"/>
              </w:rPr>
            </w:pPr>
            <w:r w:rsidRPr="00EA3B7D">
              <w:rPr>
                <w:rFonts w:ascii="Arial" w:hAnsi="Arial" w:cs="Arial"/>
                <w:color w:val="000000" w:themeColor="text1"/>
              </w:rPr>
              <w:t>660</w:t>
            </w:r>
          </w:p>
        </w:tc>
        <w:tc>
          <w:tcPr>
            <w:tcW w:w="4253" w:type="dxa"/>
          </w:tcPr>
          <w:p w14:paraId="7FAA5D08" w14:textId="07B1D541" w:rsidR="00B036E4" w:rsidRPr="00EA3B7D" w:rsidRDefault="0066606A" w:rsidP="00621763">
            <w:pPr>
              <w:pStyle w:val="NormalnyWeb"/>
              <w:spacing w:before="0" w:after="0" w:line="360" w:lineRule="auto"/>
              <w:jc w:val="center"/>
              <w:rPr>
                <w:rFonts w:ascii="Arial" w:hAnsi="Arial" w:cs="Arial"/>
                <w:color w:val="000000" w:themeColor="text1"/>
              </w:rPr>
            </w:pPr>
            <w:r w:rsidRPr="00EA3B7D">
              <w:rPr>
                <w:rFonts w:ascii="Arial" w:hAnsi="Arial" w:cs="Arial"/>
                <w:color w:val="000000" w:themeColor="text1"/>
              </w:rPr>
              <w:t>198</w:t>
            </w:r>
          </w:p>
        </w:tc>
      </w:tr>
      <w:tr w:rsidR="00EA3B7D" w:rsidRPr="00EA3B7D" w14:paraId="21227572" w14:textId="77777777" w:rsidTr="00621763">
        <w:tc>
          <w:tcPr>
            <w:tcW w:w="2405" w:type="dxa"/>
          </w:tcPr>
          <w:p w14:paraId="733738E5" w14:textId="77777777" w:rsidR="00B036E4" w:rsidRPr="00EA3B7D" w:rsidRDefault="00B036E4" w:rsidP="00621763">
            <w:pPr>
              <w:pStyle w:val="NormalnyWeb"/>
              <w:spacing w:before="0" w:after="0" w:line="360" w:lineRule="auto"/>
              <w:jc w:val="center"/>
              <w:rPr>
                <w:rFonts w:ascii="Arial" w:hAnsi="Arial" w:cs="Arial"/>
                <w:color w:val="000000" w:themeColor="text1"/>
              </w:rPr>
            </w:pPr>
            <w:r w:rsidRPr="00EA3B7D">
              <w:rPr>
                <w:rFonts w:ascii="Arial" w:hAnsi="Arial" w:cs="Arial"/>
                <w:color w:val="000000" w:themeColor="text1"/>
              </w:rPr>
              <w:t>1100</w:t>
            </w:r>
          </w:p>
        </w:tc>
        <w:tc>
          <w:tcPr>
            <w:tcW w:w="2268" w:type="dxa"/>
          </w:tcPr>
          <w:p w14:paraId="288EAB45" w14:textId="06AB1DA7" w:rsidR="00B036E4" w:rsidRPr="00EA3B7D" w:rsidRDefault="00B036E4" w:rsidP="00621763">
            <w:pPr>
              <w:pStyle w:val="NormalnyWeb"/>
              <w:spacing w:before="0" w:after="0" w:line="360" w:lineRule="auto"/>
              <w:jc w:val="center"/>
              <w:rPr>
                <w:rFonts w:ascii="Arial" w:hAnsi="Arial" w:cs="Arial"/>
                <w:color w:val="000000" w:themeColor="text1"/>
              </w:rPr>
            </w:pPr>
            <w:r w:rsidRPr="00EA3B7D">
              <w:rPr>
                <w:rFonts w:ascii="Arial" w:hAnsi="Arial" w:cs="Arial"/>
                <w:color w:val="000000" w:themeColor="text1"/>
              </w:rPr>
              <w:t>1</w:t>
            </w:r>
            <w:r w:rsidR="00023CBC" w:rsidRPr="00EA3B7D">
              <w:rPr>
                <w:rFonts w:ascii="Arial" w:hAnsi="Arial" w:cs="Arial"/>
                <w:color w:val="000000" w:themeColor="text1"/>
              </w:rPr>
              <w:t>706</w:t>
            </w:r>
          </w:p>
        </w:tc>
        <w:tc>
          <w:tcPr>
            <w:tcW w:w="4253" w:type="dxa"/>
          </w:tcPr>
          <w:p w14:paraId="044D3622" w14:textId="51BA4112" w:rsidR="00B036E4" w:rsidRPr="00EA3B7D" w:rsidRDefault="00B036E4" w:rsidP="00621763">
            <w:pPr>
              <w:pStyle w:val="NormalnyWeb"/>
              <w:spacing w:before="0" w:after="0" w:line="360" w:lineRule="auto"/>
              <w:jc w:val="center"/>
              <w:rPr>
                <w:rFonts w:ascii="Arial" w:hAnsi="Arial" w:cs="Arial"/>
                <w:color w:val="000000" w:themeColor="text1"/>
              </w:rPr>
            </w:pPr>
            <w:r w:rsidRPr="00EA3B7D">
              <w:rPr>
                <w:rFonts w:ascii="Arial" w:hAnsi="Arial" w:cs="Arial"/>
                <w:color w:val="000000" w:themeColor="text1"/>
              </w:rPr>
              <w:t>5</w:t>
            </w:r>
            <w:r w:rsidR="0066606A" w:rsidRPr="00EA3B7D">
              <w:rPr>
                <w:rFonts w:ascii="Arial" w:hAnsi="Arial" w:cs="Arial"/>
                <w:color w:val="000000" w:themeColor="text1"/>
              </w:rPr>
              <w:t>12</w:t>
            </w:r>
          </w:p>
        </w:tc>
      </w:tr>
      <w:tr w:rsidR="00EA3B7D" w:rsidRPr="00EA3B7D" w14:paraId="0DE366F9" w14:textId="77777777" w:rsidTr="00621763">
        <w:tc>
          <w:tcPr>
            <w:tcW w:w="2405" w:type="dxa"/>
          </w:tcPr>
          <w:p w14:paraId="420047A4" w14:textId="77777777" w:rsidR="00B036E4" w:rsidRPr="00EA3B7D" w:rsidRDefault="00B036E4" w:rsidP="00621763">
            <w:pPr>
              <w:pStyle w:val="NormalnyWeb"/>
              <w:spacing w:before="0" w:after="0" w:line="360" w:lineRule="auto"/>
              <w:jc w:val="center"/>
              <w:rPr>
                <w:rFonts w:ascii="Arial" w:hAnsi="Arial" w:cs="Arial"/>
                <w:color w:val="000000" w:themeColor="text1"/>
              </w:rPr>
            </w:pPr>
            <w:r w:rsidRPr="00EA3B7D">
              <w:rPr>
                <w:rFonts w:ascii="Arial" w:hAnsi="Arial" w:cs="Arial"/>
                <w:color w:val="000000" w:themeColor="text1"/>
              </w:rPr>
              <w:t>Razem:</w:t>
            </w:r>
          </w:p>
        </w:tc>
        <w:tc>
          <w:tcPr>
            <w:tcW w:w="2268" w:type="dxa"/>
          </w:tcPr>
          <w:p w14:paraId="1FC94562" w14:textId="6315C21B" w:rsidR="00B036E4" w:rsidRPr="00EA3B7D" w:rsidRDefault="00023CBC" w:rsidP="00621763">
            <w:pPr>
              <w:pStyle w:val="NormalnyWeb"/>
              <w:spacing w:before="0" w:after="0" w:line="360" w:lineRule="auto"/>
              <w:jc w:val="center"/>
              <w:rPr>
                <w:rFonts w:ascii="Arial" w:hAnsi="Arial" w:cs="Arial"/>
                <w:color w:val="000000" w:themeColor="text1"/>
              </w:rPr>
            </w:pPr>
            <w:r w:rsidRPr="00EA3B7D">
              <w:rPr>
                <w:rFonts w:ascii="Arial" w:hAnsi="Arial" w:cs="Arial"/>
                <w:color w:val="000000" w:themeColor="text1"/>
              </w:rPr>
              <w:t>7270</w:t>
            </w:r>
          </w:p>
        </w:tc>
        <w:tc>
          <w:tcPr>
            <w:tcW w:w="4253" w:type="dxa"/>
          </w:tcPr>
          <w:p w14:paraId="07777C2C" w14:textId="115C7E8E" w:rsidR="00B036E4" w:rsidRPr="00EA3B7D" w:rsidRDefault="0066606A" w:rsidP="00621763">
            <w:pPr>
              <w:pStyle w:val="NormalnyWeb"/>
              <w:spacing w:before="0" w:after="0" w:line="360" w:lineRule="auto"/>
              <w:jc w:val="center"/>
              <w:rPr>
                <w:rFonts w:ascii="Arial" w:hAnsi="Arial" w:cs="Arial"/>
                <w:color w:val="000000" w:themeColor="text1"/>
              </w:rPr>
            </w:pPr>
            <w:r w:rsidRPr="00EA3B7D">
              <w:rPr>
                <w:rFonts w:ascii="Arial" w:hAnsi="Arial" w:cs="Arial"/>
                <w:color w:val="000000" w:themeColor="text1"/>
              </w:rPr>
              <w:t>2181</w:t>
            </w:r>
          </w:p>
        </w:tc>
      </w:tr>
    </w:tbl>
    <w:p w14:paraId="656FC360" w14:textId="266DF43D" w:rsidR="00557603" w:rsidRPr="00336995" w:rsidRDefault="00557603" w:rsidP="00557603">
      <w:pPr>
        <w:spacing w:line="360" w:lineRule="auto"/>
        <w:rPr>
          <w:rFonts w:ascii="Arial" w:hAnsi="Arial" w:cs="Arial"/>
          <w:color w:val="000000" w:themeColor="text1"/>
        </w:rPr>
      </w:pPr>
      <w:r w:rsidRPr="00336995">
        <w:rPr>
          <w:rFonts w:ascii="Arial" w:hAnsi="Arial" w:cs="Arial"/>
          <w:color w:val="000000" w:themeColor="text1"/>
        </w:rPr>
        <w:t>Lista lokalizacji stanowi załącznik do SIWZ.</w:t>
      </w:r>
    </w:p>
    <w:p w14:paraId="2170D0F9" w14:textId="77777777" w:rsidR="00CC3392" w:rsidRPr="00336995" w:rsidRDefault="00CC3392" w:rsidP="00CC3392">
      <w:pPr>
        <w:autoSpaceDN/>
        <w:spacing w:line="360" w:lineRule="auto"/>
        <w:contextualSpacing/>
        <w:rPr>
          <w:rFonts w:ascii="Arial" w:hAnsi="Arial" w:cs="Arial"/>
          <w:b/>
          <w:bCs/>
          <w:color w:val="000000" w:themeColor="text1"/>
        </w:rPr>
      </w:pPr>
    </w:p>
    <w:p w14:paraId="54FDCFC4" w14:textId="693433B5" w:rsidR="00B67EE8" w:rsidRPr="00325305" w:rsidRDefault="00B67EE8" w:rsidP="00325305">
      <w:pPr>
        <w:autoSpaceDN/>
        <w:spacing w:line="360" w:lineRule="auto"/>
        <w:contextualSpacing/>
        <w:rPr>
          <w:rFonts w:ascii="Arial" w:hAnsi="Arial" w:cs="Arial"/>
          <w:b/>
          <w:bCs/>
          <w:color w:val="000000" w:themeColor="text1"/>
        </w:rPr>
      </w:pPr>
      <w:r w:rsidRPr="00336995">
        <w:rPr>
          <w:rFonts w:ascii="Arial" w:hAnsi="Arial" w:cs="Arial"/>
          <w:b/>
          <w:bCs/>
          <w:color w:val="000000" w:themeColor="text1"/>
        </w:rPr>
        <w:t>CZĘŚĆ IV: MIŁKI - gmina</w:t>
      </w:r>
    </w:p>
    <w:tbl>
      <w:tblPr>
        <w:tblStyle w:val="Tabela-Siatka"/>
        <w:tblW w:w="0" w:type="auto"/>
        <w:tblLook w:val="04A0" w:firstRow="1" w:lastRow="0" w:firstColumn="1" w:lastColumn="0" w:noHBand="0" w:noVBand="1"/>
      </w:tblPr>
      <w:tblGrid>
        <w:gridCol w:w="2405"/>
        <w:gridCol w:w="2268"/>
        <w:gridCol w:w="4253"/>
      </w:tblGrid>
      <w:tr w:rsidR="00336995" w:rsidRPr="00336995" w14:paraId="1A0C09B3" w14:textId="77777777" w:rsidTr="00621763">
        <w:tc>
          <w:tcPr>
            <w:tcW w:w="2405" w:type="dxa"/>
          </w:tcPr>
          <w:p w14:paraId="39173E3E"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kern w:val="0"/>
                <w:lang w:eastAsia="pl-PL"/>
              </w:rPr>
              <w:t>rodzaj pojemnika l</w:t>
            </w:r>
          </w:p>
        </w:tc>
        <w:tc>
          <w:tcPr>
            <w:tcW w:w="2268" w:type="dxa"/>
          </w:tcPr>
          <w:p w14:paraId="4BBB9576"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Ilość (szt.)</w:t>
            </w:r>
          </w:p>
        </w:tc>
        <w:tc>
          <w:tcPr>
            <w:tcW w:w="4253" w:type="dxa"/>
          </w:tcPr>
          <w:p w14:paraId="76619E8A" w14:textId="77777777" w:rsidR="00B036E4" w:rsidRPr="00336995" w:rsidRDefault="00B036E4" w:rsidP="00621763">
            <w:pPr>
              <w:pStyle w:val="NormalnyWeb"/>
              <w:spacing w:before="0" w:after="0" w:line="360" w:lineRule="auto"/>
              <w:jc w:val="center"/>
              <w:rPr>
                <w:rFonts w:ascii="Arial" w:hAnsi="Arial" w:cs="Arial"/>
                <w:color w:val="000000" w:themeColor="text1"/>
                <w:kern w:val="0"/>
                <w:lang w:eastAsia="pl-PL"/>
              </w:rPr>
            </w:pPr>
            <w:r w:rsidRPr="00336995">
              <w:rPr>
                <w:rFonts w:ascii="Arial" w:hAnsi="Arial" w:cs="Arial"/>
                <w:color w:val="000000" w:themeColor="text1"/>
                <w:kern w:val="0"/>
                <w:sz w:val="22"/>
                <w:szCs w:val="22"/>
                <w:lang w:eastAsia="pl-PL"/>
              </w:rPr>
              <w:t>Ilości pojemników przy skorzystaniu z prawa opcji (</w:t>
            </w:r>
            <w:proofErr w:type="spellStart"/>
            <w:r w:rsidRPr="00336995">
              <w:rPr>
                <w:rFonts w:ascii="Arial" w:hAnsi="Arial" w:cs="Arial"/>
                <w:color w:val="000000" w:themeColor="text1"/>
                <w:kern w:val="0"/>
                <w:sz w:val="22"/>
                <w:szCs w:val="22"/>
                <w:lang w:eastAsia="pl-PL"/>
              </w:rPr>
              <w:t>szt</w:t>
            </w:r>
            <w:proofErr w:type="spellEnd"/>
            <w:r w:rsidRPr="00336995">
              <w:rPr>
                <w:rFonts w:ascii="Arial" w:hAnsi="Arial" w:cs="Arial"/>
                <w:color w:val="000000" w:themeColor="text1"/>
                <w:kern w:val="0"/>
                <w:sz w:val="22"/>
                <w:szCs w:val="22"/>
                <w:lang w:eastAsia="pl-PL"/>
              </w:rPr>
              <w:t>)</w:t>
            </w:r>
          </w:p>
        </w:tc>
      </w:tr>
      <w:tr w:rsidR="00336995" w:rsidRPr="00336995" w14:paraId="5C345CB6" w14:textId="77777777" w:rsidTr="00621763">
        <w:tc>
          <w:tcPr>
            <w:tcW w:w="2405" w:type="dxa"/>
          </w:tcPr>
          <w:p w14:paraId="5ADCCB5A"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120</w:t>
            </w:r>
          </w:p>
        </w:tc>
        <w:tc>
          <w:tcPr>
            <w:tcW w:w="2268" w:type="dxa"/>
          </w:tcPr>
          <w:p w14:paraId="637225CB" w14:textId="3C165610"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1318</w:t>
            </w:r>
          </w:p>
        </w:tc>
        <w:tc>
          <w:tcPr>
            <w:tcW w:w="4253" w:type="dxa"/>
          </w:tcPr>
          <w:p w14:paraId="2D20BE61" w14:textId="7372FE85"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395</w:t>
            </w:r>
          </w:p>
        </w:tc>
      </w:tr>
      <w:tr w:rsidR="00336995" w:rsidRPr="00336995" w14:paraId="443A5424" w14:textId="77777777" w:rsidTr="00621763">
        <w:tc>
          <w:tcPr>
            <w:tcW w:w="2405" w:type="dxa"/>
          </w:tcPr>
          <w:p w14:paraId="5FD5AB46"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240</w:t>
            </w:r>
          </w:p>
        </w:tc>
        <w:tc>
          <w:tcPr>
            <w:tcW w:w="2268" w:type="dxa"/>
          </w:tcPr>
          <w:p w14:paraId="2318919F" w14:textId="3957664D"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130</w:t>
            </w:r>
          </w:p>
        </w:tc>
        <w:tc>
          <w:tcPr>
            <w:tcW w:w="4253" w:type="dxa"/>
          </w:tcPr>
          <w:p w14:paraId="0097378A" w14:textId="347EEBBA"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39</w:t>
            </w:r>
          </w:p>
        </w:tc>
      </w:tr>
      <w:tr w:rsidR="00336995" w:rsidRPr="00336995" w14:paraId="4BD2E6A2" w14:textId="77777777" w:rsidTr="00621763">
        <w:tc>
          <w:tcPr>
            <w:tcW w:w="2405" w:type="dxa"/>
          </w:tcPr>
          <w:p w14:paraId="0CBACCF6"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360</w:t>
            </w:r>
          </w:p>
        </w:tc>
        <w:tc>
          <w:tcPr>
            <w:tcW w:w="2268" w:type="dxa"/>
          </w:tcPr>
          <w:p w14:paraId="7555BD2D" w14:textId="45A3E6DB"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66</w:t>
            </w:r>
          </w:p>
        </w:tc>
        <w:tc>
          <w:tcPr>
            <w:tcW w:w="4253" w:type="dxa"/>
          </w:tcPr>
          <w:p w14:paraId="75474FF2" w14:textId="43AE1E13"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20</w:t>
            </w:r>
          </w:p>
        </w:tc>
      </w:tr>
      <w:tr w:rsidR="00336995" w:rsidRPr="00336995" w14:paraId="7CD61AF4" w14:textId="77777777" w:rsidTr="00621763">
        <w:tc>
          <w:tcPr>
            <w:tcW w:w="2405" w:type="dxa"/>
          </w:tcPr>
          <w:p w14:paraId="74E6A818"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1100</w:t>
            </w:r>
          </w:p>
        </w:tc>
        <w:tc>
          <w:tcPr>
            <w:tcW w:w="2268" w:type="dxa"/>
          </w:tcPr>
          <w:p w14:paraId="4FCB995A" w14:textId="7BC467C5"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47</w:t>
            </w:r>
          </w:p>
        </w:tc>
        <w:tc>
          <w:tcPr>
            <w:tcW w:w="4253" w:type="dxa"/>
          </w:tcPr>
          <w:p w14:paraId="50C6FC9E" w14:textId="537E8702"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14</w:t>
            </w:r>
          </w:p>
        </w:tc>
      </w:tr>
      <w:tr w:rsidR="00336995" w:rsidRPr="00336995" w14:paraId="03F49F66" w14:textId="77777777" w:rsidTr="00621763">
        <w:tc>
          <w:tcPr>
            <w:tcW w:w="2405" w:type="dxa"/>
          </w:tcPr>
          <w:p w14:paraId="3CD4EF83"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Razem:</w:t>
            </w:r>
          </w:p>
        </w:tc>
        <w:tc>
          <w:tcPr>
            <w:tcW w:w="2268" w:type="dxa"/>
          </w:tcPr>
          <w:p w14:paraId="4FF54B95" w14:textId="5C2936DD"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1561</w:t>
            </w:r>
          </w:p>
        </w:tc>
        <w:tc>
          <w:tcPr>
            <w:tcW w:w="4253" w:type="dxa"/>
          </w:tcPr>
          <w:p w14:paraId="1061688D" w14:textId="2C43CD80"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468</w:t>
            </w:r>
          </w:p>
        </w:tc>
      </w:tr>
    </w:tbl>
    <w:p w14:paraId="0BA73044" w14:textId="77777777" w:rsidR="00557603" w:rsidRPr="00B67EE8" w:rsidRDefault="00557603" w:rsidP="00557603">
      <w:pPr>
        <w:spacing w:line="360" w:lineRule="auto"/>
        <w:rPr>
          <w:rFonts w:ascii="Arial" w:hAnsi="Arial" w:cs="Arial"/>
        </w:rPr>
      </w:pPr>
      <w:r>
        <w:rPr>
          <w:rFonts w:ascii="Arial" w:hAnsi="Arial" w:cs="Arial"/>
        </w:rPr>
        <w:t>Lista lokalizacji</w:t>
      </w:r>
      <w:r w:rsidRPr="00B67EE8">
        <w:rPr>
          <w:rFonts w:ascii="Arial" w:hAnsi="Arial" w:cs="Arial"/>
        </w:rPr>
        <w:t xml:space="preserve"> stanowi załącznik do SIWZ</w:t>
      </w:r>
      <w:r>
        <w:rPr>
          <w:rFonts w:ascii="Arial" w:hAnsi="Arial" w:cs="Arial"/>
        </w:rPr>
        <w:t>.</w:t>
      </w:r>
    </w:p>
    <w:p w14:paraId="04D0226F" w14:textId="77777777" w:rsidR="00CC3392" w:rsidRDefault="00CC3392" w:rsidP="00CC3392">
      <w:pPr>
        <w:autoSpaceDN/>
        <w:spacing w:line="360" w:lineRule="auto"/>
        <w:contextualSpacing/>
        <w:rPr>
          <w:rFonts w:ascii="Arial" w:hAnsi="Arial" w:cs="Arial"/>
          <w:b/>
          <w:bCs/>
        </w:rPr>
      </w:pPr>
    </w:p>
    <w:p w14:paraId="6F259C7F" w14:textId="1C6C88EA" w:rsidR="00B67EE8" w:rsidRPr="00325305" w:rsidRDefault="00B67EE8" w:rsidP="00325305">
      <w:pPr>
        <w:autoSpaceDN/>
        <w:spacing w:line="360" w:lineRule="auto"/>
        <w:contextualSpacing/>
        <w:rPr>
          <w:rFonts w:ascii="Arial" w:hAnsi="Arial" w:cs="Arial"/>
          <w:b/>
          <w:bCs/>
        </w:rPr>
      </w:pPr>
      <w:r w:rsidRPr="00CC3392">
        <w:rPr>
          <w:rFonts w:ascii="Arial" w:hAnsi="Arial" w:cs="Arial"/>
          <w:b/>
          <w:bCs/>
        </w:rPr>
        <w:t>CZĘŚĆ V: ORZYSZ -  miasto i gmina</w:t>
      </w:r>
    </w:p>
    <w:tbl>
      <w:tblPr>
        <w:tblStyle w:val="Tabela-Siatka"/>
        <w:tblW w:w="0" w:type="auto"/>
        <w:tblLook w:val="04A0" w:firstRow="1" w:lastRow="0" w:firstColumn="1" w:lastColumn="0" w:noHBand="0" w:noVBand="1"/>
      </w:tblPr>
      <w:tblGrid>
        <w:gridCol w:w="2405"/>
        <w:gridCol w:w="2268"/>
        <w:gridCol w:w="4253"/>
      </w:tblGrid>
      <w:tr w:rsidR="00B036E4" w:rsidRPr="001A638C" w14:paraId="17F72EF3" w14:textId="77777777" w:rsidTr="00621763">
        <w:tc>
          <w:tcPr>
            <w:tcW w:w="2405" w:type="dxa"/>
          </w:tcPr>
          <w:p w14:paraId="402F6577" w14:textId="77777777" w:rsidR="00B036E4" w:rsidRPr="001A638C" w:rsidRDefault="00B036E4" w:rsidP="00621763">
            <w:pPr>
              <w:pStyle w:val="NormalnyWeb"/>
              <w:spacing w:before="0" w:after="0" w:line="360" w:lineRule="auto"/>
              <w:jc w:val="center"/>
              <w:rPr>
                <w:rFonts w:ascii="Arial" w:hAnsi="Arial" w:cs="Arial"/>
              </w:rPr>
            </w:pPr>
            <w:r w:rsidRPr="001A638C">
              <w:rPr>
                <w:rFonts w:ascii="Arial" w:hAnsi="Arial" w:cs="Arial"/>
                <w:color w:val="000000"/>
                <w:kern w:val="0"/>
                <w:lang w:eastAsia="pl-PL"/>
              </w:rPr>
              <w:t>rodzaj pojemnika l</w:t>
            </w:r>
          </w:p>
        </w:tc>
        <w:tc>
          <w:tcPr>
            <w:tcW w:w="2268" w:type="dxa"/>
          </w:tcPr>
          <w:p w14:paraId="75546862" w14:textId="77777777" w:rsidR="00B036E4" w:rsidRPr="001A638C" w:rsidRDefault="00B036E4" w:rsidP="00621763">
            <w:pPr>
              <w:pStyle w:val="NormalnyWeb"/>
              <w:spacing w:before="0" w:after="0" w:line="360" w:lineRule="auto"/>
              <w:jc w:val="center"/>
              <w:rPr>
                <w:rFonts w:ascii="Arial" w:hAnsi="Arial" w:cs="Arial"/>
              </w:rPr>
            </w:pPr>
            <w:r>
              <w:rPr>
                <w:rFonts w:ascii="Arial" w:hAnsi="Arial" w:cs="Arial"/>
              </w:rPr>
              <w:t>Ilość (szt.)</w:t>
            </w:r>
          </w:p>
        </w:tc>
        <w:tc>
          <w:tcPr>
            <w:tcW w:w="4253" w:type="dxa"/>
          </w:tcPr>
          <w:p w14:paraId="423575DB" w14:textId="77777777" w:rsidR="00B036E4" w:rsidRPr="001A638C" w:rsidRDefault="00B036E4" w:rsidP="00621763">
            <w:pPr>
              <w:pStyle w:val="NormalnyWeb"/>
              <w:spacing w:before="0" w:after="0" w:line="360" w:lineRule="auto"/>
              <w:jc w:val="center"/>
              <w:rPr>
                <w:rFonts w:ascii="Arial" w:hAnsi="Arial" w:cs="Arial"/>
                <w:color w:val="000000"/>
                <w:kern w:val="0"/>
                <w:lang w:eastAsia="pl-PL"/>
              </w:rPr>
            </w:pPr>
            <w:r w:rsidRPr="00B036E4">
              <w:rPr>
                <w:rFonts w:ascii="Arial" w:hAnsi="Arial" w:cs="Arial"/>
                <w:color w:val="000000" w:themeColor="text1"/>
                <w:kern w:val="0"/>
                <w:sz w:val="22"/>
                <w:szCs w:val="22"/>
                <w:lang w:eastAsia="pl-PL"/>
              </w:rPr>
              <w:t>Ilości pojemników przy skorzystaniu z prawa opcji (</w:t>
            </w:r>
            <w:proofErr w:type="spellStart"/>
            <w:r w:rsidRPr="00B036E4">
              <w:rPr>
                <w:rFonts w:ascii="Arial" w:hAnsi="Arial" w:cs="Arial"/>
                <w:color w:val="000000" w:themeColor="text1"/>
                <w:kern w:val="0"/>
                <w:sz w:val="22"/>
                <w:szCs w:val="22"/>
                <w:lang w:eastAsia="pl-PL"/>
              </w:rPr>
              <w:t>szt</w:t>
            </w:r>
            <w:proofErr w:type="spellEnd"/>
            <w:r w:rsidRPr="00B036E4">
              <w:rPr>
                <w:rFonts w:ascii="Arial" w:hAnsi="Arial" w:cs="Arial"/>
                <w:color w:val="000000" w:themeColor="text1"/>
                <w:kern w:val="0"/>
                <w:sz w:val="22"/>
                <w:szCs w:val="22"/>
                <w:lang w:eastAsia="pl-PL"/>
              </w:rPr>
              <w:t>)</w:t>
            </w:r>
          </w:p>
        </w:tc>
      </w:tr>
      <w:tr w:rsidR="00336995" w:rsidRPr="00336995" w14:paraId="55193DFB" w14:textId="77777777" w:rsidTr="00621763">
        <w:tc>
          <w:tcPr>
            <w:tcW w:w="2405" w:type="dxa"/>
          </w:tcPr>
          <w:p w14:paraId="00D0D255"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120</w:t>
            </w:r>
          </w:p>
        </w:tc>
        <w:tc>
          <w:tcPr>
            <w:tcW w:w="2268" w:type="dxa"/>
          </w:tcPr>
          <w:p w14:paraId="6621C73E" w14:textId="3C566020"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2210</w:t>
            </w:r>
          </w:p>
        </w:tc>
        <w:tc>
          <w:tcPr>
            <w:tcW w:w="4253" w:type="dxa"/>
          </w:tcPr>
          <w:p w14:paraId="38E5707D" w14:textId="41AEC9F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663</w:t>
            </w:r>
          </w:p>
        </w:tc>
      </w:tr>
      <w:tr w:rsidR="00336995" w:rsidRPr="00336995" w14:paraId="09E0FD3C" w14:textId="77777777" w:rsidTr="00621763">
        <w:tc>
          <w:tcPr>
            <w:tcW w:w="2405" w:type="dxa"/>
          </w:tcPr>
          <w:p w14:paraId="446BA677"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240</w:t>
            </w:r>
          </w:p>
        </w:tc>
        <w:tc>
          <w:tcPr>
            <w:tcW w:w="2268" w:type="dxa"/>
          </w:tcPr>
          <w:p w14:paraId="70DE0CBA" w14:textId="19199F41"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391</w:t>
            </w:r>
          </w:p>
        </w:tc>
        <w:tc>
          <w:tcPr>
            <w:tcW w:w="4253" w:type="dxa"/>
          </w:tcPr>
          <w:p w14:paraId="119B322F" w14:textId="7CB53721"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117</w:t>
            </w:r>
          </w:p>
        </w:tc>
      </w:tr>
      <w:tr w:rsidR="00336995" w:rsidRPr="00336995" w14:paraId="640B16A7" w14:textId="77777777" w:rsidTr="00621763">
        <w:tc>
          <w:tcPr>
            <w:tcW w:w="2405" w:type="dxa"/>
          </w:tcPr>
          <w:p w14:paraId="175F9734"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360</w:t>
            </w:r>
          </w:p>
        </w:tc>
        <w:tc>
          <w:tcPr>
            <w:tcW w:w="2268" w:type="dxa"/>
          </w:tcPr>
          <w:p w14:paraId="49386667" w14:textId="4C64CD31"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247</w:t>
            </w:r>
          </w:p>
        </w:tc>
        <w:tc>
          <w:tcPr>
            <w:tcW w:w="4253" w:type="dxa"/>
          </w:tcPr>
          <w:p w14:paraId="13BD6652" w14:textId="58C0F39B"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74</w:t>
            </w:r>
          </w:p>
        </w:tc>
      </w:tr>
      <w:tr w:rsidR="00336995" w:rsidRPr="00336995" w14:paraId="18E0BD4E" w14:textId="77777777" w:rsidTr="00621763">
        <w:tc>
          <w:tcPr>
            <w:tcW w:w="2405" w:type="dxa"/>
          </w:tcPr>
          <w:p w14:paraId="1870EDB8"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1100</w:t>
            </w:r>
          </w:p>
        </w:tc>
        <w:tc>
          <w:tcPr>
            <w:tcW w:w="2268" w:type="dxa"/>
          </w:tcPr>
          <w:p w14:paraId="3F5C78A5" w14:textId="01FCAACC"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681</w:t>
            </w:r>
          </w:p>
        </w:tc>
        <w:tc>
          <w:tcPr>
            <w:tcW w:w="4253" w:type="dxa"/>
          </w:tcPr>
          <w:p w14:paraId="598D32BF" w14:textId="43F820FC"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204</w:t>
            </w:r>
          </w:p>
        </w:tc>
      </w:tr>
      <w:tr w:rsidR="00336995" w:rsidRPr="00336995" w14:paraId="484AB6F6" w14:textId="77777777" w:rsidTr="00621763">
        <w:tc>
          <w:tcPr>
            <w:tcW w:w="2405" w:type="dxa"/>
          </w:tcPr>
          <w:p w14:paraId="00CB0CBE"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Razem:</w:t>
            </w:r>
          </w:p>
        </w:tc>
        <w:tc>
          <w:tcPr>
            <w:tcW w:w="2268" w:type="dxa"/>
          </w:tcPr>
          <w:p w14:paraId="08B4795E" w14:textId="3D5A981C"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3529</w:t>
            </w:r>
          </w:p>
        </w:tc>
        <w:tc>
          <w:tcPr>
            <w:tcW w:w="4253" w:type="dxa"/>
          </w:tcPr>
          <w:p w14:paraId="0EA0C24D" w14:textId="3090A5EF"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1058</w:t>
            </w:r>
          </w:p>
        </w:tc>
      </w:tr>
    </w:tbl>
    <w:p w14:paraId="27F353E2" w14:textId="77777777" w:rsidR="00557603" w:rsidRPr="00336995" w:rsidRDefault="00557603" w:rsidP="00557603">
      <w:pPr>
        <w:spacing w:line="360" w:lineRule="auto"/>
        <w:rPr>
          <w:rFonts w:ascii="Arial" w:hAnsi="Arial" w:cs="Arial"/>
          <w:color w:val="000000" w:themeColor="text1"/>
        </w:rPr>
      </w:pPr>
      <w:r w:rsidRPr="00336995">
        <w:rPr>
          <w:rFonts w:ascii="Arial" w:hAnsi="Arial" w:cs="Arial"/>
          <w:color w:val="000000" w:themeColor="text1"/>
        </w:rPr>
        <w:t>Lista lokalizacji stanowi załącznik do SIWZ.</w:t>
      </w:r>
    </w:p>
    <w:p w14:paraId="1D9B4FB4" w14:textId="77777777" w:rsidR="00B67EE8" w:rsidRPr="00336995" w:rsidRDefault="00B67EE8" w:rsidP="00B67EE8">
      <w:pPr>
        <w:spacing w:line="360" w:lineRule="auto"/>
        <w:rPr>
          <w:rFonts w:ascii="Arial" w:hAnsi="Arial" w:cs="Arial"/>
          <w:color w:val="000000" w:themeColor="text1"/>
        </w:rPr>
      </w:pPr>
    </w:p>
    <w:p w14:paraId="56C1AAC7" w14:textId="77777777" w:rsidR="00840E5F" w:rsidRDefault="00840E5F" w:rsidP="00325305">
      <w:pPr>
        <w:autoSpaceDN/>
        <w:spacing w:line="360" w:lineRule="auto"/>
        <w:contextualSpacing/>
        <w:rPr>
          <w:rFonts w:ascii="Arial" w:hAnsi="Arial" w:cs="Arial"/>
          <w:b/>
          <w:bCs/>
          <w:color w:val="000000" w:themeColor="text1"/>
        </w:rPr>
      </w:pPr>
    </w:p>
    <w:p w14:paraId="3FAA8901" w14:textId="77777777" w:rsidR="00840E5F" w:rsidRDefault="00840E5F" w:rsidP="00325305">
      <w:pPr>
        <w:autoSpaceDN/>
        <w:spacing w:line="360" w:lineRule="auto"/>
        <w:contextualSpacing/>
        <w:rPr>
          <w:rFonts w:ascii="Arial" w:hAnsi="Arial" w:cs="Arial"/>
          <w:b/>
          <w:bCs/>
          <w:color w:val="000000" w:themeColor="text1"/>
        </w:rPr>
      </w:pPr>
    </w:p>
    <w:p w14:paraId="36F04779" w14:textId="5EC17B78" w:rsidR="00B67EE8" w:rsidRPr="00325305" w:rsidRDefault="00B67EE8" w:rsidP="00325305">
      <w:pPr>
        <w:autoSpaceDN/>
        <w:spacing w:line="360" w:lineRule="auto"/>
        <w:contextualSpacing/>
        <w:rPr>
          <w:rFonts w:ascii="Arial" w:hAnsi="Arial" w:cs="Arial"/>
          <w:b/>
          <w:bCs/>
          <w:color w:val="000000" w:themeColor="text1"/>
        </w:rPr>
      </w:pPr>
      <w:r w:rsidRPr="00336995">
        <w:rPr>
          <w:rFonts w:ascii="Arial" w:hAnsi="Arial" w:cs="Arial"/>
          <w:b/>
          <w:bCs/>
          <w:color w:val="000000" w:themeColor="text1"/>
        </w:rPr>
        <w:lastRenderedPageBreak/>
        <w:t>CZĘŚĆ VI:  POZEZDRZE - gmina</w:t>
      </w:r>
    </w:p>
    <w:tbl>
      <w:tblPr>
        <w:tblStyle w:val="Tabela-Siatka"/>
        <w:tblW w:w="0" w:type="auto"/>
        <w:tblLook w:val="04A0" w:firstRow="1" w:lastRow="0" w:firstColumn="1" w:lastColumn="0" w:noHBand="0" w:noVBand="1"/>
      </w:tblPr>
      <w:tblGrid>
        <w:gridCol w:w="2405"/>
        <w:gridCol w:w="2268"/>
        <w:gridCol w:w="4253"/>
      </w:tblGrid>
      <w:tr w:rsidR="00336995" w:rsidRPr="00336995" w14:paraId="473C324A" w14:textId="77777777" w:rsidTr="00621763">
        <w:tc>
          <w:tcPr>
            <w:tcW w:w="2405" w:type="dxa"/>
          </w:tcPr>
          <w:p w14:paraId="383AA03C"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kern w:val="0"/>
                <w:lang w:eastAsia="pl-PL"/>
              </w:rPr>
              <w:t>rodzaj pojemnika l</w:t>
            </w:r>
          </w:p>
        </w:tc>
        <w:tc>
          <w:tcPr>
            <w:tcW w:w="2268" w:type="dxa"/>
          </w:tcPr>
          <w:p w14:paraId="3C21F28B"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Ilość (szt.)</w:t>
            </w:r>
          </w:p>
        </w:tc>
        <w:tc>
          <w:tcPr>
            <w:tcW w:w="4253" w:type="dxa"/>
          </w:tcPr>
          <w:p w14:paraId="7D6282AD" w14:textId="77777777" w:rsidR="00B036E4" w:rsidRPr="00336995" w:rsidRDefault="00B036E4" w:rsidP="00621763">
            <w:pPr>
              <w:pStyle w:val="NormalnyWeb"/>
              <w:spacing w:before="0" w:after="0" w:line="360" w:lineRule="auto"/>
              <w:jc w:val="center"/>
              <w:rPr>
                <w:rFonts w:ascii="Arial" w:hAnsi="Arial" w:cs="Arial"/>
                <w:color w:val="000000" w:themeColor="text1"/>
                <w:kern w:val="0"/>
                <w:lang w:eastAsia="pl-PL"/>
              </w:rPr>
            </w:pPr>
            <w:r w:rsidRPr="00336995">
              <w:rPr>
                <w:rFonts w:ascii="Arial" w:hAnsi="Arial" w:cs="Arial"/>
                <w:color w:val="000000" w:themeColor="text1"/>
                <w:kern w:val="0"/>
                <w:sz w:val="22"/>
                <w:szCs w:val="22"/>
                <w:lang w:eastAsia="pl-PL"/>
              </w:rPr>
              <w:t>Ilości pojemników przy skorzystaniu z prawa opcji (</w:t>
            </w:r>
            <w:proofErr w:type="spellStart"/>
            <w:r w:rsidRPr="00336995">
              <w:rPr>
                <w:rFonts w:ascii="Arial" w:hAnsi="Arial" w:cs="Arial"/>
                <w:color w:val="000000" w:themeColor="text1"/>
                <w:kern w:val="0"/>
                <w:sz w:val="22"/>
                <w:szCs w:val="22"/>
                <w:lang w:eastAsia="pl-PL"/>
              </w:rPr>
              <w:t>szt</w:t>
            </w:r>
            <w:proofErr w:type="spellEnd"/>
            <w:r w:rsidRPr="00336995">
              <w:rPr>
                <w:rFonts w:ascii="Arial" w:hAnsi="Arial" w:cs="Arial"/>
                <w:color w:val="000000" w:themeColor="text1"/>
                <w:kern w:val="0"/>
                <w:sz w:val="22"/>
                <w:szCs w:val="22"/>
                <w:lang w:eastAsia="pl-PL"/>
              </w:rPr>
              <w:t>)</w:t>
            </w:r>
          </w:p>
        </w:tc>
      </w:tr>
      <w:tr w:rsidR="00336995" w:rsidRPr="00336995" w14:paraId="01D0ECDE" w14:textId="77777777" w:rsidTr="00621763">
        <w:tc>
          <w:tcPr>
            <w:tcW w:w="2405" w:type="dxa"/>
          </w:tcPr>
          <w:p w14:paraId="6B621C11"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120</w:t>
            </w:r>
          </w:p>
        </w:tc>
        <w:tc>
          <w:tcPr>
            <w:tcW w:w="2268" w:type="dxa"/>
          </w:tcPr>
          <w:p w14:paraId="2DDBBA8D" w14:textId="07A0AC95"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1184</w:t>
            </w:r>
          </w:p>
        </w:tc>
        <w:tc>
          <w:tcPr>
            <w:tcW w:w="4253" w:type="dxa"/>
          </w:tcPr>
          <w:p w14:paraId="61908F28" w14:textId="5ABDE0BC"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355</w:t>
            </w:r>
          </w:p>
        </w:tc>
      </w:tr>
      <w:tr w:rsidR="00336995" w:rsidRPr="00336995" w14:paraId="3748167F" w14:textId="77777777" w:rsidTr="00621763">
        <w:tc>
          <w:tcPr>
            <w:tcW w:w="2405" w:type="dxa"/>
          </w:tcPr>
          <w:p w14:paraId="471BB360"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240</w:t>
            </w:r>
          </w:p>
        </w:tc>
        <w:tc>
          <w:tcPr>
            <w:tcW w:w="2268" w:type="dxa"/>
          </w:tcPr>
          <w:p w14:paraId="0CBD4299" w14:textId="78EA3EC8"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118</w:t>
            </w:r>
          </w:p>
        </w:tc>
        <w:tc>
          <w:tcPr>
            <w:tcW w:w="4253" w:type="dxa"/>
          </w:tcPr>
          <w:p w14:paraId="53B08E18" w14:textId="2A1E95AA"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35</w:t>
            </w:r>
          </w:p>
        </w:tc>
      </w:tr>
      <w:tr w:rsidR="00336995" w:rsidRPr="00336995" w14:paraId="4FD14F14" w14:textId="77777777" w:rsidTr="00621763">
        <w:tc>
          <w:tcPr>
            <w:tcW w:w="2405" w:type="dxa"/>
          </w:tcPr>
          <w:p w14:paraId="6393CF91"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360</w:t>
            </w:r>
          </w:p>
        </w:tc>
        <w:tc>
          <w:tcPr>
            <w:tcW w:w="2268" w:type="dxa"/>
          </w:tcPr>
          <w:p w14:paraId="388EC7D1" w14:textId="66C5B1E2"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10</w:t>
            </w:r>
          </w:p>
        </w:tc>
        <w:tc>
          <w:tcPr>
            <w:tcW w:w="4253" w:type="dxa"/>
          </w:tcPr>
          <w:p w14:paraId="5894641B" w14:textId="5586BCA5"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3</w:t>
            </w:r>
          </w:p>
        </w:tc>
      </w:tr>
      <w:tr w:rsidR="00336995" w:rsidRPr="00336995" w14:paraId="77C6C4E7" w14:textId="77777777" w:rsidTr="00621763">
        <w:tc>
          <w:tcPr>
            <w:tcW w:w="2405" w:type="dxa"/>
          </w:tcPr>
          <w:p w14:paraId="2BD381FE"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1100</w:t>
            </w:r>
          </w:p>
        </w:tc>
        <w:tc>
          <w:tcPr>
            <w:tcW w:w="2268" w:type="dxa"/>
          </w:tcPr>
          <w:p w14:paraId="6C2EAAF0" w14:textId="1ECDDC80"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26</w:t>
            </w:r>
          </w:p>
        </w:tc>
        <w:tc>
          <w:tcPr>
            <w:tcW w:w="4253" w:type="dxa"/>
          </w:tcPr>
          <w:p w14:paraId="5560A5D5" w14:textId="6E97D491"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8</w:t>
            </w:r>
          </w:p>
        </w:tc>
      </w:tr>
      <w:tr w:rsidR="00336995" w:rsidRPr="00336995" w14:paraId="6F915285" w14:textId="77777777" w:rsidTr="00621763">
        <w:tc>
          <w:tcPr>
            <w:tcW w:w="2405" w:type="dxa"/>
          </w:tcPr>
          <w:p w14:paraId="1F7CBAAC"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Razem:</w:t>
            </w:r>
          </w:p>
        </w:tc>
        <w:tc>
          <w:tcPr>
            <w:tcW w:w="2268" w:type="dxa"/>
          </w:tcPr>
          <w:p w14:paraId="0F120991" w14:textId="4C568C79"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1338</w:t>
            </w:r>
          </w:p>
        </w:tc>
        <w:tc>
          <w:tcPr>
            <w:tcW w:w="4253" w:type="dxa"/>
          </w:tcPr>
          <w:p w14:paraId="4205B22D" w14:textId="0832245D"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401</w:t>
            </w:r>
          </w:p>
        </w:tc>
      </w:tr>
    </w:tbl>
    <w:p w14:paraId="3CE5BAE7" w14:textId="77777777" w:rsidR="00557603" w:rsidRPr="00B67EE8" w:rsidRDefault="00557603" w:rsidP="00557603">
      <w:pPr>
        <w:spacing w:line="360" w:lineRule="auto"/>
        <w:rPr>
          <w:rFonts w:ascii="Arial" w:hAnsi="Arial" w:cs="Arial"/>
        </w:rPr>
      </w:pPr>
      <w:r>
        <w:rPr>
          <w:rFonts w:ascii="Arial" w:hAnsi="Arial" w:cs="Arial"/>
        </w:rPr>
        <w:t>Lista lokalizacji</w:t>
      </w:r>
      <w:r w:rsidRPr="00B67EE8">
        <w:rPr>
          <w:rFonts w:ascii="Arial" w:hAnsi="Arial" w:cs="Arial"/>
        </w:rPr>
        <w:t xml:space="preserve"> stanowi załącznik do SIWZ</w:t>
      </w:r>
      <w:r>
        <w:rPr>
          <w:rFonts w:ascii="Arial" w:hAnsi="Arial" w:cs="Arial"/>
        </w:rPr>
        <w:t>.</w:t>
      </w:r>
    </w:p>
    <w:p w14:paraId="027D5C2A" w14:textId="77777777" w:rsidR="00B67EE8" w:rsidRPr="00B67EE8" w:rsidRDefault="00B67EE8" w:rsidP="00B67EE8">
      <w:pPr>
        <w:spacing w:line="360" w:lineRule="auto"/>
        <w:rPr>
          <w:rFonts w:ascii="Arial" w:hAnsi="Arial" w:cs="Arial"/>
        </w:rPr>
      </w:pPr>
    </w:p>
    <w:p w14:paraId="6A7DE48D" w14:textId="34B5982A" w:rsidR="00B67EE8" w:rsidRPr="00325305" w:rsidRDefault="00B67EE8" w:rsidP="00325305">
      <w:pPr>
        <w:autoSpaceDN/>
        <w:spacing w:line="360" w:lineRule="auto"/>
        <w:contextualSpacing/>
        <w:rPr>
          <w:rFonts w:ascii="Arial" w:hAnsi="Arial" w:cs="Arial"/>
          <w:b/>
          <w:bCs/>
        </w:rPr>
      </w:pPr>
      <w:r w:rsidRPr="00B168CF">
        <w:rPr>
          <w:rFonts w:ascii="Arial" w:hAnsi="Arial" w:cs="Arial"/>
          <w:b/>
          <w:bCs/>
        </w:rPr>
        <w:t>CZĘŚĆ VII:  KRUKLANKI  - gmina</w:t>
      </w:r>
    </w:p>
    <w:tbl>
      <w:tblPr>
        <w:tblStyle w:val="Tabela-Siatka"/>
        <w:tblW w:w="0" w:type="auto"/>
        <w:tblLook w:val="04A0" w:firstRow="1" w:lastRow="0" w:firstColumn="1" w:lastColumn="0" w:noHBand="0" w:noVBand="1"/>
      </w:tblPr>
      <w:tblGrid>
        <w:gridCol w:w="2405"/>
        <w:gridCol w:w="2268"/>
        <w:gridCol w:w="4253"/>
      </w:tblGrid>
      <w:tr w:rsidR="00B036E4" w:rsidRPr="001A638C" w14:paraId="5970E231" w14:textId="77777777" w:rsidTr="00621763">
        <w:tc>
          <w:tcPr>
            <w:tcW w:w="2405" w:type="dxa"/>
          </w:tcPr>
          <w:p w14:paraId="06A9A954" w14:textId="77777777" w:rsidR="00B036E4" w:rsidRPr="001A638C" w:rsidRDefault="00B036E4" w:rsidP="00621763">
            <w:pPr>
              <w:pStyle w:val="NormalnyWeb"/>
              <w:spacing w:before="0" w:after="0" w:line="360" w:lineRule="auto"/>
              <w:jc w:val="center"/>
              <w:rPr>
                <w:rFonts w:ascii="Arial" w:hAnsi="Arial" w:cs="Arial"/>
              </w:rPr>
            </w:pPr>
            <w:r w:rsidRPr="001A638C">
              <w:rPr>
                <w:rFonts w:ascii="Arial" w:hAnsi="Arial" w:cs="Arial"/>
                <w:color w:val="000000"/>
                <w:kern w:val="0"/>
                <w:lang w:eastAsia="pl-PL"/>
              </w:rPr>
              <w:t>rodzaj pojemnika l</w:t>
            </w:r>
          </w:p>
        </w:tc>
        <w:tc>
          <w:tcPr>
            <w:tcW w:w="2268" w:type="dxa"/>
          </w:tcPr>
          <w:p w14:paraId="35D1AF11" w14:textId="77777777" w:rsidR="00B036E4" w:rsidRPr="001A638C" w:rsidRDefault="00B036E4" w:rsidP="00621763">
            <w:pPr>
              <w:pStyle w:val="NormalnyWeb"/>
              <w:spacing w:before="0" w:after="0" w:line="360" w:lineRule="auto"/>
              <w:jc w:val="center"/>
              <w:rPr>
                <w:rFonts w:ascii="Arial" w:hAnsi="Arial" w:cs="Arial"/>
              </w:rPr>
            </w:pPr>
            <w:r>
              <w:rPr>
                <w:rFonts w:ascii="Arial" w:hAnsi="Arial" w:cs="Arial"/>
              </w:rPr>
              <w:t>Ilość (szt.)</w:t>
            </w:r>
          </w:p>
        </w:tc>
        <w:tc>
          <w:tcPr>
            <w:tcW w:w="4253" w:type="dxa"/>
          </w:tcPr>
          <w:p w14:paraId="4835F7D1" w14:textId="77777777" w:rsidR="00B036E4" w:rsidRPr="001A638C" w:rsidRDefault="00B036E4" w:rsidP="00621763">
            <w:pPr>
              <w:pStyle w:val="NormalnyWeb"/>
              <w:spacing w:before="0" w:after="0" w:line="360" w:lineRule="auto"/>
              <w:jc w:val="center"/>
              <w:rPr>
                <w:rFonts w:ascii="Arial" w:hAnsi="Arial" w:cs="Arial"/>
                <w:color w:val="000000"/>
                <w:kern w:val="0"/>
                <w:lang w:eastAsia="pl-PL"/>
              </w:rPr>
            </w:pPr>
            <w:r w:rsidRPr="00B036E4">
              <w:rPr>
                <w:rFonts w:ascii="Arial" w:hAnsi="Arial" w:cs="Arial"/>
                <w:color w:val="000000" w:themeColor="text1"/>
                <w:kern w:val="0"/>
                <w:sz w:val="22"/>
                <w:szCs w:val="22"/>
                <w:lang w:eastAsia="pl-PL"/>
              </w:rPr>
              <w:t>Ilości pojemników przy skorzystaniu z prawa opcji (</w:t>
            </w:r>
            <w:proofErr w:type="spellStart"/>
            <w:r w:rsidRPr="00B036E4">
              <w:rPr>
                <w:rFonts w:ascii="Arial" w:hAnsi="Arial" w:cs="Arial"/>
                <w:color w:val="000000" w:themeColor="text1"/>
                <w:kern w:val="0"/>
                <w:sz w:val="22"/>
                <w:szCs w:val="22"/>
                <w:lang w:eastAsia="pl-PL"/>
              </w:rPr>
              <w:t>szt</w:t>
            </w:r>
            <w:proofErr w:type="spellEnd"/>
            <w:r w:rsidRPr="00B036E4">
              <w:rPr>
                <w:rFonts w:ascii="Arial" w:hAnsi="Arial" w:cs="Arial"/>
                <w:color w:val="000000" w:themeColor="text1"/>
                <w:kern w:val="0"/>
                <w:sz w:val="22"/>
                <w:szCs w:val="22"/>
                <w:lang w:eastAsia="pl-PL"/>
              </w:rPr>
              <w:t>)</w:t>
            </w:r>
          </w:p>
        </w:tc>
      </w:tr>
      <w:tr w:rsidR="00336995" w:rsidRPr="00336995" w14:paraId="18863F35" w14:textId="77777777" w:rsidTr="00621763">
        <w:tc>
          <w:tcPr>
            <w:tcW w:w="2405" w:type="dxa"/>
          </w:tcPr>
          <w:p w14:paraId="5AA266C3"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120</w:t>
            </w:r>
          </w:p>
        </w:tc>
        <w:tc>
          <w:tcPr>
            <w:tcW w:w="2268" w:type="dxa"/>
          </w:tcPr>
          <w:p w14:paraId="234D3570" w14:textId="63696CD3"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1126</w:t>
            </w:r>
          </w:p>
        </w:tc>
        <w:tc>
          <w:tcPr>
            <w:tcW w:w="4253" w:type="dxa"/>
          </w:tcPr>
          <w:p w14:paraId="6407C10F" w14:textId="12A25ECB"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338</w:t>
            </w:r>
          </w:p>
        </w:tc>
      </w:tr>
      <w:tr w:rsidR="00336995" w:rsidRPr="00336995" w14:paraId="18C28406" w14:textId="77777777" w:rsidTr="00621763">
        <w:tc>
          <w:tcPr>
            <w:tcW w:w="2405" w:type="dxa"/>
          </w:tcPr>
          <w:p w14:paraId="7133972A"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240</w:t>
            </w:r>
          </w:p>
        </w:tc>
        <w:tc>
          <w:tcPr>
            <w:tcW w:w="2268" w:type="dxa"/>
          </w:tcPr>
          <w:p w14:paraId="633B07F6" w14:textId="303CB2CB"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125</w:t>
            </w:r>
          </w:p>
        </w:tc>
        <w:tc>
          <w:tcPr>
            <w:tcW w:w="4253" w:type="dxa"/>
          </w:tcPr>
          <w:p w14:paraId="6AAD632C" w14:textId="322DF42A"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38</w:t>
            </w:r>
          </w:p>
        </w:tc>
      </w:tr>
      <w:tr w:rsidR="00336995" w:rsidRPr="00336995" w14:paraId="412A2AE8" w14:textId="77777777" w:rsidTr="00621763">
        <w:tc>
          <w:tcPr>
            <w:tcW w:w="2405" w:type="dxa"/>
          </w:tcPr>
          <w:p w14:paraId="794FA960"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360</w:t>
            </w:r>
          </w:p>
        </w:tc>
        <w:tc>
          <w:tcPr>
            <w:tcW w:w="2268" w:type="dxa"/>
          </w:tcPr>
          <w:p w14:paraId="0021C7DB" w14:textId="6E5A2804"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48</w:t>
            </w:r>
          </w:p>
        </w:tc>
        <w:tc>
          <w:tcPr>
            <w:tcW w:w="4253" w:type="dxa"/>
          </w:tcPr>
          <w:p w14:paraId="2AFCD954" w14:textId="6DB19F48"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14</w:t>
            </w:r>
          </w:p>
        </w:tc>
      </w:tr>
      <w:tr w:rsidR="00336995" w:rsidRPr="00336995" w14:paraId="0C11B8AC" w14:textId="77777777" w:rsidTr="00621763">
        <w:tc>
          <w:tcPr>
            <w:tcW w:w="2405" w:type="dxa"/>
          </w:tcPr>
          <w:p w14:paraId="09BCE1C6"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1100</w:t>
            </w:r>
          </w:p>
        </w:tc>
        <w:tc>
          <w:tcPr>
            <w:tcW w:w="2268" w:type="dxa"/>
          </w:tcPr>
          <w:p w14:paraId="2E2E1417" w14:textId="3DFAFD84"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36</w:t>
            </w:r>
          </w:p>
        </w:tc>
        <w:tc>
          <w:tcPr>
            <w:tcW w:w="4253" w:type="dxa"/>
          </w:tcPr>
          <w:p w14:paraId="38C581CF" w14:textId="04936660"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11</w:t>
            </w:r>
          </w:p>
        </w:tc>
      </w:tr>
      <w:tr w:rsidR="00336995" w:rsidRPr="00336995" w14:paraId="6970FD42" w14:textId="77777777" w:rsidTr="00621763">
        <w:tc>
          <w:tcPr>
            <w:tcW w:w="2405" w:type="dxa"/>
          </w:tcPr>
          <w:p w14:paraId="1EE64320"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Razem:</w:t>
            </w:r>
          </w:p>
        </w:tc>
        <w:tc>
          <w:tcPr>
            <w:tcW w:w="2268" w:type="dxa"/>
          </w:tcPr>
          <w:p w14:paraId="02A9F5A6" w14:textId="102D505C"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1335</w:t>
            </w:r>
          </w:p>
        </w:tc>
        <w:tc>
          <w:tcPr>
            <w:tcW w:w="4253" w:type="dxa"/>
          </w:tcPr>
          <w:p w14:paraId="4D419EAC" w14:textId="39DEF02E"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401</w:t>
            </w:r>
          </w:p>
        </w:tc>
      </w:tr>
    </w:tbl>
    <w:p w14:paraId="543FF36D" w14:textId="77777777" w:rsidR="00557603" w:rsidRPr="00336995" w:rsidRDefault="00557603" w:rsidP="00557603">
      <w:pPr>
        <w:spacing w:line="360" w:lineRule="auto"/>
        <w:rPr>
          <w:rFonts w:ascii="Arial" w:hAnsi="Arial" w:cs="Arial"/>
          <w:color w:val="000000" w:themeColor="text1"/>
        </w:rPr>
      </w:pPr>
      <w:r w:rsidRPr="00336995">
        <w:rPr>
          <w:rFonts w:ascii="Arial" w:hAnsi="Arial" w:cs="Arial"/>
          <w:color w:val="000000" w:themeColor="text1"/>
        </w:rPr>
        <w:t>Lista lokalizacji stanowi załącznik do SIWZ.</w:t>
      </w:r>
    </w:p>
    <w:p w14:paraId="1AB31064" w14:textId="77777777" w:rsidR="00B67EE8" w:rsidRPr="00336995" w:rsidRDefault="00B67EE8" w:rsidP="00B67EE8">
      <w:pPr>
        <w:spacing w:line="360" w:lineRule="auto"/>
        <w:rPr>
          <w:rFonts w:ascii="Arial" w:hAnsi="Arial" w:cs="Arial"/>
          <w:color w:val="000000" w:themeColor="text1"/>
        </w:rPr>
      </w:pPr>
    </w:p>
    <w:p w14:paraId="2A902884" w14:textId="225E1021" w:rsidR="00B67EE8" w:rsidRPr="00325305" w:rsidRDefault="00B67EE8" w:rsidP="00325305">
      <w:pPr>
        <w:autoSpaceDN/>
        <w:spacing w:line="360" w:lineRule="auto"/>
        <w:contextualSpacing/>
        <w:rPr>
          <w:rFonts w:ascii="Arial" w:hAnsi="Arial" w:cs="Arial"/>
          <w:b/>
          <w:bCs/>
          <w:color w:val="000000" w:themeColor="text1"/>
        </w:rPr>
      </w:pPr>
      <w:r w:rsidRPr="00336995">
        <w:rPr>
          <w:rFonts w:ascii="Arial" w:hAnsi="Arial" w:cs="Arial"/>
          <w:b/>
          <w:bCs/>
          <w:color w:val="000000" w:themeColor="text1"/>
        </w:rPr>
        <w:t>CZĘŚĆ VIII:  RYN  - miasto i gmina</w:t>
      </w:r>
    </w:p>
    <w:tbl>
      <w:tblPr>
        <w:tblStyle w:val="Tabela-Siatka"/>
        <w:tblW w:w="0" w:type="auto"/>
        <w:tblLook w:val="04A0" w:firstRow="1" w:lastRow="0" w:firstColumn="1" w:lastColumn="0" w:noHBand="0" w:noVBand="1"/>
      </w:tblPr>
      <w:tblGrid>
        <w:gridCol w:w="2405"/>
        <w:gridCol w:w="2268"/>
        <w:gridCol w:w="4253"/>
      </w:tblGrid>
      <w:tr w:rsidR="00336995" w:rsidRPr="00336995" w14:paraId="337DE97F" w14:textId="77777777" w:rsidTr="00621763">
        <w:tc>
          <w:tcPr>
            <w:tcW w:w="2405" w:type="dxa"/>
          </w:tcPr>
          <w:p w14:paraId="38B0E795"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kern w:val="0"/>
                <w:lang w:eastAsia="pl-PL"/>
              </w:rPr>
              <w:t>rodzaj pojemnika l</w:t>
            </w:r>
          </w:p>
        </w:tc>
        <w:tc>
          <w:tcPr>
            <w:tcW w:w="2268" w:type="dxa"/>
          </w:tcPr>
          <w:p w14:paraId="75B114EB"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Ilość (szt.)</w:t>
            </w:r>
          </w:p>
        </w:tc>
        <w:tc>
          <w:tcPr>
            <w:tcW w:w="4253" w:type="dxa"/>
          </w:tcPr>
          <w:p w14:paraId="257C7AC0" w14:textId="77777777" w:rsidR="00B036E4" w:rsidRPr="00336995" w:rsidRDefault="00B036E4" w:rsidP="00621763">
            <w:pPr>
              <w:pStyle w:val="NormalnyWeb"/>
              <w:spacing w:before="0" w:after="0" w:line="360" w:lineRule="auto"/>
              <w:jc w:val="center"/>
              <w:rPr>
                <w:rFonts w:ascii="Arial" w:hAnsi="Arial" w:cs="Arial"/>
                <w:color w:val="000000" w:themeColor="text1"/>
                <w:kern w:val="0"/>
                <w:lang w:eastAsia="pl-PL"/>
              </w:rPr>
            </w:pPr>
            <w:r w:rsidRPr="00336995">
              <w:rPr>
                <w:rFonts w:ascii="Arial" w:hAnsi="Arial" w:cs="Arial"/>
                <w:color w:val="000000" w:themeColor="text1"/>
                <w:kern w:val="0"/>
                <w:sz w:val="22"/>
                <w:szCs w:val="22"/>
                <w:lang w:eastAsia="pl-PL"/>
              </w:rPr>
              <w:t>Ilości pojemników przy skorzystaniu z prawa opcji (</w:t>
            </w:r>
            <w:proofErr w:type="spellStart"/>
            <w:r w:rsidRPr="00336995">
              <w:rPr>
                <w:rFonts w:ascii="Arial" w:hAnsi="Arial" w:cs="Arial"/>
                <w:color w:val="000000" w:themeColor="text1"/>
                <w:kern w:val="0"/>
                <w:sz w:val="22"/>
                <w:szCs w:val="22"/>
                <w:lang w:eastAsia="pl-PL"/>
              </w:rPr>
              <w:t>szt</w:t>
            </w:r>
            <w:proofErr w:type="spellEnd"/>
            <w:r w:rsidRPr="00336995">
              <w:rPr>
                <w:rFonts w:ascii="Arial" w:hAnsi="Arial" w:cs="Arial"/>
                <w:color w:val="000000" w:themeColor="text1"/>
                <w:kern w:val="0"/>
                <w:sz w:val="22"/>
                <w:szCs w:val="22"/>
                <w:lang w:eastAsia="pl-PL"/>
              </w:rPr>
              <w:t>)</w:t>
            </w:r>
          </w:p>
        </w:tc>
      </w:tr>
      <w:tr w:rsidR="00336995" w:rsidRPr="00336995" w14:paraId="30DF7BAA" w14:textId="77777777" w:rsidTr="00621763">
        <w:tc>
          <w:tcPr>
            <w:tcW w:w="2405" w:type="dxa"/>
          </w:tcPr>
          <w:p w14:paraId="00738D80"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120</w:t>
            </w:r>
          </w:p>
        </w:tc>
        <w:tc>
          <w:tcPr>
            <w:tcW w:w="2268" w:type="dxa"/>
          </w:tcPr>
          <w:p w14:paraId="6C080B3D" w14:textId="6451E64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1358</w:t>
            </w:r>
          </w:p>
        </w:tc>
        <w:tc>
          <w:tcPr>
            <w:tcW w:w="4253" w:type="dxa"/>
          </w:tcPr>
          <w:p w14:paraId="0BA415A8" w14:textId="4B66B52F"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407</w:t>
            </w:r>
          </w:p>
        </w:tc>
      </w:tr>
      <w:tr w:rsidR="00336995" w:rsidRPr="00336995" w14:paraId="1026B90D" w14:textId="77777777" w:rsidTr="00621763">
        <w:tc>
          <w:tcPr>
            <w:tcW w:w="2405" w:type="dxa"/>
          </w:tcPr>
          <w:p w14:paraId="0897F3FD"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240</w:t>
            </w:r>
          </w:p>
        </w:tc>
        <w:tc>
          <w:tcPr>
            <w:tcW w:w="2268" w:type="dxa"/>
          </w:tcPr>
          <w:p w14:paraId="4877F279" w14:textId="2ECA3A56"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284</w:t>
            </w:r>
          </w:p>
        </w:tc>
        <w:tc>
          <w:tcPr>
            <w:tcW w:w="4253" w:type="dxa"/>
          </w:tcPr>
          <w:p w14:paraId="3C9DE353" w14:textId="0C71699E"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85</w:t>
            </w:r>
          </w:p>
        </w:tc>
      </w:tr>
      <w:tr w:rsidR="00336995" w:rsidRPr="00336995" w14:paraId="17C4E31B" w14:textId="77777777" w:rsidTr="00621763">
        <w:tc>
          <w:tcPr>
            <w:tcW w:w="2405" w:type="dxa"/>
          </w:tcPr>
          <w:p w14:paraId="3895EFA8"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360</w:t>
            </w:r>
          </w:p>
        </w:tc>
        <w:tc>
          <w:tcPr>
            <w:tcW w:w="2268" w:type="dxa"/>
          </w:tcPr>
          <w:p w14:paraId="6B17C1E4" w14:textId="1B2B05B4"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164</w:t>
            </w:r>
          </w:p>
        </w:tc>
        <w:tc>
          <w:tcPr>
            <w:tcW w:w="4253" w:type="dxa"/>
          </w:tcPr>
          <w:p w14:paraId="09763B12" w14:textId="6F9C56D6"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49</w:t>
            </w:r>
          </w:p>
        </w:tc>
      </w:tr>
      <w:tr w:rsidR="00336995" w:rsidRPr="00336995" w14:paraId="1A5BDC35" w14:textId="77777777" w:rsidTr="00621763">
        <w:tc>
          <w:tcPr>
            <w:tcW w:w="2405" w:type="dxa"/>
          </w:tcPr>
          <w:p w14:paraId="774933CF"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1100</w:t>
            </w:r>
          </w:p>
        </w:tc>
        <w:tc>
          <w:tcPr>
            <w:tcW w:w="2268" w:type="dxa"/>
          </w:tcPr>
          <w:p w14:paraId="4E558475" w14:textId="4B88A081"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126</w:t>
            </w:r>
          </w:p>
        </w:tc>
        <w:tc>
          <w:tcPr>
            <w:tcW w:w="4253" w:type="dxa"/>
          </w:tcPr>
          <w:p w14:paraId="41C76AE0" w14:textId="6D669D04"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38</w:t>
            </w:r>
          </w:p>
        </w:tc>
      </w:tr>
      <w:tr w:rsidR="00336995" w:rsidRPr="00336995" w14:paraId="2B9320D7" w14:textId="77777777" w:rsidTr="00621763">
        <w:tc>
          <w:tcPr>
            <w:tcW w:w="2405" w:type="dxa"/>
          </w:tcPr>
          <w:p w14:paraId="511BA602"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Razem:</w:t>
            </w:r>
          </w:p>
        </w:tc>
        <w:tc>
          <w:tcPr>
            <w:tcW w:w="2268" w:type="dxa"/>
          </w:tcPr>
          <w:p w14:paraId="2CBC82E1" w14:textId="4A60E1D9"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1932</w:t>
            </w:r>
          </w:p>
        </w:tc>
        <w:tc>
          <w:tcPr>
            <w:tcW w:w="4253" w:type="dxa"/>
          </w:tcPr>
          <w:p w14:paraId="56F5B7A5" w14:textId="07841F9D"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579</w:t>
            </w:r>
          </w:p>
        </w:tc>
      </w:tr>
    </w:tbl>
    <w:p w14:paraId="346A8FB0" w14:textId="77777777" w:rsidR="00557603" w:rsidRPr="00B67EE8" w:rsidRDefault="00557603" w:rsidP="00557603">
      <w:pPr>
        <w:spacing w:line="360" w:lineRule="auto"/>
        <w:rPr>
          <w:rFonts w:ascii="Arial" w:hAnsi="Arial" w:cs="Arial"/>
        </w:rPr>
      </w:pPr>
      <w:r>
        <w:rPr>
          <w:rFonts w:ascii="Arial" w:hAnsi="Arial" w:cs="Arial"/>
        </w:rPr>
        <w:t>Lista lokalizacji</w:t>
      </w:r>
      <w:r w:rsidRPr="00B67EE8">
        <w:rPr>
          <w:rFonts w:ascii="Arial" w:hAnsi="Arial" w:cs="Arial"/>
        </w:rPr>
        <w:t xml:space="preserve"> stanowi załącznik do SIWZ</w:t>
      </w:r>
      <w:r>
        <w:rPr>
          <w:rFonts w:ascii="Arial" w:hAnsi="Arial" w:cs="Arial"/>
        </w:rPr>
        <w:t>.</w:t>
      </w:r>
    </w:p>
    <w:p w14:paraId="6C59672E" w14:textId="77777777" w:rsidR="00B036E4" w:rsidRDefault="00B036E4" w:rsidP="00B168CF">
      <w:pPr>
        <w:autoSpaceDN/>
        <w:spacing w:line="360" w:lineRule="auto"/>
        <w:contextualSpacing/>
        <w:rPr>
          <w:rFonts w:ascii="Arial" w:hAnsi="Arial" w:cs="Arial"/>
          <w:b/>
          <w:bCs/>
        </w:rPr>
      </w:pPr>
    </w:p>
    <w:p w14:paraId="7714B65B" w14:textId="77777777" w:rsidR="00840E5F" w:rsidRDefault="00840E5F" w:rsidP="00325305">
      <w:pPr>
        <w:autoSpaceDN/>
        <w:spacing w:line="360" w:lineRule="auto"/>
        <w:contextualSpacing/>
        <w:rPr>
          <w:rFonts w:ascii="Arial" w:hAnsi="Arial" w:cs="Arial"/>
          <w:b/>
          <w:bCs/>
        </w:rPr>
      </w:pPr>
    </w:p>
    <w:p w14:paraId="778667E6" w14:textId="77777777" w:rsidR="00840E5F" w:rsidRDefault="00840E5F" w:rsidP="00325305">
      <w:pPr>
        <w:autoSpaceDN/>
        <w:spacing w:line="360" w:lineRule="auto"/>
        <w:contextualSpacing/>
        <w:rPr>
          <w:rFonts w:ascii="Arial" w:hAnsi="Arial" w:cs="Arial"/>
          <w:b/>
          <w:bCs/>
        </w:rPr>
      </w:pPr>
    </w:p>
    <w:p w14:paraId="4BCA4CDD" w14:textId="70A4A622" w:rsidR="00B67EE8" w:rsidRPr="00325305" w:rsidRDefault="00B67EE8" w:rsidP="00325305">
      <w:pPr>
        <w:autoSpaceDN/>
        <w:spacing w:line="360" w:lineRule="auto"/>
        <w:contextualSpacing/>
        <w:rPr>
          <w:rFonts w:ascii="Arial" w:hAnsi="Arial" w:cs="Arial"/>
          <w:b/>
          <w:bCs/>
        </w:rPr>
      </w:pPr>
      <w:r w:rsidRPr="00B168CF">
        <w:rPr>
          <w:rFonts w:ascii="Arial" w:hAnsi="Arial" w:cs="Arial"/>
          <w:b/>
          <w:bCs/>
        </w:rPr>
        <w:lastRenderedPageBreak/>
        <w:t>CZĘŚĆ IX:  SROKOWO  - gmina</w:t>
      </w:r>
    </w:p>
    <w:tbl>
      <w:tblPr>
        <w:tblStyle w:val="Tabela-Siatka"/>
        <w:tblW w:w="0" w:type="auto"/>
        <w:tblLook w:val="04A0" w:firstRow="1" w:lastRow="0" w:firstColumn="1" w:lastColumn="0" w:noHBand="0" w:noVBand="1"/>
      </w:tblPr>
      <w:tblGrid>
        <w:gridCol w:w="2405"/>
        <w:gridCol w:w="2268"/>
        <w:gridCol w:w="4253"/>
      </w:tblGrid>
      <w:tr w:rsidR="00B036E4" w:rsidRPr="001A638C" w14:paraId="5BAEAF20" w14:textId="77777777" w:rsidTr="00621763">
        <w:tc>
          <w:tcPr>
            <w:tcW w:w="2405" w:type="dxa"/>
          </w:tcPr>
          <w:p w14:paraId="3CD83BFC" w14:textId="77777777" w:rsidR="00B036E4" w:rsidRPr="001A638C" w:rsidRDefault="00B036E4" w:rsidP="00621763">
            <w:pPr>
              <w:pStyle w:val="NormalnyWeb"/>
              <w:spacing w:before="0" w:after="0" w:line="360" w:lineRule="auto"/>
              <w:jc w:val="center"/>
              <w:rPr>
                <w:rFonts w:ascii="Arial" w:hAnsi="Arial" w:cs="Arial"/>
              </w:rPr>
            </w:pPr>
            <w:r w:rsidRPr="001A638C">
              <w:rPr>
                <w:rFonts w:ascii="Arial" w:hAnsi="Arial" w:cs="Arial"/>
                <w:color w:val="000000"/>
                <w:kern w:val="0"/>
                <w:lang w:eastAsia="pl-PL"/>
              </w:rPr>
              <w:t>rodzaj pojemnika l</w:t>
            </w:r>
          </w:p>
        </w:tc>
        <w:tc>
          <w:tcPr>
            <w:tcW w:w="2268" w:type="dxa"/>
          </w:tcPr>
          <w:p w14:paraId="4E81F828" w14:textId="77777777" w:rsidR="00B036E4" w:rsidRPr="001A638C" w:rsidRDefault="00B036E4" w:rsidP="00621763">
            <w:pPr>
              <w:pStyle w:val="NormalnyWeb"/>
              <w:spacing w:before="0" w:after="0" w:line="360" w:lineRule="auto"/>
              <w:jc w:val="center"/>
              <w:rPr>
                <w:rFonts w:ascii="Arial" w:hAnsi="Arial" w:cs="Arial"/>
              </w:rPr>
            </w:pPr>
            <w:r>
              <w:rPr>
                <w:rFonts w:ascii="Arial" w:hAnsi="Arial" w:cs="Arial"/>
              </w:rPr>
              <w:t>Ilość (szt.)</w:t>
            </w:r>
          </w:p>
        </w:tc>
        <w:tc>
          <w:tcPr>
            <w:tcW w:w="4253" w:type="dxa"/>
          </w:tcPr>
          <w:p w14:paraId="6B19E68D" w14:textId="77777777" w:rsidR="00B036E4" w:rsidRPr="001A638C" w:rsidRDefault="00B036E4" w:rsidP="00621763">
            <w:pPr>
              <w:pStyle w:val="NormalnyWeb"/>
              <w:spacing w:before="0" w:after="0" w:line="360" w:lineRule="auto"/>
              <w:jc w:val="center"/>
              <w:rPr>
                <w:rFonts w:ascii="Arial" w:hAnsi="Arial" w:cs="Arial"/>
                <w:color w:val="000000"/>
                <w:kern w:val="0"/>
                <w:lang w:eastAsia="pl-PL"/>
              </w:rPr>
            </w:pPr>
            <w:r w:rsidRPr="00B036E4">
              <w:rPr>
                <w:rFonts w:ascii="Arial" w:hAnsi="Arial" w:cs="Arial"/>
                <w:color w:val="000000" w:themeColor="text1"/>
                <w:kern w:val="0"/>
                <w:sz w:val="22"/>
                <w:szCs w:val="22"/>
                <w:lang w:eastAsia="pl-PL"/>
              </w:rPr>
              <w:t>Ilości pojemników przy skorzystaniu z prawa opcji (</w:t>
            </w:r>
            <w:proofErr w:type="spellStart"/>
            <w:r w:rsidRPr="00B036E4">
              <w:rPr>
                <w:rFonts w:ascii="Arial" w:hAnsi="Arial" w:cs="Arial"/>
                <w:color w:val="000000" w:themeColor="text1"/>
                <w:kern w:val="0"/>
                <w:sz w:val="22"/>
                <w:szCs w:val="22"/>
                <w:lang w:eastAsia="pl-PL"/>
              </w:rPr>
              <w:t>szt</w:t>
            </w:r>
            <w:proofErr w:type="spellEnd"/>
            <w:r w:rsidRPr="00B036E4">
              <w:rPr>
                <w:rFonts w:ascii="Arial" w:hAnsi="Arial" w:cs="Arial"/>
                <w:color w:val="000000" w:themeColor="text1"/>
                <w:kern w:val="0"/>
                <w:sz w:val="22"/>
                <w:szCs w:val="22"/>
                <w:lang w:eastAsia="pl-PL"/>
              </w:rPr>
              <w:t>)</w:t>
            </w:r>
          </w:p>
        </w:tc>
      </w:tr>
      <w:tr w:rsidR="00336995" w:rsidRPr="00336995" w14:paraId="076F546B" w14:textId="77777777" w:rsidTr="00621763">
        <w:tc>
          <w:tcPr>
            <w:tcW w:w="2405" w:type="dxa"/>
          </w:tcPr>
          <w:p w14:paraId="57813ADC"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120</w:t>
            </w:r>
          </w:p>
        </w:tc>
        <w:tc>
          <w:tcPr>
            <w:tcW w:w="2268" w:type="dxa"/>
          </w:tcPr>
          <w:p w14:paraId="13BBFAC4" w14:textId="04F47039"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1259</w:t>
            </w:r>
          </w:p>
        </w:tc>
        <w:tc>
          <w:tcPr>
            <w:tcW w:w="4253" w:type="dxa"/>
          </w:tcPr>
          <w:p w14:paraId="2D8FF9CF" w14:textId="44FFA5E2"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378</w:t>
            </w:r>
          </w:p>
        </w:tc>
      </w:tr>
      <w:tr w:rsidR="00336995" w:rsidRPr="00336995" w14:paraId="146C25B6" w14:textId="77777777" w:rsidTr="00621763">
        <w:tc>
          <w:tcPr>
            <w:tcW w:w="2405" w:type="dxa"/>
          </w:tcPr>
          <w:p w14:paraId="550634A8"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240</w:t>
            </w:r>
          </w:p>
        </w:tc>
        <w:tc>
          <w:tcPr>
            <w:tcW w:w="2268" w:type="dxa"/>
          </w:tcPr>
          <w:p w14:paraId="6A1EFC2D" w14:textId="77835F0A"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111</w:t>
            </w:r>
          </w:p>
        </w:tc>
        <w:tc>
          <w:tcPr>
            <w:tcW w:w="4253" w:type="dxa"/>
          </w:tcPr>
          <w:p w14:paraId="41BD40CF" w14:textId="3F9B7272"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33</w:t>
            </w:r>
          </w:p>
        </w:tc>
      </w:tr>
      <w:tr w:rsidR="00336995" w:rsidRPr="00336995" w14:paraId="71418BB3" w14:textId="77777777" w:rsidTr="00621763">
        <w:tc>
          <w:tcPr>
            <w:tcW w:w="2405" w:type="dxa"/>
          </w:tcPr>
          <w:p w14:paraId="13EF68CC"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360</w:t>
            </w:r>
          </w:p>
        </w:tc>
        <w:tc>
          <w:tcPr>
            <w:tcW w:w="2268" w:type="dxa"/>
          </w:tcPr>
          <w:p w14:paraId="62941DFE" w14:textId="70C182AE"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80</w:t>
            </w:r>
          </w:p>
        </w:tc>
        <w:tc>
          <w:tcPr>
            <w:tcW w:w="4253" w:type="dxa"/>
          </w:tcPr>
          <w:p w14:paraId="674F88D7" w14:textId="4EF1BAA0"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24</w:t>
            </w:r>
          </w:p>
        </w:tc>
      </w:tr>
      <w:tr w:rsidR="00336995" w:rsidRPr="00336995" w14:paraId="6749E77B" w14:textId="77777777" w:rsidTr="00621763">
        <w:tc>
          <w:tcPr>
            <w:tcW w:w="2405" w:type="dxa"/>
          </w:tcPr>
          <w:p w14:paraId="7A994BEF"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1100</w:t>
            </w:r>
          </w:p>
        </w:tc>
        <w:tc>
          <w:tcPr>
            <w:tcW w:w="2268" w:type="dxa"/>
          </w:tcPr>
          <w:p w14:paraId="6602FE0B"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29</w:t>
            </w:r>
          </w:p>
        </w:tc>
        <w:tc>
          <w:tcPr>
            <w:tcW w:w="4253" w:type="dxa"/>
          </w:tcPr>
          <w:p w14:paraId="1BD8CD55"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9</w:t>
            </w:r>
          </w:p>
        </w:tc>
      </w:tr>
      <w:tr w:rsidR="00336995" w:rsidRPr="00336995" w14:paraId="6BBA66C3" w14:textId="77777777" w:rsidTr="00621763">
        <w:tc>
          <w:tcPr>
            <w:tcW w:w="2405" w:type="dxa"/>
          </w:tcPr>
          <w:p w14:paraId="19423CF7"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Razem:</w:t>
            </w:r>
          </w:p>
        </w:tc>
        <w:tc>
          <w:tcPr>
            <w:tcW w:w="2268" w:type="dxa"/>
          </w:tcPr>
          <w:p w14:paraId="1D299D0F" w14:textId="3DCDD288"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1479</w:t>
            </w:r>
          </w:p>
        </w:tc>
        <w:tc>
          <w:tcPr>
            <w:tcW w:w="4253" w:type="dxa"/>
          </w:tcPr>
          <w:p w14:paraId="607B0D4F" w14:textId="5EE10CF8"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444</w:t>
            </w:r>
          </w:p>
        </w:tc>
      </w:tr>
    </w:tbl>
    <w:p w14:paraId="42AFD186" w14:textId="3E8EA045" w:rsidR="00B67EE8" w:rsidRPr="00336995" w:rsidRDefault="00557603" w:rsidP="00B67EE8">
      <w:pPr>
        <w:spacing w:line="360" w:lineRule="auto"/>
        <w:rPr>
          <w:rFonts w:ascii="Arial" w:hAnsi="Arial" w:cs="Arial"/>
          <w:color w:val="000000" w:themeColor="text1"/>
        </w:rPr>
      </w:pPr>
      <w:r w:rsidRPr="00336995">
        <w:rPr>
          <w:rFonts w:ascii="Arial" w:hAnsi="Arial" w:cs="Arial"/>
          <w:color w:val="000000" w:themeColor="text1"/>
        </w:rPr>
        <w:t>Lista lokalizacji stanowi załącznik do SIWZ.</w:t>
      </w:r>
    </w:p>
    <w:p w14:paraId="5DE7D1FA" w14:textId="77777777" w:rsidR="00B168CF" w:rsidRPr="00336995" w:rsidRDefault="00B168CF" w:rsidP="00B168CF">
      <w:pPr>
        <w:autoSpaceDN/>
        <w:spacing w:line="360" w:lineRule="auto"/>
        <w:contextualSpacing/>
        <w:rPr>
          <w:rFonts w:ascii="Arial" w:hAnsi="Arial" w:cs="Arial"/>
          <w:b/>
          <w:bCs/>
          <w:color w:val="000000" w:themeColor="text1"/>
        </w:rPr>
      </w:pPr>
    </w:p>
    <w:p w14:paraId="6FA9C72B" w14:textId="49724A7C" w:rsidR="00B67EE8" w:rsidRPr="00325305" w:rsidRDefault="00B67EE8" w:rsidP="00325305">
      <w:pPr>
        <w:autoSpaceDN/>
        <w:spacing w:line="360" w:lineRule="auto"/>
        <w:contextualSpacing/>
        <w:rPr>
          <w:rFonts w:ascii="Arial" w:hAnsi="Arial" w:cs="Arial"/>
          <w:b/>
          <w:bCs/>
          <w:color w:val="000000" w:themeColor="text1"/>
        </w:rPr>
      </w:pPr>
      <w:r w:rsidRPr="00336995">
        <w:rPr>
          <w:rFonts w:ascii="Arial" w:hAnsi="Arial" w:cs="Arial"/>
          <w:b/>
          <w:bCs/>
          <w:color w:val="000000" w:themeColor="text1"/>
        </w:rPr>
        <w:t>CZĘŚĆ X: WĘGORZEWO – miasto i gmina</w:t>
      </w:r>
    </w:p>
    <w:tbl>
      <w:tblPr>
        <w:tblStyle w:val="Tabela-Siatka"/>
        <w:tblW w:w="0" w:type="auto"/>
        <w:tblLook w:val="04A0" w:firstRow="1" w:lastRow="0" w:firstColumn="1" w:lastColumn="0" w:noHBand="0" w:noVBand="1"/>
      </w:tblPr>
      <w:tblGrid>
        <w:gridCol w:w="2405"/>
        <w:gridCol w:w="2268"/>
        <w:gridCol w:w="4253"/>
      </w:tblGrid>
      <w:tr w:rsidR="00336995" w:rsidRPr="00336995" w14:paraId="2C60EE5E" w14:textId="77777777" w:rsidTr="00621763">
        <w:tc>
          <w:tcPr>
            <w:tcW w:w="2405" w:type="dxa"/>
          </w:tcPr>
          <w:p w14:paraId="7ABB7BBA"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kern w:val="0"/>
                <w:lang w:eastAsia="pl-PL"/>
              </w:rPr>
              <w:t>rodzaj pojemnika l</w:t>
            </w:r>
          </w:p>
        </w:tc>
        <w:tc>
          <w:tcPr>
            <w:tcW w:w="2268" w:type="dxa"/>
          </w:tcPr>
          <w:p w14:paraId="05869585"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Ilość (szt.)</w:t>
            </w:r>
          </w:p>
        </w:tc>
        <w:tc>
          <w:tcPr>
            <w:tcW w:w="4253" w:type="dxa"/>
          </w:tcPr>
          <w:p w14:paraId="1722C80A" w14:textId="77777777" w:rsidR="00B036E4" w:rsidRPr="00336995" w:rsidRDefault="00B036E4" w:rsidP="00621763">
            <w:pPr>
              <w:pStyle w:val="NormalnyWeb"/>
              <w:spacing w:before="0" w:after="0" w:line="360" w:lineRule="auto"/>
              <w:jc w:val="center"/>
              <w:rPr>
                <w:rFonts w:ascii="Arial" w:hAnsi="Arial" w:cs="Arial"/>
                <w:color w:val="000000" w:themeColor="text1"/>
                <w:kern w:val="0"/>
                <w:lang w:eastAsia="pl-PL"/>
              </w:rPr>
            </w:pPr>
            <w:r w:rsidRPr="00336995">
              <w:rPr>
                <w:rFonts w:ascii="Arial" w:hAnsi="Arial" w:cs="Arial"/>
                <w:color w:val="000000" w:themeColor="text1"/>
                <w:kern w:val="0"/>
                <w:sz w:val="22"/>
                <w:szCs w:val="22"/>
                <w:lang w:eastAsia="pl-PL"/>
              </w:rPr>
              <w:t>Ilości pojemników przy skorzystaniu z prawa opcji (</w:t>
            </w:r>
            <w:proofErr w:type="spellStart"/>
            <w:r w:rsidRPr="00336995">
              <w:rPr>
                <w:rFonts w:ascii="Arial" w:hAnsi="Arial" w:cs="Arial"/>
                <w:color w:val="000000" w:themeColor="text1"/>
                <w:kern w:val="0"/>
                <w:sz w:val="22"/>
                <w:szCs w:val="22"/>
                <w:lang w:eastAsia="pl-PL"/>
              </w:rPr>
              <w:t>szt</w:t>
            </w:r>
            <w:proofErr w:type="spellEnd"/>
            <w:r w:rsidRPr="00336995">
              <w:rPr>
                <w:rFonts w:ascii="Arial" w:hAnsi="Arial" w:cs="Arial"/>
                <w:color w:val="000000" w:themeColor="text1"/>
                <w:kern w:val="0"/>
                <w:sz w:val="22"/>
                <w:szCs w:val="22"/>
                <w:lang w:eastAsia="pl-PL"/>
              </w:rPr>
              <w:t>)</w:t>
            </w:r>
          </w:p>
        </w:tc>
      </w:tr>
      <w:tr w:rsidR="00336995" w:rsidRPr="00336995" w14:paraId="0C87AA64" w14:textId="77777777" w:rsidTr="00621763">
        <w:tc>
          <w:tcPr>
            <w:tcW w:w="2405" w:type="dxa"/>
          </w:tcPr>
          <w:p w14:paraId="1DA5519C"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120</w:t>
            </w:r>
          </w:p>
        </w:tc>
        <w:tc>
          <w:tcPr>
            <w:tcW w:w="2268" w:type="dxa"/>
          </w:tcPr>
          <w:p w14:paraId="6A388FC2" w14:textId="5DF1C5CF"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4366</w:t>
            </w:r>
          </w:p>
        </w:tc>
        <w:tc>
          <w:tcPr>
            <w:tcW w:w="4253" w:type="dxa"/>
          </w:tcPr>
          <w:p w14:paraId="16EFE743" w14:textId="063973E2"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1310</w:t>
            </w:r>
          </w:p>
        </w:tc>
      </w:tr>
      <w:tr w:rsidR="00336995" w:rsidRPr="00336995" w14:paraId="15D2E314" w14:textId="77777777" w:rsidTr="00621763">
        <w:tc>
          <w:tcPr>
            <w:tcW w:w="2405" w:type="dxa"/>
          </w:tcPr>
          <w:p w14:paraId="4BA088E2"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240</w:t>
            </w:r>
          </w:p>
        </w:tc>
        <w:tc>
          <w:tcPr>
            <w:tcW w:w="2268" w:type="dxa"/>
          </w:tcPr>
          <w:p w14:paraId="68B015AC" w14:textId="3D850273"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590</w:t>
            </w:r>
          </w:p>
        </w:tc>
        <w:tc>
          <w:tcPr>
            <w:tcW w:w="4253" w:type="dxa"/>
          </w:tcPr>
          <w:p w14:paraId="463C63F1" w14:textId="2CBB9B62"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177</w:t>
            </w:r>
          </w:p>
        </w:tc>
      </w:tr>
      <w:tr w:rsidR="00336995" w:rsidRPr="00336995" w14:paraId="451421B2" w14:textId="77777777" w:rsidTr="00621763">
        <w:tc>
          <w:tcPr>
            <w:tcW w:w="2405" w:type="dxa"/>
          </w:tcPr>
          <w:p w14:paraId="565E3787"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360</w:t>
            </w:r>
          </w:p>
        </w:tc>
        <w:tc>
          <w:tcPr>
            <w:tcW w:w="2268" w:type="dxa"/>
          </w:tcPr>
          <w:p w14:paraId="778517E5" w14:textId="409FEDCA"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410</w:t>
            </w:r>
          </w:p>
        </w:tc>
        <w:tc>
          <w:tcPr>
            <w:tcW w:w="4253" w:type="dxa"/>
          </w:tcPr>
          <w:p w14:paraId="47F2B4EF" w14:textId="664D79BC"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123</w:t>
            </w:r>
          </w:p>
        </w:tc>
      </w:tr>
      <w:tr w:rsidR="00336995" w:rsidRPr="00336995" w14:paraId="45705D36" w14:textId="77777777" w:rsidTr="00621763">
        <w:tc>
          <w:tcPr>
            <w:tcW w:w="2405" w:type="dxa"/>
          </w:tcPr>
          <w:p w14:paraId="305D8095"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1100</w:t>
            </w:r>
          </w:p>
        </w:tc>
        <w:tc>
          <w:tcPr>
            <w:tcW w:w="2268" w:type="dxa"/>
          </w:tcPr>
          <w:p w14:paraId="0E1AA295" w14:textId="13F85F76"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487</w:t>
            </w:r>
          </w:p>
        </w:tc>
        <w:tc>
          <w:tcPr>
            <w:tcW w:w="4253" w:type="dxa"/>
          </w:tcPr>
          <w:p w14:paraId="2EDBE86D" w14:textId="6869DA1F"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146</w:t>
            </w:r>
          </w:p>
        </w:tc>
      </w:tr>
      <w:tr w:rsidR="00336995" w:rsidRPr="00336995" w14:paraId="274D8511" w14:textId="77777777" w:rsidTr="00621763">
        <w:tc>
          <w:tcPr>
            <w:tcW w:w="2405" w:type="dxa"/>
          </w:tcPr>
          <w:p w14:paraId="02B4C2A1" w14:textId="7777777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Razem:</w:t>
            </w:r>
          </w:p>
        </w:tc>
        <w:tc>
          <w:tcPr>
            <w:tcW w:w="2268" w:type="dxa"/>
          </w:tcPr>
          <w:p w14:paraId="6B9B3E14" w14:textId="35B0E854"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5853</w:t>
            </w:r>
          </w:p>
        </w:tc>
        <w:tc>
          <w:tcPr>
            <w:tcW w:w="4253" w:type="dxa"/>
          </w:tcPr>
          <w:p w14:paraId="3DA969D2" w14:textId="491C75A3"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1756</w:t>
            </w:r>
          </w:p>
        </w:tc>
      </w:tr>
    </w:tbl>
    <w:p w14:paraId="2E30C1F2" w14:textId="77777777" w:rsidR="00557603" w:rsidRPr="00B67EE8" w:rsidRDefault="00557603" w:rsidP="00557603">
      <w:pPr>
        <w:spacing w:line="360" w:lineRule="auto"/>
        <w:rPr>
          <w:rFonts w:ascii="Arial" w:hAnsi="Arial" w:cs="Arial"/>
        </w:rPr>
      </w:pPr>
      <w:r>
        <w:rPr>
          <w:rFonts w:ascii="Arial" w:hAnsi="Arial" w:cs="Arial"/>
        </w:rPr>
        <w:t>Lista lokalizacji</w:t>
      </w:r>
      <w:r w:rsidRPr="00B67EE8">
        <w:rPr>
          <w:rFonts w:ascii="Arial" w:hAnsi="Arial" w:cs="Arial"/>
        </w:rPr>
        <w:t xml:space="preserve"> stanowi załącznik do SIWZ</w:t>
      </w:r>
      <w:r>
        <w:rPr>
          <w:rFonts w:ascii="Arial" w:hAnsi="Arial" w:cs="Arial"/>
        </w:rPr>
        <w:t>.</w:t>
      </w:r>
    </w:p>
    <w:p w14:paraId="7655DE7A" w14:textId="77777777" w:rsidR="00B168CF" w:rsidRDefault="00B168CF" w:rsidP="00B168CF">
      <w:pPr>
        <w:autoSpaceDN/>
        <w:spacing w:line="360" w:lineRule="auto"/>
        <w:contextualSpacing/>
        <w:rPr>
          <w:rFonts w:ascii="Arial" w:hAnsi="Arial" w:cs="Arial"/>
          <w:b/>
          <w:bCs/>
        </w:rPr>
      </w:pPr>
    </w:p>
    <w:p w14:paraId="1792C77F" w14:textId="61E15F69" w:rsidR="00B67EE8" w:rsidRPr="00325305" w:rsidRDefault="00B67EE8" w:rsidP="00325305">
      <w:pPr>
        <w:autoSpaceDN/>
        <w:spacing w:line="360" w:lineRule="auto"/>
        <w:contextualSpacing/>
        <w:rPr>
          <w:rFonts w:ascii="Arial" w:hAnsi="Arial" w:cs="Arial"/>
          <w:b/>
          <w:bCs/>
        </w:rPr>
      </w:pPr>
      <w:r w:rsidRPr="00B168CF">
        <w:rPr>
          <w:rFonts w:ascii="Arial" w:hAnsi="Arial" w:cs="Arial"/>
          <w:b/>
          <w:bCs/>
        </w:rPr>
        <w:t>CZĘŚĆ XI: WYDMINY –  gmina</w:t>
      </w:r>
    </w:p>
    <w:tbl>
      <w:tblPr>
        <w:tblStyle w:val="Tabela-Siatka"/>
        <w:tblW w:w="0" w:type="auto"/>
        <w:tblLook w:val="04A0" w:firstRow="1" w:lastRow="0" w:firstColumn="1" w:lastColumn="0" w:noHBand="0" w:noVBand="1"/>
      </w:tblPr>
      <w:tblGrid>
        <w:gridCol w:w="2405"/>
        <w:gridCol w:w="2268"/>
        <w:gridCol w:w="4253"/>
      </w:tblGrid>
      <w:tr w:rsidR="00B036E4" w:rsidRPr="001A638C" w14:paraId="07DFFD2B" w14:textId="77777777" w:rsidTr="00621763">
        <w:tc>
          <w:tcPr>
            <w:tcW w:w="2405" w:type="dxa"/>
          </w:tcPr>
          <w:p w14:paraId="63D9BFA9" w14:textId="77777777" w:rsidR="00B036E4" w:rsidRPr="001A638C" w:rsidRDefault="00B036E4" w:rsidP="00621763">
            <w:pPr>
              <w:pStyle w:val="NormalnyWeb"/>
              <w:spacing w:before="0" w:after="0" w:line="360" w:lineRule="auto"/>
              <w:jc w:val="center"/>
              <w:rPr>
                <w:rFonts w:ascii="Arial" w:hAnsi="Arial" w:cs="Arial"/>
              </w:rPr>
            </w:pPr>
            <w:r w:rsidRPr="001A638C">
              <w:rPr>
                <w:rFonts w:ascii="Arial" w:hAnsi="Arial" w:cs="Arial"/>
                <w:color w:val="000000"/>
                <w:kern w:val="0"/>
                <w:lang w:eastAsia="pl-PL"/>
              </w:rPr>
              <w:t>rodzaj pojemnika l</w:t>
            </w:r>
          </w:p>
        </w:tc>
        <w:tc>
          <w:tcPr>
            <w:tcW w:w="2268" w:type="dxa"/>
          </w:tcPr>
          <w:p w14:paraId="339AA13E" w14:textId="77777777" w:rsidR="00B036E4" w:rsidRPr="001A638C" w:rsidRDefault="00B036E4" w:rsidP="00621763">
            <w:pPr>
              <w:pStyle w:val="NormalnyWeb"/>
              <w:spacing w:before="0" w:after="0" w:line="360" w:lineRule="auto"/>
              <w:jc w:val="center"/>
              <w:rPr>
                <w:rFonts w:ascii="Arial" w:hAnsi="Arial" w:cs="Arial"/>
              </w:rPr>
            </w:pPr>
            <w:r>
              <w:rPr>
                <w:rFonts w:ascii="Arial" w:hAnsi="Arial" w:cs="Arial"/>
              </w:rPr>
              <w:t>Ilość (szt.)</w:t>
            </w:r>
          </w:p>
        </w:tc>
        <w:tc>
          <w:tcPr>
            <w:tcW w:w="4253" w:type="dxa"/>
          </w:tcPr>
          <w:p w14:paraId="4E28A21C" w14:textId="77777777" w:rsidR="00B036E4" w:rsidRPr="001A638C" w:rsidRDefault="00B036E4" w:rsidP="00621763">
            <w:pPr>
              <w:pStyle w:val="NormalnyWeb"/>
              <w:spacing w:before="0" w:after="0" w:line="360" w:lineRule="auto"/>
              <w:jc w:val="center"/>
              <w:rPr>
                <w:rFonts w:ascii="Arial" w:hAnsi="Arial" w:cs="Arial"/>
                <w:color w:val="000000"/>
                <w:kern w:val="0"/>
                <w:lang w:eastAsia="pl-PL"/>
              </w:rPr>
            </w:pPr>
            <w:r w:rsidRPr="00B036E4">
              <w:rPr>
                <w:rFonts w:ascii="Arial" w:hAnsi="Arial" w:cs="Arial"/>
                <w:color w:val="000000" w:themeColor="text1"/>
                <w:kern w:val="0"/>
                <w:sz w:val="22"/>
                <w:szCs w:val="22"/>
                <w:lang w:eastAsia="pl-PL"/>
              </w:rPr>
              <w:t>Ilości pojemników przy skorzystaniu z prawa opcji (</w:t>
            </w:r>
            <w:proofErr w:type="spellStart"/>
            <w:r w:rsidRPr="00B036E4">
              <w:rPr>
                <w:rFonts w:ascii="Arial" w:hAnsi="Arial" w:cs="Arial"/>
                <w:color w:val="000000" w:themeColor="text1"/>
                <w:kern w:val="0"/>
                <w:sz w:val="22"/>
                <w:szCs w:val="22"/>
                <w:lang w:eastAsia="pl-PL"/>
              </w:rPr>
              <w:t>szt</w:t>
            </w:r>
            <w:proofErr w:type="spellEnd"/>
            <w:r w:rsidRPr="00B036E4">
              <w:rPr>
                <w:rFonts w:ascii="Arial" w:hAnsi="Arial" w:cs="Arial"/>
                <w:color w:val="000000" w:themeColor="text1"/>
                <w:kern w:val="0"/>
                <w:sz w:val="22"/>
                <w:szCs w:val="22"/>
                <w:lang w:eastAsia="pl-PL"/>
              </w:rPr>
              <w:t>)</w:t>
            </w:r>
          </w:p>
        </w:tc>
      </w:tr>
      <w:tr w:rsidR="00B036E4" w:rsidRPr="003D0973" w14:paraId="2DAE412B" w14:textId="77777777" w:rsidTr="00621763">
        <w:tc>
          <w:tcPr>
            <w:tcW w:w="2405" w:type="dxa"/>
          </w:tcPr>
          <w:p w14:paraId="37000ACD" w14:textId="77777777" w:rsidR="00B036E4" w:rsidRPr="001A638C" w:rsidRDefault="00B036E4" w:rsidP="00621763">
            <w:pPr>
              <w:pStyle w:val="NormalnyWeb"/>
              <w:spacing w:before="0" w:after="0" w:line="360" w:lineRule="auto"/>
              <w:jc w:val="center"/>
              <w:rPr>
                <w:rFonts w:ascii="Arial" w:hAnsi="Arial" w:cs="Arial"/>
              </w:rPr>
            </w:pPr>
            <w:r w:rsidRPr="001A638C">
              <w:rPr>
                <w:rFonts w:ascii="Arial" w:hAnsi="Arial" w:cs="Arial"/>
              </w:rPr>
              <w:t>120</w:t>
            </w:r>
          </w:p>
        </w:tc>
        <w:tc>
          <w:tcPr>
            <w:tcW w:w="2268" w:type="dxa"/>
          </w:tcPr>
          <w:p w14:paraId="17AB2C72" w14:textId="46F35437"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1768</w:t>
            </w:r>
          </w:p>
        </w:tc>
        <w:tc>
          <w:tcPr>
            <w:tcW w:w="4253" w:type="dxa"/>
          </w:tcPr>
          <w:p w14:paraId="1CD4E051" w14:textId="31A888D1"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530</w:t>
            </w:r>
          </w:p>
        </w:tc>
      </w:tr>
      <w:tr w:rsidR="00B036E4" w:rsidRPr="003D0973" w14:paraId="081953D8" w14:textId="77777777" w:rsidTr="00621763">
        <w:tc>
          <w:tcPr>
            <w:tcW w:w="2405" w:type="dxa"/>
          </w:tcPr>
          <w:p w14:paraId="1106DBE0" w14:textId="77777777" w:rsidR="00B036E4" w:rsidRPr="001A638C" w:rsidRDefault="00B036E4" w:rsidP="00621763">
            <w:pPr>
              <w:pStyle w:val="NormalnyWeb"/>
              <w:spacing w:before="0" w:after="0" w:line="360" w:lineRule="auto"/>
              <w:jc w:val="center"/>
              <w:rPr>
                <w:rFonts w:ascii="Arial" w:hAnsi="Arial" w:cs="Arial"/>
              </w:rPr>
            </w:pPr>
            <w:r w:rsidRPr="001A638C">
              <w:rPr>
                <w:rFonts w:ascii="Arial" w:hAnsi="Arial" w:cs="Arial"/>
              </w:rPr>
              <w:t>240</w:t>
            </w:r>
          </w:p>
        </w:tc>
        <w:tc>
          <w:tcPr>
            <w:tcW w:w="2268" w:type="dxa"/>
          </w:tcPr>
          <w:p w14:paraId="4F2DDE44" w14:textId="17E0995D"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210</w:t>
            </w:r>
          </w:p>
        </w:tc>
        <w:tc>
          <w:tcPr>
            <w:tcW w:w="4253" w:type="dxa"/>
          </w:tcPr>
          <w:p w14:paraId="2DB4B1E4" w14:textId="4A288C24"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63</w:t>
            </w:r>
          </w:p>
        </w:tc>
      </w:tr>
      <w:tr w:rsidR="00B036E4" w:rsidRPr="003D0973" w14:paraId="3FF42E01" w14:textId="77777777" w:rsidTr="00621763">
        <w:tc>
          <w:tcPr>
            <w:tcW w:w="2405" w:type="dxa"/>
          </w:tcPr>
          <w:p w14:paraId="4EB23B0B" w14:textId="77777777" w:rsidR="00B036E4" w:rsidRPr="001A638C" w:rsidRDefault="00B036E4" w:rsidP="00621763">
            <w:pPr>
              <w:pStyle w:val="NormalnyWeb"/>
              <w:spacing w:before="0" w:after="0" w:line="360" w:lineRule="auto"/>
              <w:jc w:val="center"/>
              <w:rPr>
                <w:rFonts w:ascii="Arial" w:hAnsi="Arial" w:cs="Arial"/>
              </w:rPr>
            </w:pPr>
            <w:r w:rsidRPr="001A638C">
              <w:rPr>
                <w:rFonts w:ascii="Arial" w:hAnsi="Arial" w:cs="Arial"/>
              </w:rPr>
              <w:t>360</w:t>
            </w:r>
          </w:p>
        </w:tc>
        <w:tc>
          <w:tcPr>
            <w:tcW w:w="2268" w:type="dxa"/>
          </w:tcPr>
          <w:p w14:paraId="268FE9F7" w14:textId="41CDD9E6"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102</w:t>
            </w:r>
          </w:p>
        </w:tc>
        <w:tc>
          <w:tcPr>
            <w:tcW w:w="4253" w:type="dxa"/>
          </w:tcPr>
          <w:p w14:paraId="7A0F81D1" w14:textId="7A9F438D"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31</w:t>
            </w:r>
          </w:p>
        </w:tc>
      </w:tr>
      <w:tr w:rsidR="00B036E4" w:rsidRPr="003D0973" w14:paraId="3ED8711B" w14:textId="77777777" w:rsidTr="00621763">
        <w:tc>
          <w:tcPr>
            <w:tcW w:w="2405" w:type="dxa"/>
          </w:tcPr>
          <w:p w14:paraId="1595B89A" w14:textId="77777777" w:rsidR="00B036E4" w:rsidRPr="001A638C" w:rsidRDefault="00B036E4" w:rsidP="00621763">
            <w:pPr>
              <w:pStyle w:val="NormalnyWeb"/>
              <w:spacing w:before="0" w:after="0" w:line="360" w:lineRule="auto"/>
              <w:jc w:val="center"/>
              <w:rPr>
                <w:rFonts w:ascii="Arial" w:hAnsi="Arial" w:cs="Arial"/>
              </w:rPr>
            </w:pPr>
            <w:r w:rsidRPr="001A638C">
              <w:rPr>
                <w:rFonts w:ascii="Arial" w:hAnsi="Arial" w:cs="Arial"/>
              </w:rPr>
              <w:t>1100</w:t>
            </w:r>
          </w:p>
        </w:tc>
        <w:tc>
          <w:tcPr>
            <w:tcW w:w="2268" w:type="dxa"/>
          </w:tcPr>
          <w:p w14:paraId="2BD7B66D" w14:textId="74733E43"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78</w:t>
            </w:r>
          </w:p>
        </w:tc>
        <w:tc>
          <w:tcPr>
            <w:tcW w:w="4253" w:type="dxa"/>
          </w:tcPr>
          <w:p w14:paraId="0D7E3C35" w14:textId="44E49893"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23</w:t>
            </w:r>
          </w:p>
        </w:tc>
      </w:tr>
      <w:tr w:rsidR="00B036E4" w:rsidRPr="003D0973" w14:paraId="2267C937" w14:textId="77777777" w:rsidTr="00621763">
        <w:tc>
          <w:tcPr>
            <w:tcW w:w="2405" w:type="dxa"/>
          </w:tcPr>
          <w:p w14:paraId="1077E6F6" w14:textId="77777777" w:rsidR="00B036E4" w:rsidRPr="001A638C" w:rsidRDefault="00B036E4" w:rsidP="00621763">
            <w:pPr>
              <w:pStyle w:val="NormalnyWeb"/>
              <w:spacing w:before="0" w:after="0" w:line="360" w:lineRule="auto"/>
              <w:jc w:val="center"/>
              <w:rPr>
                <w:rFonts w:ascii="Arial" w:hAnsi="Arial" w:cs="Arial"/>
              </w:rPr>
            </w:pPr>
            <w:r w:rsidRPr="001A638C">
              <w:rPr>
                <w:rFonts w:ascii="Arial" w:hAnsi="Arial" w:cs="Arial"/>
              </w:rPr>
              <w:t>Razem:</w:t>
            </w:r>
          </w:p>
        </w:tc>
        <w:tc>
          <w:tcPr>
            <w:tcW w:w="2268" w:type="dxa"/>
          </w:tcPr>
          <w:p w14:paraId="62E43026" w14:textId="31CF2CEE"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2158</w:t>
            </w:r>
          </w:p>
        </w:tc>
        <w:tc>
          <w:tcPr>
            <w:tcW w:w="4253" w:type="dxa"/>
          </w:tcPr>
          <w:p w14:paraId="67181844" w14:textId="66CB0F9A" w:rsidR="00B036E4" w:rsidRPr="00336995" w:rsidRDefault="00B036E4" w:rsidP="00621763">
            <w:pPr>
              <w:pStyle w:val="NormalnyWeb"/>
              <w:spacing w:before="0" w:after="0" w:line="360" w:lineRule="auto"/>
              <w:jc w:val="center"/>
              <w:rPr>
                <w:rFonts w:ascii="Arial" w:hAnsi="Arial" w:cs="Arial"/>
                <w:color w:val="000000" w:themeColor="text1"/>
              </w:rPr>
            </w:pPr>
            <w:r w:rsidRPr="00336995">
              <w:rPr>
                <w:rFonts w:ascii="Arial" w:hAnsi="Arial" w:cs="Arial"/>
                <w:color w:val="000000" w:themeColor="text1"/>
              </w:rPr>
              <w:t>647</w:t>
            </w:r>
          </w:p>
        </w:tc>
      </w:tr>
    </w:tbl>
    <w:p w14:paraId="1AAE04B2" w14:textId="77777777" w:rsidR="00557603" w:rsidRPr="00B67EE8" w:rsidRDefault="00557603" w:rsidP="00557603">
      <w:pPr>
        <w:spacing w:line="360" w:lineRule="auto"/>
        <w:rPr>
          <w:rFonts w:ascii="Arial" w:hAnsi="Arial" w:cs="Arial"/>
        </w:rPr>
      </w:pPr>
      <w:r>
        <w:rPr>
          <w:rFonts w:ascii="Arial" w:hAnsi="Arial" w:cs="Arial"/>
        </w:rPr>
        <w:t>Lista lokalizacji</w:t>
      </w:r>
      <w:r w:rsidRPr="00B67EE8">
        <w:rPr>
          <w:rFonts w:ascii="Arial" w:hAnsi="Arial" w:cs="Arial"/>
        </w:rPr>
        <w:t xml:space="preserve"> stanowi załącznik do SIWZ</w:t>
      </w:r>
      <w:r>
        <w:rPr>
          <w:rFonts w:ascii="Arial" w:hAnsi="Arial" w:cs="Arial"/>
        </w:rPr>
        <w:t>.</w:t>
      </w:r>
    </w:p>
    <w:p w14:paraId="061CD1EC" w14:textId="77777777" w:rsidR="00557603" w:rsidRPr="00B67EE8" w:rsidRDefault="00557603" w:rsidP="00B67EE8">
      <w:pPr>
        <w:spacing w:line="360" w:lineRule="auto"/>
        <w:rPr>
          <w:rFonts w:ascii="Arial" w:hAnsi="Arial" w:cs="Arial"/>
        </w:rPr>
      </w:pPr>
    </w:p>
    <w:p w14:paraId="114E4D8C" w14:textId="5E2F8CA5" w:rsidR="00B67EE8" w:rsidRPr="00336995" w:rsidRDefault="00B67EE8" w:rsidP="00B67EE8">
      <w:pPr>
        <w:spacing w:line="360" w:lineRule="auto"/>
        <w:jc w:val="both"/>
        <w:rPr>
          <w:rFonts w:ascii="Arial" w:hAnsi="Arial" w:cs="Arial"/>
          <w:color w:val="000000" w:themeColor="text1"/>
        </w:rPr>
      </w:pPr>
      <w:r w:rsidRPr="00336995">
        <w:rPr>
          <w:rFonts w:ascii="Arial" w:hAnsi="Arial" w:cs="Arial"/>
          <w:color w:val="000000" w:themeColor="text1"/>
        </w:rPr>
        <w:t xml:space="preserve">Wykonawca ma obowiązek uzgodnić z Zamawiającym harmonogram rozwożenia i rozstawiania pojemników, oraz </w:t>
      </w:r>
      <w:r w:rsidR="00B168CF" w:rsidRPr="00336995">
        <w:rPr>
          <w:rFonts w:ascii="Arial" w:hAnsi="Arial" w:cs="Arial"/>
          <w:color w:val="000000" w:themeColor="text1"/>
        </w:rPr>
        <w:t>informować o realizacji.</w:t>
      </w:r>
    </w:p>
    <w:p w14:paraId="46AE767E" w14:textId="77777777" w:rsidR="00B67EE8" w:rsidRPr="00B67EE8" w:rsidRDefault="00B67EE8" w:rsidP="00B67EE8">
      <w:pPr>
        <w:spacing w:line="360" w:lineRule="auto"/>
        <w:rPr>
          <w:rFonts w:ascii="Arial" w:hAnsi="Arial" w:cs="Arial"/>
        </w:rPr>
      </w:pPr>
    </w:p>
    <w:p w14:paraId="2E0490FF" w14:textId="6EAE6884" w:rsidR="00B67EE8" w:rsidRPr="00B67EE8" w:rsidRDefault="00B67EE8" w:rsidP="00B67EE8">
      <w:pPr>
        <w:spacing w:line="360" w:lineRule="auto"/>
        <w:rPr>
          <w:rFonts w:ascii="Arial" w:hAnsi="Arial" w:cs="Arial"/>
        </w:rPr>
      </w:pPr>
      <w:r w:rsidRPr="00B67EE8">
        <w:rPr>
          <w:rFonts w:ascii="Arial" w:hAnsi="Arial" w:cs="Arial"/>
          <w:b/>
          <w:bCs/>
        </w:rPr>
        <w:t>Procedura rozstawienia pojemnika</w:t>
      </w:r>
      <w:r w:rsidR="00FA3510">
        <w:rPr>
          <w:rFonts w:ascii="Arial" w:hAnsi="Arial" w:cs="Arial"/>
          <w:b/>
          <w:bCs/>
        </w:rPr>
        <w:t xml:space="preserve"> </w:t>
      </w:r>
      <w:r w:rsidR="00FA3510" w:rsidRPr="00B168CF">
        <w:rPr>
          <w:rFonts w:ascii="Arial" w:hAnsi="Arial" w:cs="Arial"/>
          <w:b/>
          <w:bCs/>
          <w:color w:val="000000" w:themeColor="text1"/>
        </w:rPr>
        <w:t>dla wszystkich części</w:t>
      </w:r>
      <w:r w:rsidRPr="00B168CF">
        <w:rPr>
          <w:rFonts w:ascii="Arial" w:hAnsi="Arial" w:cs="Arial"/>
          <w:b/>
          <w:bCs/>
          <w:color w:val="000000" w:themeColor="text1"/>
        </w:rPr>
        <w:t xml:space="preserve"> </w:t>
      </w:r>
      <w:r w:rsidRPr="00B67EE8">
        <w:rPr>
          <w:rFonts w:ascii="Arial" w:hAnsi="Arial" w:cs="Arial"/>
          <w:b/>
          <w:bCs/>
        </w:rPr>
        <w:t>składać się będzie z następujących zadań</w:t>
      </w:r>
      <w:r w:rsidRPr="00B67EE8">
        <w:rPr>
          <w:rFonts w:ascii="Arial" w:hAnsi="Arial" w:cs="Arial"/>
        </w:rPr>
        <w:t>:</w:t>
      </w:r>
    </w:p>
    <w:p w14:paraId="003B5C95" w14:textId="1A6FA6DF" w:rsidR="00B67EE8" w:rsidRPr="00B67EE8" w:rsidRDefault="00B67EE8" w:rsidP="00B67EE8">
      <w:pPr>
        <w:spacing w:line="360" w:lineRule="auto"/>
        <w:jc w:val="both"/>
        <w:rPr>
          <w:rFonts w:ascii="Arial" w:hAnsi="Arial" w:cs="Arial"/>
        </w:rPr>
      </w:pPr>
      <w:r w:rsidRPr="00B67EE8">
        <w:rPr>
          <w:rFonts w:ascii="Arial" w:hAnsi="Arial" w:cs="Arial"/>
        </w:rPr>
        <w:t>- pobranie pojemników z magazynu (kilka lokalizacji w promieniu 40 km od Giżycka w kierunkach dojazdu do gmin</w:t>
      </w:r>
      <w:r w:rsidR="005A059E">
        <w:rPr>
          <w:rFonts w:ascii="Arial" w:hAnsi="Arial" w:cs="Arial"/>
        </w:rPr>
        <w:t>,</w:t>
      </w:r>
      <w:r w:rsidRPr="00B67EE8">
        <w:rPr>
          <w:rFonts w:ascii="Arial" w:hAnsi="Arial" w:cs="Arial"/>
        </w:rPr>
        <w:t xml:space="preserve"> na terenie których rozstawiane będą pojemniki. Możliwe magazyny np. w mieście Giżycko, Orzysz, Węgorzewo i w gminie Miłki i Kruklanki.) Adresy utworzonych magazynów zostaną dostarczone najpóźniej w dniu podpisania umowy.</w:t>
      </w:r>
    </w:p>
    <w:p w14:paraId="005B80B9" w14:textId="3C4FA485" w:rsidR="00B67EE8" w:rsidRPr="00B67EE8" w:rsidRDefault="00B67EE8" w:rsidP="00B67EE8">
      <w:pPr>
        <w:spacing w:line="360" w:lineRule="auto"/>
        <w:jc w:val="both"/>
        <w:rPr>
          <w:rFonts w:ascii="Arial" w:hAnsi="Arial" w:cs="Arial"/>
        </w:rPr>
      </w:pPr>
      <w:r w:rsidRPr="00B67EE8">
        <w:rPr>
          <w:rFonts w:ascii="Arial" w:hAnsi="Arial" w:cs="Arial"/>
        </w:rPr>
        <w:t>- dostarczenie pojemników pod podane adresy; dokładna</w:t>
      </w:r>
      <w:r w:rsidR="00B168CF">
        <w:rPr>
          <w:rFonts w:ascii="Arial" w:hAnsi="Arial" w:cs="Arial"/>
        </w:rPr>
        <w:t xml:space="preserve"> (uaktualniona)</w:t>
      </w:r>
      <w:r w:rsidRPr="00B67EE8">
        <w:rPr>
          <w:rFonts w:ascii="Arial" w:hAnsi="Arial" w:cs="Arial"/>
        </w:rPr>
        <w:t xml:space="preserve"> baza adresów zostanie przekazana wybranemu wykonawcy</w:t>
      </w:r>
      <w:r w:rsidR="00124A8D">
        <w:rPr>
          <w:rFonts w:ascii="Arial" w:hAnsi="Arial" w:cs="Arial"/>
        </w:rPr>
        <w:t xml:space="preserve"> </w:t>
      </w:r>
      <w:r w:rsidR="00124A8D" w:rsidRPr="00B168CF">
        <w:rPr>
          <w:rFonts w:ascii="Arial" w:hAnsi="Arial" w:cs="Arial"/>
          <w:color w:val="000000" w:themeColor="text1"/>
        </w:rPr>
        <w:t>w dniu podpisania umowy</w:t>
      </w:r>
    </w:p>
    <w:p w14:paraId="5165DC59" w14:textId="77777777" w:rsidR="00B67EE8" w:rsidRPr="00B67EE8" w:rsidRDefault="00B67EE8" w:rsidP="00B67EE8">
      <w:pPr>
        <w:spacing w:line="360" w:lineRule="auto"/>
        <w:jc w:val="both"/>
        <w:rPr>
          <w:rFonts w:ascii="Arial" w:hAnsi="Arial" w:cs="Arial"/>
        </w:rPr>
      </w:pPr>
      <w:r w:rsidRPr="00B67EE8">
        <w:rPr>
          <w:rFonts w:ascii="Arial" w:hAnsi="Arial" w:cs="Arial"/>
        </w:rPr>
        <w:t>- złożenie kompletnego pojemnika (montaż kółek, pokrywy) w punkcie gromadzenia odpadów</w:t>
      </w:r>
    </w:p>
    <w:p w14:paraId="4BC331D0" w14:textId="77777777" w:rsidR="00B67EE8" w:rsidRPr="00B67EE8" w:rsidRDefault="00B67EE8" w:rsidP="00B67EE8">
      <w:pPr>
        <w:spacing w:line="360" w:lineRule="auto"/>
        <w:jc w:val="both"/>
        <w:rPr>
          <w:rFonts w:ascii="Arial" w:hAnsi="Arial" w:cs="Arial"/>
        </w:rPr>
      </w:pPr>
      <w:r w:rsidRPr="00B67EE8">
        <w:rPr>
          <w:rFonts w:ascii="Arial" w:hAnsi="Arial" w:cs="Arial"/>
        </w:rPr>
        <w:t xml:space="preserve">- sparowanie nadajnika </w:t>
      </w:r>
      <w:proofErr w:type="spellStart"/>
      <w:r w:rsidRPr="00B67EE8">
        <w:rPr>
          <w:rFonts w:ascii="Arial" w:hAnsi="Arial" w:cs="Arial"/>
        </w:rPr>
        <w:t>RFiD</w:t>
      </w:r>
      <w:proofErr w:type="spellEnd"/>
      <w:r w:rsidRPr="00B67EE8">
        <w:rPr>
          <w:rFonts w:ascii="Arial" w:hAnsi="Arial" w:cs="Arial"/>
        </w:rPr>
        <w:t xml:space="preserve"> znajdującego się w pojemniku z punktem gromadzenia odpadów</w:t>
      </w:r>
    </w:p>
    <w:p w14:paraId="6002205B" w14:textId="77777777" w:rsidR="00336995" w:rsidRPr="00336995" w:rsidRDefault="00336995" w:rsidP="00336995">
      <w:pPr>
        <w:spacing w:line="360" w:lineRule="auto"/>
        <w:rPr>
          <w:rFonts w:ascii="Arial" w:hAnsi="Arial" w:cs="Arial"/>
          <w:color w:val="000000" w:themeColor="text1"/>
          <w:lang w:eastAsia="en-US"/>
        </w:rPr>
      </w:pPr>
      <w:r w:rsidRPr="00336995">
        <w:rPr>
          <w:rFonts w:ascii="Arial" w:hAnsi="Arial" w:cs="Arial"/>
          <w:color w:val="000000" w:themeColor="text1"/>
        </w:rPr>
        <w:t xml:space="preserve">- wykonanie dokumentacji odbiorowej potwierdzającej dostarczenie kompletnego pojemnika w  postaci zdjęcia załączonego w aplikacji służącej parowaniu lub w przypadku braku zasięgu i trudności z łączeniem się systemem innego potwierdzenia (np. kwity odbioru, zdjęcia, inny dokument potwierdzający należyte wykonanie). </w:t>
      </w:r>
    </w:p>
    <w:p w14:paraId="454CBEF0" w14:textId="6D290333" w:rsidR="00702AEA" w:rsidRPr="00FA3510" w:rsidRDefault="00702AEA" w:rsidP="00833161">
      <w:pPr>
        <w:spacing w:line="360" w:lineRule="auto"/>
        <w:jc w:val="both"/>
        <w:rPr>
          <w:rFonts w:ascii="Arial" w:hAnsi="Arial" w:cs="Arial"/>
        </w:rPr>
      </w:pPr>
      <w:r w:rsidRPr="00FA3510">
        <w:rPr>
          <w:rFonts w:ascii="Arial" w:hAnsi="Arial" w:cs="Arial"/>
        </w:rPr>
        <w:br/>
      </w:r>
    </w:p>
    <w:p w14:paraId="500F7039" w14:textId="77777777" w:rsidR="00D011D1" w:rsidRDefault="00D011D1" w:rsidP="00730B47">
      <w:pPr>
        <w:pStyle w:val="NormalnyWeb"/>
        <w:spacing w:before="0" w:after="0" w:line="360" w:lineRule="auto"/>
        <w:rPr>
          <w:rFonts w:ascii="Arial" w:hAnsi="Arial" w:cs="Arial"/>
        </w:rPr>
      </w:pPr>
    </w:p>
    <w:p w14:paraId="7CAB5FA9" w14:textId="77777777" w:rsidR="001C5AD0" w:rsidRDefault="001C5AD0" w:rsidP="00730B47">
      <w:pPr>
        <w:pStyle w:val="NormalnyWeb"/>
        <w:spacing w:before="0" w:after="0" w:line="360" w:lineRule="auto"/>
        <w:rPr>
          <w:rFonts w:ascii="Arial" w:hAnsi="Arial" w:cs="Arial"/>
        </w:rPr>
      </w:pPr>
    </w:p>
    <w:p w14:paraId="6E5ADCA0" w14:textId="77777777" w:rsidR="001C5AD0" w:rsidRDefault="001C5AD0" w:rsidP="00730B47">
      <w:pPr>
        <w:pStyle w:val="NormalnyWeb"/>
        <w:spacing w:before="0" w:after="0" w:line="360" w:lineRule="auto"/>
        <w:rPr>
          <w:rFonts w:ascii="Arial" w:hAnsi="Arial" w:cs="Arial"/>
        </w:rPr>
      </w:pPr>
    </w:p>
    <w:p w14:paraId="4D9B8D69" w14:textId="77777777" w:rsidR="001C5AD0" w:rsidRDefault="001C5AD0" w:rsidP="00730B47">
      <w:pPr>
        <w:pStyle w:val="NormalnyWeb"/>
        <w:spacing w:before="0" w:after="0" w:line="360" w:lineRule="auto"/>
        <w:rPr>
          <w:rFonts w:ascii="Arial" w:hAnsi="Arial" w:cs="Arial"/>
        </w:rPr>
      </w:pPr>
    </w:p>
    <w:p w14:paraId="2B1B94A9" w14:textId="77777777" w:rsidR="001C5AD0" w:rsidRDefault="001C5AD0" w:rsidP="00730B47">
      <w:pPr>
        <w:pStyle w:val="NormalnyWeb"/>
        <w:spacing w:before="0" w:after="0" w:line="360" w:lineRule="auto"/>
        <w:rPr>
          <w:rFonts w:ascii="Arial" w:hAnsi="Arial" w:cs="Arial"/>
        </w:rPr>
      </w:pPr>
    </w:p>
    <w:p w14:paraId="1EB15377" w14:textId="77777777" w:rsidR="00FA1B51" w:rsidRDefault="00FA1B51" w:rsidP="00730B47">
      <w:pPr>
        <w:pStyle w:val="NormalnyWeb"/>
        <w:spacing w:before="0" w:after="0" w:line="360" w:lineRule="auto"/>
        <w:rPr>
          <w:rFonts w:ascii="Arial" w:hAnsi="Arial" w:cs="Arial"/>
        </w:rPr>
      </w:pPr>
    </w:p>
    <w:p w14:paraId="7A14A6A8" w14:textId="77777777" w:rsidR="00B1308A" w:rsidRDefault="00B1308A" w:rsidP="00730B47">
      <w:pPr>
        <w:pStyle w:val="NormalnyWeb"/>
        <w:spacing w:before="0" w:after="0" w:line="360" w:lineRule="auto"/>
        <w:rPr>
          <w:rFonts w:ascii="Arial" w:hAnsi="Arial" w:cs="Arial"/>
        </w:rPr>
      </w:pPr>
    </w:p>
    <w:p w14:paraId="2898C0FC" w14:textId="77777777" w:rsidR="001C5AD0" w:rsidRDefault="001C5AD0" w:rsidP="00730B47">
      <w:pPr>
        <w:pStyle w:val="NormalnyWeb"/>
        <w:spacing w:before="0" w:after="0" w:line="360" w:lineRule="auto"/>
        <w:rPr>
          <w:rFonts w:ascii="Arial" w:hAnsi="Arial" w:cs="Arial"/>
        </w:rPr>
      </w:pPr>
    </w:p>
    <w:p w14:paraId="53197294" w14:textId="77777777" w:rsidR="00325305" w:rsidRDefault="00325305" w:rsidP="00730B47">
      <w:pPr>
        <w:pStyle w:val="NormalnyWeb"/>
        <w:spacing w:before="0" w:after="0" w:line="360" w:lineRule="auto"/>
        <w:rPr>
          <w:rFonts w:ascii="Arial" w:hAnsi="Arial" w:cs="Arial"/>
        </w:rPr>
      </w:pPr>
    </w:p>
    <w:p w14:paraId="3F3D224B" w14:textId="77777777" w:rsidR="00325305" w:rsidRDefault="00325305" w:rsidP="00730B47">
      <w:pPr>
        <w:pStyle w:val="NormalnyWeb"/>
        <w:spacing w:before="0" w:after="0" w:line="360" w:lineRule="auto"/>
        <w:rPr>
          <w:rFonts w:ascii="Arial" w:hAnsi="Arial" w:cs="Arial"/>
        </w:rPr>
      </w:pPr>
    </w:p>
    <w:p w14:paraId="2BBBFD08" w14:textId="77777777" w:rsidR="00325305" w:rsidRDefault="00325305" w:rsidP="00730B47">
      <w:pPr>
        <w:pStyle w:val="NormalnyWeb"/>
        <w:spacing w:before="0" w:after="0" w:line="360" w:lineRule="auto"/>
        <w:rPr>
          <w:rFonts w:ascii="Arial" w:hAnsi="Arial" w:cs="Arial"/>
        </w:rPr>
      </w:pPr>
    </w:p>
    <w:p w14:paraId="6413243C" w14:textId="77777777" w:rsidR="00325305" w:rsidRDefault="00325305" w:rsidP="00730B47">
      <w:pPr>
        <w:pStyle w:val="NormalnyWeb"/>
        <w:spacing w:before="0" w:after="0" w:line="360" w:lineRule="auto"/>
        <w:rPr>
          <w:rFonts w:ascii="Arial" w:hAnsi="Arial" w:cs="Arial"/>
        </w:rPr>
      </w:pPr>
    </w:p>
    <w:p w14:paraId="11F4A8C7" w14:textId="77777777" w:rsidR="00325305" w:rsidRDefault="00325305" w:rsidP="00730B47">
      <w:pPr>
        <w:pStyle w:val="NormalnyWeb"/>
        <w:spacing w:before="0" w:after="0" w:line="360" w:lineRule="auto"/>
        <w:rPr>
          <w:rFonts w:ascii="Arial" w:hAnsi="Arial" w:cs="Arial"/>
        </w:rPr>
      </w:pPr>
    </w:p>
    <w:p w14:paraId="6FFB499F" w14:textId="77777777" w:rsidR="001C5AD0" w:rsidRDefault="001C5AD0" w:rsidP="001C5AD0">
      <w:pPr>
        <w:pStyle w:val="NormalnyWeb"/>
        <w:spacing w:before="0" w:after="0" w:line="360" w:lineRule="auto"/>
        <w:jc w:val="center"/>
      </w:pPr>
      <w:r>
        <w:rPr>
          <w:rStyle w:val="Domylnaczcionkaakapitu3"/>
          <w:rFonts w:ascii="Arial" w:hAnsi="Arial" w:cs="Arial"/>
          <w:b/>
          <w:bCs/>
          <w:color w:val="000000"/>
        </w:rPr>
        <w:lastRenderedPageBreak/>
        <w:t>CZĘŚĆ III – WZÓR UMOWY W SPRAWIE ZAMÓWIENIA PUBLICZNEGO</w:t>
      </w:r>
    </w:p>
    <w:p w14:paraId="16443E24" w14:textId="73910E95" w:rsidR="001C5AD0" w:rsidRDefault="001C5AD0" w:rsidP="001C5AD0">
      <w:pPr>
        <w:pStyle w:val="NormalnyWeb"/>
        <w:spacing w:before="0" w:after="0" w:line="360" w:lineRule="auto"/>
        <w:jc w:val="center"/>
      </w:pPr>
      <w:r>
        <w:rPr>
          <w:rStyle w:val="Domylnaczcionkaakapitu3"/>
          <w:rFonts w:ascii="Arial" w:hAnsi="Arial" w:cs="Arial"/>
          <w:color w:val="000000"/>
        </w:rPr>
        <w:t>Umowa nr ….................................</w:t>
      </w:r>
      <w:r w:rsidR="00FA3510">
        <w:rPr>
          <w:rStyle w:val="Domylnaczcionkaakapitu3"/>
          <w:rFonts w:ascii="Arial" w:hAnsi="Arial" w:cs="Arial"/>
          <w:color w:val="000000"/>
        </w:rPr>
        <w:t xml:space="preserve"> część ……………….</w:t>
      </w:r>
    </w:p>
    <w:p w14:paraId="5310BBC6" w14:textId="77777777" w:rsidR="001C5AD0" w:rsidRPr="00476478" w:rsidRDefault="001C5AD0" w:rsidP="001C5AD0">
      <w:pPr>
        <w:pStyle w:val="NormalnyWeb"/>
        <w:spacing w:before="0" w:after="0" w:line="360" w:lineRule="auto"/>
        <w:jc w:val="center"/>
        <w:rPr>
          <w:rFonts w:ascii="Arial" w:hAnsi="Arial" w:cs="Arial"/>
          <w:i/>
          <w:iCs/>
          <w:color w:val="000000"/>
        </w:rPr>
      </w:pPr>
      <w:r w:rsidRPr="00476478">
        <w:rPr>
          <w:rFonts w:ascii="Arial" w:hAnsi="Arial" w:cs="Arial"/>
          <w:i/>
          <w:iCs/>
          <w:color w:val="000000"/>
        </w:rPr>
        <w:t>zawarta w dniu …........................2021r.</w:t>
      </w:r>
    </w:p>
    <w:p w14:paraId="642731B9" w14:textId="77777777" w:rsidR="001C5AD0" w:rsidRDefault="001C5AD0" w:rsidP="001C5AD0">
      <w:pPr>
        <w:pStyle w:val="NormalnyWeb"/>
        <w:spacing w:before="0" w:after="0" w:line="360" w:lineRule="auto"/>
      </w:pPr>
      <w:r>
        <w:rPr>
          <w:rStyle w:val="Domylnaczcionkaakapitu3"/>
          <w:rFonts w:ascii="Arial" w:hAnsi="Arial" w:cs="Arial"/>
          <w:color w:val="000000"/>
        </w:rPr>
        <w:t>pomiędzy:</w:t>
      </w:r>
    </w:p>
    <w:p w14:paraId="4EAB7374" w14:textId="77777777" w:rsidR="001C5AD0" w:rsidRDefault="001C5AD0" w:rsidP="001C5AD0">
      <w:pPr>
        <w:pStyle w:val="NormalnyWeb"/>
        <w:spacing w:before="0" w:after="0" w:line="360" w:lineRule="auto"/>
      </w:pPr>
      <w:r>
        <w:rPr>
          <w:rStyle w:val="Domylnaczcionkaakapitu3"/>
          <w:rFonts w:ascii="Arial" w:hAnsi="Arial" w:cs="Arial"/>
          <w:color w:val="000000"/>
        </w:rPr>
        <w:t>Zakładem Unieszkodliwiania Odpadów Komunalnych Spytkowo Sp. z o.o. z siedzibą w Spytkowie, Spytkowo 69, 11-500 Giżycko</w:t>
      </w:r>
    </w:p>
    <w:p w14:paraId="2278FC8A" w14:textId="77777777" w:rsidR="001C5AD0" w:rsidRDefault="001C5AD0" w:rsidP="001C5AD0">
      <w:pPr>
        <w:pStyle w:val="NormalnyWeb"/>
        <w:spacing w:before="0" w:after="0" w:line="360" w:lineRule="auto"/>
      </w:pPr>
      <w:r>
        <w:rPr>
          <w:rStyle w:val="Domylnaczcionkaakapitu3"/>
          <w:rFonts w:ascii="Arial" w:hAnsi="Arial" w:cs="Arial"/>
          <w:color w:val="000000"/>
        </w:rPr>
        <w:t>numer KRS 0000346147 Sądu Rejonowego w Olsztynie VIII Wydział Gospodarczy - Krajowego Rejestru Sądowego, NIP 8451958301; REGON 280470190</w:t>
      </w:r>
    </w:p>
    <w:p w14:paraId="167CF3FB" w14:textId="77777777" w:rsidR="001C5AD0" w:rsidRDefault="001C5AD0" w:rsidP="001C5AD0">
      <w:pPr>
        <w:pStyle w:val="NormalnyWeb"/>
        <w:spacing w:before="0" w:after="0" w:line="360" w:lineRule="auto"/>
      </w:pPr>
      <w:r>
        <w:rPr>
          <w:rStyle w:val="Domylnaczcionkaakapitu3"/>
          <w:rFonts w:ascii="Arial" w:hAnsi="Arial" w:cs="Arial"/>
          <w:color w:val="000000"/>
        </w:rPr>
        <w:t>reprezentowaną przez:</w:t>
      </w:r>
    </w:p>
    <w:p w14:paraId="52A8A05A" w14:textId="77777777" w:rsidR="001C5AD0" w:rsidRDefault="001C5AD0" w:rsidP="001C5AD0">
      <w:pPr>
        <w:pStyle w:val="NormalnyWeb"/>
        <w:spacing w:before="0" w:after="0" w:line="360" w:lineRule="auto"/>
      </w:pPr>
      <w:r>
        <w:rPr>
          <w:rStyle w:val="Domylnaczcionkaakapitu3"/>
          <w:rFonts w:ascii="Arial" w:hAnsi="Arial" w:cs="Arial"/>
          <w:color w:val="000000"/>
        </w:rPr>
        <w:t>Mariusz Piasecki – Prezes Zarządu</w:t>
      </w:r>
    </w:p>
    <w:p w14:paraId="2A1C7111" w14:textId="77777777" w:rsidR="001C5AD0" w:rsidRDefault="001C5AD0" w:rsidP="001C5AD0">
      <w:pPr>
        <w:pStyle w:val="NormalnyWeb"/>
        <w:spacing w:before="0" w:after="0" w:line="360" w:lineRule="auto"/>
      </w:pPr>
      <w:r>
        <w:rPr>
          <w:rStyle w:val="Domylnaczcionkaakapitu3"/>
          <w:rFonts w:ascii="Arial" w:hAnsi="Arial" w:cs="Arial"/>
          <w:color w:val="000000"/>
        </w:rPr>
        <w:t>(zwaną dalej „Zamawiającym”)</w:t>
      </w:r>
    </w:p>
    <w:p w14:paraId="202A60E2" w14:textId="77777777" w:rsidR="001C5AD0" w:rsidRDefault="001C5AD0" w:rsidP="001C5AD0">
      <w:pPr>
        <w:pStyle w:val="NormalnyWeb"/>
        <w:spacing w:before="0" w:after="0" w:line="360" w:lineRule="auto"/>
        <w:rPr>
          <w:rFonts w:ascii="Arial" w:hAnsi="Arial" w:cs="Arial"/>
          <w:color w:val="000000"/>
        </w:rPr>
      </w:pPr>
      <w:r>
        <w:rPr>
          <w:rFonts w:ascii="Arial" w:hAnsi="Arial" w:cs="Arial"/>
          <w:color w:val="000000"/>
        </w:rPr>
        <w:t>a</w:t>
      </w:r>
    </w:p>
    <w:p w14:paraId="14D3916D" w14:textId="77777777" w:rsidR="001C5AD0" w:rsidRDefault="001C5AD0" w:rsidP="001C5AD0">
      <w:pPr>
        <w:pStyle w:val="NormalnyWeb"/>
        <w:spacing w:before="0" w:after="0" w:line="360" w:lineRule="auto"/>
      </w:pPr>
      <w:r>
        <w:rPr>
          <w:rStyle w:val="Domylnaczcionkaakapitu3"/>
          <w:rFonts w:ascii="Arial" w:hAnsi="Arial" w:cs="Arial"/>
          <w:color w:val="000000"/>
        </w:rPr>
        <w:t>……………………</w:t>
      </w:r>
      <w:r>
        <w:rPr>
          <w:rStyle w:val="Domylnaczcionkaakapitu3"/>
          <w:rFonts w:ascii="Arial" w:hAnsi="Arial" w:cs="Arial"/>
          <w:b/>
          <w:bCs/>
          <w:color w:val="000000"/>
        </w:rPr>
        <w:t xml:space="preserve">. </w:t>
      </w:r>
      <w:r>
        <w:rPr>
          <w:rStyle w:val="Domylnaczcionkaakapitu3"/>
          <w:rFonts w:ascii="Arial" w:hAnsi="Arial" w:cs="Arial"/>
          <w:color w:val="000000"/>
        </w:rPr>
        <w:t>numer KRS …………..NIP ………………….; REGON ……………….</w:t>
      </w:r>
    </w:p>
    <w:p w14:paraId="137EB57A" w14:textId="77777777" w:rsidR="001C5AD0" w:rsidRDefault="001C5AD0" w:rsidP="001C5AD0">
      <w:pPr>
        <w:pStyle w:val="NormalnyWeb"/>
        <w:spacing w:before="0" w:after="0" w:line="360" w:lineRule="auto"/>
      </w:pPr>
      <w:r>
        <w:rPr>
          <w:rStyle w:val="Domylnaczcionkaakapitu3"/>
          <w:rFonts w:ascii="Arial" w:hAnsi="Arial" w:cs="Arial"/>
          <w:color w:val="000000"/>
        </w:rPr>
        <w:t>reprezentowaną przez:</w:t>
      </w:r>
    </w:p>
    <w:p w14:paraId="7F04C99B" w14:textId="77777777" w:rsidR="001C5AD0" w:rsidRDefault="001C5AD0" w:rsidP="001C5AD0">
      <w:pPr>
        <w:pStyle w:val="NormalnyWeb"/>
        <w:spacing w:before="0" w:after="0" w:line="360" w:lineRule="auto"/>
      </w:pPr>
      <w:r>
        <w:rPr>
          <w:rStyle w:val="Domylnaczcionkaakapitu3"/>
          <w:rFonts w:ascii="Arial" w:hAnsi="Arial" w:cs="Arial"/>
          <w:color w:val="000000"/>
        </w:rPr>
        <w:t>………………………………..</w:t>
      </w:r>
    </w:p>
    <w:p w14:paraId="75B739AA" w14:textId="77777777" w:rsidR="001C5AD0" w:rsidRDefault="001C5AD0" w:rsidP="001C5AD0">
      <w:pPr>
        <w:pStyle w:val="NormalnyWeb"/>
        <w:spacing w:before="0" w:after="0" w:line="360" w:lineRule="auto"/>
      </w:pPr>
      <w:r>
        <w:rPr>
          <w:rStyle w:val="Domylnaczcionkaakapitu3"/>
          <w:rFonts w:ascii="Arial" w:hAnsi="Arial" w:cs="Arial"/>
          <w:color w:val="000000"/>
        </w:rPr>
        <w:t>(zwana dalej „Wykonawcą)</w:t>
      </w:r>
    </w:p>
    <w:p w14:paraId="112C206D" w14:textId="77777777" w:rsidR="001C5AD0" w:rsidRDefault="001C5AD0" w:rsidP="001C5AD0">
      <w:pPr>
        <w:pStyle w:val="NormalnyWeb"/>
        <w:spacing w:before="0" w:after="0" w:line="360" w:lineRule="auto"/>
      </w:pPr>
      <w:r>
        <w:rPr>
          <w:rStyle w:val="Domylnaczcionkaakapitu3"/>
          <w:rFonts w:ascii="Arial" w:hAnsi="Arial" w:cs="Arial"/>
          <w:color w:val="000000"/>
          <w:u w:val="single"/>
        </w:rPr>
        <w:t>zważywszy, że</w:t>
      </w:r>
      <w:r>
        <w:rPr>
          <w:rStyle w:val="Domylnaczcionkaakapitu3"/>
          <w:rFonts w:ascii="Arial" w:hAnsi="Arial" w:cs="Arial"/>
          <w:color w:val="000000"/>
        </w:rPr>
        <w:t>:</w:t>
      </w:r>
    </w:p>
    <w:p w14:paraId="64E4BE34" w14:textId="77777777" w:rsidR="001C5AD0" w:rsidRDefault="001C5AD0" w:rsidP="001C5AD0">
      <w:pPr>
        <w:pStyle w:val="Normalny2"/>
        <w:widowControl/>
        <w:spacing w:line="360" w:lineRule="auto"/>
        <w:textAlignment w:val="auto"/>
      </w:pPr>
      <w:r>
        <w:rPr>
          <w:rStyle w:val="Domylnaczcionkaakapitu3"/>
          <w:rFonts w:ascii="Arial" w:hAnsi="Arial" w:cs="Arial"/>
          <w:color w:val="000000"/>
        </w:rPr>
        <w:t xml:space="preserve">zamawiający przeprowadził postępowanie o udzielenie zamówienia publicznego </w:t>
      </w:r>
      <w:proofErr w:type="spellStart"/>
      <w:r>
        <w:rPr>
          <w:rStyle w:val="Domylnaczcionkaakapitu3"/>
          <w:rFonts w:ascii="Arial" w:hAnsi="Arial" w:cs="Arial"/>
          <w:color w:val="000000"/>
        </w:rPr>
        <w:t>pn</w:t>
      </w:r>
      <w:proofErr w:type="spellEnd"/>
      <w:r>
        <w:rPr>
          <w:rStyle w:val="Domylnaczcionkaakapitu3"/>
          <w:rFonts w:ascii="Arial" w:hAnsi="Arial" w:cs="Arial"/>
          <w:color w:val="000000"/>
        </w:rPr>
        <w:t xml:space="preserve">: </w:t>
      </w:r>
      <w:r>
        <w:rPr>
          <w:rStyle w:val="Domylnaczcionkaakapitu3"/>
          <w:rFonts w:ascii="Arial" w:eastAsia="Times New Roman" w:hAnsi="Arial" w:cs="Arial"/>
          <w:color w:val="000000"/>
          <w:kern w:val="0"/>
          <w:lang w:eastAsia="pl-PL" w:bidi="ar-SA"/>
        </w:rPr>
        <w:t>…………………………………..</w:t>
      </w:r>
      <w:r>
        <w:rPr>
          <w:rStyle w:val="Domylnaczcionkaakapitu3"/>
          <w:rFonts w:ascii="Arial" w:hAnsi="Arial" w:cs="Arial"/>
          <w:color w:val="000000"/>
        </w:rPr>
        <w:t xml:space="preserve"> zgodnie z warunkami określonymi w Specyfikacji Warunków Zamówienia oferta Wykonawcy została jako najkorzystniejsza wybrana przez Zamawiającego, dlatego też Strony niniejszym uzgadniają, co następuje:</w:t>
      </w:r>
    </w:p>
    <w:p w14:paraId="3661AB1B" w14:textId="77777777" w:rsidR="001C5AD0" w:rsidRDefault="001C5AD0" w:rsidP="001C5AD0">
      <w:pPr>
        <w:pStyle w:val="Normalny2"/>
        <w:widowControl/>
        <w:spacing w:line="360" w:lineRule="auto"/>
        <w:textAlignment w:val="auto"/>
      </w:pPr>
      <w:r>
        <w:rPr>
          <w:rStyle w:val="Domylnaczcionkaakapitu3"/>
          <w:rFonts w:ascii="Arial" w:hAnsi="Arial" w:cs="Arial"/>
          <w:color w:val="000000"/>
        </w:rPr>
        <w:t>Następujące dokumenty wymienione poniżej stanowią integralną część Umowy:</w:t>
      </w:r>
    </w:p>
    <w:p w14:paraId="5BEDF8F5" w14:textId="77777777" w:rsidR="001C5AD0" w:rsidRDefault="001C5AD0" w:rsidP="00CC5592">
      <w:pPr>
        <w:pStyle w:val="NormalnyWeb"/>
        <w:numPr>
          <w:ilvl w:val="0"/>
          <w:numId w:val="23"/>
        </w:numPr>
        <w:spacing w:before="0" w:after="0" w:line="360" w:lineRule="auto"/>
        <w:textAlignment w:val="auto"/>
      </w:pPr>
      <w:r>
        <w:rPr>
          <w:rStyle w:val="Domylnaczcionkaakapitu3"/>
          <w:rFonts w:ascii="Arial" w:hAnsi="Arial" w:cs="Arial"/>
          <w:color w:val="000000"/>
        </w:rPr>
        <w:t>Oferta Wykonawcy</w:t>
      </w:r>
    </w:p>
    <w:p w14:paraId="5374BA27" w14:textId="77777777" w:rsidR="001C5AD0" w:rsidRDefault="001C5AD0" w:rsidP="00CC5592">
      <w:pPr>
        <w:pStyle w:val="NormalnyWeb"/>
        <w:numPr>
          <w:ilvl w:val="0"/>
          <w:numId w:val="23"/>
        </w:numPr>
        <w:spacing w:before="0" w:after="0" w:line="360" w:lineRule="auto"/>
        <w:textAlignment w:val="auto"/>
      </w:pPr>
      <w:r>
        <w:rPr>
          <w:rStyle w:val="Domylnaczcionkaakapitu3"/>
          <w:rFonts w:ascii="Arial" w:hAnsi="Arial" w:cs="Arial"/>
          <w:color w:val="000000"/>
        </w:rPr>
        <w:t>Specyfikacja Warunków Zamówienia wraz z załącznikami</w:t>
      </w:r>
    </w:p>
    <w:p w14:paraId="40163A44" w14:textId="77777777" w:rsidR="001C5AD0" w:rsidRDefault="001C5AD0" w:rsidP="001C5AD0">
      <w:pPr>
        <w:pStyle w:val="NormalnyWeb"/>
        <w:spacing w:before="0" w:after="0" w:line="360" w:lineRule="auto"/>
        <w:textAlignment w:val="auto"/>
      </w:pPr>
      <w:r>
        <w:rPr>
          <w:rStyle w:val="Domylnaczcionkaakapitu3"/>
          <w:rFonts w:ascii="Arial" w:hAnsi="Arial" w:cs="Arial"/>
          <w:color w:val="000000"/>
        </w:rPr>
        <w:t>Wzajemne prawa i zobowiązania Wykonawcy i Zamawiającego odpowiadać będą ustaleniom przyjętym w umowie.</w:t>
      </w:r>
    </w:p>
    <w:p w14:paraId="2FC62336" w14:textId="77777777" w:rsidR="001C5AD0" w:rsidRDefault="001C5AD0" w:rsidP="001C5AD0">
      <w:pPr>
        <w:pStyle w:val="NormalnyWeb"/>
        <w:spacing w:before="0" w:after="0" w:line="360" w:lineRule="auto"/>
        <w:jc w:val="center"/>
      </w:pPr>
      <w:r>
        <w:rPr>
          <w:rStyle w:val="Domylnaczcionkaakapitu3"/>
          <w:rFonts w:ascii="Arial" w:hAnsi="Arial" w:cs="Arial"/>
          <w:color w:val="000000"/>
        </w:rPr>
        <w:t>§ 1</w:t>
      </w:r>
    </w:p>
    <w:p w14:paraId="5F41A6A8" w14:textId="77777777" w:rsidR="001C5AD0" w:rsidRDefault="001C5AD0" w:rsidP="001C5AD0">
      <w:pPr>
        <w:pStyle w:val="NormalnyWeb"/>
        <w:spacing w:before="0" w:after="0" w:line="360" w:lineRule="auto"/>
        <w:jc w:val="center"/>
      </w:pPr>
      <w:r>
        <w:rPr>
          <w:rStyle w:val="Domylnaczcionkaakapitu3"/>
          <w:rFonts w:ascii="Arial" w:hAnsi="Arial" w:cs="Arial"/>
          <w:color w:val="000000"/>
        </w:rPr>
        <w:t>Przedmiot zamówienia</w:t>
      </w:r>
    </w:p>
    <w:p w14:paraId="27D9D061" w14:textId="77777777" w:rsidR="00FA3510" w:rsidRDefault="001C5AD0" w:rsidP="00FA3510">
      <w:pPr>
        <w:pStyle w:val="NormalnyWeb"/>
        <w:spacing w:before="0" w:after="0" w:line="360" w:lineRule="auto"/>
        <w:ind w:left="360"/>
        <w:rPr>
          <w:rFonts w:ascii="Arial" w:hAnsi="Arial" w:cs="Arial"/>
          <w:color w:val="000000"/>
          <w:kern w:val="0"/>
          <w:lang w:eastAsia="pl-PL" w:bidi="ar-SA"/>
        </w:rPr>
      </w:pPr>
      <w:r>
        <w:rPr>
          <w:rStyle w:val="Domylnaczcionkaakapitu3"/>
          <w:rFonts w:ascii="Arial" w:hAnsi="Arial" w:cs="Arial"/>
          <w:color w:val="000000"/>
        </w:rPr>
        <w:t xml:space="preserve">1. </w:t>
      </w:r>
      <w:r w:rsidR="00775127">
        <w:rPr>
          <w:rStyle w:val="Domylnaczcionkaakapitu3"/>
          <w:rFonts w:ascii="Arial" w:hAnsi="Arial" w:cs="Arial"/>
          <w:color w:val="000000"/>
        </w:rPr>
        <w:t xml:space="preserve">Przedmiotem zamówienia jest: </w:t>
      </w:r>
      <w:r>
        <w:rPr>
          <w:rFonts w:ascii="Arial" w:hAnsi="Arial" w:cs="Arial"/>
          <w:color w:val="000000"/>
        </w:rPr>
        <w:t xml:space="preserve"> </w:t>
      </w:r>
      <w:r>
        <w:rPr>
          <w:rFonts w:ascii="Arial" w:hAnsi="Arial" w:cs="Arial"/>
          <w:color w:val="000000"/>
          <w:kern w:val="0"/>
          <w:lang w:eastAsia="pl-PL" w:bidi="ar-SA"/>
        </w:rPr>
        <w:t>………………………………………………….</w:t>
      </w:r>
      <w:r w:rsidR="00FA3510">
        <w:rPr>
          <w:rFonts w:ascii="Arial" w:hAnsi="Arial" w:cs="Arial"/>
          <w:color w:val="000000"/>
          <w:kern w:val="0"/>
          <w:lang w:eastAsia="pl-PL" w:bidi="ar-SA"/>
        </w:rPr>
        <w:t xml:space="preserve">. </w:t>
      </w:r>
    </w:p>
    <w:p w14:paraId="7C9285C2" w14:textId="20552B58" w:rsidR="00FA3510" w:rsidRPr="00FA3510" w:rsidRDefault="00FA3510" w:rsidP="00FA3510">
      <w:pPr>
        <w:pStyle w:val="NormalnyWeb"/>
        <w:spacing w:before="0" w:after="0" w:line="360" w:lineRule="auto"/>
        <w:ind w:left="360"/>
        <w:rPr>
          <w:rFonts w:ascii="Arial" w:hAnsi="Arial" w:cs="Arial"/>
          <w:color w:val="000000"/>
          <w:kern w:val="0"/>
          <w:lang w:eastAsia="pl-PL" w:bidi="ar-SA"/>
        </w:rPr>
      </w:pPr>
      <w:r>
        <w:rPr>
          <w:rFonts w:ascii="Arial" w:hAnsi="Arial" w:cs="Arial"/>
          <w:color w:val="000000"/>
          <w:kern w:val="0"/>
          <w:lang w:eastAsia="pl-PL" w:bidi="ar-SA"/>
        </w:rPr>
        <w:t xml:space="preserve">2. </w:t>
      </w:r>
      <w:r w:rsidRPr="00BA3895">
        <w:rPr>
          <w:rFonts w:ascii="Arial" w:hAnsi="Arial" w:cs="Arial"/>
          <w:color w:val="000000"/>
          <w:kern w:val="0"/>
          <w:lang w:eastAsia="pl-PL" w:bidi="ar-SA"/>
        </w:rPr>
        <w:t xml:space="preserve">Zamawiający zastrzega możliwość skorzystania z </w:t>
      </w:r>
      <w:r w:rsidRPr="00BA3895">
        <w:rPr>
          <w:rFonts w:ascii="Arial" w:hAnsi="Arial" w:cs="Arial"/>
          <w:b/>
          <w:bCs/>
          <w:color w:val="000000"/>
          <w:kern w:val="0"/>
          <w:lang w:eastAsia="pl-PL" w:bidi="ar-SA"/>
        </w:rPr>
        <w:t xml:space="preserve">prawa opcji, </w:t>
      </w:r>
      <w:r w:rsidRPr="00BA3895">
        <w:rPr>
          <w:rFonts w:ascii="Arial" w:hAnsi="Arial" w:cs="Arial"/>
          <w:color w:val="000000"/>
          <w:kern w:val="0"/>
          <w:lang w:eastAsia="pl-PL" w:bidi="ar-SA"/>
        </w:rPr>
        <w:t xml:space="preserve">o którym mowa w art. 441 ust. 1 </w:t>
      </w:r>
      <w:proofErr w:type="spellStart"/>
      <w:r w:rsidRPr="00BA3895">
        <w:rPr>
          <w:rFonts w:ascii="Arial" w:hAnsi="Arial" w:cs="Arial"/>
          <w:color w:val="000000"/>
          <w:kern w:val="0"/>
          <w:lang w:eastAsia="pl-PL" w:bidi="ar-SA"/>
        </w:rPr>
        <w:t>u.p.z.p</w:t>
      </w:r>
      <w:proofErr w:type="spellEnd"/>
      <w:r w:rsidRPr="00BA3895">
        <w:rPr>
          <w:rFonts w:ascii="Arial" w:hAnsi="Arial" w:cs="Arial"/>
          <w:color w:val="000000"/>
          <w:kern w:val="0"/>
          <w:lang w:eastAsia="pl-PL" w:bidi="ar-SA"/>
        </w:rPr>
        <w:t xml:space="preserve">., poprzez zwiększenie zamówienia, o którym mowa w ust. 1 </w:t>
      </w:r>
      <w:r w:rsidRPr="00BA3895">
        <w:rPr>
          <w:rFonts w:ascii="Arial" w:hAnsi="Arial" w:cs="Arial"/>
          <w:color w:val="000000"/>
          <w:kern w:val="0"/>
          <w:lang w:eastAsia="pl-PL" w:bidi="ar-SA"/>
        </w:rPr>
        <w:lastRenderedPageBreak/>
        <w:t xml:space="preserve">umowy o </w:t>
      </w:r>
      <w:r>
        <w:rPr>
          <w:rFonts w:ascii="Arial" w:hAnsi="Arial" w:cs="Arial"/>
          <w:color w:val="000000"/>
          <w:kern w:val="0"/>
          <w:lang w:eastAsia="pl-PL" w:bidi="ar-SA"/>
        </w:rPr>
        <w:t>……………</w:t>
      </w:r>
      <w:r w:rsidRPr="00BA3895">
        <w:rPr>
          <w:rFonts w:ascii="Arial" w:hAnsi="Arial" w:cs="Arial"/>
          <w:color w:val="000000"/>
          <w:kern w:val="0"/>
          <w:lang w:eastAsia="pl-PL" w:bidi="ar-SA"/>
        </w:rPr>
        <w:t>sztuk pojemników</w:t>
      </w:r>
      <w:r>
        <w:rPr>
          <w:rFonts w:ascii="Arial" w:hAnsi="Arial" w:cs="Arial"/>
          <w:color w:val="000000"/>
          <w:kern w:val="0"/>
          <w:lang w:eastAsia="pl-PL" w:bidi="ar-SA"/>
        </w:rPr>
        <w:t xml:space="preserve"> do rozstawienia</w:t>
      </w:r>
      <w:r w:rsidRPr="00BA3895">
        <w:rPr>
          <w:rFonts w:ascii="Arial" w:hAnsi="Arial" w:cs="Arial"/>
          <w:color w:val="000000"/>
          <w:kern w:val="0"/>
          <w:lang w:eastAsia="pl-PL" w:bidi="ar-SA"/>
        </w:rPr>
        <w:t>, w następującym podziale:</w:t>
      </w:r>
      <w:r>
        <w:rPr>
          <w:rFonts w:ascii="Arial" w:hAnsi="Arial" w:cs="Arial"/>
          <w:color w:val="000000"/>
          <w:kern w:val="0"/>
          <w:lang w:eastAsia="pl-PL" w:bidi="ar-SA"/>
        </w:rPr>
        <w:t>………………………………………</w:t>
      </w:r>
    </w:p>
    <w:p w14:paraId="6527E5E6" w14:textId="77777777" w:rsidR="00FA3510" w:rsidRDefault="00FA3510" w:rsidP="00FA3510">
      <w:pPr>
        <w:pStyle w:val="NormalnyWeb"/>
        <w:spacing w:before="0" w:after="0" w:line="360" w:lineRule="auto"/>
        <w:ind w:left="360"/>
        <w:rPr>
          <w:rStyle w:val="Domylnaczcionkaakapitu3"/>
          <w:rFonts w:ascii="Arial" w:hAnsi="Arial" w:cs="Arial"/>
          <w:color w:val="000000"/>
        </w:rPr>
      </w:pPr>
      <w:r>
        <w:rPr>
          <w:rStyle w:val="Domylnaczcionkaakapitu3"/>
          <w:rFonts w:ascii="Arial" w:hAnsi="Arial" w:cs="Arial"/>
          <w:color w:val="000000"/>
        </w:rPr>
        <w:t>3</w:t>
      </w:r>
      <w:r w:rsidR="001C5AD0">
        <w:rPr>
          <w:rStyle w:val="Domylnaczcionkaakapitu3"/>
          <w:rFonts w:ascii="Arial" w:hAnsi="Arial" w:cs="Arial"/>
          <w:color w:val="000000"/>
        </w:rPr>
        <w:t xml:space="preserve">. Szczegółowy opis przedmiotu zamówienia określony został w </w:t>
      </w:r>
      <w:proofErr w:type="spellStart"/>
      <w:r w:rsidR="001C5AD0">
        <w:rPr>
          <w:rStyle w:val="Domylnaczcionkaakapitu3"/>
          <w:rFonts w:ascii="Arial" w:hAnsi="Arial" w:cs="Arial"/>
          <w:color w:val="000000"/>
        </w:rPr>
        <w:t>cz</w:t>
      </w:r>
      <w:proofErr w:type="spellEnd"/>
      <w:r w:rsidR="001C5AD0">
        <w:rPr>
          <w:rStyle w:val="Domylnaczcionkaakapitu3"/>
          <w:rFonts w:ascii="Arial" w:hAnsi="Arial" w:cs="Arial"/>
          <w:color w:val="000000"/>
        </w:rPr>
        <w:t xml:space="preserve"> II SWZ – Opis przedmiotu zamówienia</w:t>
      </w:r>
      <w:r>
        <w:rPr>
          <w:rStyle w:val="Domylnaczcionkaakapitu3"/>
          <w:rFonts w:ascii="Arial" w:hAnsi="Arial" w:cs="Arial"/>
          <w:color w:val="000000"/>
        </w:rPr>
        <w:t xml:space="preserve"> część ……..</w:t>
      </w:r>
    </w:p>
    <w:p w14:paraId="37B0F198" w14:textId="77777777" w:rsidR="00FA3510" w:rsidRDefault="00FA3510" w:rsidP="00FA3510">
      <w:pPr>
        <w:pStyle w:val="NormalnyWeb"/>
        <w:spacing w:before="0" w:after="0" w:line="360" w:lineRule="auto"/>
        <w:ind w:left="360"/>
        <w:rPr>
          <w:rFonts w:ascii="Arial" w:hAnsi="Arial" w:cs="Arial"/>
          <w:color w:val="000000"/>
        </w:rPr>
      </w:pPr>
      <w:r>
        <w:rPr>
          <w:rStyle w:val="Domylnaczcionkaakapitu3"/>
          <w:rFonts w:ascii="Arial" w:hAnsi="Arial" w:cs="Arial"/>
          <w:color w:val="000000"/>
        </w:rPr>
        <w:t xml:space="preserve">4. </w:t>
      </w:r>
      <w:r w:rsidRPr="00BA3895">
        <w:rPr>
          <w:rFonts w:ascii="Arial" w:hAnsi="Arial" w:cs="Arial"/>
          <w:color w:val="000000"/>
          <w:kern w:val="0"/>
          <w:lang w:eastAsia="pl-PL" w:bidi="ar-SA"/>
        </w:rPr>
        <w:t>Zastosowane prawo opcji nie modyfikuje ogólnego charakteru umowy, nie wymaga zmiany umowy.</w:t>
      </w:r>
    </w:p>
    <w:p w14:paraId="3B3BFAAC" w14:textId="77777777" w:rsidR="00FA3510" w:rsidRDefault="00FA3510" w:rsidP="00FA3510">
      <w:pPr>
        <w:pStyle w:val="NormalnyWeb"/>
        <w:spacing w:before="0" w:after="0" w:line="360" w:lineRule="auto"/>
        <w:ind w:left="360"/>
        <w:rPr>
          <w:rStyle w:val="HTML-cytat"/>
          <w:rFonts w:ascii="Arial" w:hAnsi="Arial" w:cs="Arial"/>
          <w:i w:val="0"/>
          <w:iCs w:val="0"/>
          <w:color w:val="000000"/>
        </w:rPr>
      </w:pPr>
      <w:r>
        <w:rPr>
          <w:rFonts w:ascii="Arial" w:hAnsi="Arial" w:cs="Arial"/>
          <w:color w:val="000000"/>
        </w:rPr>
        <w:t xml:space="preserve">5. </w:t>
      </w:r>
      <w:r w:rsidRPr="00BA3895">
        <w:rPr>
          <w:rStyle w:val="HTML-cytat"/>
          <w:rFonts w:ascii="Arial" w:hAnsi="Arial" w:cs="Arial"/>
          <w:i w:val="0"/>
          <w:iCs w:val="0"/>
          <w:color w:val="000000"/>
        </w:rPr>
        <w:t>Zasady dotyczące realizacji zamówienia objętego prawem opcji będą takie same jak te, które obowiązują przy realizacji zamówienia podstawowego. Zamawiający zastrzega również, że ceny jednostkowe objęte opcją będą identyczne, jak w zamówieniu podstawowym oraz niezmienne w całym okresie realizacji umowy.</w:t>
      </w:r>
    </w:p>
    <w:p w14:paraId="773DF9F8" w14:textId="77777777" w:rsidR="00FA3510" w:rsidRDefault="00FA3510" w:rsidP="00FA3510">
      <w:pPr>
        <w:pStyle w:val="NormalnyWeb"/>
        <w:spacing w:before="0" w:after="0" w:line="360" w:lineRule="auto"/>
        <w:ind w:left="360"/>
        <w:rPr>
          <w:rStyle w:val="markedcontent"/>
          <w:rFonts w:ascii="Arial" w:hAnsi="Arial" w:cs="Arial"/>
          <w:color w:val="000000"/>
        </w:rPr>
      </w:pPr>
      <w:r>
        <w:rPr>
          <w:rStyle w:val="HTML-cytat"/>
          <w:rFonts w:ascii="Arial" w:hAnsi="Arial" w:cs="Arial"/>
          <w:i w:val="0"/>
          <w:iCs w:val="0"/>
          <w:color w:val="000000"/>
        </w:rPr>
        <w:t xml:space="preserve">6. </w:t>
      </w:r>
      <w:r w:rsidRPr="00BA3895">
        <w:rPr>
          <w:rStyle w:val="markedcontent"/>
          <w:rFonts w:ascii="Arial" w:hAnsi="Arial" w:cs="Arial"/>
          <w:color w:val="000000"/>
        </w:rPr>
        <w:t>Zamawiający zastrzega sobie możliwość skorzystania z prawa opcji w całości lub w</w:t>
      </w:r>
      <w:r w:rsidRPr="00BA3895">
        <w:rPr>
          <w:rFonts w:ascii="Arial" w:hAnsi="Arial" w:cs="Arial"/>
          <w:color w:val="000000"/>
        </w:rPr>
        <w:br/>
      </w:r>
      <w:r w:rsidRPr="00BA3895">
        <w:rPr>
          <w:rStyle w:val="markedcontent"/>
          <w:rFonts w:ascii="Arial" w:hAnsi="Arial" w:cs="Arial"/>
          <w:color w:val="000000"/>
        </w:rPr>
        <w:t>części.</w:t>
      </w:r>
    </w:p>
    <w:p w14:paraId="01448411" w14:textId="77777777" w:rsidR="00FA3510" w:rsidRDefault="00FA3510" w:rsidP="00FA3510">
      <w:pPr>
        <w:pStyle w:val="NormalnyWeb"/>
        <w:spacing w:before="0" w:after="0" w:line="360" w:lineRule="auto"/>
        <w:ind w:left="360"/>
        <w:rPr>
          <w:rStyle w:val="markedcontent"/>
          <w:rFonts w:ascii="Arial" w:hAnsi="Arial" w:cs="Arial"/>
          <w:color w:val="000000"/>
        </w:rPr>
      </w:pPr>
      <w:r>
        <w:rPr>
          <w:rStyle w:val="markedcontent"/>
          <w:rFonts w:ascii="Arial" w:hAnsi="Arial" w:cs="Arial"/>
          <w:color w:val="000000"/>
        </w:rPr>
        <w:t xml:space="preserve">7. </w:t>
      </w:r>
      <w:r w:rsidRPr="00BA3895">
        <w:rPr>
          <w:rStyle w:val="HTML-cytat"/>
          <w:rFonts w:ascii="Arial" w:hAnsi="Arial" w:cs="Arial"/>
          <w:i w:val="0"/>
          <w:iCs w:val="0"/>
          <w:color w:val="000000"/>
        </w:rPr>
        <w:t>Zamówienie realizowane w ramach opcji jest jednostronnym uprawnieniem Zamawiającego, dlatego też nieskorzystanie przez Zamawiającego z prawa opcji nie stanowi podstawy dla Wykonawcy do dochodzenia jakichkolwiek roszczeń w stosunku do Zamawiającego.</w:t>
      </w:r>
    </w:p>
    <w:p w14:paraId="7FC41F5C" w14:textId="77777777" w:rsidR="00FA3510" w:rsidRDefault="00FA3510" w:rsidP="00FA3510">
      <w:pPr>
        <w:pStyle w:val="NormalnyWeb"/>
        <w:spacing w:before="0" w:after="0" w:line="360" w:lineRule="auto"/>
        <w:ind w:left="360"/>
        <w:rPr>
          <w:rStyle w:val="markedcontent"/>
          <w:rFonts w:ascii="Arial" w:hAnsi="Arial" w:cs="Arial"/>
          <w:color w:val="000000"/>
        </w:rPr>
      </w:pPr>
      <w:r>
        <w:rPr>
          <w:rStyle w:val="markedcontent"/>
          <w:rFonts w:ascii="Arial" w:hAnsi="Arial" w:cs="Arial"/>
          <w:color w:val="000000"/>
        </w:rPr>
        <w:t xml:space="preserve">8. </w:t>
      </w:r>
      <w:r w:rsidRPr="00BA3895">
        <w:rPr>
          <w:rStyle w:val="markedcontent"/>
          <w:rFonts w:ascii="Arial" w:hAnsi="Arial" w:cs="Arial"/>
          <w:color w:val="000000"/>
        </w:rPr>
        <w:t>Jeżeli Zamawiający skorzysta z prawa opcji obowiązkiem umownym wykonawcy jest</w:t>
      </w:r>
      <w:r w:rsidRPr="00BA3895">
        <w:rPr>
          <w:rFonts w:ascii="Arial" w:hAnsi="Arial" w:cs="Arial"/>
          <w:color w:val="000000"/>
        </w:rPr>
        <w:t xml:space="preserve"> </w:t>
      </w:r>
      <w:r w:rsidRPr="00BA3895">
        <w:rPr>
          <w:rStyle w:val="markedcontent"/>
          <w:rFonts w:ascii="Arial" w:hAnsi="Arial" w:cs="Arial"/>
          <w:color w:val="000000"/>
        </w:rPr>
        <w:t xml:space="preserve">wykonanie świadczenia w zakresie objętym wykorzystanym prawem </w:t>
      </w:r>
      <w:r w:rsidRPr="00BA3895">
        <w:rPr>
          <w:rStyle w:val="highlight"/>
          <w:rFonts w:ascii="Arial" w:hAnsi="Arial" w:cs="Arial"/>
          <w:color w:val="000000"/>
        </w:rPr>
        <w:t>opc</w:t>
      </w:r>
      <w:r w:rsidRPr="00BA3895">
        <w:rPr>
          <w:rStyle w:val="markedcontent"/>
          <w:rFonts w:ascii="Arial" w:hAnsi="Arial" w:cs="Arial"/>
          <w:color w:val="000000"/>
        </w:rPr>
        <w:t>ji na</w:t>
      </w:r>
      <w:r w:rsidRPr="00BA3895">
        <w:rPr>
          <w:rFonts w:ascii="Arial" w:hAnsi="Arial" w:cs="Arial"/>
          <w:color w:val="000000"/>
        </w:rPr>
        <w:br/>
      </w:r>
      <w:r w:rsidRPr="00BA3895">
        <w:rPr>
          <w:rStyle w:val="markedcontent"/>
          <w:rFonts w:ascii="Arial" w:hAnsi="Arial" w:cs="Arial"/>
          <w:color w:val="000000"/>
        </w:rPr>
        <w:t>warunkach takich jak zamówienie podstawowe.</w:t>
      </w:r>
    </w:p>
    <w:p w14:paraId="6F22EE39" w14:textId="77777777" w:rsidR="00FA3510" w:rsidRDefault="00FA3510" w:rsidP="00FA3510">
      <w:pPr>
        <w:pStyle w:val="NormalnyWeb"/>
        <w:spacing w:before="0" w:after="0" w:line="360" w:lineRule="auto"/>
        <w:ind w:left="360"/>
        <w:rPr>
          <w:rStyle w:val="HTML-cytat"/>
          <w:rFonts w:ascii="Arial" w:hAnsi="Arial" w:cs="Arial"/>
          <w:i w:val="0"/>
          <w:iCs w:val="0"/>
          <w:color w:val="000000"/>
        </w:rPr>
      </w:pPr>
      <w:r>
        <w:rPr>
          <w:rStyle w:val="markedcontent"/>
          <w:rFonts w:ascii="Arial" w:hAnsi="Arial" w:cs="Arial"/>
          <w:color w:val="000000"/>
        </w:rPr>
        <w:t xml:space="preserve">9. </w:t>
      </w:r>
      <w:r w:rsidRPr="00BA3895">
        <w:rPr>
          <w:rStyle w:val="HTML-cytat"/>
          <w:rFonts w:ascii="Arial" w:hAnsi="Arial" w:cs="Arial"/>
          <w:i w:val="0"/>
          <w:iCs w:val="0"/>
          <w:color w:val="000000"/>
        </w:rPr>
        <w:t>Zamówienie objęte prawem opcji Wykonawca będzie zobowiązany wykonać po uprzednim otrzymaniu zawiadomienia od Zamawiającego, że zamierza z prawa opcji skorzystać, zawierającego liczbę x (pojemników</w:t>
      </w:r>
      <w:r>
        <w:rPr>
          <w:rStyle w:val="HTML-cytat"/>
          <w:rFonts w:ascii="Arial" w:hAnsi="Arial" w:cs="Arial"/>
          <w:i w:val="0"/>
          <w:iCs w:val="0"/>
          <w:color w:val="000000"/>
        </w:rPr>
        <w:t xml:space="preserve"> do rozstawienia</w:t>
      </w:r>
      <w:r w:rsidRPr="00BA3895">
        <w:rPr>
          <w:rStyle w:val="HTML-cytat"/>
          <w:rFonts w:ascii="Arial" w:hAnsi="Arial" w:cs="Arial"/>
          <w:i w:val="0"/>
          <w:iCs w:val="0"/>
          <w:color w:val="000000"/>
        </w:rPr>
        <w:t>) w ramach przedmiotowego uprawnienia Zamawiającego</w:t>
      </w:r>
      <w:r>
        <w:rPr>
          <w:rStyle w:val="HTML-cytat"/>
          <w:rFonts w:ascii="Arial" w:hAnsi="Arial" w:cs="Arial"/>
          <w:i w:val="0"/>
          <w:iCs w:val="0"/>
          <w:color w:val="000000"/>
        </w:rPr>
        <w:t xml:space="preserve"> oraz wykaz lokalizacji</w:t>
      </w:r>
      <w:r w:rsidRPr="00BA3895">
        <w:rPr>
          <w:rStyle w:val="HTML-cytat"/>
          <w:rFonts w:ascii="Arial" w:hAnsi="Arial" w:cs="Arial"/>
          <w:i w:val="0"/>
          <w:iCs w:val="0"/>
          <w:color w:val="000000"/>
        </w:rPr>
        <w:t>. Zawiadomienie wysłane zostanie na adres e</w:t>
      </w:r>
      <w:r>
        <w:rPr>
          <w:rStyle w:val="HTML-cytat"/>
          <w:rFonts w:ascii="Arial" w:hAnsi="Arial" w:cs="Arial"/>
          <w:i w:val="0"/>
          <w:iCs w:val="0"/>
          <w:color w:val="000000"/>
        </w:rPr>
        <w:t>-</w:t>
      </w:r>
      <w:r w:rsidRPr="00BA3895">
        <w:rPr>
          <w:rStyle w:val="HTML-cytat"/>
          <w:rFonts w:ascii="Arial" w:hAnsi="Arial" w:cs="Arial"/>
          <w:i w:val="0"/>
          <w:iCs w:val="0"/>
          <w:color w:val="000000"/>
        </w:rPr>
        <w:t>ma</w:t>
      </w:r>
      <w:r>
        <w:rPr>
          <w:rStyle w:val="HTML-cytat"/>
          <w:rFonts w:ascii="Arial" w:hAnsi="Arial" w:cs="Arial"/>
          <w:i w:val="0"/>
          <w:iCs w:val="0"/>
          <w:color w:val="000000"/>
        </w:rPr>
        <w:t>i</w:t>
      </w:r>
      <w:r w:rsidRPr="00BA3895">
        <w:rPr>
          <w:rStyle w:val="HTML-cytat"/>
          <w:rFonts w:ascii="Arial" w:hAnsi="Arial" w:cs="Arial"/>
          <w:i w:val="0"/>
          <w:iCs w:val="0"/>
          <w:color w:val="000000"/>
        </w:rPr>
        <w:t xml:space="preserve">l Wykonawcy: </w:t>
      </w:r>
      <w:r w:rsidRPr="00BA3895">
        <w:rPr>
          <w:rFonts w:ascii="Arial" w:hAnsi="Arial" w:cs="Arial"/>
          <w:color w:val="000000"/>
        </w:rPr>
        <w:t>…………………..@.......................</w:t>
      </w:r>
    </w:p>
    <w:p w14:paraId="19232B56" w14:textId="1E6B92DF" w:rsidR="00FA3510" w:rsidRDefault="00FA3510" w:rsidP="00FA3510">
      <w:pPr>
        <w:pStyle w:val="NormalnyWeb"/>
        <w:spacing w:before="0" w:after="0" w:line="360" w:lineRule="auto"/>
        <w:ind w:left="360"/>
        <w:rPr>
          <w:rFonts w:ascii="Arial" w:hAnsi="Arial" w:cs="Arial"/>
          <w:color w:val="000000"/>
        </w:rPr>
      </w:pPr>
      <w:r>
        <w:rPr>
          <w:rStyle w:val="HTML-cytat"/>
          <w:rFonts w:ascii="Arial" w:hAnsi="Arial" w:cs="Arial"/>
          <w:i w:val="0"/>
          <w:iCs w:val="0"/>
          <w:color w:val="000000"/>
        </w:rPr>
        <w:t>1</w:t>
      </w:r>
      <w:r w:rsidR="00D058BF">
        <w:rPr>
          <w:rStyle w:val="HTML-cytat"/>
          <w:rFonts w:ascii="Arial" w:hAnsi="Arial" w:cs="Arial"/>
          <w:i w:val="0"/>
          <w:iCs w:val="0"/>
          <w:color w:val="000000"/>
        </w:rPr>
        <w:t>0</w:t>
      </w:r>
      <w:r>
        <w:rPr>
          <w:rStyle w:val="HTML-cytat"/>
          <w:rFonts w:ascii="Arial" w:hAnsi="Arial" w:cs="Arial"/>
          <w:i w:val="0"/>
          <w:iCs w:val="0"/>
          <w:color w:val="000000"/>
        </w:rPr>
        <w:t xml:space="preserve">. </w:t>
      </w:r>
      <w:r w:rsidRPr="00BA3895">
        <w:rPr>
          <w:rStyle w:val="HTML-cytat"/>
          <w:rFonts w:ascii="Arial" w:hAnsi="Arial" w:cs="Arial"/>
          <w:i w:val="0"/>
          <w:iCs w:val="0"/>
          <w:color w:val="000000"/>
        </w:rPr>
        <w:t xml:space="preserve">Zamawiający jest uprawniony do skorzystania z prawa opcji w okresie </w:t>
      </w:r>
      <w:r w:rsidRPr="00557603">
        <w:rPr>
          <w:rStyle w:val="HTML-cytat"/>
          <w:rFonts w:ascii="Arial" w:hAnsi="Arial" w:cs="Arial"/>
          <w:i w:val="0"/>
          <w:iCs w:val="0"/>
          <w:color w:val="000000" w:themeColor="text1"/>
        </w:rPr>
        <w:t xml:space="preserve">do </w:t>
      </w:r>
      <w:r w:rsidR="00557603" w:rsidRPr="00557603">
        <w:rPr>
          <w:rStyle w:val="HTML-cytat"/>
          <w:rFonts w:ascii="Arial" w:hAnsi="Arial" w:cs="Arial"/>
          <w:i w:val="0"/>
          <w:iCs w:val="0"/>
          <w:color w:val="000000" w:themeColor="text1"/>
        </w:rPr>
        <w:t>3</w:t>
      </w:r>
      <w:r w:rsidRPr="00557603">
        <w:rPr>
          <w:rStyle w:val="HTML-cytat"/>
          <w:rFonts w:ascii="Arial" w:hAnsi="Arial" w:cs="Arial"/>
          <w:i w:val="0"/>
          <w:iCs w:val="0"/>
          <w:color w:val="000000" w:themeColor="text1"/>
        </w:rPr>
        <w:t xml:space="preserve"> dni</w:t>
      </w:r>
      <w:r w:rsidR="00557603" w:rsidRPr="00557603">
        <w:rPr>
          <w:rStyle w:val="HTML-cytat"/>
          <w:rFonts w:ascii="Arial" w:hAnsi="Arial" w:cs="Arial"/>
          <w:i w:val="0"/>
          <w:iCs w:val="0"/>
          <w:color w:val="000000" w:themeColor="text1"/>
        </w:rPr>
        <w:t xml:space="preserve"> </w:t>
      </w:r>
      <w:r w:rsidR="00557603">
        <w:rPr>
          <w:rStyle w:val="HTML-cytat"/>
          <w:rFonts w:ascii="Arial" w:hAnsi="Arial" w:cs="Arial"/>
          <w:i w:val="0"/>
          <w:iCs w:val="0"/>
          <w:color w:val="000000"/>
        </w:rPr>
        <w:t>roboczych</w:t>
      </w:r>
      <w:r w:rsidRPr="00BA3895">
        <w:rPr>
          <w:rStyle w:val="HTML-cytat"/>
          <w:rFonts w:ascii="Arial" w:hAnsi="Arial" w:cs="Arial"/>
          <w:i w:val="0"/>
          <w:iCs w:val="0"/>
          <w:color w:val="000000"/>
        </w:rPr>
        <w:t>, licząc od dnia zawarcia umowy.</w:t>
      </w:r>
    </w:p>
    <w:p w14:paraId="26CCB165" w14:textId="55E04682" w:rsidR="00FA3510" w:rsidRPr="00FA3510" w:rsidRDefault="00FA3510" w:rsidP="00FA3510">
      <w:pPr>
        <w:pStyle w:val="NormalnyWeb"/>
        <w:spacing w:before="0" w:after="0" w:line="360" w:lineRule="auto"/>
        <w:ind w:left="360"/>
        <w:rPr>
          <w:rFonts w:ascii="Arial" w:hAnsi="Arial" w:cs="Arial"/>
          <w:color w:val="000000"/>
        </w:rPr>
      </w:pPr>
      <w:r>
        <w:rPr>
          <w:rFonts w:ascii="Arial" w:hAnsi="Arial" w:cs="Arial"/>
          <w:color w:val="000000"/>
        </w:rPr>
        <w:t xml:space="preserve">12. </w:t>
      </w:r>
      <w:r w:rsidRPr="00BA3895">
        <w:rPr>
          <w:rStyle w:val="Domylnaczcionkaakapitu3"/>
          <w:rFonts w:ascii="Arial" w:hAnsi="Arial" w:cs="Arial"/>
          <w:color w:val="000000"/>
        </w:rPr>
        <w:t>Wykonawca zobowiązuje się do wykonania i dostarczenia przedmiotu zamówienia zgodnie z wymaganiami Zamawiającego zawartymi w SWZ ww. postępowania przetargowego stanowiącego załącznik do niniejszej umowy i będącego jej integralną częścią, normami  i obowiązującymi przepisami prawa.</w:t>
      </w:r>
    </w:p>
    <w:p w14:paraId="591AA452" w14:textId="77777777" w:rsidR="00557603" w:rsidRDefault="00557603" w:rsidP="001C5AD0">
      <w:pPr>
        <w:pStyle w:val="NormalnyWeb"/>
        <w:spacing w:before="0" w:after="0" w:line="360" w:lineRule="auto"/>
        <w:jc w:val="center"/>
        <w:rPr>
          <w:rStyle w:val="Domylnaczcionkaakapitu3"/>
          <w:rFonts w:ascii="Arial" w:hAnsi="Arial" w:cs="Arial"/>
          <w:color w:val="000000"/>
        </w:rPr>
      </w:pPr>
    </w:p>
    <w:p w14:paraId="2E574C0E" w14:textId="77777777" w:rsidR="00557603" w:rsidRDefault="00557603" w:rsidP="001C5AD0">
      <w:pPr>
        <w:pStyle w:val="NormalnyWeb"/>
        <w:spacing w:before="0" w:after="0" w:line="360" w:lineRule="auto"/>
        <w:jc w:val="center"/>
        <w:rPr>
          <w:rStyle w:val="Domylnaczcionkaakapitu3"/>
          <w:rFonts w:ascii="Arial" w:hAnsi="Arial" w:cs="Arial"/>
          <w:color w:val="000000"/>
        </w:rPr>
      </w:pPr>
    </w:p>
    <w:p w14:paraId="0C3ED83F" w14:textId="6E1ECACF" w:rsidR="001C5AD0" w:rsidRDefault="001C5AD0" w:rsidP="001C5AD0">
      <w:pPr>
        <w:pStyle w:val="NormalnyWeb"/>
        <w:spacing w:before="0" w:after="0" w:line="360" w:lineRule="auto"/>
        <w:jc w:val="center"/>
      </w:pPr>
      <w:r>
        <w:rPr>
          <w:rStyle w:val="Domylnaczcionkaakapitu3"/>
          <w:rFonts w:ascii="Arial" w:hAnsi="Arial" w:cs="Arial"/>
          <w:color w:val="000000"/>
        </w:rPr>
        <w:lastRenderedPageBreak/>
        <w:t>§ 2</w:t>
      </w:r>
    </w:p>
    <w:p w14:paraId="61FA9B16" w14:textId="77777777" w:rsidR="001C5AD0" w:rsidRDefault="001C5AD0" w:rsidP="001C5AD0">
      <w:pPr>
        <w:pStyle w:val="NormalnyWeb"/>
        <w:spacing w:before="0" w:after="0" w:line="360" w:lineRule="auto"/>
        <w:jc w:val="center"/>
      </w:pPr>
      <w:r>
        <w:rPr>
          <w:rStyle w:val="Domylnaczcionkaakapitu3"/>
          <w:rFonts w:ascii="Arial" w:hAnsi="Arial" w:cs="Arial"/>
          <w:color w:val="000000"/>
        </w:rPr>
        <w:t>Wynagrodzenie</w:t>
      </w:r>
    </w:p>
    <w:p w14:paraId="61964E30" w14:textId="2E458D65" w:rsidR="00FA3510" w:rsidRPr="00BA3895" w:rsidRDefault="00FA3510" w:rsidP="00FA3510">
      <w:pPr>
        <w:pStyle w:val="NormalnyWeb"/>
        <w:numPr>
          <w:ilvl w:val="0"/>
          <w:numId w:val="43"/>
        </w:numPr>
        <w:autoSpaceDN/>
        <w:spacing w:before="0" w:after="0" w:line="360" w:lineRule="auto"/>
        <w:rPr>
          <w:rStyle w:val="Domylnaczcionkaakapitu3"/>
          <w:color w:val="000000"/>
        </w:rPr>
      </w:pPr>
      <w:r w:rsidRPr="00BA3895">
        <w:rPr>
          <w:rFonts w:ascii="Arial" w:hAnsi="Arial" w:cs="Arial"/>
          <w:color w:val="000000"/>
        </w:rPr>
        <w:t>Wynagrodzenie Wykonawcy za prawidłowe wykonanie umowy w zakresie zamówienia podstawowego ustalone zostało na kwotę brutto ………………… zł, słownie:</w:t>
      </w:r>
      <w:r w:rsidRPr="00BA3895">
        <w:rPr>
          <w:rStyle w:val="Domylnaczcionkaakapitu3"/>
          <w:rFonts w:ascii="Arial" w:hAnsi="Arial" w:cs="Arial"/>
          <w:color w:val="000000"/>
        </w:rPr>
        <w:t xml:space="preserve">…………………………………………… </w:t>
      </w:r>
    </w:p>
    <w:p w14:paraId="5E426AB7" w14:textId="36AC9D40" w:rsidR="00FA3510" w:rsidRPr="00BA3895" w:rsidRDefault="00FA3510" w:rsidP="00FA3510">
      <w:pPr>
        <w:pStyle w:val="NormalnyWeb"/>
        <w:numPr>
          <w:ilvl w:val="0"/>
          <w:numId w:val="43"/>
        </w:numPr>
        <w:autoSpaceDN/>
        <w:spacing w:before="0" w:after="0" w:line="360" w:lineRule="auto"/>
        <w:rPr>
          <w:rFonts w:ascii="Arial" w:hAnsi="Arial" w:cs="Arial"/>
          <w:color w:val="000000"/>
        </w:rPr>
      </w:pPr>
      <w:r w:rsidRPr="00BA3895">
        <w:rPr>
          <w:rFonts w:ascii="Arial" w:hAnsi="Arial" w:cs="Arial"/>
          <w:color w:val="000000"/>
        </w:rPr>
        <w:t xml:space="preserve">Maksymalne wynagrodzenie Wykonawcy za prawidłowe wykonanie umowy w ramach prawa opcji ustalone zostało na kwotę brutto …………………… zł, słownie ………………………………………….., z uwzględnieniem, że wynagrodzenie to będzie stanowić iloczyn ceny jednostkowej wskazanej w formularzu ofertowym, stanowiącym złącznik nr 1 do umowy oraz liczby </w:t>
      </w:r>
      <w:r>
        <w:rPr>
          <w:rFonts w:ascii="Arial" w:hAnsi="Arial" w:cs="Arial"/>
          <w:color w:val="000000"/>
        </w:rPr>
        <w:t>rozstawionych</w:t>
      </w:r>
      <w:r w:rsidRPr="00BA3895">
        <w:rPr>
          <w:rFonts w:ascii="Arial" w:hAnsi="Arial" w:cs="Arial"/>
          <w:color w:val="000000"/>
        </w:rPr>
        <w:t xml:space="preserve"> pojemników wskazanych w treści zawiadomienia, o którym mowa w § 1 ust. </w:t>
      </w:r>
      <w:r>
        <w:rPr>
          <w:rFonts w:ascii="Arial" w:hAnsi="Arial" w:cs="Arial"/>
          <w:color w:val="000000"/>
        </w:rPr>
        <w:t>9</w:t>
      </w:r>
      <w:r w:rsidRPr="00BA3895">
        <w:rPr>
          <w:rFonts w:ascii="Arial" w:hAnsi="Arial" w:cs="Arial"/>
          <w:color w:val="000000"/>
        </w:rPr>
        <w:t xml:space="preserve"> niniejszej umowy.</w:t>
      </w:r>
    </w:p>
    <w:p w14:paraId="3504E22C" w14:textId="77777777" w:rsidR="00FA3510" w:rsidRPr="00BA3895" w:rsidRDefault="00FA3510" w:rsidP="00FA3510">
      <w:pPr>
        <w:pStyle w:val="NormalnyWeb"/>
        <w:numPr>
          <w:ilvl w:val="0"/>
          <w:numId w:val="43"/>
        </w:numPr>
        <w:autoSpaceDN/>
        <w:spacing w:before="0" w:after="0" w:line="360" w:lineRule="auto"/>
        <w:rPr>
          <w:color w:val="000000"/>
        </w:rPr>
      </w:pPr>
      <w:r w:rsidRPr="00BA3895">
        <w:rPr>
          <w:rFonts w:ascii="Arial" w:hAnsi="Arial" w:cs="Arial"/>
          <w:color w:val="000000"/>
        </w:rPr>
        <w:t>Wynagrodzenie, o którym mowa w ust. 1 i 2 zawiera podatek VAT.</w:t>
      </w:r>
    </w:p>
    <w:p w14:paraId="176576D9" w14:textId="77777777" w:rsidR="00FA3510" w:rsidRPr="00BA3895" w:rsidRDefault="00FA3510" w:rsidP="00FA3510">
      <w:pPr>
        <w:pStyle w:val="NormalnyWeb"/>
        <w:numPr>
          <w:ilvl w:val="0"/>
          <w:numId w:val="43"/>
        </w:numPr>
        <w:autoSpaceDN/>
        <w:spacing w:before="0" w:after="0" w:line="360" w:lineRule="auto"/>
        <w:rPr>
          <w:color w:val="000000"/>
        </w:rPr>
      </w:pPr>
      <w:r w:rsidRPr="00BA3895">
        <w:rPr>
          <w:rFonts w:ascii="Arial" w:hAnsi="Arial" w:cs="Arial"/>
          <w:color w:val="000000"/>
        </w:rPr>
        <w:t xml:space="preserve">Przyjmuje się, że Wykonawca realizując zamówienie, o którym mowa w §1 uwzględnił wszystkie koszty niezbędne do jej prawidłowego wykonania, w tym koszty związane z obowiązującymi go przepisami powszechnie obowiązującego prawa jak i </w:t>
      </w:r>
      <w:proofErr w:type="spellStart"/>
      <w:r w:rsidRPr="00BA3895">
        <w:rPr>
          <w:rFonts w:ascii="Arial" w:hAnsi="Arial" w:cs="Arial"/>
          <w:color w:val="000000"/>
        </w:rPr>
        <w:t>ryzykami</w:t>
      </w:r>
      <w:proofErr w:type="spellEnd"/>
      <w:r w:rsidRPr="00BA3895">
        <w:rPr>
          <w:rFonts w:ascii="Arial" w:hAnsi="Arial" w:cs="Arial"/>
          <w:color w:val="000000"/>
        </w:rPr>
        <w:t xml:space="preserve"> związanymi ze specyfiką przedmiotu umowy.</w:t>
      </w:r>
    </w:p>
    <w:p w14:paraId="2A8D1389" w14:textId="5A3D3FD0" w:rsidR="00FA3510" w:rsidRPr="00336995" w:rsidRDefault="00FA3510" w:rsidP="00FA3510">
      <w:pPr>
        <w:pStyle w:val="NormalnyWeb"/>
        <w:numPr>
          <w:ilvl w:val="0"/>
          <w:numId w:val="43"/>
        </w:numPr>
        <w:autoSpaceDN/>
        <w:spacing w:before="0" w:after="0" w:line="360" w:lineRule="auto"/>
        <w:rPr>
          <w:color w:val="000000" w:themeColor="text1"/>
        </w:rPr>
      </w:pPr>
      <w:r w:rsidRPr="00BA3895">
        <w:rPr>
          <w:rStyle w:val="Domylnaczcionkaakapitu3"/>
          <w:rFonts w:ascii="Arial" w:hAnsi="Arial" w:cs="Arial"/>
          <w:color w:val="000000"/>
        </w:rPr>
        <w:t>Należne Wykonawcy wynagrodzenie, o którym mowa w ust. 1 i</w:t>
      </w:r>
      <w:r w:rsidR="00D8545E">
        <w:rPr>
          <w:rStyle w:val="Domylnaczcionkaakapitu3"/>
          <w:rFonts w:ascii="Arial" w:hAnsi="Arial" w:cs="Arial"/>
          <w:color w:val="000000"/>
        </w:rPr>
        <w:t>/lub</w:t>
      </w:r>
      <w:r w:rsidRPr="00BA3895">
        <w:rPr>
          <w:rStyle w:val="Domylnaczcionkaakapitu3"/>
          <w:rFonts w:ascii="Arial" w:hAnsi="Arial" w:cs="Arial"/>
          <w:color w:val="000000"/>
        </w:rPr>
        <w:t xml:space="preserve"> 2 płatne będzie w terminie </w:t>
      </w:r>
      <w:r w:rsidRPr="00336995">
        <w:rPr>
          <w:rStyle w:val="Domylnaczcionkaakapitu3"/>
          <w:rFonts w:ascii="Arial" w:hAnsi="Arial" w:cs="Arial"/>
          <w:color w:val="000000" w:themeColor="text1"/>
        </w:rPr>
        <w:t>30 dni od daty doręczenia Zamawiającemu prawidłowo wystawionej faktury, którą Wykonawca może wystawić dopiero po prawidłowym wykonaniu umowy,</w:t>
      </w:r>
      <w:r w:rsidR="00557603" w:rsidRPr="00336995">
        <w:rPr>
          <w:rStyle w:val="Domylnaczcionkaakapitu3"/>
          <w:rFonts w:ascii="Arial" w:hAnsi="Arial" w:cs="Arial"/>
          <w:color w:val="000000" w:themeColor="text1"/>
        </w:rPr>
        <w:t xml:space="preserve"> dostarczeniu dokumentacji odbiorowej i</w:t>
      </w:r>
      <w:r w:rsidRPr="00336995">
        <w:rPr>
          <w:rStyle w:val="Domylnaczcionkaakapitu3"/>
          <w:rFonts w:ascii="Arial" w:hAnsi="Arial" w:cs="Arial"/>
          <w:color w:val="000000" w:themeColor="text1"/>
        </w:rPr>
        <w:t xml:space="preserve"> odbiorze przez Zamawiającego</w:t>
      </w:r>
      <w:r w:rsidR="00557603" w:rsidRPr="00336995">
        <w:rPr>
          <w:rStyle w:val="Domylnaczcionkaakapitu3"/>
          <w:rFonts w:ascii="Arial" w:hAnsi="Arial" w:cs="Arial"/>
          <w:color w:val="000000" w:themeColor="text1"/>
        </w:rPr>
        <w:t xml:space="preserve"> bez uwag i zastrzeżeń.</w:t>
      </w:r>
    </w:p>
    <w:p w14:paraId="01334B29" w14:textId="77777777" w:rsidR="00FA3510" w:rsidRPr="00BA3895" w:rsidRDefault="00FA3510" w:rsidP="00FA3510">
      <w:pPr>
        <w:pStyle w:val="NormalnyWeb"/>
        <w:numPr>
          <w:ilvl w:val="0"/>
          <w:numId w:val="43"/>
        </w:numPr>
        <w:autoSpaceDN/>
        <w:spacing w:before="0" w:after="0" w:line="360" w:lineRule="auto"/>
        <w:rPr>
          <w:color w:val="000000"/>
        </w:rPr>
      </w:pPr>
      <w:r w:rsidRPr="00BA3895">
        <w:rPr>
          <w:rStyle w:val="Domylnaczcionkaakapitu3"/>
          <w:rFonts w:ascii="Arial" w:hAnsi="Arial" w:cs="Arial"/>
          <w:color w:val="000000"/>
        </w:rPr>
        <w:t>Zapłata wynagrodzenia, o którym mowa w ust. 1 i 2 umowy, nastąpi przelewem na rachunek bankowy Wykonawcy wskazany na fakturze.</w:t>
      </w:r>
    </w:p>
    <w:p w14:paraId="27D715F3" w14:textId="77777777" w:rsidR="00FA3510" w:rsidRPr="00BA3895" w:rsidRDefault="00FA3510" w:rsidP="00FA3510">
      <w:pPr>
        <w:pStyle w:val="NormalnyWeb"/>
        <w:numPr>
          <w:ilvl w:val="0"/>
          <w:numId w:val="43"/>
        </w:numPr>
        <w:autoSpaceDN/>
        <w:spacing w:before="0" w:after="0" w:line="360" w:lineRule="auto"/>
        <w:rPr>
          <w:color w:val="000000"/>
        </w:rPr>
      </w:pPr>
      <w:r w:rsidRPr="00BA3895">
        <w:rPr>
          <w:rStyle w:val="Domylnaczcionkaakapitu3"/>
          <w:rFonts w:ascii="Arial" w:hAnsi="Arial" w:cs="Arial"/>
          <w:color w:val="000000"/>
        </w:rPr>
        <w:t>Za dzień zapłaty uznaje się dzień obciążenia rachunku bankowego Zamawiającego.</w:t>
      </w:r>
    </w:p>
    <w:p w14:paraId="727EF50E" w14:textId="77777777" w:rsidR="001C5AD0" w:rsidRDefault="001C5AD0" w:rsidP="001C5AD0">
      <w:pPr>
        <w:pStyle w:val="NormalnyWeb"/>
        <w:spacing w:before="0" w:after="0" w:line="360" w:lineRule="auto"/>
        <w:jc w:val="center"/>
        <w:rPr>
          <w:rFonts w:ascii="Arial" w:hAnsi="Arial" w:cs="Arial"/>
          <w:color w:val="000000"/>
        </w:rPr>
      </w:pPr>
    </w:p>
    <w:p w14:paraId="0B8C0D8E" w14:textId="77777777" w:rsidR="001C5AD0" w:rsidRDefault="001C5AD0" w:rsidP="001C5AD0">
      <w:pPr>
        <w:pStyle w:val="NormalnyWeb"/>
        <w:spacing w:before="0" w:after="0" w:line="360" w:lineRule="auto"/>
        <w:jc w:val="center"/>
      </w:pPr>
      <w:r>
        <w:rPr>
          <w:rStyle w:val="Domylnaczcionkaakapitu3"/>
          <w:rFonts w:ascii="Arial" w:hAnsi="Arial" w:cs="Arial"/>
          <w:color w:val="000000"/>
        </w:rPr>
        <w:t>§ 3</w:t>
      </w:r>
      <w:r>
        <w:rPr>
          <w:rStyle w:val="Domylnaczcionkaakapitu3"/>
          <w:rFonts w:ascii="Arial" w:hAnsi="Arial" w:cs="Arial"/>
          <w:color w:val="000000"/>
        </w:rPr>
        <w:br/>
        <w:t>Termin realizacji zamówienia</w:t>
      </w:r>
    </w:p>
    <w:p w14:paraId="43CC523D" w14:textId="77777777" w:rsidR="00D8545E" w:rsidRPr="00BA3895" w:rsidRDefault="00D8545E" w:rsidP="00D8545E">
      <w:pPr>
        <w:pStyle w:val="NormalnyWeb"/>
        <w:numPr>
          <w:ilvl w:val="0"/>
          <w:numId w:val="44"/>
        </w:numPr>
        <w:autoSpaceDN/>
        <w:spacing w:before="0" w:after="0" w:line="360" w:lineRule="auto"/>
        <w:rPr>
          <w:color w:val="000000"/>
        </w:rPr>
      </w:pPr>
      <w:r w:rsidRPr="00BA3895">
        <w:rPr>
          <w:rStyle w:val="Domylnaczcionkaakapitu3"/>
          <w:rFonts w:ascii="Arial" w:hAnsi="Arial" w:cs="Arial"/>
          <w:color w:val="000000"/>
        </w:rPr>
        <w:t>Rozpoczęcie realizacji przedmiotu zamówienia: w dniu podpisania umowy.</w:t>
      </w:r>
    </w:p>
    <w:p w14:paraId="107BB412" w14:textId="49BC66C5" w:rsidR="00D8545E" w:rsidRPr="00BA3895" w:rsidRDefault="00D8545E" w:rsidP="00D8545E">
      <w:pPr>
        <w:pStyle w:val="NormalnyWeb"/>
        <w:numPr>
          <w:ilvl w:val="0"/>
          <w:numId w:val="44"/>
        </w:numPr>
        <w:autoSpaceDN/>
        <w:spacing w:before="0" w:after="0" w:line="360" w:lineRule="auto"/>
        <w:rPr>
          <w:rStyle w:val="Pogrubienie1"/>
          <w:b w:val="0"/>
          <w:bCs w:val="0"/>
          <w:color w:val="000000"/>
        </w:rPr>
      </w:pPr>
      <w:r w:rsidRPr="00BA3895">
        <w:rPr>
          <w:rStyle w:val="Pogrubienie1"/>
          <w:rFonts w:ascii="Arial" w:hAnsi="Arial" w:cs="Arial"/>
          <w:b w:val="0"/>
          <w:bCs w:val="0"/>
          <w:color w:val="000000"/>
        </w:rPr>
        <w:t xml:space="preserve">Termin wykonania </w:t>
      </w:r>
      <w:r w:rsidR="00D058BF">
        <w:rPr>
          <w:rStyle w:val="Pogrubienie1"/>
          <w:rFonts w:ascii="Arial" w:hAnsi="Arial" w:cs="Arial"/>
          <w:b w:val="0"/>
          <w:bCs w:val="0"/>
          <w:color w:val="000000"/>
        </w:rPr>
        <w:t xml:space="preserve">całego </w:t>
      </w:r>
      <w:r w:rsidRPr="00BA3895">
        <w:rPr>
          <w:rStyle w:val="Pogrubienie1"/>
          <w:rFonts w:ascii="Arial" w:hAnsi="Arial" w:cs="Arial"/>
          <w:b w:val="0"/>
          <w:bCs w:val="0"/>
          <w:color w:val="000000"/>
        </w:rPr>
        <w:t xml:space="preserve">zamówienia </w:t>
      </w:r>
      <w:r w:rsidR="00D058BF">
        <w:rPr>
          <w:rStyle w:val="Pogrubienie1"/>
          <w:rFonts w:ascii="Arial" w:hAnsi="Arial" w:cs="Arial"/>
          <w:b w:val="0"/>
          <w:bCs w:val="0"/>
          <w:color w:val="000000"/>
        </w:rPr>
        <w:t>(</w:t>
      </w:r>
      <w:r w:rsidRPr="00BA3895">
        <w:rPr>
          <w:rStyle w:val="Pogrubienie1"/>
          <w:rFonts w:ascii="Arial" w:hAnsi="Arial" w:cs="Arial"/>
          <w:b w:val="0"/>
          <w:bCs w:val="0"/>
          <w:color w:val="000000"/>
        </w:rPr>
        <w:t>podstawowego</w:t>
      </w:r>
      <w:r w:rsidR="00D058BF">
        <w:rPr>
          <w:rStyle w:val="Pogrubienie1"/>
          <w:rFonts w:ascii="Arial" w:hAnsi="Arial" w:cs="Arial"/>
          <w:b w:val="0"/>
          <w:bCs w:val="0"/>
          <w:color w:val="000000"/>
        </w:rPr>
        <w:t xml:space="preserve"> i opcji)</w:t>
      </w:r>
      <w:r w:rsidRPr="00BA3895">
        <w:rPr>
          <w:rStyle w:val="Pogrubienie1"/>
          <w:rFonts w:ascii="Arial" w:hAnsi="Arial" w:cs="Arial"/>
          <w:b w:val="0"/>
          <w:bCs w:val="0"/>
          <w:color w:val="000000"/>
        </w:rPr>
        <w:t xml:space="preserve">: do  </w:t>
      </w:r>
      <w:r w:rsidR="00D058BF">
        <w:rPr>
          <w:rStyle w:val="Pogrubienie1"/>
          <w:rFonts w:ascii="Arial" w:hAnsi="Arial" w:cs="Arial"/>
          <w:b w:val="0"/>
          <w:bCs w:val="0"/>
          <w:color w:val="000000"/>
        </w:rPr>
        <w:t>40 dni</w:t>
      </w:r>
      <w:r w:rsidRPr="00BA3895">
        <w:rPr>
          <w:rStyle w:val="Pogrubienie1"/>
          <w:rFonts w:ascii="Arial" w:hAnsi="Arial" w:cs="Arial"/>
          <w:b w:val="0"/>
          <w:bCs w:val="0"/>
          <w:color w:val="000000"/>
        </w:rPr>
        <w:t xml:space="preserve"> od dnia podpisania umowy.</w:t>
      </w:r>
    </w:p>
    <w:p w14:paraId="0C630CCA" w14:textId="77777777" w:rsidR="001C5AD0" w:rsidRDefault="001C5AD0" w:rsidP="001C5AD0">
      <w:pPr>
        <w:spacing w:line="360" w:lineRule="auto"/>
        <w:ind w:left="709"/>
        <w:jc w:val="center"/>
      </w:pPr>
      <w:r>
        <w:rPr>
          <w:rStyle w:val="Domylnaczcionkaakapitu3"/>
          <w:rFonts w:ascii="Arial" w:hAnsi="Arial" w:cs="Arial"/>
          <w:color w:val="000000"/>
        </w:rPr>
        <w:t>§ 4</w:t>
      </w:r>
    </w:p>
    <w:p w14:paraId="317FAACB" w14:textId="77777777" w:rsidR="001C5AD0" w:rsidRDefault="001C5AD0" w:rsidP="001C5AD0">
      <w:pPr>
        <w:pStyle w:val="NormalnyWeb"/>
        <w:spacing w:before="0" w:after="0" w:line="360" w:lineRule="auto"/>
        <w:jc w:val="center"/>
        <w:rPr>
          <w:rFonts w:ascii="Arial" w:hAnsi="Arial" w:cs="Arial"/>
          <w:color w:val="000000"/>
        </w:rPr>
      </w:pPr>
      <w:r>
        <w:rPr>
          <w:rFonts w:ascii="Arial" w:hAnsi="Arial" w:cs="Arial"/>
          <w:color w:val="000000"/>
        </w:rPr>
        <w:t>Zobowiązania stron</w:t>
      </w:r>
    </w:p>
    <w:p w14:paraId="09C7F0D0" w14:textId="77777777" w:rsidR="001C5AD0" w:rsidRDefault="001C5AD0" w:rsidP="00CC5592">
      <w:pPr>
        <w:pStyle w:val="NormalnyWeb"/>
        <w:numPr>
          <w:ilvl w:val="0"/>
          <w:numId w:val="29"/>
        </w:numPr>
        <w:spacing w:before="0" w:after="0" w:line="360" w:lineRule="auto"/>
        <w:rPr>
          <w:rFonts w:ascii="Arial" w:hAnsi="Arial" w:cs="Arial"/>
          <w:color w:val="000000"/>
        </w:rPr>
      </w:pPr>
      <w:r>
        <w:rPr>
          <w:rFonts w:ascii="Arial" w:hAnsi="Arial" w:cs="Arial"/>
          <w:color w:val="000000"/>
        </w:rPr>
        <w:lastRenderedPageBreak/>
        <w:t>Wykonawca ponosi pełną odpowiedzialność względem Zamawiającego za jakość, terminowość oraz kompletność roboty objętej przedmiotem umowy.</w:t>
      </w:r>
    </w:p>
    <w:p w14:paraId="566DFE7A" w14:textId="77777777" w:rsidR="001C5AD0" w:rsidRDefault="001C5AD0" w:rsidP="00CC5592">
      <w:pPr>
        <w:pStyle w:val="NormalnyWeb"/>
        <w:numPr>
          <w:ilvl w:val="0"/>
          <w:numId w:val="29"/>
        </w:numPr>
        <w:spacing w:before="0" w:after="0" w:line="360" w:lineRule="auto"/>
        <w:rPr>
          <w:rFonts w:ascii="Arial" w:hAnsi="Arial" w:cs="Arial"/>
          <w:color w:val="000000"/>
        </w:rPr>
      </w:pPr>
      <w:r>
        <w:rPr>
          <w:rFonts w:ascii="Arial" w:hAnsi="Arial" w:cs="Arial"/>
          <w:color w:val="000000"/>
        </w:rPr>
        <w:t>Wykonawca zapewni Zamawiającemu, na każdym etapie wykonania umowy, pełen zasób informacji dotyczących przedmiotu umowy.</w:t>
      </w:r>
    </w:p>
    <w:p w14:paraId="54C880E2" w14:textId="77777777" w:rsidR="001C5AD0" w:rsidRDefault="001C5AD0" w:rsidP="00CC5592">
      <w:pPr>
        <w:pStyle w:val="NormalnyWeb"/>
        <w:numPr>
          <w:ilvl w:val="0"/>
          <w:numId w:val="29"/>
        </w:numPr>
        <w:spacing w:before="0" w:after="0" w:line="360" w:lineRule="auto"/>
        <w:rPr>
          <w:rFonts w:ascii="Arial" w:hAnsi="Arial" w:cs="Arial"/>
          <w:color w:val="000000"/>
        </w:rPr>
      </w:pPr>
      <w:r>
        <w:rPr>
          <w:rFonts w:ascii="Arial" w:hAnsi="Arial" w:cs="Arial"/>
          <w:color w:val="000000"/>
        </w:rPr>
        <w:t>Wykonawca zobowiązany jest wypełnić wszystkie zobowiązania zgodnie z niniejszą umową wraz z jej załącznikami oraz przepisami prawa.</w:t>
      </w:r>
    </w:p>
    <w:p w14:paraId="2B0553E4" w14:textId="77777777" w:rsidR="001C5AD0" w:rsidRDefault="001C5AD0" w:rsidP="00CC5592">
      <w:pPr>
        <w:pStyle w:val="Textbody"/>
        <w:numPr>
          <w:ilvl w:val="0"/>
          <w:numId w:val="29"/>
        </w:numPr>
        <w:spacing w:after="0" w:line="360" w:lineRule="auto"/>
      </w:pPr>
      <w:r>
        <w:rPr>
          <w:rStyle w:val="StrongEmphasis"/>
          <w:rFonts w:ascii="Arial" w:hAnsi="Arial" w:cs="Arial"/>
          <w:b w:val="0"/>
          <w:bCs w:val="0"/>
          <w:color w:val="000000"/>
        </w:rPr>
        <w:t>Wykonawca może zlecić prace związane z wykonaniem przedmiotu umowy Podwykonawcy/Podwykonawcom w zakresie wskazanym w jego ofercie przetargowej. W takim przypadku Wykonawca ponosi pełną odpowiedzialność za działania lub zaniechania Podwykonawcy jak za własne działanie.</w:t>
      </w:r>
    </w:p>
    <w:p w14:paraId="067019FD" w14:textId="77777777" w:rsidR="001C5AD0" w:rsidRDefault="001C5AD0" w:rsidP="00CC5592">
      <w:pPr>
        <w:pStyle w:val="Textbody"/>
        <w:numPr>
          <w:ilvl w:val="0"/>
          <w:numId w:val="29"/>
        </w:numPr>
        <w:spacing w:after="0" w:line="360" w:lineRule="auto"/>
      </w:pPr>
      <w:r>
        <w:rPr>
          <w:rStyle w:val="StrongEmphasis"/>
          <w:rFonts w:ascii="Arial" w:hAnsi="Arial" w:cs="Arial"/>
          <w:b w:val="0"/>
          <w:bCs w:val="0"/>
          <w:color w:val="000000"/>
        </w:rPr>
        <w:t>Wykonawca jest odpowiedzialny względem Zamawiającego, jeżeli przedmiot zamówienia ma wady zmniejszające wartość lub użyteczność ze względu na cel oznaczony w umowie albo wynikający z okoliczności i przeznaczenia, a w szczególności odpowiada za rozwiązania niezgodne z parametrami ustalonymi w normach i odpowiednich przepisach.</w:t>
      </w:r>
    </w:p>
    <w:p w14:paraId="15A1AF51" w14:textId="77777777" w:rsidR="001C5AD0" w:rsidRPr="00C61EEA" w:rsidRDefault="001C5AD0" w:rsidP="00CC5592">
      <w:pPr>
        <w:pStyle w:val="Textbody"/>
        <w:numPr>
          <w:ilvl w:val="0"/>
          <w:numId w:val="29"/>
        </w:numPr>
        <w:spacing w:after="0" w:line="360" w:lineRule="auto"/>
        <w:rPr>
          <w:rStyle w:val="StrongEmphasis"/>
          <w:b w:val="0"/>
          <w:bCs w:val="0"/>
        </w:rPr>
      </w:pPr>
      <w:r>
        <w:rPr>
          <w:rStyle w:val="StrongEmphasis"/>
          <w:rFonts w:ascii="Arial" w:hAnsi="Arial" w:cs="Arial"/>
          <w:b w:val="0"/>
          <w:bCs w:val="0"/>
          <w:color w:val="000000"/>
        </w:rPr>
        <w:t>Wykonawca zapewni Zamawiającemu, na każdym etapie wykonania umowy, pełen zasób informacji dotyczących przedmiotu umowy.</w:t>
      </w:r>
    </w:p>
    <w:p w14:paraId="497FCDCF" w14:textId="77777777" w:rsidR="00C61EEA" w:rsidRPr="00B42366" w:rsidRDefault="00C61EEA" w:rsidP="00C61EEA">
      <w:pPr>
        <w:pStyle w:val="Standard"/>
        <w:numPr>
          <w:ilvl w:val="0"/>
          <w:numId w:val="29"/>
        </w:numPr>
        <w:spacing w:line="360" w:lineRule="auto"/>
        <w:rPr>
          <w:color w:val="000000"/>
        </w:rPr>
      </w:pPr>
      <w:r w:rsidRPr="00B42366">
        <w:rPr>
          <w:rFonts w:ascii="Arial" w:eastAsia="Times New Roman" w:hAnsi="Arial" w:cs="Arial"/>
          <w:color w:val="000000"/>
          <w:lang w:eastAsia="pl-PL"/>
        </w:rPr>
        <w:t>Wykonawca przyjmuje jako obowiązujący go bezwzględnie przez cały okres wykonywania przedmiotu zamówienia, wymóg zatrudnienia przez Wykonawcę lub jego Podwykonawcę na podstawie umowy o pracę osób wykonujących</w:t>
      </w:r>
      <w:r w:rsidRPr="00B42366">
        <w:rPr>
          <w:rFonts w:ascii="Arial" w:hAnsi="Arial" w:cs="Arial"/>
          <w:color w:val="000000"/>
        </w:rPr>
        <w:t xml:space="preserve"> czynności w zakresie realizacji przedmiotu zamówienia,</w:t>
      </w:r>
      <w:r w:rsidRPr="00B42366">
        <w:rPr>
          <w:rFonts w:ascii="Arial" w:eastAsia="Times New Roman" w:hAnsi="Arial" w:cs="Arial"/>
          <w:bCs/>
          <w:color w:val="000000"/>
          <w:lang w:eastAsia="pl-PL"/>
        </w:rPr>
        <w:t xml:space="preserve"> których wykonanie polega na wykonywaniu pracy w sposób określony w art. 22 § 1 ustawy z dnia 26 czerwca 1974 r. – Kodeks pracy (Dz. U. z 2016 r. poz. 1666). </w:t>
      </w:r>
    </w:p>
    <w:p w14:paraId="47075C02" w14:textId="77777777" w:rsidR="00C61EEA" w:rsidRPr="00B42366" w:rsidRDefault="00C61EEA" w:rsidP="00C61EEA">
      <w:pPr>
        <w:pStyle w:val="Textbody"/>
        <w:numPr>
          <w:ilvl w:val="0"/>
          <w:numId w:val="29"/>
        </w:numPr>
        <w:spacing w:after="0" w:line="360" w:lineRule="auto"/>
        <w:jc w:val="both"/>
        <w:rPr>
          <w:color w:val="000000"/>
        </w:rPr>
      </w:pPr>
      <w:r w:rsidRPr="00B42366">
        <w:rPr>
          <w:rFonts w:ascii="Arial" w:eastAsia="Times New Roman" w:hAnsi="Arial" w:cs="Arial"/>
          <w:bCs/>
          <w:color w:val="000000"/>
          <w:lang w:eastAsia="pl-PL"/>
        </w:rPr>
        <w:t>W trakcie realizacji zamówienia na każde wezwanie Zamawiającego w wyznaczonym w tym wezwaniu terminie Wykonawca przedłoży zamawiającemu wskazane poniżej dowody w celu potwierdzenia spełnienia wymogu zatrudnienia na podstawie umowy o pracę przez Wykonawcę lub jego Podwykonawcę osób wykonujących w/w czynności w trakcie realizacji zamówienia:</w:t>
      </w:r>
    </w:p>
    <w:p w14:paraId="0061A274" w14:textId="77777777" w:rsidR="00C61EEA" w:rsidRPr="00B42366" w:rsidRDefault="00C61EEA" w:rsidP="00C61EEA">
      <w:pPr>
        <w:pStyle w:val="Textbody"/>
        <w:spacing w:after="0" w:line="360" w:lineRule="auto"/>
        <w:ind w:left="720"/>
        <w:rPr>
          <w:rFonts w:ascii="Arial" w:eastAsia="Times New Roman" w:hAnsi="Arial" w:cs="Arial"/>
          <w:bCs/>
          <w:color w:val="000000"/>
          <w:lang w:eastAsia="pl-PL"/>
        </w:rPr>
      </w:pPr>
      <w:r w:rsidRPr="00B42366">
        <w:rPr>
          <w:rFonts w:ascii="Arial" w:eastAsia="Times New Roman" w:hAnsi="Arial" w:cs="Arial"/>
          <w:bCs/>
          <w:color w:val="000000"/>
          <w:lang w:eastAsia="pl-PL"/>
        </w:rPr>
        <w:t>a) oświadczenie zatrudnionych pracowników wykonujących czynności, których dotyczy wezwanie zamawiającego,</w:t>
      </w:r>
    </w:p>
    <w:p w14:paraId="3CA1FAEE" w14:textId="77777777" w:rsidR="00C61EEA" w:rsidRPr="00B42366" w:rsidRDefault="00C61EEA" w:rsidP="00C61EEA">
      <w:pPr>
        <w:pStyle w:val="Textbody"/>
        <w:spacing w:after="0" w:line="360" w:lineRule="auto"/>
        <w:ind w:left="720"/>
        <w:rPr>
          <w:rFonts w:ascii="Arial" w:eastAsia="Times New Roman" w:hAnsi="Arial" w:cs="Arial"/>
          <w:bCs/>
          <w:color w:val="000000"/>
          <w:lang w:eastAsia="pl-PL"/>
        </w:rPr>
      </w:pPr>
      <w:r w:rsidRPr="00B42366">
        <w:rPr>
          <w:rFonts w:ascii="Arial" w:eastAsia="Times New Roman" w:hAnsi="Arial" w:cs="Arial"/>
          <w:bCs/>
          <w:color w:val="000000"/>
          <w:lang w:eastAsia="pl-PL"/>
        </w:rPr>
        <w:t xml:space="preserve">b) oświadczenie wykonawcy lub podwykonawcy o zatrudnieniu na podstawie umowy o pracę osób wykonujących czynności, których dotyczy wezwanie </w:t>
      </w:r>
      <w:r w:rsidRPr="00B42366">
        <w:rPr>
          <w:rFonts w:ascii="Arial" w:eastAsia="Times New Roman" w:hAnsi="Arial" w:cs="Arial"/>
          <w:bCs/>
          <w:color w:val="000000"/>
          <w:lang w:eastAsia="pl-PL"/>
        </w:rPr>
        <w:lastRenderedPageBreak/>
        <w:t xml:space="preserve">zamawiającego. </w:t>
      </w:r>
    </w:p>
    <w:p w14:paraId="2D245E8C" w14:textId="77777777" w:rsidR="00C61EEA" w:rsidRPr="00B42366" w:rsidRDefault="00C61EEA" w:rsidP="00C61EEA">
      <w:pPr>
        <w:pStyle w:val="Akapitzlist"/>
        <w:tabs>
          <w:tab w:val="left" w:pos="142"/>
        </w:tabs>
        <w:spacing w:after="0" w:line="360" w:lineRule="auto"/>
        <w:rPr>
          <w:color w:val="000000"/>
        </w:rPr>
      </w:pPr>
      <w:r w:rsidRPr="00B42366">
        <w:rPr>
          <w:rFonts w:ascii="Arial" w:eastAsia="Times New Roman" w:hAnsi="Arial" w:cs="Arial"/>
          <w:bCs/>
          <w:color w:val="000000"/>
          <w:lang w:eastAsia="pl-PL"/>
        </w:rPr>
        <w:t xml:space="preserve">c) </w:t>
      </w:r>
      <w:r w:rsidRPr="00B42366">
        <w:rPr>
          <w:rFonts w:ascii="Arial" w:eastAsia="Times New Roman" w:hAnsi="Arial" w:cs="Arial"/>
          <w:bCs/>
          <w:color w:val="000000"/>
          <w:sz w:val="24"/>
          <w:szCs w:val="24"/>
          <w:lang w:eastAsia="pl-PL"/>
        </w:rPr>
        <w:t xml:space="preserve">poświadczoną za zgodność z oryginałem odpowiednio przez wykonawcę lub jego podwykonawcę kopię umowy/umów o pracę osób wykonujących w trakcie realizacji zamówienia czynności, których dotyczy ww. oświadczenie wykonawcy lub jego podwykonawcy. Kopia umowy/umów powinna zostać zanonimizowana w sposób zapewniający ochronę danych osobowych pracowników, zgodnie z obowiązującymi przepisami. </w:t>
      </w:r>
    </w:p>
    <w:p w14:paraId="674BD9CE" w14:textId="77777777" w:rsidR="00C61EEA" w:rsidRPr="00B42366" w:rsidRDefault="00C61EEA" w:rsidP="00C61EEA">
      <w:pPr>
        <w:pStyle w:val="Textbody"/>
        <w:spacing w:after="0" w:line="360" w:lineRule="auto"/>
        <w:ind w:left="720"/>
        <w:rPr>
          <w:color w:val="000000"/>
        </w:rPr>
      </w:pPr>
      <w:r w:rsidRPr="00B42366">
        <w:rPr>
          <w:rFonts w:ascii="Arial" w:eastAsia="Times New Roman" w:hAnsi="Arial" w:cs="Arial"/>
          <w:bCs/>
          <w:color w:val="000000"/>
          <w:lang w:eastAsia="pl-PL"/>
        </w:rPr>
        <w:t>d) poświadczoną za zgodność z oryginałem odpowiednio przez wykonawcę lub podwykonawcę kopię dowodu potwierdzającego zgłoszenie pracownika przez pracodawcę do ubezpieczeń, zanonimizowaną w sposób zapewniający ochronę danych osobowych pracowników, zgodnie z obowiązującymi przepisami.</w:t>
      </w:r>
    </w:p>
    <w:p w14:paraId="63EF8F79" w14:textId="77777777" w:rsidR="00C61EEA" w:rsidRPr="00B42366" w:rsidRDefault="00C61EEA" w:rsidP="00C61EEA">
      <w:pPr>
        <w:pStyle w:val="Textbody"/>
        <w:spacing w:after="0" w:line="360" w:lineRule="auto"/>
        <w:ind w:left="720"/>
        <w:rPr>
          <w:rFonts w:ascii="Arial" w:eastAsia="Times New Roman" w:hAnsi="Arial" w:cs="Arial"/>
          <w:bCs/>
          <w:color w:val="000000"/>
          <w:lang w:eastAsia="pl-PL"/>
        </w:rPr>
      </w:pPr>
    </w:p>
    <w:p w14:paraId="785FF46A" w14:textId="77777777" w:rsidR="00C61EEA" w:rsidRPr="003B23BC" w:rsidRDefault="00C61EEA" w:rsidP="00C61EEA">
      <w:pPr>
        <w:pStyle w:val="Textbody"/>
        <w:spacing w:after="0" w:line="360" w:lineRule="auto"/>
        <w:ind w:left="720"/>
        <w:rPr>
          <w:rFonts w:ascii="Arial" w:eastAsia="Times New Roman" w:hAnsi="Arial" w:cs="Arial"/>
          <w:bCs/>
          <w:color w:val="000000"/>
          <w:lang w:eastAsia="pl-PL"/>
        </w:rPr>
      </w:pPr>
      <w:r w:rsidRPr="00B42366">
        <w:rPr>
          <w:rFonts w:ascii="Arial" w:eastAsia="Times New Roman" w:hAnsi="Arial" w:cs="Arial"/>
          <w:bCs/>
          <w:color w:val="000000"/>
          <w:lang w:eastAsia="pl-PL"/>
        </w:rPr>
        <w:t xml:space="preserve">- zawierające w szczególności imię i nazwisko pracownika, datę zawarcia umowy o pracę, rodzaj umowy o pracę i zakres obowiązków pracownika. </w:t>
      </w:r>
    </w:p>
    <w:p w14:paraId="1B18FDAF" w14:textId="77777777" w:rsidR="00EE4F37" w:rsidRDefault="00EE4F37" w:rsidP="00EE4F37">
      <w:pPr>
        <w:pStyle w:val="Textbody"/>
        <w:spacing w:after="0" w:line="360" w:lineRule="auto"/>
      </w:pPr>
    </w:p>
    <w:p w14:paraId="6CF8177E" w14:textId="405D4DA1" w:rsidR="001C5AD0" w:rsidRDefault="001C5AD0" w:rsidP="001C5AD0">
      <w:pPr>
        <w:pStyle w:val="NormalnyWeb"/>
        <w:spacing w:before="0" w:after="0" w:line="360" w:lineRule="auto"/>
        <w:jc w:val="center"/>
        <w:rPr>
          <w:rFonts w:ascii="Arial" w:hAnsi="Arial" w:cs="Arial"/>
          <w:color w:val="000000"/>
        </w:rPr>
      </w:pPr>
      <w:r>
        <w:rPr>
          <w:rFonts w:ascii="Arial" w:hAnsi="Arial" w:cs="Arial"/>
          <w:color w:val="000000"/>
        </w:rPr>
        <w:t xml:space="preserve">§ </w:t>
      </w:r>
      <w:r w:rsidR="00EE4F37">
        <w:rPr>
          <w:rFonts w:ascii="Arial" w:hAnsi="Arial" w:cs="Arial"/>
          <w:color w:val="000000"/>
        </w:rPr>
        <w:t>5</w:t>
      </w:r>
    </w:p>
    <w:p w14:paraId="04AA1D96" w14:textId="77777777" w:rsidR="001C5AD0" w:rsidRDefault="001C5AD0" w:rsidP="001C5AD0">
      <w:pPr>
        <w:pStyle w:val="NormalnyWeb"/>
        <w:spacing w:before="0" w:after="0" w:line="360" w:lineRule="auto"/>
        <w:jc w:val="center"/>
        <w:rPr>
          <w:rFonts w:ascii="Arial" w:hAnsi="Arial" w:cs="Arial"/>
          <w:color w:val="000000"/>
        </w:rPr>
      </w:pPr>
      <w:r>
        <w:rPr>
          <w:rFonts w:ascii="Arial" w:hAnsi="Arial" w:cs="Arial"/>
          <w:color w:val="000000"/>
        </w:rPr>
        <w:t>Kontrola i odbiór usługi</w:t>
      </w:r>
    </w:p>
    <w:p w14:paraId="6F0FFAAD" w14:textId="5D52966D" w:rsidR="00C61EEA" w:rsidRDefault="001C5AD0" w:rsidP="00C61EEA">
      <w:pPr>
        <w:pStyle w:val="NormalnyWeb"/>
        <w:numPr>
          <w:ilvl w:val="0"/>
          <w:numId w:val="30"/>
        </w:numPr>
        <w:spacing w:before="0" w:after="0" w:line="360" w:lineRule="auto"/>
      </w:pPr>
      <w:r>
        <w:rPr>
          <w:rStyle w:val="Domylnaczcionkaakapitu3"/>
          <w:rFonts w:ascii="Arial" w:hAnsi="Arial" w:cs="Arial"/>
          <w:color w:val="000000"/>
        </w:rPr>
        <w:t xml:space="preserve">Potwierdzeniem wykonania przedmiotu umowy jest </w:t>
      </w:r>
      <w:r w:rsidR="00557603">
        <w:rPr>
          <w:rStyle w:val="Domylnaczcionkaakapitu3"/>
          <w:rFonts w:ascii="Arial" w:hAnsi="Arial" w:cs="Arial"/>
          <w:color w:val="000000"/>
        </w:rPr>
        <w:t>dokumentacja odbioru.</w:t>
      </w:r>
    </w:p>
    <w:p w14:paraId="3892D9E5" w14:textId="3A48A8D5" w:rsidR="00C61EEA" w:rsidRPr="00336995" w:rsidRDefault="00557603" w:rsidP="00C61EEA">
      <w:pPr>
        <w:pStyle w:val="NormalnyWeb"/>
        <w:numPr>
          <w:ilvl w:val="0"/>
          <w:numId w:val="30"/>
        </w:numPr>
        <w:spacing w:before="0" w:after="0" w:line="360" w:lineRule="auto"/>
        <w:rPr>
          <w:rFonts w:ascii="Arial" w:hAnsi="Arial" w:cs="Arial"/>
          <w:color w:val="000000" w:themeColor="text1"/>
        </w:rPr>
      </w:pPr>
      <w:r w:rsidRPr="00336995">
        <w:rPr>
          <w:rFonts w:ascii="Arial" w:hAnsi="Arial" w:cs="Arial"/>
          <w:color w:val="000000" w:themeColor="text1"/>
        </w:rPr>
        <w:t>Dokumentacja odbioru przyjęta przez Zamawiającego</w:t>
      </w:r>
      <w:r w:rsidR="001C5AD0" w:rsidRPr="00336995">
        <w:rPr>
          <w:rFonts w:ascii="Arial" w:hAnsi="Arial" w:cs="Arial"/>
          <w:color w:val="000000" w:themeColor="text1"/>
        </w:rPr>
        <w:t xml:space="preserve"> bez uwag i zastrzeżeń, stanowić będzie podstawę do wystawienia faktury przez Wykonawcę na kwotę i z terminem płatności określonym w § 2 niniejszej umowy</w:t>
      </w:r>
      <w:r w:rsidR="00C61EEA" w:rsidRPr="00336995">
        <w:rPr>
          <w:rFonts w:ascii="Arial" w:hAnsi="Arial" w:cs="Arial"/>
          <w:color w:val="000000" w:themeColor="text1"/>
        </w:rPr>
        <w:t>, zgodnie z ofertą Wykonawcy.</w:t>
      </w:r>
    </w:p>
    <w:p w14:paraId="3FC9BD95" w14:textId="77777777" w:rsidR="00C61EEA" w:rsidRPr="00C61EEA" w:rsidRDefault="00C61EEA" w:rsidP="00C61EEA">
      <w:pPr>
        <w:pStyle w:val="NormalnyWeb"/>
        <w:spacing w:before="0" w:after="0" w:line="360" w:lineRule="auto"/>
        <w:ind w:left="720"/>
      </w:pPr>
    </w:p>
    <w:p w14:paraId="298C4A8C" w14:textId="13C731D1" w:rsidR="001C5AD0" w:rsidRDefault="001C5AD0" w:rsidP="001C5AD0">
      <w:pPr>
        <w:pStyle w:val="NormalnyWeb"/>
        <w:spacing w:before="0" w:after="0" w:line="360" w:lineRule="auto"/>
        <w:jc w:val="center"/>
        <w:rPr>
          <w:rFonts w:ascii="Arial" w:hAnsi="Arial" w:cs="Arial"/>
          <w:color w:val="000000"/>
        </w:rPr>
      </w:pPr>
      <w:r>
        <w:rPr>
          <w:rFonts w:ascii="Arial" w:hAnsi="Arial" w:cs="Arial"/>
          <w:color w:val="000000"/>
        </w:rPr>
        <w:t xml:space="preserve">§ </w:t>
      </w:r>
      <w:r w:rsidR="00557603">
        <w:rPr>
          <w:rFonts w:ascii="Arial" w:hAnsi="Arial" w:cs="Arial"/>
          <w:color w:val="000000"/>
        </w:rPr>
        <w:t>6</w:t>
      </w:r>
    </w:p>
    <w:p w14:paraId="0614A4DF" w14:textId="77777777" w:rsidR="001C5AD0" w:rsidRDefault="001C5AD0" w:rsidP="001C5AD0">
      <w:pPr>
        <w:pStyle w:val="NormalnyWeb"/>
        <w:spacing w:before="0" w:after="0" w:line="360" w:lineRule="auto"/>
        <w:jc w:val="center"/>
        <w:rPr>
          <w:rFonts w:ascii="Arial" w:hAnsi="Arial" w:cs="Arial"/>
          <w:color w:val="000000"/>
        </w:rPr>
      </w:pPr>
      <w:r>
        <w:rPr>
          <w:rFonts w:ascii="Arial" w:hAnsi="Arial" w:cs="Arial"/>
          <w:color w:val="000000"/>
        </w:rPr>
        <w:t>Wspólna realizacja umowy</w:t>
      </w:r>
    </w:p>
    <w:p w14:paraId="6105A17A" w14:textId="77777777" w:rsidR="001C5AD0" w:rsidRDefault="001C5AD0" w:rsidP="00CC5592">
      <w:pPr>
        <w:pStyle w:val="NormalnyWeb"/>
        <w:numPr>
          <w:ilvl w:val="0"/>
          <w:numId w:val="32"/>
        </w:numPr>
        <w:spacing w:before="0" w:after="0" w:line="360" w:lineRule="auto"/>
        <w:rPr>
          <w:rFonts w:ascii="Arial" w:hAnsi="Arial" w:cs="Arial"/>
          <w:color w:val="000000"/>
        </w:rPr>
      </w:pPr>
      <w:r>
        <w:rPr>
          <w:rFonts w:ascii="Arial" w:hAnsi="Arial" w:cs="Arial"/>
          <w:color w:val="000000"/>
        </w:rPr>
        <w:t>Wykonawcy realizujący wspólnie Umowę wyznaczają niniejszym spośród siebie pełnomocnika upoważnionego do zaciągania zobowiązań w imieniu wszystkich Wykonawców realizujących wspólnie Umowę. Pełnomocnik upoważniony jest także do wystawiania faktur, przyjmowania płatności od Zamawiającego i do przyjmowania poleceń na rzecz i w imieniu wszystkich Wykonawców realizujących wspólnie Umowę.</w:t>
      </w:r>
    </w:p>
    <w:p w14:paraId="3010B471" w14:textId="77777777" w:rsidR="001C5AD0" w:rsidRDefault="001C5AD0" w:rsidP="00CC5592">
      <w:pPr>
        <w:pStyle w:val="NormalnyWeb"/>
        <w:numPr>
          <w:ilvl w:val="0"/>
          <w:numId w:val="32"/>
        </w:numPr>
        <w:spacing w:before="0" w:after="0" w:line="360" w:lineRule="auto"/>
        <w:rPr>
          <w:rFonts w:ascii="Arial" w:hAnsi="Arial" w:cs="Arial"/>
          <w:color w:val="000000"/>
        </w:rPr>
      </w:pPr>
      <w:r>
        <w:rPr>
          <w:rFonts w:ascii="Arial" w:hAnsi="Arial" w:cs="Arial"/>
          <w:color w:val="000000"/>
        </w:rPr>
        <w:t>Liderem (pełnomocnikiem), o którym mowa w ust. 2 będzie: ….................................</w:t>
      </w:r>
    </w:p>
    <w:p w14:paraId="0BE714D7" w14:textId="77777777" w:rsidR="001C5AD0" w:rsidRDefault="001C5AD0" w:rsidP="00CC5592">
      <w:pPr>
        <w:pStyle w:val="NormalnyWeb"/>
        <w:numPr>
          <w:ilvl w:val="0"/>
          <w:numId w:val="32"/>
        </w:numPr>
        <w:spacing w:before="0" w:after="0" w:line="360" w:lineRule="auto"/>
        <w:rPr>
          <w:rFonts w:ascii="Arial" w:hAnsi="Arial" w:cs="Arial"/>
          <w:color w:val="000000"/>
        </w:rPr>
      </w:pPr>
      <w:r>
        <w:rPr>
          <w:rFonts w:ascii="Arial" w:hAnsi="Arial" w:cs="Arial"/>
          <w:color w:val="000000"/>
        </w:rPr>
        <w:lastRenderedPageBreak/>
        <w:t>Postanowienia Umowy dotyczące Wykonawcy stosuje się odpowiednio do Wykonawców realizujących wspólnie Umowę (odpowiedzialność solidarna).</w:t>
      </w:r>
    </w:p>
    <w:p w14:paraId="3B174204" w14:textId="77777777" w:rsidR="001C5AD0" w:rsidRPr="00F10FE8" w:rsidRDefault="001C5AD0" w:rsidP="00CC5592">
      <w:pPr>
        <w:pStyle w:val="NormalnyWeb"/>
        <w:numPr>
          <w:ilvl w:val="0"/>
          <w:numId w:val="32"/>
        </w:numPr>
        <w:spacing w:before="0" w:after="0" w:line="360" w:lineRule="auto"/>
        <w:rPr>
          <w:rFonts w:ascii="Arial" w:hAnsi="Arial" w:cs="Arial"/>
          <w:color w:val="000000"/>
        </w:rPr>
      </w:pPr>
      <w:r>
        <w:rPr>
          <w:rFonts w:ascii="Arial" w:hAnsi="Arial" w:cs="Arial"/>
          <w:color w:val="000000"/>
        </w:rPr>
        <w:t>Przed zawarciem Umowy Wykonawcy realizujący wspólnie Umowę przedłożą Zamawiającemu kopię umowy określającej zakres obowiązków każdego z Wykonawców względem siebie przy realizacji niniejszej Umowy.</w:t>
      </w:r>
    </w:p>
    <w:p w14:paraId="064C58FE" w14:textId="2B9DC63C" w:rsidR="001C5AD0" w:rsidRDefault="001C5AD0" w:rsidP="001C5AD0">
      <w:pPr>
        <w:pStyle w:val="NormalnyWeb"/>
        <w:spacing w:before="0" w:after="0" w:line="360" w:lineRule="auto"/>
        <w:jc w:val="center"/>
        <w:rPr>
          <w:rFonts w:ascii="Arial" w:hAnsi="Arial" w:cs="Arial"/>
          <w:color w:val="000000"/>
        </w:rPr>
      </w:pPr>
      <w:r>
        <w:rPr>
          <w:rFonts w:ascii="Arial" w:hAnsi="Arial" w:cs="Arial"/>
          <w:color w:val="000000"/>
        </w:rPr>
        <w:t xml:space="preserve">§ </w:t>
      </w:r>
      <w:r w:rsidR="00557603">
        <w:rPr>
          <w:rFonts w:ascii="Arial" w:hAnsi="Arial" w:cs="Arial"/>
          <w:color w:val="000000"/>
        </w:rPr>
        <w:t>7</w:t>
      </w:r>
    </w:p>
    <w:p w14:paraId="39FEAAF7" w14:textId="77777777" w:rsidR="001C5AD0" w:rsidRDefault="001C5AD0" w:rsidP="001C5AD0">
      <w:pPr>
        <w:pStyle w:val="NormalnyWeb"/>
        <w:spacing w:before="0" w:after="0" w:line="360" w:lineRule="auto"/>
        <w:jc w:val="center"/>
        <w:rPr>
          <w:rFonts w:ascii="Arial" w:hAnsi="Arial" w:cs="Arial"/>
          <w:color w:val="000000"/>
        </w:rPr>
      </w:pPr>
      <w:r>
        <w:rPr>
          <w:rFonts w:ascii="Arial" w:hAnsi="Arial" w:cs="Arial"/>
          <w:color w:val="000000"/>
        </w:rPr>
        <w:t>Kary umowne</w:t>
      </w:r>
    </w:p>
    <w:p w14:paraId="79F1A363" w14:textId="77777777" w:rsidR="001C5AD0" w:rsidRDefault="001C5AD0" w:rsidP="00CC5592">
      <w:pPr>
        <w:pStyle w:val="NormalnyWeb"/>
        <w:numPr>
          <w:ilvl w:val="0"/>
          <w:numId w:val="33"/>
        </w:numPr>
        <w:spacing w:before="0" w:after="0" w:line="360" w:lineRule="auto"/>
        <w:rPr>
          <w:rFonts w:ascii="Arial" w:hAnsi="Arial" w:cs="Arial"/>
          <w:color w:val="000000"/>
        </w:rPr>
      </w:pPr>
      <w:r>
        <w:rPr>
          <w:rFonts w:ascii="Arial" w:hAnsi="Arial" w:cs="Arial"/>
          <w:color w:val="000000"/>
        </w:rPr>
        <w:t>Strony umowy postanawiają, że obowiązującą je formą odszkodowania, za nienależyte wykonanie umowy lub jej niewykonanie, są kary umowne z następujących tytułów i w wysokościach:</w:t>
      </w:r>
    </w:p>
    <w:p w14:paraId="46160F1E" w14:textId="20721967" w:rsidR="001C5AD0" w:rsidRDefault="001C5AD0" w:rsidP="00CC5592">
      <w:pPr>
        <w:pStyle w:val="NormalnyWeb"/>
        <w:numPr>
          <w:ilvl w:val="1"/>
          <w:numId w:val="33"/>
        </w:numPr>
        <w:spacing w:before="0" w:after="0" w:line="360" w:lineRule="auto"/>
      </w:pPr>
      <w:r>
        <w:rPr>
          <w:rFonts w:ascii="Arial" w:hAnsi="Arial" w:cs="Arial"/>
          <w:color w:val="000000"/>
        </w:rPr>
        <w:t xml:space="preserve">za odstąpienie od umowy lub jej wypowiedzenie z winy jednej ze stron, drugiej stronie przysługuje prawo do naliczenia kary umownej w wysokości </w:t>
      </w:r>
      <w:r w:rsidR="00557603">
        <w:rPr>
          <w:rStyle w:val="Domylnaczcionkaakapitu3"/>
          <w:rFonts w:ascii="Arial" w:hAnsi="Arial" w:cs="Arial"/>
          <w:color w:val="000000"/>
        </w:rPr>
        <w:t>2</w:t>
      </w:r>
      <w:r>
        <w:rPr>
          <w:rStyle w:val="Domylnaczcionkaakapitu3"/>
          <w:rFonts w:ascii="Arial" w:hAnsi="Arial" w:cs="Arial"/>
          <w:color w:val="000000"/>
        </w:rPr>
        <w:t>0 % wynagrodzenia brutto, określonego w § 2 ust. 1 niniejszej umowy</w:t>
      </w:r>
      <w:r>
        <w:rPr>
          <w:rFonts w:ascii="Arial" w:hAnsi="Arial" w:cs="Arial"/>
          <w:color w:val="000000"/>
        </w:rPr>
        <w:t xml:space="preserve">, za wyjątkiem odstąpienia od umowy przez Zamawiającego w trybie i na zasadach określonych </w:t>
      </w:r>
      <w:bookmarkStart w:id="1" w:name="_Hlk89153698"/>
      <w:r>
        <w:rPr>
          <w:rFonts w:ascii="Arial" w:hAnsi="Arial" w:cs="Arial"/>
          <w:color w:val="000000"/>
        </w:rPr>
        <w:t>w art. 456 ustawy z dnia 11 września 2019 r. Prawo zamówień publicznych lub gdy Zamawiający będzie zmuszony do wypowiedzenia lub odstąpienia od umowy z przyczyn bezpośrednio od niego niezależnych w tym siły wyższej.</w:t>
      </w:r>
    </w:p>
    <w:bookmarkEnd w:id="1"/>
    <w:p w14:paraId="574EB901" w14:textId="7C4C1EA5" w:rsidR="001C5AD0" w:rsidRPr="00336995" w:rsidRDefault="001C5AD0" w:rsidP="00CC5592">
      <w:pPr>
        <w:pStyle w:val="NormalnyWeb"/>
        <w:numPr>
          <w:ilvl w:val="1"/>
          <w:numId w:val="33"/>
        </w:numPr>
        <w:spacing w:before="0" w:after="0" w:line="360" w:lineRule="auto"/>
        <w:rPr>
          <w:color w:val="000000" w:themeColor="text1"/>
        </w:rPr>
      </w:pPr>
      <w:r>
        <w:rPr>
          <w:rFonts w:ascii="Arial" w:hAnsi="Arial" w:cs="Arial"/>
          <w:color w:val="000000"/>
        </w:rPr>
        <w:t>Wykonawca zapłaci Zamawiającemu na jego pisemne żądanie karę umowną w wysokości</w:t>
      </w:r>
      <w:r w:rsidR="00BB0CDA">
        <w:rPr>
          <w:rFonts w:ascii="Arial" w:hAnsi="Arial" w:cs="Arial"/>
          <w:color w:val="000000"/>
        </w:rPr>
        <w:t xml:space="preserve"> </w:t>
      </w:r>
      <w:r>
        <w:rPr>
          <w:rFonts w:ascii="Arial" w:hAnsi="Arial" w:cs="Arial"/>
          <w:color w:val="000000"/>
        </w:rPr>
        <w:t xml:space="preserve"> </w:t>
      </w:r>
      <w:r w:rsidR="00557603" w:rsidRPr="00336995">
        <w:rPr>
          <w:rStyle w:val="Domylnaczcionkaakapitu3"/>
          <w:rFonts w:ascii="Arial" w:hAnsi="Arial" w:cs="Arial"/>
          <w:color w:val="000000" w:themeColor="text1"/>
        </w:rPr>
        <w:t xml:space="preserve">200 </w:t>
      </w:r>
      <w:r w:rsidR="00BB0CDA" w:rsidRPr="00336995">
        <w:rPr>
          <w:rStyle w:val="Domylnaczcionkaakapitu3"/>
          <w:rFonts w:ascii="Arial" w:hAnsi="Arial" w:cs="Arial"/>
          <w:color w:val="000000" w:themeColor="text1"/>
        </w:rPr>
        <w:t xml:space="preserve">zł </w:t>
      </w:r>
      <w:r w:rsidRPr="00336995">
        <w:rPr>
          <w:rStyle w:val="Domylnaczcionkaakapitu3"/>
          <w:rFonts w:ascii="Arial" w:hAnsi="Arial" w:cs="Arial"/>
          <w:color w:val="000000" w:themeColor="text1"/>
        </w:rPr>
        <w:t>za</w:t>
      </w:r>
      <w:r w:rsidRPr="00336995">
        <w:rPr>
          <w:rFonts w:ascii="Arial" w:hAnsi="Arial" w:cs="Arial"/>
          <w:color w:val="000000" w:themeColor="text1"/>
        </w:rPr>
        <w:t xml:space="preserve"> </w:t>
      </w:r>
      <w:r w:rsidR="009A4A4F" w:rsidRPr="00336995">
        <w:rPr>
          <w:rFonts w:ascii="Arial" w:hAnsi="Arial" w:cs="Arial"/>
          <w:color w:val="000000" w:themeColor="text1"/>
        </w:rPr>
        <w:t xml:space="preserve">każdy </w:t>
      </w:r>
      <w:r w:rsidR="00053935" w:rsidRPr="00336995">
        <w:rPr>
          <w:rFonts w:ascii="Arial" w:hAnsi="Arial" w:cs="Arial"/>
          <w:color w:val="000000" w:themeColor="text1"/>
        </w:rPr>
        <w:t xml:space="preserve">nierozstawiony we wskazanym miejscu we wskazanym terminie </w:t>
      </w:r>
      <w:r w:rsidR="009A4A4F" w:rsidRPr="00336995">
        <w:rPr>
          <w:rFonts w:ascii="Arial" w:hAnsi="Arial" w:cs="Arial"/>
          <w:color w:val="000000" w:themeColor="text1"/>
        </w:rPr>
        <w:t>pojemnik</w:t>
      </w:r>
      <w:r w:rsidRPr="00336995">
        <w:rPr>
          <w:rFonts w:ascii="Arial" w:hAnsi="Arial" w:cs="Arial"/>
          <w:color w:val="000000" w:themeColor="text1"/>
        </w:rPr>
        <w:t xml:space="preserve"> z przyczyn niezawinionych przez Zamawiającego, za każdy dzień zwłoki</w:t>
      </w:r>
      <w:r w:rsidR="00B703D8">
        <w:rPr>
          <w:rFonts w:ascii="Arial" w:hAnsi="Arial" w:cs="Arial"/>
          <w:color w:val="000000" w:themeColor="text1"/>
        </w:rPr>
        <w:t xml:space="preserve"> w jego </w:t>
      </w:r>
      <w:r w:rsidR="00B703D8" w:rsidRPr="00B703D8">
        <w:rPr>
          <w:rFonts w:ascii="Arial" w:hAnsi="Arial" w:cs="Arial"/>
          <w:color w:val="000000" w:themeColor="text1"/>
        </w:rPr>
        <w:t>rozstawieniu</w:t>
      </w:r>
      <w:r w:rsidRPr="00B703D8">
        <w:rPr>
          <w:rFonts w:ascii="Arial" w:hAnsi="Arial" w:cs="Arial"/>
          <w:color w:val="000000" w:themeColor="text1"/>
        </w:rPr>
        <w:t xml:space="preserve">. </w:t>
      </w:r>
      <w:r w:rsidR="00B703D8" w:rsidRPr="00840E5F">
        <w:rPr>
          <w:rFonts w:ascii="Arial" w:hAnsi="Arial" w:cs="Arial"/>
          <w:color w:val="000000" w:themeColor="text1"/>
          <w:lang w:eastAsia="pl-PL"/>
        </w:rPr>
        <w:t xml:space="preserve">Przez nierozstawiony pojemnik, o którym mowa w niniejszym punkcie umowy, Strony rozumieją także pojemnik rozstawiony, ale niekompletny; w takim przypadku kara umowna zostanie naliczona do dnia ukompletowania pojemnika. </w:t>
      </w:r>
      <w:r w:rsidR="00165C2A" w:rsidRPr="00B703D8">
        <w:rPr>
          <w:rFonts w:ascii="Arial" w:hAnsi="Arial" w:cs="Arial"/>
          <w:color w:val="000000" w:themeColor="text1"/>
        </w:rPr>
        <w:t>W</w:t>
      </w:r>
      <w:r w:rsidRPr="00B703D8">
        <w:rPr>
          <w:rFonts w:ascii="Arial" w:hAnsi="Arial" w:cs="Arial"/>
          <w:color w:val="000000" w:themeColor="text1"/>
        </w:rPr>
        <w:t>artość naliczonych w związku z nieterminowym wykonaniem przedmiotu umowy kar</w:t>
      </w:r>
      <w:r w:rsidRPr="00336995">
        <w:rPr>
          <w:rFonts w:ascii="Arial" w:hAnsi="Arial" w:cs="Arial"/>
          <w:color w:val="000000" w:themeColor="text1"/>
        </w:rPr>
        <w:t xml:space="preserve"> nie może przekroczyć 20% </w:t>
      </w:r>
      <w:r w:rsidRPr="00336995">
        <w:rPr>
          <w:rStyle w:val="Domylnaczcionkaakapitu3"/>
          <w:rFonts w:ascii="Arial" w:hAnsi="Arial" w:cs="Arial"/>
          <w:color w:val="000000" w:themeColor="text1"/>
        </w:rPr>
        <w:t>wynagrodzenia brutto, określonego w § 2 ust. 1 niniejszej umowy</w:t>
      </w:r>
      <w:r w:rsidRPr="00336995">
        <w:rPr>
          <w:rFonts w:ascii="Arial" w:hAnsi="Arial" w:cs="Arial"/>
          <w:color w:val="000000" w:themeColor="text1"/>
        </w:rPr>
        <w:t>. Naliczenie kary nie zwalnia Wykonawcy z obowiązku wykonania umowy.</w:t>
      </w:r>
    </w:p>
    <w:p w14:paraId="021C43AB" w14:textId="3AA6780D" w:rsidR="001C5AD0" w:rsidRDefault="00B703D8" w:rsidP="00C66FB6">
      <w:pPr>
        <w:pStyle w:val="NormalnyWeb"/>
        <w:numPr>
          <w:ilvl w:val="1"/>
          <w:numId w:val="33"/>
        </w:numPr>
        <w:spacing w:before="0" w:after="0" w:line="360" w:lineRule="auto"/>
      </w:pPr>
      <w:r w:rsidRPr="00B703D8">
        <w:rPr>
          <w:rFonts w:ascii="Arial" w:hAnsi="Arial" w:cs="Arial"/>
          <w:color w:val="000000"/>
        </w:rPr>
        <w:t xml:space="preserve">Wykonawca zapłaci Zamawiającemu na jego pisemne żądanie karę umowną za niewywiązanie się z zobowiązań wynikających z § 4 ust. 7 i 8 umowy – w wysokości 100 zł </w:t>
      </w:r>
      <w:r w:rsidR="001C5AD0" w:rsidRPr="00B703D8">
        <w:rPr>
          <w:rStyle w:val="StrongEmphasis"/>
          <w:rFonts w:ascii="Arial" w:hAnsi="Arial" w:cs="Arial"/>
          <w:b w:val="0"/>
          <w:bCs w:val="0"/>
          <w:color w:val="000000"/>
        </w:rPr>
        <w:t xml:space="preserve">za każdy dzień zwłoki w dostarczeniu do Zamawiającego </w:t>
      </w:r>
      <w:r w:rsidR="001C5AD0" w:rsidRPr="00B703D8">
        <w:rPr>
          <w:rStyle w:val="StrongEmphasis"/>
          <w:rFonts w:ascii="Arial" w:hAnsi="Arial" w:cs="Arial"/>
          <w:b w:val="0"/>
          <w:bCs w:val="0"/>
          <w:color w:val="000000"/>
        </w:rPr>
        <w:lastRenderedPageBreak/>
        <w:t>dokumentów, o których mowa</w:t>
      </w:r>
      <w:r w:rsidR="001C5AD0">
        <w:rPr>
          <w:rStyle w:val="StrongEmphasis"/>
          <w:rFonts w:ascii="Arial" w:hAnsi="Arial" w:cs="Arial"/>
          <w:b w:val="0"/>
          <w:bCs w:val="0"/>
          <w:color w:val="000000"/>
        </w:rPr>
        <w:t xml:space="preserve"> w w/w ustępach</w:t>
      </w:r>
      <w:r w:rsidR="00C66FB6">
        <w:rPr>
          <w:rStyle w:val="StrongEmphasis"/>
          <w:rFonts w:ascii="Arial" w:hAnsi="Arial" w:cs="Arial"/>
          <w:b w:val="0"/>
          <w:bCs w:val="0"/>
          <w:color w:val="000000"/>
        </w:rPr>
        <w:t xml:space="preserve">. </w:t>
      </w:r>
      <w:r w:rsidR="00C66FB6">
        <w:rPr>
          <w:rFonts w:ascii="Arial" w:hAnsi="Arial" w:cs="Arial"/>
          <w:color w:val="000000"/>
        </w:rPr>
        <w:t xml:space="preserve">Wartość naliczonych kar nie może przekroczyć 20% </w:t>
      </w:r>
      <w:r w:rsidR="00C66FB6">
        <w:rPr>
          <w:rStyle w:val="Domylnaczcionkaakapitu3"/>
          <w:rFonts w:ascii="Arial" w:hAnsi="Arial" w:cs="Arial"/>
          <w:color w:val="000000"/>
        </w:rPr>
        <w:t>wynagrodzenia brutto, określonego w § 2 ust. 1 niniejszej umowy</w:t>
      </w:r>
      <w:r w:rsidR="00C66FB6">
        <w:rPr>
          <w:rFonts w:ascii="Arial" w:hAnsi="Arial" w:cs="Arial"/>
          <w:color w:val="000000"/>
        </w:rPr>
        <w:t>. Naliczenie kary nie zwalnia Wykonawcy z obowiązku wykonania umowy.</w:t>
      </w:r>
    </w:p>
    <w:p w14:paraId="396CD386" w14:textId="77777777" w:rsidR="001C5AD0" w:rsidRDefault="001C5AD0" w:rsidP="00CC5592">
      <w:pPr>
        <w:pStyle w:val="NormalnyWeb"/>
        <w:numPr>
          <w:ilvl w:val="0"/>
          <w:numId w:val="33"/>
        </w:numPr>
        <w:spacing w:before="0" w:after="0" w:line="360" w:lineRule="auto"/>
        <w:rPr>
          <w:rFonts w:ascii="Arial" w:hAnsi="Arial" w:cs="Arial"/>
          <w:color w:val="000000"/>
        </w:rPr>
      </w:pPr>
      <w:r>
        <w:rPr>
          <w:rFonts w:ascii="Arial" w:hAnsi="Arial" w:cs="Arial"/>
          <w:color w:val="000000"/>
        </w:rPr>
        <w:t xml:space="preserve">Naliczenie kary umownej nie zwalnia Wykonawcy z obowiązku wykonania umowy. </w:t>
      </w:r>
    </w:p>
    <w:p w14:paraId="1EFB8663" w14:textId="77777777" w:rsidR="001C5AD0" w:rsidRDefault="001C5AD0" w:rsidP="00CC5592">
      <w:pPr>
        <w:pStyle w:val="NormalnyWeb"/>
        <w:numPr>
          <w:ilvl w:val="0"/>
          <w:numId w:val="33"/>
        </w:numPr>
        <w:spacing w:before="0" w:after="0" w:line="360" w:lineRule="auto"/>
        <w:rPr>
          <w:rFonts w:ascii="Arial" w:hAnsi="Arial" w:cs="Arial"/>
          <w:color w:val="000000"/>
        </w:rPr>
      </w:pPr>
      <w:r>
        <w:rPr>
          <w:rFonts w:ascii="Arial" w:hAnsi="Arial" w:cs="Arial"/>
          <w:color w:val="000000"/>
        </w:rPr>
        <w:t xml:space="preserve">Zamawiający ma prawo odstąpić od wykonania umowy z winy Wykonawcy w terminie 14 dni od dnia przekroczenia limitu kar umownych przez Wykonawcę. </w:t>
      </w:r>
    </w:p>
    <w:p w14:paraId="325F3B1D" w14:textId="77777777" w:rsidR="001C5AD0" w:rsidRDefault="001C5AD0" w:rsidP="00CC5592">
      <w:pPr>
        <w:pStyle w:val="NormalnyWeb"/>
        <w:numPr>
          <w:ilvl w:val="0"/>
          <w:numId w:val="33"/>
        </w:numPr>
        <w:spacing w:before="0" w:after="0" w:line="360" w:lineRule="auto"/>
        <w:rPr>
          <w:rFonts w:ascii="Arial" w:hAnsi="Arial" w:cs="Arial"/>
          <w:color w:val="000000"/>
        </w:rPr>
      </w:pPr>
      <w:r>
        <w:rPr>
          <w:rFonts w:ascii="Arial" w:hAnsi="Arial" w:cs="Arial"/>
          <w:color w:val="000000"/>
        </w:rPr>
        <w:t>Zamawiający zastrzega sobie prawo do dochodzenia odszkodowania przewyższającego zastrzeżone kary umowne na warunkach ogólnych, o ile wartość poniesionych szkód przekracza wysokość kar umownych.</w:t>
      </w:r>
    </w:p>
    <w:p w14:paraId="0A6B9564" w14:textId="77777777" w:rsidR="001C5AD0" w:rsidRDefault="001C5AD0" w:rsidP="00CC5592">
      <w:pPr>
        <w:pStyle w:val="NormalnyWeb"/>
        <w:numPr>
          <w:ilvl w:val="0"/>
          <w:numId w:val="33"/>
        </w:numPr>
        <w:spacing w:before="0" w:after="0" w:line="360" w:lineRule="auto"/>
        <w:rPr>
          <w:rFonts w:ascii="Arial" w:hAnsi="Arial" w:cs="Arial"/>
          <w:color w:val="000000"/>
        </w:rPr>
      </w:pPr>
      <w:r>
        <w:rPr>
          <w:rFonts w:ascii="Arial" w:hAnsi="Arial" w:cs="Arial"/>
          <w:color w:val="000000"/>
        </w:rPr>
        <w:t>Kary umowne podlegają kumulacji.  W szczególności w przypadku odstąpienia przez Zamawiającego od umowy z powodu nie wykonania jej przez Wykonawcę w umówionym terminie, Zamawiającemu przysługuje prawo dochodzenia od Wykonawcy zarówno kary umownej z tytułu odstąpienia od umowy jak i za zwłokę w jej wykonaniu.</w:t>
      </w:r>
    </w:p>
    <w:p w14:paraId="5C4EC63D" w14:textId="77777777" w:rsidR="001C5AD0" w:rsidRDefault="001C5AD0" w:rsidP="001C5AD0">
      <w:pPr>
        <w:spacing w:line="360" w:lineRule="auto"/>
        <w:jc w:val="center"/>
      </w:pPr>
      <w:r>
        <w:rPr>
          <w:rFonts w:ascii="Arial" w:hAnsi="Arial" w:cs="Arial"/>
          <w:color w:val="000000"/>
        </w:rPr>
        <w:t>§ 10</w:t>
      </w:r>
    </w:p>
    <w:p w14:paraId="5517F2BE" w14:textId="77777777" w:rsidR="001C5AD0" w:rsidRDefault="001C5AD0" w:rsidP="001C5AD0">
      <w:pPr>
        <w:spacing w:line="360" w:lineRule="auto"/>
        <w:jc w:val="center"/>
      </w:pPr>
      <w:r>
        <w:rPr>
          <w:rFonts w:ascii="Arial" w:hAnsi="Arial" w:cs="Arial"/>
          <w:color w:val="000000"/>
        </w:rPr>
        <w:t>Podwykonawcy</w:t>
      </w:r>
    </w:p>
    <w:p w14:paraId="12C84209" w14:textId="77777777" w:rsidR="001C5AD0" w:rsidRDefault="001C5AD0" w:rsidP="00CC5592">
      <w:pPr>
        <w:pStyle w:val="Tekstpodstawowy"/>
        <w:numPr>
          <w:ilvl w:val="0"/>
          <w:numId w:val="34"/>
        </w:numPr>
        <w:suppressAutoHyphens/>
        <w:spacing w:after="0" w:line="360" w:lineRule="auto"/>
      </w:pPr>
      <w:r>
        <w:rPr>
          <w:rFonts w:ascii="Arial" w:hAnsi="Arial" w:cs="Arial"/>
          <w:color w:val="000000"/>
        </w:rPr>
        <w:t>Wykonawca może powierzyć część wykonania przedmiotu umowy Podwykonawcom, w takim zakresie jaki określił w złożonej przez siebie ofercie przetargowej.</w:t>
      </w:r>
    </w:p>
    <w:p w14:paraId="279A1309" w14:textId="77777777" w:rsidR="001C5AD0" w:rsidRDefault="001C5AD0" w:rsidP="00CC5592">
      <w:pPr>
        <w:pStyle w:val="Tekstpodstawowy"/>
        <w:numPr>
          <w:ilvl w:val="0"/>
          <w:numId w:val="34"/>
        </w:numPr>
        <w:suppressAutoHyphens/>
        <w:spacing w:after="0" w:line="360" w:lineRule="auto"/>
      </w:pPr>
      <w:r>
        <w:rPr>
          <w:rStyle w:val="Pogrubienie"/>
          <w:rFonts w:ascii="Arial" w:hAnsi="Arial" w:cs="Arial"/>
          <w:b w:val="0"/>
          <w:bCs w:val="0"/>
          <w:color w:val="000000"/>
        </w:rPr>
        <w:t>Zamawiający nie dopuszcza zawierania umów Podwykonawców z dalszymi Podwykonawcami.</w:t>
      </w:r>
    </w:p>
    <w:p w14:paraId="5CD909D9" w14:textId="77777777" w:rsidR="001C5AD0" w:rsidRDefault="001C5AD0" w:rsidP="00CC5592">
      <w:pPr>
        <w:pStyle w:val="Tekstpodstawowy"/>
        <w:numPr>
          <w:ilvl w:val="0"/>
          <w:numId w:val="34"/>
        </w:numPr>
        <w:suppressAutoHyphens/>
        <w:spacing w:after="0" w:line="360" w:lineRule="auto"/>
      </w:pPr>
      <w:r>
        <w:rPr>
          <w:rFonts w:ascii="Arial" w:hAnsi="Arial" w:cs="Arial"/>
          <w:color w:val="000000"/>
        </w:rPr>
        <w:t>Zlecenie wykonania części przedmiotu umowy Podwykonawcom nie zmienia treści zobowiązań Wykonawcy wobec Zamawiającego za wykonanie tej części. Wykonawca jest odpowiedzialny za działania, zaniechania, uchybienia i zaniedbania każdego Podwykonawcy i jego pracowników lub przedstawicieli jak za swoje własne.</w:t>
      </w:r>
    </w:p>
    <w:p w14:paraId="519905E7" w14:textId="77777777" w:rsidR="001C5AD0" w:rsidRDefault="001C5AD0" w:rsidP="00CC5592">
      <w:pPr>
        <w:numPr>
          <w:ilvl w:val="0"/>
          <w:numId w:val="34"/>
        </w:numPr>
        <w:spacing w:line="360" w:lineRule="auto"/>
      </w:pPr>
      <w:r>
        <w:rPr>
          <w:rFonts w:ascii="Arial" w:hAnsi="Arial" w:cs="Arial"/>
          <w:color w:val="000000"/>
        </w:rPr>
        <w:t>Wykonawca zobowiązany jest pisemnie poinformować Podwykonawców o warunkach niniejszej umowy.</w:t>
      </w:r>
    </w:p>
    <w:p w14:paraId="7B7A7138" w14:textId="77777777" w:rsidR="00840E5F" w:rsidRDefault="00840E5F" w:rsidP="001C5AD0">
      <w:pPr>
        <w:spacing w:line="360" w:lineRule="auto"/>
        <w:jc w:val="center"/>
        <w:rPr>
          <w:rFonts w:ascii="Arial" w:hAnsi="Arial" w:cs="Arial"/>
          <w:color w:val="000000"/>
        </w:rPr>
      </w:pPr>
    </w:p>
    <w:p w14:paraId="42C84237" w14:textId="77777777" w:rsidR="00840E5F" w:rsidRDefault="00840E5F" w:rsidP="001C5AD0">
      <w:pPr>
        <w:spacing w:line="360" w:lineRule="auto"/>
        <w:jc w:val="center"/>
        <w:rPr>
          <w:rFonts w:ascii="Arial" w:hAnsi="Arial" w:cs="Arial"/>
          <w:color w:val="000000"/>
        </w:rPr>
      </w:pPr>
    </w:p>
    <w:p w14:paraId="18A2DD8F" w14:textId="77777777" w:rsidR="00840E5F" w:rsidRDefault="00840E5F" w:rsidP="001C5AD0">
      <w:pPr>
        <w:spacing w:line="360" w:lineRule="auto"/>
        <w:jc w:val="center"/>
        <w:rPr>
          <w:rFonts w:ascii="Arial" w:hAnsi="Arial" w:cs="Arial"/>
          <w:color w:val="000000"/>
        </w:rPr>
      </w:pPr>
    </w:p>
    <w:p w14:paraId="7684612E" w14:textId="17A10E00" w:rsidR="001C5AD0" w:rsidRDefault="001C5AD0" w:rsidP="001C5AD0">
      <w:pPr>
        <w:spacing w:line="360" w:lineRule="auto"/>
        <w:jc w:val="center"/>
      </w:pPr>
      <w:r>
        <w:rPr>
          <w:rFonts w:ascii="Arial" w:hAnsi="Arial" w:cs="Arial"/>
          <w:color w:val="000000"/>
        </w:rPr>
        <w:lastRenderedPageBreak/>
        <w:t>§ 11</w:t>
      </w:r>
    </w:p>
    <w:p w14:paraId="6E343840" w14:textId="77777777" w:rsidR="001C5AD0" w:rsidRDefault="001C5AD0" w:rsidP="001C5AD0">
      <w:pPr>
        <w:pStyle w:val="NormalnyWeb"/>
        <w:spacing w:before="0" w:after="0" w:line="360" w:lineRule="auto"/>
        <w:jc w:val="center"/>
        <w:rPr>
          <w:rFonts w:ascii="Arial" w:hAnsi="Arial" w:cs="Arial"/>
          <w:color w:val="000000"/>
        </w:rPr>
      </w:pPr>
      <w:r>
        <w:rPr>
          <w:rFonts w:ascii="Arial" w:hAnsi="Arial" w:cs="Arial"/>
          <w:color w:val="000000"/>
        </w:rPr>
        <w:t>Osoby upoważnione do kontaktów</w:t>
      </w:r>
    </w:p>
    <w:p w14:paraId="645ED886" w14:textId="77777777" w:rsidR="001C5AD0" w:rsidRDefault="001C5AD0" w:rsidP="00CC5592">
      <w:pPr>
        <w:pStyle w:val="NormalnyWeb"/>
        <w:numPr>
          <w:ilvl w:val="0"/>
          <w:numId w:val="36"/>
        </w:numPr>
        <w:spacing w:before="0" w:after="0" w:line="360" w:lineRule="auto"/>
        <w:rPr>
          <w:rFonts w:ascii="Arial" w:hAnsi="Arial" w:cs="Arial"/>
          <w:color w:val="000000"/>
        </w:rPr>
      </w:pPr>
      <w:r>
        <w:rPr>
          <w:rFonts w:ascii="Arial" w:hAnsi="Arial" w:cs="Arial"/>
          <w:color w:val="000000"/>
        </w:rPr>
        <w:t xml:space="preserve">Ze strony zamawiającego wykonanie zamówienia koordynować będzie: ………… </w:t>
      </w:r>
      <w:proofErr w:type="spellStart"/>
      <w:r>
        <w:rPr>
          <w:rFonts w:ascii="Arial" w:hAnsi="Arial" w:cs="Arial"/>
          <w:color w:val="000000"/>
        </w:rPr>
        <w:t>tel</w:t>
      </w:r>
      <w:proofErr w:type="spellEnd"/>
      <w:r>
        <w:rPr>
          <w:rFonts w:ascii="Arial" w:hAnsi="Arial" w:cs="Arial"/>
          <w:color w:val="000000"/>
        </w:rPr>
        <w:t>………</w:t>
      </w:r>
    </w:p>
    <w:p w14:paraId="25A56E77" w14:textId="77777777" w:rsidR="001C5AD0" w:rsidRDefault="001C5AD0" w:rsidP="00CC5592">
      <w:pPr>
        <w:pStyle w:val="NormalnyWeb"/>
        <w:numPr>
          <w:ilvl w:val="0"/>
          <w:numId w:val="36"/>
        </w:numPr>
        <w:spacing w:before="0" w:after="0" w:line="360" w:lineRule="auto"/>
        <w:rPr>
          <w:rFonts w:ascii="Arial" w:hAnsi="Arial" w:cs="Arial"/>
          <w:color w:val="000000"/>
        </w:rPr>
      </w:pPr>
      <w:r>
        <w:rPr>
          <w:rFonts w:ascii="Arial" w:hAnsi="Arial" w:cs="Arial"/>
          <w:color w:val="000000"/>
        </w:rPr>
        <w:t>Ze strony wykonawcy wykonywanie zamówienia koordynować będzie: …........................  tel. +48 ….........</w:t>
      </w:r>
    </w:p>
    <w:p w14:paraId="568B8047" w14:textId="1266E5CB" w:rsidR="001C5AD0" w:rsidRDefault="001C5AD0" w:rsidP="001C5AD0">
      <w:pPr>
        <w:pStyle w:val="NormalnyWeb"/>
        <w:spacing w:before="0" w:after="0" w:line="360" w:lineRule="auto"/>
        <w:jc w:val="center"/>
        <w:rPr>
          <w:rFonts w:ascii="Arial" w:hAnsi="Arial" w:cs="Arial"/>
          <w:color w:val="000000"/>
        </w:rPr>
      </w:pPr>
      <w:r>
        <w:rPr>
          <w:rFonts w:ascii="Arial" w:hAnsi="Arial" w:cs="Arial"/>
          <w:color w:val="000000"/>
        </w:rPr>
        <w:t>§ 1</w:t>
      </w:r>
      <w:r w:rsidR="00C66FB6">
        <w:rPr>
          <w:rFonts w:ascii="Arial" w:hAnsi="Arial" w:cs="Arial"/>
          <w:color w:val="000000"/>
        </w:rPr>
        <w:t>2</w:t>
      </w:r>
    </w:p>
    <w:p w14:paraId="40C514B6" w14:textId="77777777" w:rsidR="001C5AD0" w:rsidRDefault="001C5AD0" w:rsidP="001C5AD0">
      <w:pPr>
        <w:pStyle w:val="NormalnyWeb"/>
        <w:spacing w:before="0" w:after="0" w:line="360" w:lineRule="auto"/>
        <w:jc w:val="center"/>
        <w:rPr>
          <w:rFonts w:ascii="Arial" w:hAnsi="Arial" w:cs="Arial"/>
          <w:color w:val="000000"/>
        </w:rPr>
      </w:pPr>
      <w:r>
        <w:rPr>
          <w:rFonts w:ascii="Arial" w:hAnsi="Arial" w:cs="Arial"/>
          <w:color w:val="000000"/>
        </w:rPr>
        <w:t>Postanowienia końcowe</w:t>
      </w:r>
    </w:p>
    <w:p w14:paraId="63B859B0" w14:textId="77777777" w:rsidR="001C5AD0" w:rsidRDefault="001C5AD0" w:rsidP="00CC5592">
      <w:pPr>
        <w:pStyle w:val="NormalnyWeb"/>
        <w:numPr>
          <w:ilvl w:val="0"/>
          <w:numId w:val="37"/>
        </w:numPr>
        <w:spacing w:before="0" w:after="0" w:line="360" w:lineRule="auto"/>
      </w:pPr>
      <w:r>
        <w:rPr>
          <w:rFonts w:ascii="Arial" w:hAnsi="Arial" w:cs="Arial"/>
          <w:color w:val="000000"/>
        </w:rPr>
        <w:t>W sprawach nieuregulowanych niniejszą umową mają zastosowanie przepisy ustawy z dnia 11 września 2019 roku Prawo zamówień publicznych oraz przepisy kodeksu cywilnego.</w:t>
      </w:r>
    </w:p>
    <w:p w14:paraId="3255B165" w14:textId="77777777" w:rsidR="001C5AD0" w:rsidRDefault="001C5AD0" w:rsidP="00CC5592">
      <w:pPr>
        <w:pStyle w:val="NormalnyWeb"/>
        <w:numPr>
          <w:ilvl w:val="0"/>
          <w:numId w:val="37"/>
        </w:numPr>
        <w:spacing w:before="0" w:after="0" w:line="360" w:lineRule="auto"/>
      </w:pPr>
      <w:r>
        <w:rPr>
          <w:rFonts w:ascii="Arial" w:hAnsi="Arial" w:cs="Arial"/>
          <w:color w:val="000000"/>
        </w:rPr>
        <w:t>Wykonawca nie może bez zgody Zamawiającego wyrażonej na piśmie przenieść swoich wierzytelności wynikających z niniejszej umowy na osoby trzecie.</w:t>
      </w:r>
    </w:p>
    <w:p w14:paraId="1C833E38" w14:textId="77777777" w:rsidR="001C5AD0" w:rsidRDefault="001C5AD0" w:rsidP="00CC5592">
      <w:pPr>
        <w:pStyle w:val="NormalnyWeb"/>
        <w:numPr>
          <w:ilvl w:val="0"/>
          <w:numId w:val="37"/>
        </w:numPr>
        <w:spacing w:before="0" w:after="0" w:line="360" w:lineRule="auto"/>
      </w:pPr>
      <w:r>
        <w:rPr>
          <w:rFonts w:ascii="Arial" w:hAnsi="Arial" w:cs="Arial"/>
          <w:color w:val="000000"/>
        </w:rPr>
        <w:t xml:space="preserve">Ewentualne spory mogące wyniknąć przy realizacji umowy strony poddają pod rozstrzygnięcie Sądu Powszechnego </w:t>
      </w:r>
      <w:r>
        <w:rPr>
          <w:rStyle w:val="Domylnaczcionkaakapitu3"/>
          <w:rFonts w:ascii="Arial" w:hAnsi="Arial" w:cs="Arial"/>
          <w:color w:val="000000"/>
        </w:rPr>
        <w:t>właściwego miejscowo dla Zamawiającego.</w:t>
      </w:r>
    </w:p>
    <w:p w14:paraId="71F6AB9B" w14:textId="77777777" w:rsidR="001C5AD0" w:rsidRDefault="001C5AD0" w:rsidP="00CC5592">
      <w:pPr>
        <w:pStyle w:val="NormalnyWeb"/>
        <w:numPr>
          <w:ilvl w:val="0"/>
          <w:numId w:val="37"/>
        </w:numPr>
        <w:spacing w:before="0" w:after="0" w:line="360" w:lineRule="auto"/>
      </w:pPr>
      <w:r>
        <w:rPr>
          <w:rFonts w:ascii="Arial" w:hAnsi="Arial" w:cs="Arial"/>
          <w:color w:val="000000"/>
        </w:rPr>
        <w:t>Umowę sporządzono w dwóch jednobrzmiących egzemplarzach, jeden dla Zamawiającego i jeden dla Wykonawcy.</w:t>
      </w:r>
    </w:p>
    <w:p w14:paraId="1F223B2B" w14:textId="77777777" w:rsidR="001C5AD0" w:rsidRDefault="001C5AD0" w:rsidP="001C5AD0">
      <w:pPr>
        <w:pStyle w:val="NormalnyWeb"/>
        <w:spacing w:before="0" w:after="0" w:line="360" w:lineRule="auto"/>
        <w:jc w:val="center"/>
        <w:rPr>
          <w:rFonts w:ascii="Arial" w:hAnsi="Arial" w:cs="Arial"/>
          <w:color w:val="000000"/>
        </w:rPr>
      </w:pPr>
    </w:p>
    <w:p w14:paraId="7F449CC9" w14:textId="77777777" w:rsidR="001C5AD0" w:rsidRDefault="001C5AD0" w:rsidP="001C5AD0">
      <w:pPr>
        <w:pStyle w:val="NormalnyWeb"/>
        <w:spacing w:before="0" w:after="0" w:line="360" w:lineRule="auto"/>
        <w:jc w:val="center"/>
      </w:pPr>
      <w:r>
        <w:rPr>
          <w:rFonts w:ascii="Arial" w:hAnsi="Arial" w:cs="Arial"/>
          <w:color w:val="000000"/>
        </w:rPr>
        <w:t xml:space="preserve">ZAMAWIAJĄCY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WYKONAWCA</w:t>
      </w:r>
    </w:p>
    <w:p w14:paraId="622B76C9" w14:textId="77777777" w:rsidR="001C5AD0" w:rsidRPr="00730B47" w:rsidRDefault="001C5AD0" w:rsidP="00730B47">
      <w:pPr>
        <w:pStyle w:val="NormalnyWeb"/>
        <w:spacing w:before="0" w:after="0" w:line="360" w:lineRule="auto"/>
        <w:rPr>
          <w:rFonts w:ascii="Arial" w:hAnsi="Arial" w:cs="Arial"/>
        </w:rPr>
      </w:pPr>
    </w:p>
    <w:sectPr w:rsidR="001C5AD0" w:rsidRPr="00730B47" w:rsidSect="00813898">
      <w:headerReference w:type="default" r:id="rId17"/>
      <w:footerReference w:type="default" r:id="rId18"/>
      <w:footnotePr>
        <w:numRestart w:val="eachPage"/>
      </w:footnotePr>
      <w:endnotePr>
        <w:numFmt w:val="decimal"/>
      </w:endnotePr>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15DEF" w14:textId="77777777" w:rsidR="007E22CF" w:rsidRDefault="007E22CF">
      <w:r>
        <w:separator/>
      </w:r>
    </w:p>
  </w:endnote>
  <w:endnote w:type="continuationSeparator" w:id="0">
    <w:p w14:paraId="77700F53" w14:textId="77777777" w:rsidR="007E22CF" w:rsidRDefault="007E2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tarSymbol">
    <w:charset w:val="02"/>
    <w:family w:val="auto"/>
    <w:pitch w:val="default"/>
  </w:font>
  <w:font w:name="TimesNewRomanPSMT">
    <w:altName w:val="Yu Gothic"/>
    <w:charset w:val="00"/>
    <w:family w:val="auto"/>
    <w:pitch w:val="default"/>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9746E" w14:textId="77777777" w:rsidR="007E22CF" w:rsidRDefault="007E22CF">
    <w:pPr>
      <w:pStyle w:val="Nagwek"/>
      <w:jc w:val="center"/>
    </w:pPr>
    <w:r>
      <w:rPr>
        <w:rFonts w:ascii="Verdana" w:hAnsi="Verdana"/>
        <w:b/>
        <w:bCs/>
        <w:noProof/>
        <w:color w:val="000000"/>
        <w:sz w:val="16"/>
        <w:szCs w:val="16"/>
        <w:lang w:eastAsia="pl-PL" w:bidi="ar-SA"/>
      </w:rPr>
      <mc:AlternateContent>
        <mc:Choice Requires="wps">
          <w:drawing>
            <wp:anchor distT="0" distB="0" distL="114300" distR="114300" simplePos="0" relativeHeight="251661312" behindDoc="0" locked="0" layoutInCell="1" allowOverlap="1" wp14:anchorId="3C8012D8" wp14:editId="185FAFF4">
              <wp:simplePos x="0" y="0"/>
              <wp:positionH relativeFrom="column">
                <wp:posOffset>14758</wp:posOffset>
              </wp:positionH>
              <wp:positionV relativeFrom="paragraph">
                <wp:posOffset>25923</wp:posOffset>
              </wp:positionV>
              <wp:extent cx="6094732" cy="0"/>
              <wp:effectExtent l="0" t="0" r="0" b="0"/>
              <wp:wrapNone/>
              <wp:docPr id="2" name="Łącznik prosty 2"/>
              <wp:cNvGraphicFramePr/>
              <a:graphic xmlns:a="http://schemas.openxmlformats.org/drawingml/2006/main">
                <a:graphicData uri="http://schemas.microsoft.com/office/word/2010/wordprocessingShape">
                  <wps:wsp>
                    <wps:cNvCnPr/>
                    <wps:spPr>
                      <a:xfrm>
                        <a:off x="0" y="0"/>
                        <a:ext cx="6094732" cy="0"/>
                      </a:xfrm>
                      <a:prstGeom prst="straightConnector1">
                        <a:avLst/>
                      </a:prstGeom>
                      <a:noFill/>
                      <a:ln w="25557" cap="flat">
                        <a:solidFill>
                          <a:srgbClr val="000000"/>
                        </a:solidFill>
                        <a:prstDash val="solid"/>
                        <a:miter/>
                      </a:ln>
                    </wps:spPr>
                    <wps:bodyPr/>
                  </wps:wsp>
                </a:graphicData>
              </a:graphic>
            </wp:anchor>
          </w:drawing>
        </mc:Choice>
        <mc:Fallback xmlns:w16du="http://schemas.microsoft.com/office/word/2023/wordml/word16du">
          <w:pict>
            <v:shapetype w14:anchorId="73D854BC" id="_x0000_t32" coordsize="21600,21600" o:spt="32" o:oned="t" path="m,l21600,21600e" filled="f">
              <v:path arrowok="t" fillok="f" o:connecttype="none"/>
              <o:lock v:ext="edit" shapetype="t"/>
            </v:shapetype>
            <v:shape id="Łącznik prosty 2" o:spid="_x0000_s1026" type="#_x0000_t32" style="position:absolute;margin-left:1.15pt;margin-top:2.05pt;width:479.9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" strokeweight=".70992mm">
              <v:stroke joinstyle="miter"/>
            </v:shape>
          </w:pict>
        </mc:Fallback>
      </mc:AlternateContent>
    </w:r>
  </w:p>
  <w:p w14:paraId="7BF46A5D" w14:textId="77777777" w:rsidR="007E22CF" w:rsidRDefault="007E22CF">
    <w:pPr>
      <w:pStyle w:val="Nagwek"/>
      <w:jc w:val="center"/>
      <w:rPr>
        <w:rFonts w:ascii="Verdana" w:hAnsi="Verdana"/>
        <w:sz w:val="16"/>
        <w:szCs w:val="16"/>
      </w:rPr>
    </w:pPr>
    <w:r>
      <w:rPr>
        <w:rFonts w:ascii="Verdana" w:hAnsi="Verdana"/>
        <w:sz w:val="16"/>
        <w:szCs w:val="16"/>
      </w:rPr>
      <w:t>Spytkowo 69, 11-500 Giżycko</w:t>
    </w:r>
  </w:p>
  <w:p w14:paraId="6AA159C9" w14:textId="77777777" w:rsidR="007E22CF" w:rsidRDefault="007E22CF">
    <w:pPr>
      <w:pStyle w:val="Nagwek"/>
      <w:jc w:val="center"/>
      <w:rPr>
        <w:rFonts w:ascii="Verdana" w:hAnsi="Verdana"/>
        <w:sz w:val="16"/>
        <w:szCs w:val="16"/>
      </w:rPr>
    </w:pPr>
    <w:r>
      <w:rPr>
        <w:rFonts w:ascii="Verdana" w:hAnsi="Verdana"/>
        <w:sz w:val="16"/>
        <w:szCs w:val="16"/>
      </w:rPr>
      <w:t>tel. +48 87 555 54 10, fax: +48 87 555 54 11, e-mail: biuro@zuokspytkowo.pl, http://www.zuokspytkowo.pl</w:t>
    </w:r>
  </w:p>
  <w:p w14:paraId="4AFE525B" w14:textId="77777777" w:rsidR="007E22CF" w:rsidRDefault="007E22CF">
    <w:pPr>
      <w:pStyle w:val="Nagwek"/>
      <w:jc w:val="center"/>
      <w:rPr>
        <w:rFonts w:ascii="Verdana" w:hAnsi="Verdana"/>
        <w:sz w:val="16"/>
        <w:szCs w:val="16"/>
      </w:rPr>
    </w:pPr>
    <w:r>
      <w:rPr>
        <w:rFonts w:ascii="Verdana" w:hAnsi="Verdana"/>
        <w:sz w:val="16"/>
        <w:szCs w:val="16"/>
      </w:rPr>
      <w:t xml:space="preserve">NIP 8451958301; REGON 280470190; </w:t>
    </w:r>
    <w:bookmarkStart w:id="2" w:name="_Hlk63669688"/>
    <w:r>
      <w:rPr>
        <w:rFonts w:ascii="Verdana" w:hAnsi="Verdana"/>
        <w:sz w:val="16"/>
        <w:szCs w:val="16"/>
      </w:rPr>
      <w:t>BDO 000012919</w:t>
    </w:r>
    <w:bookmarkEnd w:id="2"/>
  </w:p>
  <w:p w14:paraId="19AA3AD6" w14:textId="77777777" w:rsidR="007E22CF" w:rsidRDefault="007E22CF">
    <w:pPr>
      <w:pStyle w:val="Stopka"/>
      <w:jc w:val="center"/>
      <w:rPr>
        <w:rFonts w:ascii="Verdana" w:hAnsi="Verdana"/>
        <w:sz w:val="16"/>
        <w:szCs w:val="16"/>
      </w:rPr>
    </w:pPr>
    <w:r>
      <w:rPr>
        <w:rFonts w:ascii="Verdana" w:hAnsi="Verdana"/>
        <w:sz w:val="16"/>
        <w:szCs w:val="16"/>
      </w:rPr>
      <w:t>Sąd Rejonowy w Olsztynie VIII Wydział Gospodarczy KRS 0000346147</w:t>
    </w:r>
  </w:p>
  <w:p w14:paraId="329FEC0D" w14:textId="77777777" w:rsidR="007E22CF" w:rsidRDefault="007E22CF">
    <w:pPr>
      <w:pStyle w:val="Stopka"/>
      <w:jc w:val="center"/>
      <w:rPr>
        <w:rFonts w:ascii="Verdana" w:hAnsi="Verdana"/>
        <w:sz w:val="16"/>
        <w:szCs w:val="16"/>
      </w:rPr>
    </w:pPr>
    <w:r>
      <w:rPr>
        <w:rFonts w:ascii="Verdana" w:hAnsi="Verdana"/>
        <w:sz w:val="16"/>
        <w:szCs w:val="16"/>
      </w:rPr>
      <w:t>Kapitał Zakładowy: 18.541.500,00 PLN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FC120" w14:textId="77777777" w:rsidR="007E22CF" w:rsidRDefault="007E22CF">
      <w:r>
        <w:rPr>
          <w:color w:val="000000"/>
        </w:rPr>
        <w:separator/>
      </w:r>
    </w:p>
  </w:footnote>
  <w:footnote w:type="continuationSeparator" w:id="0">
    <w:p w14:paraId="406A8DC3" w14:textId="77777777" w:rsidR="007E22CF" w:rsidRDefault="007E2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A2DFB" w14:textId="77777777" w:rsidR="007E22CF" w:rsidRDefault="007E22CF">
    <w:pPr>
      <w:pStyle w:val="Nagwek"/>
      <w:jc w:val="right"/>
    </w:pPr>
    <w:r>
      <w:rPr>
        <w:rFonts w:ascii="Verdana" w:hAnsi="Verdana"/>
        <w:sz w:val="16"/>
        <w:szCs w:val="16"/>
      </w:rPr>
      <w:t xml:space="preserve">Strona </w:t>
    </w:r>
    <w:r>
      <w:rPr>
        <w:rFonts w:ascii="Verdana" w:hAnsi="Verdana"/>
        <w:sz w:val="16"/>
        <w:szCs w:val="16"/>
      </w:rPr>
      <w:fldChar w:fldCharType="begin"/>
    </w:r>
    <w:r>
      <w:rPr>
        <w:rFonts w:ascii="Verdana" w:hAnsi="Verdana"/>
        <w:sz w:val="16"/>
        <w:szCs w:val="16"/>
      </w:rPr>
      <w:instrText xml:space="preserve"> PAGE </w:instrText>
    </w:r>
    <w:r>
      <w:rPr>
        <w:rFonts w:ascii="Verdana" w:hAnsi="Verdana"/>
        <w:sz w:val="16"/>
        <w:szCs w:val="16"/>
      </w:rPr>
      <w:fldChar w:fldCharType="separate"/>
    </w:r>
    <w:r w:rsidR="00601F4D">
      <w:rPr>
        <w:rFonts w:ascii="Verdana" w:hAnsi="Verdana"/>
        <w:noProof/>
        <w:sz w:val="16"/>
        <w:szCs w:val="16"/>
      </w:rPr>
      <w:t>10</w:t>
    </w:r>
    <w:r>
      <w:rPr>
        <w:rFonts w:ascii="Verdana" w:hAnsi="Verdana"/>
        <w:sz w:val="16"/>
        <w:szCs w:val="16"/>
      </w:rPr>
      <w:fldChar w:fldCharType="end"/>
    </w:r>
    <w:r>
      <w:rPr>
        <w:rFonts w:ascii="Verdana" w:hAnsi="Verdana"/>
        <w:sz w:val="16"/>
        <w:szCs w:val="16"/>
      </w:rPr>
      <w:t>/</w:t>
    </w:r>
    <w:r>
      <w:rPr>
        <w:rFonts w:ascii="Verdana" w:hAnsi="Verdana"/>
        <w:sz w:val="16"/>
        <w:szCs w:val="16"/>
      </w:rPr>
      <w:fldChar w:fldCharType="begin"/>
    </w:r>
    <w:r>
      <w:rPr>
        <w:rFonts w:ascii="Verdana" w:hAnsi="Verdana"/>
        <w:sz w:val="16"/>
        <w:szCs w:val="16"/>
      </w:rPr>
      <w:instrText xml:space="preserve"> NUMPAGES </w:instrText>
    </w:r>
    <w:r>
      <w:rPr>
        <w:rFonts w:ascii="Verdana" w:hAnsi="Verdana"/>
        <w:sz w:val="16"/>
        <w:szCs w:val="16"/>
      </w:rPr>
      <w:fldChar w:fldCharType="separate"/>
    </w:r>
    <w:r w:rsidR="00601F4D">
      <w:rPr>
        <w:rFonts w:ascii="Verdana" w:hAnsi="Verdana"/>
        <w:noProof/>
        <w:sz w:val="16"/>
        <w:szCs w:val="16"/>
      </w:rPr>
      <w:t>28</w:t>
    </w:r>
    <w:r>
      <w:rPr>
        <w:rFonts w:ascii="Verdana" w:hAnsi="Verdana"/>
        <w:sz w:val="16"/>
        <w:szCs w:val="16"/>
      </w:rPr>
      <w:fldChar w:fldCharType="end"/>
    </w:r>
  </w:p>
  <w:p w14:paraId="2132C0F7" w14:textId="77777777" w:rsidR="007E22CF" w:rsidRDefault="007E22CF">
    <w:pPr>
      <w:pStyle w:val="Nagwek"/>
      <w:jc w:val="center"/>
      <w:rPr>
        <w:rFonts w:ascii="Verdana" w:hAnsi="Verdana"/>
        <w:b/>
        <w:bCs/>
        <w:sz w:val="20"/>
        <w:szCs w:val="20"/>
      </w:rPr>
    </w:pPr>
    <w:r>
      <w:rPr>
        <w:rFonts w:ascii="Verdana" w:hAnsi="Verdana"/>
        <w:b/>
        <w:bCs/>
        <w:sz w:val="20"/>
        <w:szCs w:val="20"/>
      </w:rPr>
      <w:t>Zakład Unieszkodliwiania Odpadów Komunalnych Spytkowo Sp. z o.o.</w:t>
    </w:r>
  </w:p>
  <w:p w14:paraId="332181D9" w14:textId="77777777" w:rsidR="007E22CF" w:rsidRDefault="007E22CF">
    <w:pPr>
      <w:pStyle w:val="Nagwek"/>
    </w:pPr>
    <w:r>
      <w:rPr>
        <w:noProof/>
        <w:sz w:val="20"/>
        <w:szCs w:val="20"/>
        <w:lang w:eastAsia="pl-PL" w:bidi="ar-SA"/>
      </w:rPr>
      <mc:AlternateContent>
        <mc:Choice Requires="wps">
          <w:drawing>
            <wp:anchor distT="0" distB="0" distL="114300" distR="114300" simplePos="0" relativeHeight="251659264" behindDoc="0" locked="0" layoutInCell="1" allowOverlap="1" wp14:anchorId="4B774810" wp14:editId="3A146C00">
              <wp:simplePos x="0" y="0"/>
              <wp:positionH relativeFrom="column">
                <wp:posOffset>14758</wp:posOffset>
              </wp:positionH>
              <wp:positionV relativeFrom="paragraph">
                <wp:posOffset>130676</wp:posOffset>
              </wp:positionV>
              <wp:extent cx="6094732" cy="0"/>
              <wp:effectExtent l="0" t="0" r="0" b="0"/>
              <wp:wrapNone/>
              <wp:docPr id="1" name="Łącznik prosty 1"/>
              <wp:cNvGraphicFramePr/>
              <a:graphic xmlns:a="http://schemas.openxmlformats.org/drawingml/2006/main">
                <a:graphicData uri="http://schemas.microsoft.com/office/word/2010/wordprocessingShape">
                  <wps:wsp>
                    <wps:cNvCnPr/>
                    <wps:spPr>
                      <a:xfrm>
                        <a:off x="0" y="0"/>
                        <a:ext cx="6094732" cy="0"/>
                      </a:xfrm>
                      <a:prstGeom prst="straightConnector1">
                        <a:avLst/>
                      </a:prstGeom>
                      <a:noFill/>
                      <a:ln w="25557" cap="flat">
                        <a:solidFill>
                          <a:srgbClr val="000000"/>
                        </a:solidFill>
                        <a:prstDash val="solid"/>
                        <a:miter/>
                      </a:ln>
                    </wps:spPr>
                    <wps:bodyPr/>
                  </wps:wsp>
                </a:graphicData>
              </a:graphic>
            </wp:anchor>
          </w:drawing>
        </mc:Choice>
        <mc:Fallback xmlns:w16du="http://schemas.microsoft.com/office/word/2023/wordml/word16du">
          <w:pict>
            <v:shapetype w14:anchorId="11161E8C" id="_x0000_t32" coordsize="21600,21600" o:spt="32" o:oned="t" path="m,l21600,21600e" filled="f">
              <v:path arrowok="t" fillok="f" o:connecttype="none"/>
              <o:lock v:ext="edit" shapetype="t"/>
            </v:shapetype>
            <v:shape id="Łącznik prosty 1" o:spid="_x0000_s1026" type="#_x0000_t32" style="position:absolute;margin-left:1.15pt;margin-top:10.3pt;width:479.9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" strokeweight=".70992mm">
              <v:stroke joinstyle="miter"/>
            </v:shape>
          </w:pict>
        </mc:Fallback>
      </mc:AlternateContent>
    </w:r>
  </w:p>
  <w:p w14:paraId="277F2B90" w14:textId="77777777" w:rsidR="007E22CF" w:rsidRDefault="007E22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decimal"/>
      <w:lvlText w:val="%1."/>
      <w:lvlJc w:val="left"/>
      <w:pPr>
        <w:tabs>
          <w:tab w:val="num" w:pos="0"/>
        </w:tabs>
        <w:ind w:left="720" w:hanging="360"/>
      </w:pPr>
      <w:rPr>
        <w:rFonts w:ascii="Arial" w:hAnsi="Arial" w:cs="Arial" w:hint="default"/>
        <w:color w:val="000000"/>
        <w:kern w:val="0"/>
        <w:lang w:eastAsia="pl-PL" w:bidi="ar-S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4"/>
    <w:multiLevelType w:val="multilevel"/>
    <w:tmpl w:val="00000004"/>
    <w:name w:val="WW8Num4"/>
    <w:lvl w:ilvl="0">
      <w:start w:val="1"/>
      <w:numFmt w:val="decimal"/>
      <w:lvlText w:val="%1."/>
      <w:lvlJc w:val="left"/>
      <w:pPr>
        <w:tabs>
          <w:tab w:val="num" w:pos="0"/>
        </w:tabs>
        <w:ind w:left="720" w:hanging="360"/>
      </w:pPr>
      <w:rPr>
        <w:rFonts w:ascii="Arial" w:hAnsi="Arial" w:cs="Arial"/>
        <w:b/>
        <w:bCs/>
        <w:color w:val="000000"/>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2" w15:restartNumberingAfterBreak="0">
    <w:nsid w:val="00000006"/>
    <w:multiLevelType w:val="multilevel"/>
    <w:tmpl w:val="00000006"/>
    <w:name w:val="WW8Num11"/>
    <w:lvl w:ilvl="0">
      <w:start w:val="1"/>
      <w:numFmt w:val="decimal"/>
      <w:lvlText w:val="%1."/>
      <w:lvlJc w:val="left"/>
      <w:pPr>
        <w:tabs>
          <w:tab w:val="num" w:pos="0"/>
        </w:tabs>
        <w:ind w:left="720" w:hanging="360"/>
      </w:pPr>
      <w:rPr>
        <w:rFonts w:ascii="Arial" w:hAnsi="Arial" w:cs="Arial"/>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9"/>
    <w:multiLevelType w:val="singleLevel"/>
    <w:tmpl w:val="00000009"/>
    <w:name w:val="WW8Num15"/>
    <w:lvl w:ilvl="0">
      <w:start w:val="1"/>
      <w:numFmt w:val="decimal"/>
      <w:lvlText w:val="%1."/>
      <w:lvlJc w:val="left"/>
      <w:pPr>
        <w:tabs>
          <w:tab w:val="num" w:pos="0"/>
        </w:tabs>
        <w:ind w:left="720" w:hanging="360"/>
      </w:pPr>
      <w:rPr>
        <w:rFonts w:ascii="Arial" w:eastAsia="Arial" w:hAnsi="Arial" w:cs="Arial" w:hint="default"/>
        <w:color w:val="000000"/>
        <w:kern w:val="0"/>
        <w:lang w:eastAsia="pl-PL" w:bidi="ar-SA"/>
      </w:rPr>
    </w:lvl>
  </w:abstractNum>
  <w:abstractNum w:abstractNumId="4" w15:restartNumberingAfterBreak="0">
    <w:nsid w:val="0000000A"/>
    <w:multiLevelType w:val="multilevel"/>
    <w:tmpl w:val="0000000A"/>
    <w:name w:val="WW8Num17"/>
    <w:lvl w:ilvl="0">
      <w:start w:val="1"/>
      <w:numFmt w:val="decimal"/>
      <w:lvlText w:val="%1."/>
      <w:lvlJc w:val="left"/>
      <w:pPr>
        <w:tabs>
          <w:tab w:val="num" w:pos="0"/>
        </w:tabs>
        <w:ind w:left="720" w:hanging="360"/>
      </w:pPr>
      <w:rPr>
        <w:rFonts w:ascii="Arial" w:hAnsi="Arial" w:cs="Arial"/>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11"/>
    <w:multiLevelType w:val="multilevel"/>
    <w:tmpl w:val="00000011"/>
    <w:name w:val="WW8Num28"/>
    <w:lvl w:ilvl="0">
      <w:start w:val="1"/>
      <w:numFmt w:val="decimal"/>
      <w:lvlText w:val="%1)"/>
      <w:lvlJc w:val="left"/>
      <w:pPr>
        <w:tabs>
          <w:tab w:val="num" w:pos="360"/>
        </w:tabs>
        <w:ind w:left="360" w:hanging="360"/>
      </w:pPr>
      <w:rPr>
        <w:rFonts w:ascii="Arial" w:eastAsia="Times New Roman" w:hAnsi="Arial" w:cs="Arial"/>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6" w15:restartNumberingAfterBreak="0">
    <w:nsid w:val="00000012"/>
    <w:multiLevelType w:val="multilevel"/>
    <w:tmpl w:val="728A87C8"/>
    <w:name w:val="WW8Num30"/>
    <w:lvl w:ilvl="0">
      <w:start w:val="1"/>
      <w:numFmt w:val="decimal"/>
      <w:lvlText w:val="%1."/>
      <w:lvlJc w:val="left"/>
      <w:pPr>
        <w:tabs>
          <w:tab w:val="num" w:pos="720"/>
        </w:tabs>
        <w:ind w:left="720" w:hanging="360"/>
      </w:pPr>
      <w:rPr>
        <w:rFonts w:ascii="Arial" w:hAnsi="Arial" w:cs="Arial" w:hint="default"/>
      </w:rPr>
    </w:lvl>
    <w:lvl w:ilvl="1">
      <w:start w:val="1"/>
      <w:numFmt w:val="lowerLetter"/>
      <w:lvlText w:val="%2."/>
      <w:lvlJc w:val="left"/>
      <w:pPr>
        <w:tabs>
          <w:tab w:val="num" w:pos="1440"/>
        </w:tabs>
        <w:ind w:left="1440" w:hanging="360"/>
      </w:pPr>
      <w:rPr>
        <w:rFonts w:ascii="Arial" w:hAnsi="Arial" w:cs="Aria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13"/>
    <w:multiLevelType w:val="singleLevel"/>
    <w:tmpl w:val="00000013"/>
    <w:name w:val="WW8Num31"/>
    <w:lvl w:ilvl="0">
      <w:start w:val="1"/>
      <w:numFmt w:val="lowerLetter"/>
      <w:lvlText w:val="%1)"/>
      <w:lvlJc w:val="left"/>
      <w:pPr>
        <w:tabs>
          <w:tab w:val="num" w:pos="0"/>
        </w:tabs>
        <w:ind w:left="720" w:hanging="360"/>
      </w:pPr>
      <w:rPr>
        <w:b w:val="0"/>
        <w:bCs w:val="0"/>
      </w:rPr>
    </w:lvl>
  </w:abstractNum>
  <w:abstractNum w:abstractNumId="8" w15:restartNumberingAfterBreak="0">
    <w:nsid w:val="00000014"/>
    <w:multiLevelType w:val="singleLevel"/>
    <w:tmpl w:val="00000014"/>
    <w:name w:val="WW8Num32"/>
    <w:lvl w:ilvl="0">
      <w:start w:val="1"/>
      <w:numFmt w:val="lowerLetter"/>
      <w:lvlText w:val="%1)"/>
      <w:lvlJc w:val="left"/>
      <w:pPr>
        <w:tabs>
          <w:tab w:val="num" w:pos="0"/>
        </w:tabs>
        <w:ind w:left="720" w:hanging="360"/>
      </w:pPr>
      <w:rPr>
        <w:b w:val="0"/>
        <w:bCs w:val="0"/>
      </w:rPr>
    </w:lvl>
  </w:abstractNum>
  <w:abstractNum w:abstractNumId="9" w15:restartNumberingAfterBreak="0">
    <w:nsid w:val="03C30547"/>
    <w:multiLevelType w:val="multilevel"/>
    <w:tmpl w:val="4434F3BE"/>
    <w:styleLink w:val="WW8Num17"/>
    <w:lvl w:ilvl="0">
      <w:start w:val="1"/>
      <w:numFmt w:val="decimal"/>
      <w:lvlText w:val="%1."/>
      <w:lvlJc w:val="left"/>
    </w:lvl>
    <w:lvl w:ilvl="1">
      <w:start w:val="1"/>
      <w:numFmt w:val="lowerLetter"/>
      <w:lvlText w:val="%2."/>
      <w:lvlJc w:val="left"/>
      <w:rPr>
        <w:rFonts w:ascii="Cambria" w:hAnsi="Cambria" w:cs="Arial"/>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 w15:restartNumberingAfterBreak="0">
    <w:nsid w:val="084C05D3"/>
    <w:multiLevelType w:val="multilevel"/>
    <w:tmpl w:val="56CC41C2"/>
    <w:styleLink w:val="WW8Num22"/>
    <w:lvl w:ilvl="0">
      <w:start w:val="1"/>
      <w:numFmt w:val="decimal"/>
      <w:lvlText w:val="%1."/>
      <w:lvlJc w:val="left"/>
      <w:rPr>
        <w:rFonts w:ascii="Cambria" w:hAnsi="Cambria" w:cs="Arial"/>
        <w:sz w:val="20"/>
      </w:rPr>
    </w:lvl>
    <w:lvl w:ilvl="1">
      <w:numFmt w:val="bullet"/>
      <w:lvlText w:val=""/>
      <w:lvlJc w:val="left"/>
      <w:rPr>
        <w:rFonts w:ascii="Symbol" w:hAnsi="Symbol" w:cs="Symbol"/>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15:restartNumberingAfterBreak="0">
    <w:nsid w:val="097E5A5A"/>
    <w:multiLevelType w:val="multilevel"/>
    <w:tmpl w:val="E4BC8D84"/>
    <w:styleLink w:val="WW8Num1"/>
    <w:lvl w:ilvl="0">
      <w:start w:val="1"/>
      <w:numFmt w:val="decimal"/>
      <w:lvlText w:val="%1."/>
      <w:lvlJc w:val="left"/>
      <w:pPr>
        <w:ind w:left="720" w:hanging="360"/>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12" w15:restartNumberingAfterBreak="0">
    <w:nsid w:val="0FC41150"/>
    <w:multiLevelType w:val="multilevel"/>
    <w:tmpl w:val="CCD80CBE"/>
    <w:lvl w:ilvl="0">
      <w:start w:val="1"/>
      <w:numFmt w:val="decimal"/>
      <w:lvlText w:val="%1."/>
      <w:lvlJc w:val="left"/>
      <w:pPr>
        <w:ind w:left="72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6AA1ABF"/>
    <w:multiLevelType w:val="multilevel"/>
    <w:tmpl w:val="98BAB39E"/>
    <w:styleLink w:val="WW8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17CD5AF2"/>
    <w:multiLevelType w:val="multilevel"/>
    <w:tmpl w:val="59F2F238"/>
    <w:lvl w:ilvl="0">
      <w:start w:val="1"/>
      <w:numFmt w:val="decimal"/>
      <w:lvlText w:val="%1."/>
      <w:lvlJc w:val="left"/>
      <w:pPr>
        <w:ind w:left="720" w:hanging="360"/>
      </w:pPr>
      <w:rPr>
        <w:color w:val="000000"/>
        <w:kern w:val="0"/>
        <w:lang w:eastAsia="pl-PL" w:bidi="ar-SA"/>
      </w:rPr>
    </w:lvl>
    <w:lvl w:ilvl="1">
      <w:start w:val="1"/>
      <w:numFmt w:val="lowerLetter"/>
      <w:lvlText w:val="%2)"/>
      <w:lvlJc w:val="left"/>
      <w:pPr>
        <w:ind w:left="1440" w:hanging="360"/>
      </w:pPr>
      <w:rPr>
        <w:rFonts w:cs="Times New Roman"/>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C73183E"/>
    <w:multiLevelType w:val="multilevel"/>
    <w:tmpl w:val="902C8AEE"/>
    <w:lvl w:ilvl="0">
      <w:start w:val="1"/>
      <w:numFmt w:val="decimal"/>
      <w:lvlText w:val="%1."/>
      <w:lvlJc w:val="left"/>
      <w:pPr>
        <w:ind w:left="720" w:hanging="360"/>
      </w:pPr>
      <w:rPr>
        <w:rFonts w:ascii="Arial" w:hAnsi="Arial" w:cs="Arial"/>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D586BD5"/>
    <w:multiLevelType w:val="multilevel"/>
    <w:tmpl w:val="48AEA0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2D9255F"/>
    <w:multiLevelType w:val="multilevel"/>
    <w:tmpl w:val="C54222B0"/>
    <w:lvl w:ilvl="0">
      <w:start w:val="1"/>
      <w:numFmt w:val="decimal"/>
      <w:lvlText w:val="%1."/>
      <w:lvlJc w:val="left"/>
      <w:pPr>
        <w:ind w:left="720" w:hanging="360"/>
      </w:pPr>
    </w:lvl>
    <w:lvl w:ilvl="1">
      <w:start w:val="1"/>
      <w:numFmt w:val="lowerLetter"/>
      <w:lvlText w:val="%2)"/>
      <w:lvlJc w:val="left"/>
      <w:pPr>
        <w:ind w:left="1440" w:hanging="360"/>
      </w:pPr>
      <w:rPr>
        <w:rFonts w:ascii="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5921567"/>
    <w:multiLevelType w:val="multilevel"/>
    <w:tmpl w:val="7C4C0F40"/>
    <w:styleLink w:val="WW8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5BC4FC9"/>
    <w:multiLevelType w:val="multilevel"/>
    <w:tmpl w:val="42E84D4E"/>
    <w:styleLink w:val="WW8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26DB4A7A"/>
    <w:multiLevelType w:val="multilevel"/>
    <w:tmpl w:val="C99848F6"/>
    <w:styleLink w:val="WW8Num2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27243708"/>
    <w:multiLevelType w:val="multilevel"/>
    <w:tmpl w:val="DA84994C"/>
    <w:styleLink w:val="WW8Num1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15:restartNumberingAfterBreak="0">
    <w:nsid w:val="2A33238E"/>
    <w:multiLevelType w:val="hybridMultilevel"/>
    <w:tmpl w:val="ACB059F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FDA7DA1"/>
    <w:multiLevelType w:val="multilevel"/>
    <w:tmpl w:val="97C863AA"/>
    <w:styleLink w:val="WW8Num2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320C2F4D"/>
    <w:multiLevelType w:val="multilevel"/>
    <w:tmpl w:val="D3284A44"/>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15:restartNumberingAfterBreak="0">
    <w:nsid w:val="34781B68"/>
    <w:multiLevelType w:val="multilevel"/>
    <w:tmpl w:val="19FE7FA6"/>
    <w:styleLink w:val="WW8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354C7232"/>
    <w:multiLevelType w:val="multilevel"/>
    <w:tmpl w:val="5B0A12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74509BF"/>
    <w:multiLevelType w:val="multilevel"/>
    <w:tmpl w:val="0510957E"/>
    <w:styleLink w:val="WW8Num5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37876C27"/>
    <w:multiLevelType w:val="multilevel"/>
    <w:tmpl w:val="E8ACBA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7BC6FFE"/>
    <w:multiLevelType w:val="multilevel"/>
    <w:tmpl w:val="54662096"/>
    <w:styleLink w:val="WW8Num2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3B212F76"/>
    <w:multiLevelType w:val="multilevel"/>
    <w:tmpl w:val="1E4CADC8"/>
    <w:styleLink w:val="WW8Num2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3D3D06ED"/>
    <w:multiLevelType w:val="multilevel"/>
    <w:tmpl w:val="C8888820"/>
    <w:styleLink w:val="WW8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3E366C36"/>
    <w:multiLevelType w:val="multilevel"/>
    <w:tmpl w:val="6218C830"/>
    <w:lvl w:ilvl="0">
      <w:start w:val="1"/>
      <w:numFmt w:val="decimal"/>
      <w:lvlText w:val="%1."/>
      <w:lvlJc w:val="left"/>
      <w:pPr>
        <w:ind w:left="720" w:hanging="360"/>
      </w:pPr>
      <w:rPr>
        <w:rFonts w:ascii="Arial" w:hAnsi="Arial" w:cs="Aria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42F32181"/>
    <w:multiLevelType w:val="multilevel"/>
    <w:tmpl w:val="198A2516"/>
    <w:styleLink w:val="WW8Num1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15:restartNumberingAfterBreak="0">
    <w:nsid w:val="49895521"/>
    <w:multiLevelType w:val="multilevel"/>
    <w:tmpl w:val="44305AEA"/>
    <w:styleLink w:val="WW8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4BD15A79"/>
    <w:multiLevelType w:val="multilevel"/>
    <w:tmpl w:val="2992407C"/>
    <w:lvl w:ilvl="0">
      <w:start w:val="3"/>
      <w:numFmt w:val="lowerLetter"/>
      <w:lvlText w:val="%1)"/>
      <w:lvlJc w:val="left"/>
      <w:pPr>
        <w:ind w:left="1080" w:hanging="360"/>
      </w:pPr>
    </w:lvl>
    <w:lvl w:ilvl="1">
      <w:start w:val="1"/>
      <w:numFmt w:val="lowerLetter"/>
      <w:lvlText w:val="%2."/>
      <w:lvlJc w:val="left"/>
      <w:pPr>
        <w:ind w:left="180" w:hanging="360"/>
      </w:pPr>
    </w:lvl>
    <w:lvl w:ilvl="2">
      <w:start w:val="1"/>
      <w:numFmt w:val="lowerRoman"/>
      <w:lvlText w:val="%3."/>
      <w:lvlJc w:val="right"/>
      <w:pPr>
        <w:ind w:left="900" w:hanging="180"/>
      </w:pPr>
    </w:lvl>
    <w:lvl w:ilvl="3">
      <w:start w:val="1"/>
      <w:numFmt w:val="decimal"/>
      <w:lvlText w:val="%4."/>
      <w:lvlJc w:val="left"/>
      <w:pPr>
        <w:ind w:left="1620" w:hanging="360"/>
      </w:pPr>
    </w:lvl>
    <w:lvl w:ilvl="4">
      <w:start w:val="1"/>
      <w:numFmt w:val="lowerLetter"/>
      <w:lvlText w:val="%5."/>
      <w:lvlJc w:val="left"/>
      <w:pPr>
        <w:ind w:left="2340" w:hanging="360"/>
      </w:pPr>
    </w:lvl>
    <w:lvl w:ilvl="5">
      <w:start w:val="1"/>
      <w:numFmt w:val="lowerRoman"/>
      <w:lvlText w:val="%6."/>
      <w:lvlJc w:val="right"/>
      <w:pPr>
        <w:ind w:left="3060" w:hanging="180"/>
      </w:pPr>
    </w:lvl>
    <w:lvl w:ilvl="6">
      <w:start w:val="1"/>
      <w:numFmt w:val="decimal"/>
      <w:lvlText w:val="%7."/>
      <w:lvlJc w:val="left"/>
      <w:pPr>
        <w:ind w:left="3780" w:hanging="360"/>
      </w:pPr>
    </w:lvl>
    <w:lvl w:ilvl="7">
      <w:start w:val="1"/>
      <w:numFmt w:val="lowerLetter"/>
      <w:lvlText w:val="%8."/>
      <w:lvlJc w:val="left"/>
      <w:pPr>
        <w:ind w:left="4500" w:hanging="360"/>
      </w:pPr>
    </w:lvl>
    <w:lvl w:ilvl="8">
      <w:start w:val="1"/>
      <w:numFmt w:val="lowerRoman"/>
      <w:lvlText w:val="%9."/>
      <w:lvlJc w:val="right"/>
      <w:pPr>
        <w:ind w:left="5220" w:hanging="180"/>
      </w:pPr>
    </w:lvl>
  </w:abstractNum>
  <w:abstractNum w:abstractNumId="36" w15:restartNumberingAfterBreak="0">
    <w:nsid w:val="57BD2406"/>
    <w:multiLevelType w:val="multilevel"/>
    <w:tmpl w:val="7104156E"/>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1414145"/>
    <w:multiLevelType w:val="multilevel"/>
    <w:tmpl w:val="70D8A2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5732A54"/>
    <w:multiLevelType w:val="multilevel"/>
    <w:tmpl w:val="05805748"/>
    <w:lvl w:ilvl="0">
      <w:start w:val="4"/>
      <w:numFmt w:val="lowerLetter"/>
      <w:lvlText w:val="%1)"/>
      <w:lvlJc w:val="left"/>
      <w:pPr>
        <w:ind w:left="1080" w:hanging="360"/>
      </w:pPr>
    </w:lvl>
    <w:lvl w:ilvl="1">
      <w:start w:val="1"/>
      <w:numFmt w:val="lowerLetter"/>
      <w:lvlText w:val="%2."/>
      <w:lvlJc w:val="left"/>
      <w:pPr>
        <w:ind w:left="180" w:hanging="360"/>
      </w:pPr>
    </w:lvl>
    <w:lvl w:ilvl="2">
      <w:start w:val="1"/>
      <w:numFmt w:val="lowerRoman"/>
      <w:lvlText w:val="%3."/>
      <w:lvlJc w:val="right"/>
      <w:pPr>
        <w:ind w:left="900" w:hanging="180"/>
      </w:pPr>
    </w:lvl>
    <w:lvl w:ilvl="3">
      <w:start w:val="1"/>
      <w:numFmt w:val="decimal"/>
      <w:lvlText w:val="%4."/>
      <w:lvlJc w:val="left"/>
      <w:pPr>
        <w:ind w:left="1620" w:hanging="360"/>
      </w:pPr>
    </w:lvl>
    <w:lvl w:ilvl="4">
      <w:start w:val="1"/>
      <w:numFmt w:val="lowerLetter"/>
      <w:lvlText w:val="%5."/>
      <w:lvlJc w:val="left"/>
      <w:pPr>
        <w:ind w:left="2340" w:hanging="360"/>
      </w:pPr>
    </w:lvl>
    <w:lvl w:ilvl="5">
      <w:start w:val="1"/>
      <w:numFmt w:val="lowerRoman"/>
      <w:lvlText w:val="%6."/>
      <w:lvlJc w:val="right"/>
      <w:pPr>
        <w:ind w:left="3060" w:hanging="180"/>
      </w:pPr>
    </w:lvl>
    <w:lvl w:ilvl="6">
      <w:start w:val="1"/>
      <w:numFmt w:val="decimal"/>
      <w:lvlText w:val="%7."/>
      <w:lvlJc w:val="left"/>
      <w:pPr>
        <w:ind w:left="3780" w:hanging="360"/>
      </w:pPr>
    </w:lvl>
    <w:lvl w:ilvl="7">
      <w:start w:val="1"/>
      <w:numFmt w:val="lowerLetter"/>
      <w:lvlText w:val="%8."/>
      <w:lvlJc w:val="left"/>
      <w:pPr>
        <w:ind w:left="4500" w:hanging="360"/>
      </w:pPr>
    </w:lvl>
    <w:lvl w:ilvl="8">
      <w:start w:val="1"/>
      <w:numFmt w:val="lowerRoman"/>
      <w:lvlText w:val="%9."/>
      <w:lvlJc w:val="right"/>
      <w:pPr>
        <w:ind w:left="5220" w:hanging="180"/>
      </w:pPr>
    </w:lvl>
  </w:abstractNum>
  <w:abstractNum w:abstractNumId="39" w15:restartNumberingAfterBreak="0">
    <w:nsid w:val="696767DC"/>
    <w:multiLevelType w:val="multilevel"/>
    <w:tmpl w:val="6052B712"/>
    <w:lvl w:ilvl="0">
      <w:start w:val="1"/>
      <w:numFmt w:val="decimal"/>
      <w:lvlText w:val="%1."/>
      <w:lvlJc w:val="left"/>
      <w:pPr>
        <w:ind w:left="720" w:hanging="360"/>
      </w:pPr>
      <w:rPr>
        <w:rFonts w:ascii="Arial" w:hAnsi="Arial" w:cs="Arial"/>
        <w:b w:val="0"/>
        <w:bCs w:val="0"/>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6C165A3B"/>
    <w:multiLevelType w:val="multilevel"/>
    <w:tmpl w:val="BE46187C"/>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D2A3554"/>
    <w:multiLevelType w:val="multilevel"/>
    <w:tmpl w:val="3D6A8B80"/>
    <w:lvl w:ilvl="0">
      <w:start w:val="1"/>
      <w:numFmt w:val="decimal"/>
      <w:lvlText w:val="%1."/>
      <w:lvlJc w:val="left"/>
      <w:pPr>
        <w:ind w:left="720" w:hanging="360"/>
      </w:pPr>
      <w:rPr>
        <w:rFonts w:ascii="Arial" w:hAnsi="Arial" w:cs="Arial"/>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14E170D"/>
    <w:multiLevelType w:val="multilevel"/>
    <w:tmpl w:val="F9FAA160"/>
    <w:lvl w:ilvl="0">
      <w:numFmt w:val="bullet"/>
      <w:lvlText w:val=""/>
      <w:lvlJc w:val="left"/>
      <w:pPr>
        <w:ind w:left="720" w:hanging="360"/>
      </w:pPr>
      <w:rPr>
        <w:rFonts w:ascii="Symbol" w:hAnsi="Symbol" w:cs="Symbol"/>
        <w:color w:val="000000"/>
        <w:sz w:val="20"/>
        <w:szCs w:val="22"/>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43" w15:restartNumberingAfterBreak="0">
    <w:nsid w:val="71AC27FF"/>
    <w:multiLevelType w:val="multilevel"/>
    <w:tmpl w:val="45D8059A"/>
    <w:styleLink w:val="WW8Num2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750476E8"/>
    <w:multiLevelType w:val="multilevel"/>
    <w:tmpl w:val="C3926B7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5" w15:restartNumberingAfterBreak="0">
    <w:nsid w:val="7B8026D4"/>
    <w:multiLevelType w:val="multilevel"/>
    <w:tmpl w:val="970ACDCE"/>
    <w:styleLink w:val="WW8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47140424">
    <w:abstractNumId w:val="45"/>
  </w:num>
  <w:num w:numId="2" w16cid:durableId="1977566839">
    <w:abstractNumId w:val="11"/>
  </w:num>
  <w:num w:numId="3" w16cid:durableId="1395205230">
    <w:abstractNumId w:val="33"/>
  </w:num>
  <w:num w:numId="4" w16cid:durableId="1666476594">
    <w:abstractNumId w:val="10"/>
  </w:num>
  <w:num w:numId="5" w16cid:durableId="2051761422">
    <w:abstractNumId w:val="9"/>
  </w:num>
  <w:num w:numId="6" w16cid:durableId="1334797196">
    <w:abstractNumId w:val="21"/>
  </w:num>
  <w:num w:numId="7" w16cid:durableId="186794253">
    <w:abstractNumId w:val="24"/>
  </w:num>
  <w:num w:numId="8" w16cid:durableId="1647126002">
    <w:abstractNumId w:val="31"/>
  </w:num>
  <w:num w:numId="9" w16cid:durableId="1710301050">
    <w:abstractNumId w:val="34"/>
  </w:num>
  <w:num w:numId="10" w16cid:durableId="945889470">
    <w:abstractNumId w:val="19"/>
  </w:num>
  <w:num w:numId="11" w16cid:durableId="1336810539">
    <w:abstractNumId w:val="13"/>
  </w:num>
  <w:num w:numId="12" w16cid:durableId="1087574650">
    <w:abstractNumId w:val="18"/>
  </w:num>
  <w:num w:numId="13" w16cid:durableId="1395854468">
    <w:abstractNumId w:val="25"/>
  </w:num>
  <w:num w:numId="14" w16cid:durableId="738209406">
    <w:abstractNumId w:val="27"/>
  </w:num>
  <w:num w:numId="15" w16cid:durableId="259262798">
    <w:abstractNumId w:val="29"/>
  </w:num>
  <w:num w:numId="16" w16cid:durableId="1958833650">
    <w:abstractNumId w:val="23"/>
  </w:num>
  <w:num w:numId="17" w16cid:durableId="331875563">
    <w:abstractNumId w:val="43"/>
  </w:num>
  <w:num w:numId="18" w16cid:durableId="225650454">
    <w:abstractNumId w:val="20"/>
  </w:num>
  <w:num w:numId="19" w16cid:durableId="541333782">
    <w:abstractNumId w:val="30"/>
  </w:num>
  <w:num w:numId="20" w16cid:durableId="2122063460">
    <w:abstractNumId w:val="5"/>
  </w:num>
  <w:num w:numId="21" w16cid:durableId="247270148">
    <w:abstractNumId w:val="7"/>
  </w:num>
  <w:num w:numId="22" w16cid:durableId="1160735278">
    <w:abstractNumId w:val="8"/>
  </w:num>
  <w:num w:numId="23" w16cid:durableId="1998609279">
    <w:abstractNumId w:val="42"/>
  </w:num>
  <w:num w:numId="24" w16cid:durableId="1475175582">
    <w:abstractNumId w:val="36"/>
  </w:num>
  <w:num w:numId="25" w16cid:durableId="1353341251">
    <w:abstractNumId w:val="14"/>
  </w:num>
  <w:num w:numId="26" w16cid:durableId="628900608">
    <w:abstractNumId w:val="26"/>
  </w:num>
  <w:num w:numId="27" w16cid:durableId="349765886">
    <w:abstractNumId w:val="35"/>
  </w:num>
  <w:num w:numId="28" w16cid:durableId="1297568017">
    <w:abstractNumId w:val="38"/>
  </w:num>
  <w:num w:numId="29" w16cid:durableId="875191886">
    <w:abstractNumId w:val="41"/>
  </w:num>
  <w:num w:numId="30" w16cid:durableId="463040103">
    <w:abstractNumId w:val="15"/>
  </w:num>
  <w:num w:numId="31" w16cid:durableId="881819129">
    <w:abstractNumId w:val="32"/>
  </w:num>
  <w:num w:numId="32" w16cid:durableId="124468535">
    <w:abstractNumId w:val="16"/>
  </w:num>
  <w:num w:numId="33" w16cid:durableId="805244916">
    <w:abstractNumId w:val="17"/>
  </w:num>
  <w:num w:numId="34" w16cid:durableId="839471822">
    <w:abstractNumId w:val="39"/>
  </w:num>
  <w:num w:numId="35" w16cid:durableId="2102749543">
    <w:abstractNumId w:val="37"/>
  </w:num>
  <w:num w:numId="36" w16cid:durableId="1716466650">
    <w:abstractNumId w:val="28"/>
  </w:num>
  <w:num w:numId="37" w16cid:durableId="1791779399">
    <w:abstractNumId w:val="12"/>
  </w:num>
  <w:num w:numId="38" w16cid:durableId="2096244215">
    <w:abstractNumId w:val="44"/>
  </w:num>
  <w:num w:numId="39" w16cid:durableId="332147448">
    <w:abstractNumId w:val="6"/>
  </w:num>
  <w:num w:numId="40" w16cid:durableId="1624578068">
    <w:abstractNumId w:val="1"/>
  </w:num>
  <w:num w:numId="41" w16cid:durableId="759371023">
    <w:abstractNumId w:val="22"/>
  </w:num>
  <w:num w:numId="42" w16cid:durableId="1926180290">
    <w:abstractNumId w:val="3"/>
  </w:num>
  <w:num w:numId="43" w16cid:durableId="601837482">
    <w:abstractNumId w:val="2"/>
  </w:num>
  <w:num w:numId="44" w16cid:durableId="1036196818">
    <w:abstractNumId w:val="0"/>
  </w:num>
  <w:num w:numId="45" w16cid:durableId="1854225800">
    <w:abstractNumId w:val="40"/>
  </w:num>
  <w:num w:numId="46" w16cid:durableId="2101169675">
    <w:abstractNumId w:val="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9"/>
  <w:autoHyphenation/>
  <w:hyphenationZone w:val="425"/>
  <w:characterSpacingControl w:val="doNotCompress"/>
  <w:footnotePr>
    <w:numRestart w:val="eachPage"/>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1D1"/>
    <w:rsid w:val="00023CBC"/>
    <w:rsid w:val="0003026D"/>
    <w:rsid w:val="0003031E"/>
    <w:rsid w:val="00045A18"/>
    <w:rsid w:val="00050266"/>
    <w:rsid w:val="00051266"/>
    <w:rsid w:val="00053935"/>
    <w:rsid w:val="00055F5A"/>
    <w:rsid w:val="000769F5"/>
    <w:rsid w:val="0009785B"/>
    <w:rsid w:val="000A600D"/>
    <w:rsid w:val="000A604F"/>
    <w:rsid w:val="000B0B45"/>
    <w:rsid w:val="000C505C"/>
    <w:rsid w:val="000E5FF2"/>
    <w:rsid w:val="001078D7"/>
    <w:rsid w:val="00110458"/>
    <w:rsid w:val="00124A8D"/>
    <w:rsid w:val="00125F00"/>
    <w:rsid w:val="00132D58"/>
    <w:rsid w:val="00165C2A"/>
    <w:rsid w:val="00184A4B"/>
    <w:rsid w:val="001A638C"/>
    <w:rsid w:val="001C5AD0"/>
    <w:rsid w:val="001D65C7"/>
    <w:rsid w:val="001E5810"/>
    <w:rsid w:val="001E7B71"/>
    <w:rsid w:val="001F3D22"/>
    <w:rsid w:val="0020771A"/>
    <w:rsid w:val="00221645"/>
    <w:rsid w:val="00225EE7"/>
    <w:rsid w:val="002408E5"/>
    <w:rsid w:val="00255072"/>
    <w:rsid w:val="002606CB"/>
    <w:rsid w:val="0026607F"/>
    <w:rsid w:val="00282798"/>
    <w:rsid w:val="00325305"/>
    <w:rsid w:val="003353E5"/>
    <w:rsid w:val="00336995"/>
    <w:rsid w:val="00356176"/>
    <w:rsid w:val="00362986"/>
    <w:rsid w:val="0037269D"/>
    <w:rsid w:val="003868DF"/>
    <w:rsid w:val="00391007"/>
    <w:rsid w:val="003D0973"/>
    <w:rsid w:val="003F0E6D"/>
    <w:rsid w:val="00405EAE"/>
    <w:rsid w:val="00414CD7"/>
    <w:rsid w:val="0042500E"/>
    <w:rsid w:val="004259E1"/>
    <w:rsid w:val="00426525"/>
    <w:rsid w:val="00444DD8"/>
    <w:rsid w:val="004602DB"/>
    <w:rsid w:val="00471194"/>
    <w:rsid w:val="00476478"/>
    <w:rsid w:val="00485D34"/>
    <w:rsid w:val="00486F20"/>
    <w:rsid w:val="00494800"/>
    <w:rsid w:val="004A58A8"/>
    <w:rsid w:val="004B1C02"/>
    <w:rsid w:val="004B668D"/>
    <w:rsid w:val="004C14AB"/>
    <w:rsid w:val="004C7F43"/>
    <w:rsid w:val="004E07BB"/>
    <w:rsid w:val="004E0B2A"/>
    <w:rsid w:val="005055E7"/>
    <w:rsid w:val="00505783"/>
    <w:rsid w:val="00544CEC"/>
    <w:rsid w:val="00544FD5"/>
    <w:rsid w:val="00552D9C"/>
    <w:rsid w:val="00557603"/>
    <w:rsid w:val="00557CB2"/>
    <w:rsid w:val="00591FE2"/>
    <w:rsid w:val="005939E9"/>
    <w:rsid w:val="005A059E"/>
    <w:rsid w:val="005A6DFA"/>
    <w:rsid w:val="005B5B12"/>
    <w:rsid w:val="005C2236"/>
    <w:rsid w:val="005D52C7"/>
    <w:rsid w:val="005E22C5"/>
    <w:rsid w:val="005F155A"/>
    <w:rsid w:val="00600B7D"/>
    <w:rsid w:val="00601F4D"/>
    <w:rsid w:val="00624A2A"/>
    <w:rsid w:val="006308BB"/>
    <w:rsid w:val="00636F8E"/>
    <w:rsid w:val="0064028B"/>
    <w:rsid w:val="00651836"/>
    <w:rsid w:val="00662384"/>
    <w:rsid w:val="0066253E"/>
    <w:rsid w:val="0066606A"/>
    <w:rsid w:val="0066635F"/>
    <w:rsid w:val="00677AB6"/>
    <w:rsid w:val="00684799"/>
    <w:rsid w:val="00697136"/>
    <w:rsid w:val="006B3888"/>
    <w:rsid w:val="006B79E9"/>
    <w:rsid w:val="006B7E26"/>
    <w:rsid w:val="006C2F31"/>
    <w:rsid w:val="006C6B6E"/>
    <w:rsid w:val="00702AEA"/>
    <w:rsid w:val="0071790B"/>
    <w:rsid w:val="007208FF"/>
    <w:rsid w:val="00721E08"/>
    <w:rsid w:val="00730B47"/>
    <w:rsid w:val="00731BD7"/>
    <w:rsid w:val="00732913"/>
    <w:rsid w:val="00734503"/>
    <w:rsid w:val="007476E3"/>
    <w:rsid w:val="00775127"/>
    <w:rsid w:val="00787781"/>
    <w:rsid w:val="00787B21"/>
    <w:rsid w:val="007B0FFB"/>
    <w:rsid w:val="007C2579"/>
    <w:rsid w:val="007C4224"/>
    <w:rsid w:val="007C5D6B"/>
    <w:rsid w:val="007D5A76"/>
    <w:rsid w:val="007E22CF"/>
    <w:rsid w:val="00806748"/>
    <w:rsid w:val="00813898"/>
    <w:rsid w:val="00826FE1"/>
    <w:rsid w:val="00833161"/>
    <w:rsid w:val="00833319"/>
    <w:rsid w:val="00840E5F"/>
    <w:rsid w:val="0085401D"/>
    <w:rsid w:val="00855CA0"/>
    <w:rsid w:val="008639CD"/>
    <w:rsid w:val="008A70BE"/>
    <w:rsid w:val="008B0410"/>
    <w:rsid w:val="008B6D71"/>
    <w:rsid w:val="008D7079"/>
    <w:rsid w:val="008F2B37"/>
    <w:rsid w:val="00900259"/>
    <w:rsid w:val="00904C79"/>
    <w:rsid w:val="00905F44"/>
    <w:rsid w:val="009124AE"/>
    <w:rsid w:val="009373C0"/>
    <w:rsid w:val="0094591B"/>
    <w:rsid w:val="009467A5"/>
    <w:rsid w:val="00955814"/>
    <w:rsid w:val="00997BFA"/>
    <w:rsid w:val="009A4A4F"/>
    <w:rsid w:val="009B1ACF"/>
    <w:rsid w:val="009B5740"/>
    <w:rsid w:val="009B6FA6"/>
    <w:rsid w:val="009C22AF"/>
    <w:rsid w:val="009E42AE"/>
    <w:rsid w:val="009F4A7F"/>
    <w:rsid w:val="00A15697"/>
    <w:rsid w:val="00A157BC"/>
    <w:rsid w:val="00A24099"/>
    <w:rsid w:val="00A60514"/>
    <w:rsid w:val="00A90745"/>
    <w:rsid w:val="00A9326C"/>
    <w:rsid w:val="00AA26F2"/>
    <w:rsid w:val="00AD07F1"/>
    <w:rsid w:val="00AD3927"/>
    <w:rsid w:val="00AD7F9B"/>
    <w:rsid w:val="00AE0153"/>
    <w:rsid w:val="00AE0443"/>
    <w:rsid w:val="00B033F9"/>
    <w:rsid w:val="00B036E4"/>
    <w:rsid w:val="00B04352"/>
    <w:rsid w:val="00B05531"/>
    <w:rsid w:val="00B1308A"/>
    <w:rsid w:val="00B168CF"/>
    <w:rsid w:val="00B36C06"/>
    <w:rsid w:val="00B5790A"/>
    <w:rsid w:val="00B67EE8"/>
    <w:rsid w:val="00B703D8"/>
    <w:rsid w:val="00BB0016"/>
    <w:rsid w:val="00BB0CDA"/>
    <w:rsid w:val="00BB1A99"/>
    <w:rsid w:val="00BD04B2"/>
    <w:rsid w:val="00BE506C"/>
    <w:rsid w:val="00BF291E"/>
    <w:rsid w:val="00C1382C"/>
    <w:rsid w:val="00C204AB"/>
    <w:rsid w:val="00C2477F"/>
    <w:rsid w:val="00C359FD"/>
    <w:rsid w:val="00C4125E"/>
    <w:rsid w:val="00C51241"/>
    <w:rsid w:val="00C56422"/>
    <w:rsid w:val="00C61EEA"/>
    <w:rsid w:val="00C66FB6"/>
    <w:rsid w:val="00C700C0"/>
    <w:rsid w:val="00C82330"/>
    <w:rsid w:val="00CB64EA"/>
    <w:rsid w:val="00CC3392"/>
    <w:rsid w:val="00CC5592"/>
    <w:rsid w:val="00CC576C"/>
    <w:rsid w:val="00CC5BAE"/>
    <w:rsid w:val="00CD0646"/>
    <w:rsid w:val="00CD6052"/>
    <w:rsid w:val="00CD690A"/>
    <w:rsid w:val="00CD7BF1"/>
    <w:rsid w:val="00D011D1"/>
    <w:rsid w:val="00D0212C"/>
    <w:rsid w:val="00D058BF"/>
    <w:rsid w:val="00D07DFB"/>
    <w:rsid w:val="00D35DC8"/>
    <w:rsid w:val="00D6356A"/>
    <w:rsid w:val="00D71A62"/>
    <w:rsid w:val="00D72EEC"/>
    <w:rsid w:val="00D8545E"/>
    <w:rsid w:val="00DA304E"/>
    <w:rsid w:val="00DB3C91"/>
    <w:rsid w:val="00DC1C6E"/>
    <w:rsid w:val="00DD6ADB"/>
    <w:rsid w:val="00DE48D2"/>
    <w:rsid w:val="00DF1DAF"/>
    <w:rsid w:val="00E013FA"/>
    <w:rsid w:val="00E04A9A"/>
    <w:rsid w:val="00E31EC0"/>
    <w:rsid w:val="00E4357C"/>
    <w:rsid w:val="00E70CF1"/>
    <w:rsid w:val="00E7167B"/>
    <w:rsid w:val="00EA217D"/>
    <w:rsid w:val="00EA3B7D"/>
    <w:rsid w:val="00EB16D2"/>
    <w:rsid w:val="00EB6A01"/>
    <w:rsid w:val="00ED5C26"/>
    <w:rsid w:val="00EE4F37"/>
    <w:rsid w:val="00EF6940"/>
    <w:rsid w:val="00F0393E"/>
    <w:rsid w:val="00F1392B"/>
    <w:rsid w:val="00F47BC9"/>
    <w:rsid w:val="00F50B1E"/>
    <w:rsid w:val="00F64470"/>
    <w:rsid w:val="00F64659"/>
    <w:rsid w:val="00F82861"/>
    <w:rsid w:val="00F94E5B"/>
    <w:rsid w:val="00FA1B51"/>
    <w:rsid w:val="00FA3510"/>
    <w:rsid w:val="00FB68EF"/>
    <w:rsid w:val="00FC2E21"/>
    <w:rsid w:val="00FD33C2"/>
    <w:rsid w:val="00FF4C78"/>
    <w:rsid w:val="00FF7A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618B1"/>
  <w15:docId w15:val="{EC1AFDA1-EDA4-40E5-BB8F-0DFBD5007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hi-IN"/>
    </w:rPr>
  </w:style>
  <w:style w:type="paragraph" w:styleId="Nagwek1">
    <w:name w:val="heading 1"/>
    <w:basedOn w:val="Standard"/>
    <w:next w:val="Standard"/>
    <w:uiPriority w:val="9"/>
    <w:qFormat/>
    <w:pPr>
      <w:keepNext/>
      <w:jc w:val="center"/>
      <w:outlineLvl w:val="0"/>
    </w:pPr>
    <w:rPr>
      <w:rFonts w:ascii="Arial" w:eastAsia="Arial" w:hAnsi="Arial" w:cs="Arial"/>
      <w:b/>
      <w:u w:val="single"/>
    </w:rPr>
  </w:style>
  <w:style w:type="paragraph" w:styleId="Nagwek3">
    <w:name w:val="heading 3"/>
    <w:basedOn w:val="Normalny"/>
    <w:next w:val="Normalny"/>
    <w:uiPriority w:val="9"/>
    <w:semiHidden/>
    <w:unhideWhenUsed/>
    <w:qFormat/>
    <w:pPr>
      <w:keepNext/>
      <w:keepLines/>
      <w:spacing w:before="40"/>
      <w:outlineLvl w:val="2"/>
    </w:pPr>
    <w:rPr>
      <w:rFonts w:ascii="Calibri Light" w:eastAsia="Times New Roman" w:hAnsi="Calibri Light"/>
      <w:color w:val="1F3763"/>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style>
  <w:style w:type="paragraph" w:customStyle="1" w:styleId="Textbody">
    <w:name w:val="Text body"/>
    <w:basedOn w:val="Standard"/>
    <w:pPr>
      <w:spacing w:after="120"/>
    </w:pPr>
  </w:style>
  <w:style w:type="paragraph" w:styleId="Legenda">
    <w:name w:val="caption"/>
    <w:basedOn w:val="Standard"/>
    <w:pPr>
      <w:suppressLineNumbers/>
      <w:suppressAutoHyphens/>
      <w:spacing w:before="120" w:after="120"/>
    </w:pPr>
    <w:rPr>
      <w:i/>
      <w:iCs/>
      <w:sz w:val="20"/>
      <w:szCs w:val="20"/>
    </w:rPr>
  </w:style>
  <w:style w:type="paragraph" w:styleId="Nagwek">
    <w:name w:val="header"/>
    <w:basedOn w:val="Standard"/>
    <w:pPr>
      <w:suppressLineNumbers/>
      <w:tabs>
        <w:tab w:val="center" w:pos="4818"/>
        <w:tab w:val="right" w:pos="9637"/>
      </w:tabs>
    </w:pPr>
  </w:style>
  <w:style w:type="paragraph" w:customStyle="1" w:styleId="Heading">
    <w:name w:val="Heading"/>
    <w:basedOn w:val="Standard"/>
    <w:next w:val="Textbody"/>
    <w:pPr>
      <w:keepNext/>
      <w:spacing w:before="240" w:after="120"/>
    </w:pPr>
    <w:rPr>
      <w:rFonts w:ascii="Arial" w:eastAsia="Arial Unicode MS" w:hAnsi="Arial" w:cs="Tahoma"/>
      <w:sz w:val="28"/>
      <w:szCs w:val="28"/>
    </w:rPr>
  </w:style>
  <w:style w:type="paragraph" w:styleId="Lista">
    <w:name w:val="List"/>
    <w:basedOn w:val="Textbody"/>
    <w:rPr>
      <w:rFonts w:cs="Tahoma"/>
    </w:rPr>
  </w:style>
  <w:style w:type="paragraph" w:styleId="Stopka">
    <w:name w:val="footer"/>
    <w:basedOn w:val="Standard"/>
    <w:pPr>
      <w:suppressLineNumbers/>
      <w:tabs>
        <w:tab w:val="center" w:pos="4818"/>
        <w:tab w:val="right" w:pos="9637"/>
      </w:tabs>
    </w:pPr>
  </w:style>
  <w:style w:type="paragraph" w:customStyle="1" w:styleId="TableContents">
    <w:name w:val="Table Contents"/>
    <w:basedOn w:val="Textbody"/>
    <w:pPr>
      <w:suppressLineNumbers/>
    </w:pPr>
  </w:style>
  <w:style w:type="paragraph" w:customStyle="1" w:styleId="TableHeading">
    <w:name w:val="Table Heading"/>
    <w:basedOn w:val="TableContents"/>
    <w:pPr>
      <w:jc w:val="center"/>
    </w:pPr>
    <w:rPr>
      <w:b/>
      <w:bCs/>
    </w:rPr>
  </w:style>
  <w:style w:type="paragraph" w:customStyle="1" w:styleId="Text">
    <w:name w:val="Text"/>
    <w:basedOn w:val="Domylnie"/>
  </w:style>
  <w:style w:type="paragraph" w:customStyle="1" w:styleId="Index">
    <w:name w:val="Index"/>
    <w:basedOn w:val="Standard"/>
    <w:pPr>
      <w:suppressLineNumbers/>
    </w:pPr>
    <w:rPr>
      <w:rFonts w:cs="Tahoma"/>
    </w:rPr>
  </w:style>
  <w:style w:type="paragraph" w:customStyle="1" w:styleId="Domylnie">
    <w:name w:val="Domy?lnie"/>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pPr>
    <w:rPr>
      <w:rFonts w:ascii="Tahoma" w:eastAsia="Tahoma" w:hAnsi="Tahoma" w:cs="Tahoma"/>
      <w:color w:val="000000"/>
      <w:sz w:val="48"/>
      <w:szCs w:val="48"/>
    </w:rPr>
  </w:style>
  <w:style w:type="paragraph" w:customStyle="1" w:styleId="Obiektzestrzak">
    <w:name w:val="Obiekt ze strza?k?"/>
    <w:basedOn w:val="Domylnie"/>
  </w:style>
  <w:style w:type="paragraph" w:customStyle="1" w:styleId="Obiektzcieniem">
    <w:name w:val="Obiekt z cieniem"/>
    <w:basedOn w:val="Domylnie"/>
  </w:style>
  <w:style w:type="paragraph" w:customStyle="1" w:styleId="Obiektbezwypenienia">
    <w:name w:val="Obiekt bez wype?nienia"/>
    <w:basedOn w:val="Domylnie"/>
  </w:style>
  <w:style w:type="paragraph" w:customStyle="1" w:styleId="Tretekstu">
    <w:name w:val="Tre?? tekstu"/>
    <w:basedOn w:val="Domylnie"/>
  </w:style>
  <w:style w:type="paragraph" w:customStyle="1" w:styleId="Tekstwyrwnanydolewejiprawej">
    <w:name w:val="Tekst wyrównany do lewej i prawej"/>
    <w:basedOn w:val="Domylnie"/>
  </w:style>
  <w:style w:type="paragraph" w:customStyle="1" w:styleId="Wciciepierwszegowiersza">
    <w:name w:val="Wci?cie pierwszego wiersza"/>
    <w:basedOn w:val="Domylnie"/>
    <w:pPr>
      <w:ind w:firstLine="340"/>
    </w:pPr>
  </w:style>
  <w:style w:type="paragraph" w:customStyle="1" w:styleId="Tytu">
    <w:name w:val="Tytu?"/>
    <w:basedOn w:val="Domylnie"/>
  </w:style>
  <w:style w:type="paragraph" w:customStyle="1" w:styleId="Tytu1">
    <w:name w:val="Tytu?1"/>
    <w:basedOn w:val="Domylnie"/>
    <w:pPr>
      <w:jc w:val="center"/>
    </w:pPr>
  </w:style>
  <w:style w:type="paragraph" w:customStyle="1" w:styleId="Tytu2">
    <w:name w:val="Tytu?2"/>
    <w:basedOn w:val="Domylnie"/>
    <w:pPr>
      <w:spacing w:before="57" w:after="57"/>
      <w:ind w:left="113" w:right="113"/>
      <w:jc w:val="center"/>
    </w:pPr>
  </w:style>
  <w:style w:type="paragraph" w:customStyle="1" w:styleId="Nagwek0">
    <w:name w:val="Nag?ówek"/>
    <w:basedOn w:val="Domylnie"/>
    <w:pPr>
      <w:spacing w:before="238" w:after="119"/>
    </w:pPr>
  </w:style>
  <w:style w:type="paragraph" w:customStyle="1" w:styleId="Nagwek10">
    <w:name w:val="Nag?ówek1"/>
    <w:basedOn w:val="Domylnie"/>
    <w:pPr>
      <w:spacing w:before="238" w:after="119"/>
    </w:pPr>
  </w:style>
  <w:style w:type="paragraph" w:customStyle="1" w:styleId="Nagwek2">
    <w:name w:val="Nag?ówek2"/>
    <w:basedOn w:val="Domylnie"/>
    <w:pPr>
      <w:spacing w:before="238" w:after="119"/>
    </w:pPr>
  </w:style>
  <w:style w:type="paragraph" w:customStyle="1" w:styleId="Liniawymiarowa">
    <w:name w:val="Linia wymiarowa"/>
    <w:basedOn w:val="Domylnie"/>
  </w:style>
  <w:style w:type="paragraph" w:customStyle="1" w:styleId="DomylnieLTGliederung1">
    <w:name w:val="Domy?lnie~LT~Gliederung 1"/>
    <w:basedOn w:val="Standard"/>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spacing w:before="160"/>
      <w:ind w:left="540"/>
    </w:pPr>
    <w:rPr>
      <w:rFonts w:ascii="Tahoma" w:eastAsia="Tahoma" w:hAnsi="Tahoma" w:cs="Tahoma"/>
      <w:color w:val="000000"/>
      <w:sz w:val="64"/>
      <w:szCs w:val="64"/>
    </w:rPr>
  </w:style>
  <w:style w:type="paragraph" w:customStyle="1" w:styleId="DomylnieLTGliederung2">
    <w:name w:val="Domy?lnie~LT~Gliederung 2"/>
    <w:basedOn w:val="DomylnieLTGliederung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ind w:left="1170"/>
    </w:pPr>
    <w:rPr>
      <w:sz w:val="56"/>
      <w:szCs w:val="56"/>
    </w:rPr>
  </w:style>
  <w:style w:type="paragraph" w:customStyle="1" w:styleId="DomylnieLTGliederung3">
    <w:name w:val="Domy?lnie~LT~Gliederung 3"/>
    <w:basedOn w:val="DomylnieLTGliederung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ind w:left="1800"/>
    </w:pPr>
    <w:rPr>
      <w:sz w:val="48"/>
      <w:szCs w:val="48"/>
    </w:rPr>
  </w:style>
  <w:style w:type="paragraph" w:customStyle="1" w:styleId="DomylnieLTGliederung4">
    <w:name w:val="Domy?lnie~LT~Gliederung 4"/>
    <w:basedOn w:val="DomylnieLTGliederung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ind w:left="2520"/>
    </w:pPr>
    <w:rPr>
      <w:sz w:val="40"/>
      <w:szCs w:val="40"/>
    </w:rPr>
  </w:style>
  <w:style w:type="paragraph" w:customStyle="1" w:styleId="DomylnieLTGliederung5">
    <w:name w:val="Domy?lnie~LT~Gliederung 5"/>
    <w:basedOn w:val="DomylnieLTGliederung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ind w:left="3240"/>
    </w:pPr>
  </w:style>
  <w:style w:type="paragraph" w:customStyle="1" w:styleId="DomylnieLTGliederung6">
    <w:name w:val="Domy?lnie~LT~Gliederung 6"/>
    <w:basedOn w:val="DomylnieLTGliederung5"/>
  </w:style>
  <w:style w:type="paragraph" w:customStyle="1" w:styleId="DomylnieLTGliederung7">
    <w:name w:val="Domy?lnie~LT~Gliederung 7"/>
    <w:basedOn w:val="DomylnieLTGliederung6"/>
  </w:style>
  <w:style w:type="paragraph" w:customStyle="1" w:styleId="DomylnieLTGliederung8">
    <w:name w:val="Domy?lnie~LT~Gliederung 8"/>
    <w:basedOn w:val="DomylnieLTGliederung7"/>
  </w:style>
  <w:style w:type="paragraph" w:customStyle="1" w:styleId="DomylnieLTGliederung9">
    <w:name w:val="Domy?lnie~LT~Gliederung 9"/>
    <w:basedOn w:val="DomylnieLTGliederung8"/>
  </w:style>
  <w:style w:type="paragraph" w:customStyle="1" w:styleId="DomylnieLTTitel">
    <w:name w:val="Domy?lnie~LT~Titel"/>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jc w:val="center"/>
    </w:pPr>
    <w:rPr>
      <w:rFonts w:ascii="Tahoma" w:eastAsia="Tahoma" w:hAnsi="Tahoma" w:cs="Tahoma"/>
      <w:color w:val="000000"/>
      <w:sz w:val="88"/>
      <w:szCs w:val="88"/>
    </w:rPr>
  </w:style>
  <w:style w:type="paragraph" w:customStyle="1" w:styleId="DomylnieLTUntertitel">
    <w:name w:val="Domy?lnie~LT~Untertitel"/>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160"/>
      <w:jc w:val="center"/>
    </w:pPr>
    <w:rPr>
      <w:rFonts w:ascii="Tahoma" w:eastAsia="Tahoma" w:hAnsi="Tahoma" w:cs="Tahoma"/>
      <w:color w:val="000000"/>
      <w:sz w:val="64"/>
      <w:szCs w:val="64"/>
    </w:rPr>
  </w:style>
  <w:style w:type="paragraph" w:customStyle="1" w:styleId="DomylnieLTNotizen">
    <w:name w:val="Domy?lnie~LT~Notizen"/>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90"/>
    </w:pPr>
    <w:rPr>
      <w:rFonts w:ascii="Tahoma" w:eastAsia="Tahoma" w:hAnsi="Tahoma" w:cs="Tahoma"/>
      <w:color w:val="6A7502"/>
    </w:rPr>
  </w:style>
  <w:style w:type="paragraph" w:customStyle="1" w:styleId="DomylnieLTHintergrundobjekte">
    <w:name w:val="Domy?lnie~LT~Hintergrundobjekte"/>
    <w:basedOn w:val="Standard"/>
    <w:pPr>
      <w:autoSpaceDE w:val="0"/>
    </w:pPr>
  </w:style>
  <w:style w:type="paragraph" w:customStyle="1" w:styleId="DomylnieLTHintergrund">
    <w:name w:val="Domy?lnie~LT~Hintergrund"/>
    <w:basedOn w:val="Standard"/>
    <w:pPr>
      <w:autoSpaceDE w:val="0"/>
      <w:jc w:val="center"/>
    </w:pPr>
  </w:style>
  <w:style w:type="paragraph" w:customStyle="1" w:styleId="Podtytu">
    <w:name w:val="Podtytu?"/>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160"/>
      <w:jc w:val="center"/>
    </w:pPr>
    <w:rPr>
      <w:rFonts w:ascii="Tahoma" w:eastAsia="Tahoma" w:hAnsi="Tahoma" w:cs="Tahoma"/>
      <w:color w:val="000000"/>
      <w:sz w:val="64"/>
      <w:szCs w:val="64"/>
    </w:rPr>
  </w:style>
  <w:style w:type="paragraph" w:customStyle="1" w:styleId="Obiektyta">
    <w:name w:val="Obiekty t?a"/>
    <w:basedOn w:val="Standard"/>
    <w:pPr>
      <w:autoSpaceDE w:val="0"/>
    </w:pPr>
  </w:style>
  <w:style w:type="paragraph" w:customStyle="1" w:styleId="To">
    <w:name w:val="T?o"/>
    <w:basedOn w:val="Standard"/>
    <w:pPr>
      <w:autoSpaceDE w:val="0"/>
      <w:jc w:val="center"/>
    </w:pPr>
  </w:style>
  <w:style w:type="paragraph" w:customStyle="1" w:styleId="Notatki">
    <w:name w:val="Notatki"/>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90"/>
    </w:pPr>
    <w:rPr>
      <w:rFonts w:ascii="Tahoma" w:eastAsia="Tahoma" w:hAnsi="Tahoma" w:cs="Tahoma"/>
      <w:color w:val="6A7502"/>
    </w:rPr>
  </w:style>
  <w:style w:type="paragraph" w:customStyle="1" w:styleId="Konspekt1">
    <w:name w:val="Konspekt 1"/>
    <w:basedOn w:val="Standard"/>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spacing w:before="160"/>
      <w:ind w:left="540"/>
    </w:pPr>
    <w:rPr>
      <w:rFonts w:ascii="Tahoma" w:eastAsia="Tahoma" w:hAnsi="Tahoma" w:cs="Tahoma"/>
      <w:color w:val="000000"/>
      <w:sz w:val="64"/>
      <w:szCs w:val="64"/>
    </w:rPr>
  </w:style>
  <w:style w:type="paragraph" w:customStyle="1" w:styleId="Konspekt2">
    <w:name w:val="Konspekt 2"/>
    <w:basedOn w:val="Konspekt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ind w:left="1170"/>
    </w:pPr>
    <w:rPr>
      <w:sz w:val="56"/>
      <w:szCs w:val="56"/>
    </w:rPr>
  </w:style>
  <w:style w:type="paragraph" w:customStyle="1" w:styleId="Konspekt3">
    <w:name w:val="Konspekt 3"/>
    <w:basedOn w:val="Konspekt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ind w:left="1800"/>
    </w:pPr>
    <w:rPr>
      <w:sz w:val="48"/>
      <w:szCs w:val="48"/>
    </w:rPr>
  </w:style>
  <w:style w:type="paragraph" w:customStyle="1" w:styleId="Konspekt4">
    <w:name w:val="Konspekt 4"/>
    <w:basedOn w:val="Konspekt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ind w:left="2520"/>
    </w:pPr>
    <w:rPr>
      <w:sz w:val="40"/>
      <w:szCs w:val="40"/>
    </w:rPr>
  </w:style>
  <w:style w:type="paragraph" w:customStyle="1" w:styleId="Konspekt5">
    <w:name w:val="Konspekt 5"/>
    <w:basedOn w:val="Konspekt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ind w:left="3240"/>
    </w:pPr>
  </w:style>
  <w:style w:type="paragraph" w:customStyle="1" w:styleId="Konspekt6">
    <w:name w:val="Konspekt 6"/>
    <w:basedOn w:val="Konspekt5"/>
  </w:style>
  <w:style w:type="paragraph" w:customStyle="1" w:styleId="Konspekt7">
    <w:name w:val="Konspekt 7"/>
    <w:basedOn w:val="Konspekt6"/>
  </w:style>
  <w:style w:type="paragraph" w:customStyle="1" w:styleId="Konspekt8">
    <w:name w:val="Konspekt 8"/>
    <w:basedOn w:val="Konspekt7"/>
  </w:style>
  <w:style w:type="paragraph" w:customStyle="1" w:styleId="Konspekt9">
    <w:name w:val="Konspekt 9"/>
    <w:basedOn w:val="Konspekt8"/>
  </w:style>
  <w:style w:type="paragraph" w:styleId="NormalnyWeb">
    <w:name w:val="Normal (Web)"/>
    <w:basedOn w:val="Standard"/>
    <w:qFormat/>
    <w:pPr>
      <w:widowControl/>
      <w:spacing w:before="100" w:after="119"/>
    </w:pPr>
    <w:rPr>
      <w:rFonts w:eastAsia="Times New Roman" w:cs="Times New Roman"/>
    </w:rPr>
  </w:style>
  <w:style w:type="paragraph" w:styleId="Tekstprzypisukocowego">
    <w:name w:val="endnote text"/>
    <w:basedOn w:val="Normalny"/>
    <w:rPr>
      <w:sz w:val="20"/>
      <w:szCs w:val="20"/>
    </w:rPr>
  </w:style>
  <w:style w:type="paragraph" w:customStyle="1" w:styleId="4tekstzwyky">
    <w:name w:val="4 tekst zwykły"/>
    <w:basedOn w:val="Standard"/>
    <w:pPr>
      <w:suppressAutoHyphens/>
      <w:spacing w:line="360" w:lineRule="auto"/>
      <w:jc w:val="both"/>
    </w:pPr>
  </w:style>
  <w:style w:type="paragraph" w:customStyle="1" w:styleId="font7">
    <w:name w:val="font7"/>
    <w:basedOn w:val="Standard"/>
    <w:pPr>
      <w:spacing w:before="100" w:after="100"/>
    </w:pPr>
    <w:rPr>
      <w:rFonts w:ascii="Arial" w:eastAsia="Arial Unicode MS" w:hAnsi="Arial" w:cs="Courier New"/>
      <w:color w:val="000000"/>
      <w:sz w:val="22"/>
      <w:szCs w:val="22"/>
    </w:rPr>
  </w:style>
  <w:style w:type="paragraph" w:styleId="Bezodstpw">
    <w:name w:val="No Spacing"/>
    <w:pPr>
      <w:widowControl/>
      <w:suppressAutoHyphens/>
    </w:pPr>
    <w:rPr>
      <w:rFonts w:eastAsia="Calibri" w:cs="Times New Roman"/>
      <w:szCs w:val="22"/>
      <w:lang w:bidi="ar-SA"/>
    </w:rPr>
  </w:style>
  <w:style w:type="paragraph" w:customStyle="1" w:styleId="Textbodyindent">
    <w:name w:val="Text body indent"/>
    <w:basedOn w:val="Standard"/>
    <w:pPr>
      <w:spacing w:after="120"/>
      <w:ind w:left="283"/>
    </w:pPr>
  </w:style>
  <w:style w:type="character" w:customStyle="1" w:styleId="FootnoteSymbol">
    <w:name w:val="Footnote Symbol"/>
  </w:style>
  <w:style w:type="character" w:customStyle="1" w:styleId="NumberingSymbols">
    <w:name w:val="Numbering Symbols"/>
  </w:style>
  <w:style w:type="character" w:customStyle="1" w:styleId="BulletSymbols">
    <w:name w:val="Bullet Symbols"/>
    <w:rPr>
      <w:rFonts w:ascii="StarSymbol" w:eastAsia="StarSymbol" w:hAnsi="StarSymbol" w:cs="StarSymbol"/>
      <w:sz w:val="18"/>
      <w:szCs w:val="18"/>
    </w:rPr>
  </w:style>
  <w:style w:type="character" w:customStyle="1" w:styleId="Internetlink">
    <w:name w:val="Internet link"/>
    <w:rPr>
      <w:color w:val="000080"/>
      <w:u w:val="single"/>
    </w:rPr>
  </w:style>
  <w:style w:type="character" w:customStyle="1" w:styleId="EndnoteSymbol">
    <w:name w:val="Endnote Symbol"/>
  </w:style>
  <w:style w:type="character" w:styleId="Odwoanieprzypisukocowego">
    <w:name w:val="endnote reference"/>
    <w:basedOn w:val="Domylnaczcionkaakapitu"/>
    <w:rPr>
      <w:position w:val="0"/>
      <w:vertAlign w:val="superscript"/>
    </w:rPr>
  </w:style>
  <w:style w:type="character" w:customStyle="1" w:styleId="TekstprzypisukocowegoZnak">
    <w:name w:val="Tekst przypisu końcowego Znak"/>
    <w:basedOn w:val="Domylnaczcionkaakapitu"/>
    <w:rPr>
      <w:sz w:val="20"/>
      <w:szCs w:val="20"/>
    </w:rPr>
  </w:style>
  <w:style w:type="character" w:customStyle="1" w:styleId="WW8Num35z8">
    <w:name w:val="WW8Num35z8"/>
  </w:style>
  <w:style w:type="character" w:customStyle="1" w:styleId="WW8Num35z7">
    <w:name w:val="WW8Num35z7"/>
  </w:style>
  <w:style w:type="character" w:customStyle="1" w:styleId="WW8Num35z6">
    <w:name w:val="WW8Num35z6"/>
  </w:style>
  <w:style w:type="character" w:customStyle="1" w:styleId="WW8Num35z5">
    <w:name w:val="WW8Num35z5"/>
  </w:style>
  <w:style w:type="character" w:customStyle="1" w:styleId="WW8Num35z4">
    <w:name w:val="WW8Num35z4"/>
  </w:style>
  <w:style w:type="character" w:customStyle="1" w:styleId="WW8Num35z3">
    <w:name w:val="WW8Num35z3"/>
  </w:style>
  <w:style w:type="character" w:customStyle="1" w:styleId="WW8Num35z2">
    <w:name w:val="WW8Num35z2"/>
  </w:style>
  <w:style w:type="character" w:customStyle="1" w:styleId="WW8Num35z1">
    <w:name w:val="WW8Num35z1"/>
  </w:style>
  <w:style w:type="character" w:customStyle="1" w:styleId="WW8Num35z0">
    <w:name w:val="WW8Num35z0"/>
  </w:style>
  <w:style w:type="character" w:customStyle="1" w:styleId="WW8Num14z8">
    <w:name w:val="WW8Num14z8"/>
  </w:style>
  <w:style w:type="character" w:customStyle="1" w:styleId="WW8Num14z7">
    <w:name w:val="WW8Num14z7"/>
  </w:style>
  <w:style w:type="character" w:customStyle="1" w:styleId="WW8Num14z6">
    <w:name w:val="WW8Num14z6"/>
  </w:style>
  <w:style w:type="character" w:customStyle="1" w:styleId="WW8Num14z5">
    <w:name w:val="WW8Num14z5"/>
  </w:style>
  <w:style w:type="character" w:customStyle="1" w:styleId="WW8Num14z4">
    <w:name w:val="WW8Num14z4"/>
  </w:style>
  <w:style w:type="character" w:customStyle="1" w:styleId="WW8Num14z3">
    <w:name w:val="WW8Num14z3"/>
  </w:style>
  <w:style w:type="character" w:customStyle="1" w:styleId="WW8Num14z2">
    <w:name w:val="WW8Num14z2"/>
  </w:style>
  <w:style w:type="character" w:customStyle="1" w:styleId="WW8Num14z1">
    <w:name w:val="WW8Num14z1"/>
  </w:style>
  <w:style w:type="character" w:customStyle="1" w:styleId="WW8Num14z0">
    <w:name w:val="WW8Num14z0"/>
  </w:style>
  <w:style w:type="character" w:customStyle="1" w:styleId="WW8Num17z8">
    <w:name w:val="WW8Num17z8"/>
  </w:style>
  <w:style w:type="character" w:customStyle="1" w:styleId="WW8Num17z7">
    <w:name w:val="WW8Num17z7"/>
  </w:style>
  <w:style w:type="character" w:customStyle="1" w:styleId="WW8Num17z6">
    <w:name w:val="WW8Num17z6"/>
  </w:style>
  <w:style w:type="character" w:customStyle="1" w:styleId="WW8Num17z5">
    <w:name w:val="WW8Num17z5"/>
  </w:style>
  <w:style w:type="character" w:customStyle="1" w:styleId="WW8Num17z4">
    <w:name w:val="WW8Num17z4"/>
  </w:style>
  <w:style w:type="character" w:customStyle="1" w:styleId="WW8Num17z3">
    <w:name w:val="WW8Num17z3"/>
  </w:style>
  <w:style w:type="character" w:customStyle="1" w:styleId="WW8Num17z2">
    <w:name w:val="WW8Num17z2"/>
  </w:style>
  <w:style w:type="character" w:customStyle="1" w:styleId="WW8Num17z1">
    <w:name w:val="WW8Num17z1"/>
    <w:rPr>
      <w:rFonts w:ascii="Cambria" w:eastAsia="Cambria" w:hAnsi="Cambria" w:cs="Arial"/>
      <w:sz w:val="20"/>
    </w:rPr>
  </w:style>
  <w:style w:type="character" w:customStyle="1" w:styleId="WW8Num17z0">
    <w:name w:val="WW8Num17z0"/>
  </w:style>
  <w:style w:type="character" w:customStyle="1" w:styleId="WW8Num22z8">
    <w:name w:val="WW8Num22z8"/>
  </w:style>
  <w:style w:type="character" w:customStyle="1" w:styleId="WW8Num22z7">
    <w:name w:val="WW8Num22z7"/>
  </w:style>
  <w:style w:type="character" w:customStyle="1" w:styleId="WW8Num22z6">
    <w:name w:val="WW8Num22z6"/>
  </w:style>
  <w:style w:type="character" w:customStyle="1" w:styleId="WW8Num22z5">
    <w:name w:val="WW8Num22z5"/>
  </w:style>
  <w:style w:type="character" w:customStyle="1" w:styleId="WW8Num22z4">
    <w:name w:val="WW8Num22z4"/>
  </w:style>
  <w:style w:type="character" w:customStyle="1" w:styleId="WW8Num22z3">
    <w:name w:val="WW8Num22z3"/>
  </w:style>
  <w:style w:type="character" w:customStyle="1" w:styleId="WW8Num22z2">
    <w:name w:val="WW8Num22z2"/>
  </w:style>
  <w:style w:type="character" w:customStyle="1" w:styleId="WW8Num22z1">
    <w:name w:val="WW8Num22z1"/>
    <w:rPr>
      <w:rFonts w:ascii="Symbol" w:eastAsia="Symbol" w:hAnsi="Symbol" w:cs="Symbol"/>
      <w:sz w:val="20"/>
    </w:rPr>
  </w:style>
  <w:style w:type="character" w:customStyle="1" w:styleId="WW8Num22z0">
    <w:name w:val="WW8Num22z0"/>
    <w:rPr>
      <w:rFonts w:ascii="Cambria" w:eastAsia="Cambria" w:hAnsi="Cambria" w:cs="Arial"/>
      <w:sz w:val="20"/>
    </w:rPr>
  </w:style>
  <w:style w:type="character" w:customStyle="1" w:styleId="WW8Num16z8">
    <w:name w:val="WW8Num16z8"/>
  </w:style>
  <w:style w:type="character" w:customStyle="1" w:styleId="WW8Num16z7">
    <w:name w:val="WW8Num16z7"/>
  </w:style>
  <w:style w:type="character" w:customStyle="1" w:styleId="WW8Num16z6">
    <w:name w:val="WW8Num16z6"/>
  </w:style>
  <w:style w:type="character" w:customStyle="1" w:styleId="WW8Num16z5">
    <w:name w:val="WW8Num16z5"/>
  </w:style>
  <w:style w:type="character" w:customStyle="1" w:styleId="WW8Num16z4">
    <w:name w:val="WW8Num16z4"/>
  </w:style>
  <w:style w:type="character" w:customStyle="1" w:styleId="WW8Num16z3">
    <w:name w:val="WW8Num16z3"/>
  </w:style>
  <w:style w:type="character" w:customStyle="1" w:styleId="WW8Num16z2">
    <w:name w:val="WW8Num16z2"/>
  </w:style>
  <w:style w:type="character" w:customStyle="1" w:styleId="WW8Num16z1">
    <w:name w:val="WW8Num16z1"/>
  </w:style>
  <w:style w:type="character" w:customStyle="1" w:styleId="WW8Num16z0">
    <w:name w:val="WW8Num16z0"/>
  </w:style>
  <w:style w:type="character" w:customStyle="1" w:styleId="Domylnaczcionkaakapitu2">
    <w:name w:val="Domyślna czcionka akapitu2"/>
  </w:style>
  <w:style w:type="character" w:customStyle="1" w:styleId="StrongEmphasis">
    <w:name w:val="Strong Emphasis"/>
    <w:rPr>
      <w:b/>
      <w:bCs/>
    </w:rPr>
  </w:style>
  <w:style w:type="character" w:customStyle="1" w:styleId="Nagwek3Znak">
    <w:name w:val="Nagłówek 3 Znak"/>
    <w:basedOn w:val="Domylnaczcionkaakapitu"/>
    <w:rPr>
      <w:rFonts w:ascii="Calibri Light" w:eastAsia="Times New Roman" w:hAnsi="Calibri Light"/>
      <w:color w:val="1F3763"/>
      <w:szCs w:val="21"/>
      <w:lang w:eastAsia="hi-IN"/>
    </w:rPr>
  </w:style>
  <w:style w:type="character" w:customStyle="1" w:styleId="Nagwek1Znak">
    <w:name w:val="Nagłówek 1 Znak"/>
    <w:basedOn w:val="Domylnaczcionkaakapitu"/>
    <w:rPr>
      <w:rFonts w:ascii="Arial" w:eastAsia="Arial" w:hAnsi="Arial" w:cs="Arial"/>
      <w:b/>
      <w:u w:val="single"/>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Arial"/>
      <w:b w:val="0"/>
      <w:bCs w:val="0"/>
      <w:i w:val="0"/>
      <w:iCs w:val="0"/>
      <w:color w:val="00000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bCs/>
      <w:color w:val="00000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eastAsia="SimSun" w:cs="Times New Roman"/>
      <w:b w:val="0"/>
      <w:bCs w:val="0"/>
      <w:i w:val="0"/>
      <w:iCs w:val="0"/>
      <w:caps w:val="0"/>
      <w:smallCaps w:val="0"/>
      <w:strike w:val="0"/>
      <w:dstrike w:val="0"/>
      <w:color w:val="158466"/>
      <w:spacing w:val="0"/>
      <w:w w:val="100"/>
      <w:kern w:val="3"/>
      <w:sz w:val="24"/>
      <w:szCs w:val="24"/>
      <w:em w:val="none"/>
      <w:lang w:val="pl-PL" w:eastAsia="hi-IN" w:bidi="hi-IN"/>
      <w14:textOutline w14:w="0" w14:cap="rnd" w14:cmpd="sng" w14:algn="ctr">
        <w14:noFill/>
        <w14:prstDash w14:val="solid"/>
        <w14:bevel/>
      </w14:textOutline>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color w:val="000000"/>
      <w:sz w:val="20"/>
      <w:szCs w:val="22"/>
    </w:rPr>
  </w:style>
  <w:style w:type="character" w:customStyle="1" w:styleId="WW8Num5z1">
    <w:name w:val="WW8Num5z1"/>
    <w:rPr>
      <w:rFonts w:ascii="Courier New" w:hAnsi="Courier New" w:cs="Courier New"/>
      <w:sz w:val="20"/>
    </w:rPr>
  </w:style>
  <w:style w:type="character" w:customStyle="1" w:styleId="WW8Num5z2">
    <w:name w:val="WW8Num5z2"/>
    <w:rPr>
      <w:rFonts w:ascii="Wingdings" w:hAnsi="Wingdings" w:cs="Wingdings"/>
      <w:sz w:val="20"/>
    </w:rPr>
  </w:style>
  <w:style w:type="character" w:customStyle="1" w:styleId="WW8Num6z0">
    <w:name w:val="WW8Num6z0"/>
    <w:rPr>
      <w:rFonts w:eastAsia="SimSun" w:cs="Mangal"/>
      <w:b w:val="0"/>
      <w:i w:val="0"/>
      <w:color w:val="000000"/>
      <w:kern w:val="0"/>
      <w:lang w:eastAsia="pl-PL" w:bidi="ar-SA"/>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color w:val="00000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color w:val="000000"/>
      <w:kern w:val="0"/>
      <w:lang w:eastAsia="pl-PL" w:bidi="ar-SA"/>
    </w:rPr>
  </w:style>
  <w:style w:type="character" w:customStyle="1" w:styleId="WW8Num8z1">
    <w:name w:val="WW8Num8z1"/>
    <w:rPr>
      <w:rFonts w:cs="Times New Roman"/>
      <w:color w:val="158466"/>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color w:val="00000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5z0">
    <w:name w:val="WW8Num15z0"/>
    <w:rPr>
      <w:rFonts w:eastAsia="Times New Roman" w:cs="Times New Roman"/>
      <w:strike/>
      <w:color w:val="FF0000"/>
      <w:lang w:bidi="ar-SA"/>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Domylnaczcionkaakapitu3">
    <w:name w:val="Domyślna czcionka akapitu3"/>
  </w:style>
  <w:style w:type="character" w:customStyle="1" w:styleId="Znakiprzypiswdolnych">
    <w:name w:val="Znaki przypisów dolnych"/>
  </w:style>
  <w:style w:type="character" w:customStyle="1" w:styleId="Znakinumeracji">
    <w:name w:val="Znaki numeracji"/>
  </w:style>
  <w:style w:type="character" w:customStyle="1" w:styleId="Znakiwypunktowania">
    <w:name w:val="Znaki wypunktowania"/>
    <w:rPr>
      <w:rFonts w:ascii="StarSymbol" w:eastAsia="StarSymbol" w:hAnsi="StarSymbol" w:cs="StarSymbol"/>
      <w:sz w:val="18"/>
      <w:szCs w:val="18"/>
    </w:rPr>
  </w:style>
  <w:style w:type="character" w:styleId="Hipercze">
    <w:name w:val="Hyperlink"/>
    <w:rPr>
      <w:color w:val="000080"/>
      <w:u w:val="single"/>
    </w:rPr>
  </w:style>
  <w:style w:type="character" w:customStyle="1" w:styleId="Znakiprzypiswkocowych">
    <w:name w:val="Znaki przypisów końcowych"/>
  </w:style>
  <w:style w:type="character" w:customStyle="1" w:styleId="Odwoanieprzypisukocowego2">
    <w:name w:val="Odwołanie przypisu końcowego2"/>
    <w:rPr>
      <w:position w:val="0"/>
      <w:sz w:val="16"/>
      <w:vertAlign w:val="baseline"/>
    </w:rPr>
  </w:style>
  <w:style w:type="character" w:styleId="Pogrubienie">
    <w:name w:val="Strong"/>
    <w:qFormat/>
    <w:rPr>
      <w:b/>
      <w:bCs/>
    </w:rPr>
  </w:style>
  <w:style w:type="character" w:customStyle="1" w:styleId="Symbolewypunktowania">
    <w:name w:val="Symbole wypunktowania"/>
    <w:rPr>
      <w:rFonts w:ascii="StarSymbol" w:eastAsia="StarSymbol" w:hAnsi="StarSymbol" w:cs="StarSymbol"/>
      <w:sz w:val="18"/>
      <w:szCs w:val="18"/>
    </w:rPr>
  </w:style>
  <w:style w:type="character" w:customStyle="1" w:styleId="Hipercze1">
    <w:name w:val="Hiperłącze1"/>
    <w:rPr>
      <w:color w:val="000080"/>
      <w:u w:val="single"/>
    </w:rPr>
  </w:style>
  <w:style w:type="character" w:customStyle="1" w:styleId="Domylnaczcionkaakapitu1">
    <w:name w:val="Domyślna czcionka akapitu1"/>
  </w:style>
  <w:style w:type="character" w:customStyle="1" w:styleId="Odwoanieprzypisukocowego1">
    <w:name w:val="Odwołanie przypisu końcowego1"/>
    <w:rPr>
      <w:position w:val="0"/>
      <w:sz w:val="16"/>
      <w:vertAlign w:val="baseline"/>
    </w:rPr>
  </w:style>
  <w:style w:type="character" w:customStyle="1" w:styleId="Pogrubienie1">
    <w:name w:val="Pogrubienie1"/>
    <w:rPr>
      <w:b/>
      <w:bCs/>
    </w:rPr>
  </w:style>
  <w:style w:type="character" w:customStyle="1" w:styleId="TekstpodstawowyZnak">
    <w:name w:val="Tekst podstawowy Znak"/>
    <w:rPr>
      <w:kern w:val="3"/>
    </w:rPr>
  </w:style>
  <w:style w:type="character" w:customStyle="1" w:styleId="NagwekZnak">
    <w:name w:val="Nagłówek Znak"/>
    <w:basedOn w:val="Domylnaczcionkaakapitu3"/>
  </w:style>
  <w:style w:type="character" w:customStyle="1" w:styleId="StopkaZnak">
    <w:name w:val="Stopka Znak"/>
    <w:basedOn w:val="Domylnaczcionkaakapitu3"/>
  </w:style>
  <w:style w:type="character" w:customStyle="1" w:styleId="TekstpodstawowywcityZnak">
    <w:name w:val="Tekst podstawowy wcięty Znak"/>
    <w:rPr>
      <w:kern w:val="3"/>
    </w:rPr>
  </w:style>
  <w:style w:type="character" w:customStyle="1" w:styleId="TekstdymkaZnak">
    <w:name w:val="Tekst dymka Znak"/>
    <w:rPr>
      <w:rFonts w:ascii="Tahoma" w:hAnsi="Tahoma" w:cs="Tahoma"/>
      <w:kern w:val="3"/>
      <w:sz w:val="16"/>
      <w:szCs w:val="14"/>
    </w:rPr>
  </w:style>
  <w:style w:type="character" w:customStyle="1" w:styleId="WW-Znakiprzypiswkocowych">
    <w:name w:val="WW-Znaki przypisów końcowych"/>
  </w:style>
  <w:style w:type="paragraph" w:customStyle="1" w:styleId="Nagwek20">
    <w:name w:val="Nagłówek2"/>
    <w:basedOn w:val="Normalny"/>
    <w:next w:val="Tekstpodstawowy"/>
    <w:pPr>
      <w:keepNext/>
      <w:suppressAutoHyphens w:val="0"/>
      <w:spacing w:before="240" w:after="120"/>
    </w:pPr>
    <w:rPr>
      <w:rFonts w:ascii="Arial" w:eastAsia="Arial Unicode MS" w:hAnsi="Arial" w:cs="Tahoma"/>
      <w:sz w:val="28"/>
      <w:szCs w:val="28"/>
      <w:lang w:eastAsia="zh-CN"/>
    </w:rPr>
  </w:style>
  <w:style w:type="paragraph" w:styleId="Tekstpodstawowy">
    <w:name w:val="Body Text"/>
    <w:basedOn w:val="Normalny"/>
    <w:pPr>
      <w:suppressAutoHyphens w:val="0"/>
      <w:spacing w:after="120"/>
    </w:pPr>
    <w:rPr>
      <w:lang w:eastAsia="zh-CN"/>
    </w:rPr>
  </w:style>
  <w:style w:type="character" w:customStyle="1" w:styleId="TekstpodstawowyZnak1">
    <w:name w:val="Tekst podstawowy Znak1"/>
    <w:basedOn w:val="Domylnaczcionkaakapitu"/>
    <w:rPr>
      <w:kern w:val="3"/>
    </w:rPr>
  </w:style>
  <w:style w:type="paragraph" w:customStyle="1" w:styleId="Indeks">
    <w:name w:val="Indeks"/>
    <w:basedOn w:val="Normalny2"/>
    <w:pPr>
      <w:suppressLineNumbers/>
      <w:suppressAutoHyphens w:val="0"/>
    </w:pPr>
    <w:rPr>
      <w:rFonts w:cs="Tahoma"/>
      <w:lang w:eastAsia="zh-CN"/>
    </w:rPr>
  </w:style>
  <w:style w:type="paragraph" w:customStyle="1" w:styleId="Normalny2">
    <w:name w:val="Normalny2"/>
    <w:pPr>
      <w:suppressAutoHyphens/>
    </w:pPr>
    <w:rPr>
      <w:lang w:eastAsia="hi-IN"/>
    </w:rPr>
  </w:style>
  <w:style w:type="paragraph" w:customStyle="1" w:styleId="Legenda2">
    <w:name w:val="Legenda2"/>
    <w:basedOn w:val="Normalny"/>
    <w:pPr>
      <w:suppressLineNumbers/>
      <w:spacing w:before="120" w:after="120"/>
    </w:pPr>
    <w:rPr>
      <w:i/>
      <w:iCs/>
      <w:sz w:val="20"/>
      <w:szCs w:val="20"/>
      <w:lang w:eastAsia="zh-CN"/>
    </w:rPr>
  </w:style>
  <w:style w:type="paragraph" w:customStyle="1" w:styleId="Gwkaistopka">
    <w:name w:val="Główka i stopka"/>
    <w:basedOn w:val="Normalny"/>
    <w:pPr>
      <w:suppressLineNumbers/>
      <w:tabs>
        <w:tab w:val="center" w:pos="4819"/>
        <w:tab w:val="right" w:pos="9638"/>
      </w:tabs>
      <w:suppressAutoHyphens w:val="0"/>
    </w:pPr>
    <w:rPr>
      <w:lang w:eastAsia="zh-CN"/>
    </w:rPr>
  </w:style>
  <w:style w:type="character" w:customStyle="1" w:styleId="StopkaZnak1">
    <w:name w:val="Stopka Znak1"/>
    <w:basedOn w:val="Domylnaczcionkaakapitu"/>
  </w:style>
  <w:style w:type="paragraph" w:customStyle="1" w:styleId="Tekstpodstawowy1">
    <w:name w:val="Tekst podstawowy1"/>
    <w:basedOn w:val="Normalny2"/>
    <w:pPr>
      <w:suppressAutoHyphens w:val="0"/>
      <w:spacing w:after="120"/>
    </w:pPr>
    <w:rPr>
      <w:lang w:eastAsia="zh-CN"/>
    </w:rPr>
  </w:style>
  <w:style w:type="paragraph" w:customStyle="1" w:styleId="Zawartotabeli">
    <w:name w:val="Zawartość tabeli"/>
    <w:basedOn w:val="Tekstpodstawowy1"/>
    <w:pPr>
      <w:suppressLineNumbers/>
    </w:pPr>
  </w:style>
  <w:style w:type="paragraph" w:customStyle="1" w:styleId="Nagwektabeli">
    <w:name w:val="Nagłówek tabeli"/>
    <w:basedOn w:val="Zawartotabeli"/>
    <w:pPr>
      <w:jc w:val="center"/>
    </w:pPr>
    <w:rPr>
      <w:b/>
      <w:bCs/>
    </w:rPr>
  </w:style>
  <w:style w:type="paragraph" w:customStyle="1" w:styleId="Tekst">
    <w:name w:val="Tekst"/>
    <w:basedOn w:val="Domylnie"/>
  </w:style>
  <w:style w:type="paragraph" w:customStyle="1" w:styleId="Tekstprzypisukocowego2">
    <w:name w:val="Tekst przypisu końcowego2"/>
    <w:basedOn w:val="Normalny2"/>
    <w:rPr>
      <w:sz w:val="20"/>
      <w:szCs w:val="20"/>
    </w:rPr>
  </w:style>
  <w:style w:type="paragraph" w:styleId="Tekstpodstawowywcity">
    <w:name w:val="Body Text Indent"/>
    <w:basedOn w:val="Normalny"/>
    <w:pPr>
      <w:suppressAutoHyphens w:val="0"/>
      <w:spacing w:after="120"/>
      <w:ind w:left="283"/>
    </w:pPr>
    <w:rPr>
      <w:lang w:eastAsia="zh-CN"/>
    </w:rPr>
  </w:style>
  <w:style w:type="character" w:customStyle="1" w:styleId="TekstpodstawowywcityZnak1">
    <w:name w:val="Tekst podstawowy wcięty Znak1"/>
    <w:basedOn w:val="Domylnaczcionkaakapitu"/>
    <w:rPr>
      <w:kern w:val="3"/>
    </w:rPr>
  </w:style>
  <w:style w:type="paragraph" w:customStyle="1" w:styleId="Nagwek11">
    <w:name w:val="Nagłówek1"/>
    <w:basedOn w:val="Normalny2"/>
    <w:next w:val="Tekstpodstawowy1"/>
    <w:pPr>
      <w:keepNext/>
      <w:suppressAutoHyphens w:val="0"/>
      <w:spacing w:before="240" w:after="120"/>
    </w:pPr>
    <w:rPr>
      <w:rFonts w:ascii="Arial" w:eastAsia="Arial Unicode MS" w:hAnsi="Arial" w:cs="Tahoma"/>
      <w:sz w:val="28"/>
      <w:szCs w:val="28"/>
      <w:lang w:eastAsia="zh-CN"/>
    </w:rPr>
  </w:style>
  <w:style w:type="paragraph" w:customStyle="1" w:styleId="Normalny1">
    <w:name w:val="Normalny1"/>
    <w:pPr>
      <w:suppressAutoHyphens/>
    </w:pPr>
    <w:rPr>
      <w:lang w:eastAsia="hi-IN"/>
    </w:rPr>
  </w:style>
  <w:style w:type="paragraph" w:customStyle="1" w:styleId="Tekstprzypisukocowego1">
    <w:name w:val="Tekst przypisu końcowego1"/>
    <w:basedOn w:val="Normalny1"/>
    <w:rPr>
      <w:sz w:val="20"/>
      <w:szCs w:val="20"/>
    </w:rPr>
  </w:style>
  <w:style w:type="paragraph" w:customStyle="1" w:styleId="Legenda1">
    <w:name w:val="Legenda1"/>
    <w:basedOn w:val="Normalny2"/>
    <w:pPr>
      <w:suppressLineNumbers/>
      <w:spacing w:before="120" w:after="120"/>
    </w:pPr>
    <w:rPr>
      <w:i/>
      <w:iCs/>
      <w:sz w:val="20"/>
      <w:szCs w:val="20"/>
      <w:lang w:eastAsia="zh-CN"/>
    </w:rPr>
  </w:style>
  <w:style w:type="paragraph" w:customStyle="1" w:styleId="Tekstpodstawowywcity1">
    <w:name w:val="Tekst podstawowy wcięty1"/>
    <w:basedOn w:val="Normalny2"/>
    <w:pPr>
      <w:suppressAutoHyphens w:val="0"/>
      <w:spacing w:after="120"/>
      <w:ind w:left="283"/>
    </w:pPr>
    <w:rPr>
      <w:lang w:eastAsia="zh-CN"/>
    </w:rPr>
  </w:style>
  <w:style w:type="paragraph" w:styleId="Tekstdymka">
    <w:name w:val="Balloon Text"/>
    <w:basedOn w:val="Normalny2"/>
    <w:pPr>
      <w:suppressAutoHyphens w:val="0"/>
    </w:pPr>
    <w:rPr>
      <w:rFonts w:ascii="Tahoma" w:hAnsi="Tahoma" w:cs="Tahoma"/>
      <w:sz w:val="16"/>
      <w:szCs w:val="14"/>
      <w:lang w:eastAsia="zh-CN"/>
    </w:rPr>
  </w:style>
  <w:style w:type="character" w:customStyle="1" w:styleId="TekstdymkaZnak1">
    <w:name w:val="Tekst dymka Znak1"/>
    <w:basedOn w:val="Domylnaczcionkaakapitu"/>
    <w:rPr>
      <w:rFonts w:ascii="Tahoma" w:hAnsi="Tahoma" w:cs="Tahoma"/>
      <w:kern w:val="3"/>
      <w:sz w:val="16"/>
      <w:szCs w:val="14"/>
    </w:rPr>
  </w:style>
  <w:style w:type="paragraph" w:customStyle="1" w:styleId="Default">
    <w:name w:val="Default"/>
    <w:pPr>
      <w:widowControl/>
      <w:autoSpaceDE w:val="0"/>
      <w:textAlignment w:val="auto"/>
    </w:pPr>
    <w:rPr>
      <w:rFonts w:ascii="Calibri" w:eastAsia="Times New Roman" w:hAnsi="Calibri" w:cs="Calibri"/>
      <w:color w:val="000000"/>
      <w:kern w:val="0"/>
      <w:lang w:eastAsia="pl-PL" w:bidi="ar-SA"/>
    </w:rPr>
  </w:style>
  <w:style w:type="character" w:customStyle="1" w:styleId="NagwekZnak1">
    <w:name w:val="Nagłówek Znak1"/>
    <w:basedOn w:val="Domylnaczcionkaakapitu"/>
  </w:style>
  <w:style w:type="paragraph" w:styleId="Akapitzlist">
    <w:name w:val="List Paragraph"/>
    <w:basedOn w:val="Normalny"/>
    <w:qFormat/>
    <w:pPr>
      <w:widowControl/>
      <w:suppressAutoHyphens w:val="0"/>
      <w:spacing w:after="160"/>
      <w:ind w:left="720"/>
      <w:textAlignment w:val="auto"/>
    </w:pPr>
    <w:rPr>
      <w:rFonts w:ascii="Calibri" w:eastAsia="Calibri" w:hAnsi="Calibri" w:cs="Times New Roman"/>
      <w:kern w:val="0"/>
      <w:sz w:val="22"/>
      <w:szCs w:val="22"/>
      <w:lang w:eastAsia="en-US" w:bidi="ar-SA"/>
    </w:rPr>
  </w:style>
  <w:style w:type="character" w:customStyle="1" w:styleId="AkapitzlistBSZnak">
    <w:name w:val="Akapit z listą BS Znak"/>
    <w:rPr>
      <w:rFonts w:eastAsia="Calibri" w:cs="Times New Roman"/>
      <w:kern w:val="0"/>
      <w:lang w:bidi="ar-SA"/>
    </w:rPr>
  </w:style>
  <w:style w:type="paragraph" w:styleId="Tekstpodstawowy3">
    <w:name w:val="Body Text 3"/>
    <w:basedOn w:val="Normalny"/>
    <w:pPr>
      <w:spacing w:after="120"/>
    </w:pPr>
    <w:rPr>
      <w:sz w:val="16"/>
      <w:szCs w:val="14"/>
    </w:rPr>
  </w:style>
  <w:style w:type="character" w:customStyle="1" w:styleId="Tekstpodstawowy3Znak">
    <w:name w:val="Tekst podstawowy 3 Znak"/>
    <w:basedOn w:val="Domylnaczcionkaakapitu"/>
    <w:rPr>
      <w:sz w:val="16"/>
      <w:szCs w:val="14"/>
      <w:lang w:eastAsia="hi-IN"/>
    </w:rPr>
  </w:style>
  <w:style w:type="paragraph" w:customStyle="1" w:styleId="rozdzia">
    <w:name w:val="rozdział"/>
    <w:basedOn w:val="Normalny"/>
    <w:autoRedefine/>
    <w:pPr>
      <w:widowControl/>
      <w:tabs>
        <w:tab w:val="left" w:pos="0"/>
      </w:tabs>
      <w:suppressAutoHyphens w:val="0"/>
      <w:textAlignment w:val="auto"/>
    </w:pPr>
    <w:rPr>
      <w:rFonts w:eastAsia="Times New Roman" w:cs="Times New Roman"/>
      <w:b/>
      <w:color w:val="000000"/>
      <w:spacing w:val="8"/>
      <w:kern w:val="0"/>
      <w:sz w:val="20"/>
      <w:szCs w:val="20"/>
      <w:lang w:eastAsia="pl-PL" w:bidi="ar-SA"/>
    </w:rPr>
  </w:style>
  <w:style w:type="character" w:customStyle="1" w:styleId="Nierozpoznanawzmianka1">
    <w:name w:val="Nierozpoznana wzmianka1"/>
    <w:basedOn w:val="Domylnaczcionkaakapitu"/>
    <w:rPr>
      <w:color w:val="605E5C"/>
      <w:shd w:val="clear" w:color="auto" w:fill="E1DFDD"/>
    </w:rPr>
  </w:style>
  <w:style w:type="paragraph" w:styleId="Tytu0">
    <w:name w:val="Title"/>
    <w:basedOn w:val="Normalny"/>
    <w:uiPriority w:val="10"/>
    <w:qFormat/>
    <w:pPr>
      <w:widowControl/>
      <w:suppressAutoHyphens w:val="0"/>
      <w:jc w:val="center"/>
      <w:textAlignment w:val="auto"/>
    </w:pPr>
    <w:rPr>
      <w:rFonts w:eastAsia="Times New Roman" w:cs="Times New Roman"/>
      <w:b/>
      <w:kern w:val="0"/>
      <w:sz w:val="36"/>
      <w:szCs w:val="20"/>
      <w:lang w:eastAsia="pl-PL" w:bidi="ar-SA"/>
    </w:rPr>
  </w:style>
  <w:style w:type="character" w:customStyle="1" w:styleId="TytuZnak">
    <w:name w:val="Tytuł Znak"/>
    <w:basedOn w:val="Domylnaczcionkaakapitu"/>
    <w:rPr>
      <w:rFonts w:eastAsia="Times New Roman" w:cs="Times New Roman"/>
      <w:b/>
      <w:kern w:val="0"/>
      <w:sz w:val="36"/>
      <w:szCs w:val="20"/>
      <w:lang w:eastAsia="pl-PL" w:bidi="ar-SA"/>
    </w:rPr>
  </w:style>
  <w:style w:type="character" w:customStyle="1" w:styleId="Domylnaczcionkaakapitu4">
    <w:name w:val="Domyślna czcionka akapitu4"/>
  </w:style>
  <w:style w:type="character" w:customStyle="1" w:styleId="Domylnaczcionkaakapitu5">
    <w:name w:val="Domyślna czcionka akapitu5"/>
  </w:style>
  <w:style w:type="numbering" w:customStyle="1" w:styleId="WW8Num2">
    <w:name w:val="WW8Num2"/>
    <w:basedOn w:val="Bezlisty"/>
    <w:pPr>
      <w:numPr>
        <w:numId w:val="1"/>
      </w:numPr>
    </w:pPr>
  </w:style>
  <w:style w:type="numbering" w:customStyle="1" w:styleId="WW8Num1">
    <w:name w:val="WW8Num1"/>
    <w:basedOn w:val="Bezlisty"/>
    <w:pPr>
      <w:numPr>
        <w:numId w:val="2"/>
      </w:numPr>
    </w:pPr>
  </w:style>
  <w:style w:type="numbering" w:customStyle="1" w:styleId="WW8Num16">
    <w:name w:val="WW8Num16"/>
    <w:basedOn w:val="Bezlisty"/>
    <w:pPr>
      <w:numPr>
        <w:numId w:val="3"/>
      </w:numPr>
    </w:pPr>
  </w:style>
  <w:style w:type="numbering" w:customStyle="1" w:styleId="WW8Num22">
    <w:name w:val="WW8Num22"/>
    <w:basedOn w:val="Bezlisty"/>
    <w:pPr>
      <w:numPr>
        <w:numId w:val="4"/>
      </w:numPr>
    </w:pPr>
  </w:style>
  <w:style w:type="numbering" w:customStyle="1" w:styleId="WW8Num17">
    <w:name w:val="WW8Num17"/>
    <w:basedOn w:val="Bezlisty"/>
    <w:pPr>
      <w:numPr>
        <w:numId w:val="5"/>
      </w:numPr>
    </w:pPr>
  </w:style>
  <w:style w:type="numbering" w:customStyle="1" w:styleId="WW8Num14">
    <w:name w:val="WW8Num14"/>
    <w:basedOn w:val="Bezlisty"/>
    <w:pPr>
      <w:numPr>
        <w:numId w:val="6"/>
      </w:numPr>
    </w:pPr>
  </w:style>
  <w:style w:type="numbering" w:customStyle="1" w:styleId="WW8Num35">
    <w:name w:val="WW8Num35"/>
    <w:basedOn w:val="Bezlisty"/>
    <w:pPr>
      <w:numPr>
        <w:numId w:val="7"/>
      </w:numPr>
    </w:pPr>
  </w:style>
  <w:style w:type="numbering" w:customStyle="1" w:styleId="WW8Num15">
    <w:name w:val="WW8Num15"/>
    <w:basedOn w:val="Bezlisty"/>
    <w:pPr>
      <w:numPr>
        <w:numId w:val="8"/>
      </w:numPr>
    </w:pPr>
  </w:style>
  <w:style w:type="numbering" w:customStyle="1" w:styleId="WW8Num18">
    <w:name w:val="WW8Num18"/>
    <w:basedOn w:val="Bezlisty"/>
    <w:pPr>
      <w:numPr>
        <w:numId w:val="9"/>
      </w:numPr>
    </w:pPr>
  </w:style>
  <w:style w:type="numbering" w:customStyle="1" w:styleId="WW8Num19">
    <w:name w:val="WW8Num19"/>
    <w:basedOn w:val="Bezlisty"/>
    <w:pPr>
      <w:numPr>
        <w:numId w:val="10"/>
      </w:numPr>
    </w:pPr>
  </w:style>
  <w:style w:type="numbering" w:customStyle="1" w:styleId="WW8Num20">
    <w:name w:val="WW8Num20"/>
    <w:basedOn w:val="Bezlisty"/>
    <w:pPr>
      <w:numPr>
        <w:numId w:val="11"/>
      </w:numPr>
    </w:pPr>
  </w:style>
  <w:style w:type="numbering" w:customStyle="1" w:styleId="WW8Num21">
    <w:name w:val="WW8Num21"/>
    <w:basedOn w:val="Bezlisty"/>
    <w:pPr>
      <w:numPr>
        <w:numId w:val="12"/>
      </w:numPr>
    </w:pPr>
  </w:style>
  <w:style w:type="numbering" w:customStyle="1" w:styleId="WW8Num23">
    <w:name w:val="WW8Num23"/>
    <w:basedOn w:val="Bezlisty"/>
    <w:pPr>
      <w:numPr>
        <w:numId w:val="13"/>
      </w:numPr>
    </w:pPr>
  </w:style>
  <w:style w:type="numbering" w:customStyle="1" w:styleId="WW8Num58">
    <w:name w:val="WW8Num58"/>
    <w:basedOn w:val="Bezlisty"/>
    <w:pPr>
      <w:numPr>
        <w:numId w:val="14"/>
      </w:numPr>
    </w:pPr>
  </w:style>
  <w:style w:type="numbering" w:customStyle="1" w:styleId="WW8Num24">
    <w:name w:val="WW8Num24"/>
    <w:basedOn w:val="Bezlisty"/>
    <w:pPr>
      <w:numPr>
        <w:numId w:val="15"/>
      </w:numPr>
    </w:pPr>
  </w:style>
  <w:style w:type="numbering" w:customStyle="1" w:styleId="WW8Num25">
    <w:name w:val="WW8Num25"/>
    <w:basedOn w:val="Bezlisty"/>
    <w:pPr>
      <w:numPr>
        <w:numId w:val="16"/>
      </w:numPr>
    </w:pPr>
  </w:style>
  <w:style w:type="numbering" w:customStyle="1" w:styleId="WW8Num26">
    <w:name w:val="WW8Num26"/>
    <w:basedOn w:val="Bezlisty"/>
    <w:pPr>
      <w:numPr>
        <w:numId w:val="17"/>
      </w:numPr>
    </w:pPr>
  </w:style>
  <w:style w:type="numbering" w:customStyle="1" w:styleId="WW8Num27">
    <w:name w:val="WW8Num27"/>
    <w:basedOn w:val="Bezlisty"/>
    <w:pPr>
      <w:numPr>
        <w:numId w:val="18"/>
      </w:numPr>
    </w:pPr>
  </w:style>
  <w:style w:type="numbering" w:customStyle="1" w:styleId="WW8Num28">
    <w:name w:val="WW8Num28"/>
    <w:basedOn w:val="Bezlisty"/>
    <w:pPr>
      <w:numPr>
        <w:numId w:val="19"/>
      </w:numPr>
    </w:pPr>
  </w:style>
  <w:style w:type="character" w:styleId="Nierozpoznanawzmianka">
    <w:name w:val="Unresolved Mention"/>
    <w:basedOn w:val="Domylnaczcionkaakapitu"/>
    <w:uiPriority w:val="99"/>
    <w:semiHidden/>
    <w:unhideWhenUsed/>
    <w:rsid w:val="007D5A76"/>
    <w:rPr>
      <w:color w:val="605E5C"/>
      <w:shd w:val="clear" w:color="auto" w:fill="E1DFDD"/>
    </w:rPr>
  </w:style>
  <w:style w:type="table" w:styleId="Tabela-Siatka">
    <w:name w:val="Table Grid"/>
    <w:basedOn w:val="Standardowy"/>
    <w:uiPriority w:val="39"/>
    <w:rsid w:val="00391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30">
    <w:name w:val="Nagłówek3"/>
    <w:basedOn w:val="Normalny"/>
    <w:next w:val="Tekstpodstawowy"/>
    <w:rsid w:val="001C5AD0"/>
    <w:pPr>
      <w:widowControl/>
      <w:suppressAutoHyphens w:val="0"/>
      <w:autoSpaceDN/>
      <w:jc w:val="center"/>
      <w:textAlignment w:val="auto"/>
    </w:pPr>
    <w:rPr>
      <w:rFonts w:eastAsia="Times New Roman" w:cs="Times New Roman"/>
      <w:b/>
      <w:kern w:val="0"/>
      <w:sz w:val="36"/>
      <w:szCs w:val="20"/>
      <w:lang w:eastAsia="zh-CN" w:bidi="ar-SA"/>
    </w:rPr>
  </w:style>
  <w:style w:type="character" w:styleId="HTML-cytat">
    <w:name w:val="HTML Cite"/>
    <w:uiPriority w:val="99"/>
    <w:semiHidden/>
    <w:unhideWhenUsed/>
    <w:rsid w:val="00600B7D"/>
    <w:rPr>
      <w:i/>
      <w:iCs/>
    </w:rPr>
  </w:style>
  <w:style w:type="character" w:customStyle="1" w:styleId="markedcontent">
    <w:name w:val="markedcontent"/>
    <w:basedOn w:val="Domylnaczcionkaakapitu"/>
    <w:rsid w:val="00E013FA"/>
  </w:style>
  <w:style w:type="character" w:customStyle="1" w:styleId="highlight">
    <w:name w:val="highlight"/>
    <w:basedOn w:val="Domylnaczcionkaakapitu"/>
    <w:rsid w:val="00E013FA"/>
  </w:style>
  <w:style w:type="character" w:customStyle="1" w:styleId="czeinternetowe">
    <w:name w:val="Łącze internetowe"/>
    <w:rsid w:val="00E013FA"/>
    <w:rPr>
      <w:color w:val="000080"/>
      <w:u w:val="single"/>
    </w:rPr>
  </w:style>
  <w:style w:type="paragraph" w:customStyle="1" w:styleId="NormalnyWeb1">
    <w:name w:val="Normalny (Web)1"/>
    <w:basedOn w:val="Normalny"/>
    <w:qFormat/>
    <w:rsid w:val="00E013FA"/>
    <w:pPr>
      <w:widowControl/>
      <w:autoSpaceDN/>
      <w:spacing w:before="100" w:after="119"/>
    </w:pPr>
    <w:rPr>
      <w:rFonts w:eastAsia="Times New Roman" w:cs="Times New Roman"/>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3428">
      <w:bodyDiv w:val="1"/>
      <w:marLeft w:val="0"/>
      <w:marRight w:val="0"/>
      <w:marTop w:val="0"/>
      <w:marBottom w:val="0"/>
      <w:divBdr>
        <w:top w:val="none" w:sz="0" w:space="0" w:color="auto"/>
        <w:left w:val="none" w:sz="0" w:space="0" w:color="auto"/>
        <w:bottom w:val="none" w:sz="0" w:space="0" w:color="auto"/>
        <w:right w:val="none" w:sz="0" w:space="0" w:color="auto"/>
      </w:divBdr>
    </w:div>
    <w:div w:id="168642452">
      <w:bodyDiv w:val="1"/>
      <w:marLeft w:val="0"/>
      <w:marRight w:val="0"/>
      <w:marTop w:val="0"/>
      <w:marBottom w:val="0"/>
      <w:divBdr>
        <w:top w:val="none" w:sz="0" w:space="0" w:color="auto"/>
        <w:left w:val="none" w:sz="0" w:space="0" w:color="auto"/>
        <w:bottom w:val="none" w:sz="0" w:space="0" w:color="auto"/>
        <w:right w:val="none" w:sz="0" w:space="0" w:color="auto"/>
      </w:divBdr>
    </w:div>
    <w:div w:id="675348985">
      <w:bodyDiv w:val="1"/>
      <w:marLeft w:val="0"/>
      <w:marRight w:val="0"/>
      <w:marTop w:val="0"/>
      <w:marBottom w:val="0"/>
      <w:divBdr>
        <w:top w:val="none" w:sz="0" w:space="0" w:color="auto"/>
        <w:left w:val="none" w:sz="0" w:space="0" w:color="auto"/>
        <w:bottom w:val="none" w:sz="0" w:space="0" w:color="auto"/>
        <w:right w:val="none" w:sz="0" w:space="0" w:color="auto"/>
      </w:divBdr>
    </w:div>
    <w:div w:id="1143931127">
      <w:bodyDiv w:val="1"/>
      <w:marLeft w:val="0"/>
      <w:marRight w:val="0"/>
      <w:marTop w:val="0"/>
      <w:marBottom w:val="0"/>
      <w:divBdr>
        <w:top w:val="none" w:sz="0" w:space="0" w:color="auto"/>
        <w:left w:val="none" w:sz="0" w:space="0" w:color="auto"/>
        <w:bottom w:val="none" w:sz="0" w:space="0" w:color="auto"/>
        <w:right w:val="none" w:sz="0" w:space="0" w:color="auto"/>
      </w:divBdr>
    </w:div>
    <w:div w:id="1841433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zuokspytkowo.pl/" TargetMode="External"/><Relationship Id="rId13" Type="http://schemas.openxmlformats.org/officeDocument/2006/relationships/hyperlink" Target="http://www.zuokspytkowo.p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zp.gov.pl/__data/assets/pdf_file/0022/54904/Jednolity-Europejski-Dokument-Zamowienia-instrukcja-2022.04.29.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zp.gov.pl/__data/assets/pdf_file/0022/54904/Jednolity-Europejski-Dokument-Zamowienia-instrukcja-2022.04.29.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uokspytkowo.pl/" TargetMode="External"/><Relationship Id="rId5" Type="http://schemas.openxmlformats.org/officeDocument/2006/relationships/webSettings" Target="webSettings.xml"/><Relationship Id="rId15" Type="http://schemas.openxmlformats.org/officeDocument/2006/relationships/hyperlink" Target="http://www.zuokspytkowo.pl" TargetMode="External"/><Relationship Id="rId10" Type="http://schemas.openxmlformats.org/officeDocument/2006/relationships/hyperlink" Target="https://sip.lex.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zuokspytkowo.pl/" TargetMode="External"/><Relationship Id="rId14" Type="http://schemas.openxmlformats.org/officeDocument/2006/relationships/hyperlink" Target="https://ezamowienia.gov.pl/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E226D-97B7-4088-8493-4EA9806BE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98</Pages>
  <Words>20642</Words>
  <Characters>123858</Characters>
  <Application>Microsoft Office Word</Application>
  <DocSecurity>0</DocSecurity>
  <Lines>1032</Lines>
  <Paragraphs>288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144212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ZUOK</dc:creator>
  <cp:lastModifiedBy>biuro2@zuokspytkowo.pl</cp:lastModifiedBy>
  <cp:revision>7</cp:revision>
  <cp:lastPrinted>2023-09-04T06:30:00Z</cp:lastPrinted>
  <dcterms:created xsi:type="dcterms:W3CDTF">2023-09-21T09:38:00Z</dcterms:created>
  <dcterms:modified xsi:type="dcterms:W3CDTF">2023-09-27T07:53:00Z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